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lec-14"/>
    <w:p>
      <w:pPr>
        <w:pStyle w:val="Heading1"/>
      </w:pPr>
      <w:r>
        <w:t xml:space="preserve">Lec 14</w:t>
      </w:r>
    </w:p>
    <w:bookmarkStart w:id="36" w:name="decarative-knowledge"/>
    <w:p>
      <w:pPr>
        <w:pStyle w:val="Heading2"/>
      </w:pPr>
      <w:r>
        <w:t xml:space="preserve">Decarative Knowledge</w:t>
      </w:r>
    </w:p>
    <w:p>
      <w:pPr>
        <w:pStyle w:val="Compact"/>
        <w:numPr>
          <w:ilvl w:val="0"/>
          <w:numId w:val="1001"/>
        </w:numPr>
      </w:pPr>
      <w:r>
        <w:t xml:space="preserve">Knowledge about facts and concepts</w:t>
      </w:r>
    </w:p>
    <w:bookmarkStart w:id="23" w:name="characterstics"/>
    <w:p>
      <w:pPr>
        <w:pStyle w:val="Heading3"/>
      </w:pPr>
      <w:r>
        <w:t xml:space="preserve">Characterstics</w:t>
      </w:r>
    </w:p>
    <w:p>
      <w:pPr>
        <w:pStyle w:val="Heading4"/>
        <w:numPr>
          <w:ilvl w:val="0"/>
          <w:numId w:val="1002"/>
        </w:numPr>
      </w:pPr>
      <w:bookmarkStart w:id="20" w:name="static-nature"/>
      <w:r>
        <w:t xml:space="preserve">Static Nature</w:t>
      </w:r>
      <w:bookmarkEnd w:id="20"/>
    </w:p>
    <w:p>
      <w:pPr>
        <w:numPr>
          <w:ilvl w:val="0"/>
          <w:numId w:val="1000"/>
        </w:numPr>
      </w:pPr>
      <w:r>
        <w:t xml:space="preserve">Declarative knowledge is static in nature as facts and concepts dont change</w:t>
      </w:r>
    </w:p>
    <w:p>
      <w:pPr>
        <w:pStyle w:val="Heading4"/>
        <w:numPr>
          <w:ilvl w:val="0"/>
          <w:numId w:val="1002"/>
        </w:numPr>
      </w:pPr>
      <w:bookmarkStart w:id="21" w:name="explicit"/>
      <w:r>
        <w:t xml:space="preserve">Explicit</w:t>
      </w:r>
      <w:bookmarkEnd w:id="21"/>
    </w:p>
    <w:p>
      <w:pPr>
        <w:numPr>
          <w:ilvl w:val="0"/>
          <w:numId w:val="1000"/>
        </w:numPr>
      </w:pPr>
      <w:r>
        <w:t xml:space="preserve">Can be directly expressed is words or symbols</w:t>
      </w:r>
    </w:p>
    <w:p>
      <w:pPr>
        <w:pStyle w:val="Heading4"/>
        <w:numPr>
          <w:ilvl w:val="0"/>
          <w:numId w:val="1002"/>
        </w:numPr>
      </w:pPr>
      <w:bookmarkStart w:id="22" w:name="structured"/>
      <w:r>
        <w:t xml:space="preserve">Structured</w:t>
      </w:r>
      <w:bookmarkEnd w:id="22"/>
    </w:p>
    <w:p>
      <w:pPr>
        <w:numPr>
          <w:ilvl w:val="0"/>
          <w:numId w:val="1000"/>
        </w:numPr>
      </w:pPr>
      <w:r>
        <w:t xml:space="preserve">Often organized into databases, schemas or ontologies</w:t>
      </w:r>
    </w:p>
    <w:bookmarkEnd w:id="23"/>
    <w:bookmarkStart w:id="31" w:name="examples"/>
    <w:p>
      <w:pPr>
        <w:pStyle w:val="Heading3"/>
      </w:pPr>
      <w:r>
        <w:t xml:space="preserve">Examples</w:t>
      </w:r>
    </w:p>
    <w:p>
      <w:pPr>
        <w:pStyle w:val="Heading4"/>
        <w:numPr>
          <w:ilvl w:val="0"/>
          <w:numId w:val="1003"/>
        </w:numPr>
      </w:pPr>
      <w:bookmarkStart w:id="24" w:name="factual-knowledge"/>
      <w:r>
        <w:t xml:space="preserve">Factual Knowledge</w:t>
      </w:r>
      <w:bookmarkEnd w:id="24"/>
    </w:p>
    <w:p>
      <w:pPr>
        <w:numPr>
          <w:ilvl w:val="0"/>
          <w:numId w:val="1000"/>
        </w:numPr>
      </w:pPr>
      <w:r>
        <w:t xml:space="preserve">Representing facts like Water boils at 100 C or Paris is capital of France</w:t>
      </w:r>
    </w:p>
    <w:p>
      <w:pPr>
        <w:pStyle w:val="Heading4"/>
        <w:numPr>
          <w:ilvl w:val="0"/>
          <w:numId w:val="1003"/>
        </w:numPr>
      </w:pPr>
      <w:bookmarkStart w:id="25" w:name="conceptual-knowledge"/>
      <w:r>
        <w:t xml:space="preserve">Conceptual Knowledge</w:t>
      </w:r>
      <w:bookmarkEnd w:id="25"/>
    </w:p>
    <w:p>
      <w:pPr>
        <w:numPr>
          <w:ilvl w:val="0"/>
          <w:numId w:val="1000"/>
        </w:numPr>
      </w:pPr>
      <w:r>
        <w:t xml:space="preserve">Understanding what a vehicle is, its types such as cars, motorcycles etc..</w:t>
      </w:r>
    </w:p>
    <w:p>
      <w:pPr>
        <w:pStyle w:val="Heading4"/>
        <w:numPr>
          <w:ilvl w:val="0"/>
          <w:numId w:val="1003"/>
        </w:numPr>
      </w:pPr>
      <w:bookmarkStart w:id="26" w:name="procedural-knowledge"/>
      <w:r>
        <w:t xml:space="preserve">Procedural Knowledge</w:t>
      </w:r>
      <w:bookmarkEnd w:id="26"/>
    </w:p>
    <w:p>
      <w:pPr>
        <w:numPr>
          <w:ilvl w:val="0"/>
          <w:numId w:val="1000"/>
        </w:numPr>
      </w:pPr>
      <w:r>
        <w:t xml:space="preserve">Knowledge of programming language syntax and commands, such as knowing how to write a loop in python</w:t>
      </w:r>
    </w:p>
    <w:bookmarkStart w:id="30" w:name="representation-in-ai-systems"/>
    <w:p>
      <w:pPr>
        <w:pStyle w:val="Heading4"/>
      </w:pPr>
      <w:r>
        <w:t xml:space="preserve">Representation In AI Systems</w:t>
      </w:r>
    </w:p>
    <w:p>
      <w:pPr>
        <w:pStyle w:val="Heading4"/>
        <w:numPr>
          <w:ilvl w:val="0"/>
          <w:numId w:val="1004"/>
        </w:numPr>
      </w:pPr>
      <w:bookmarkStart w:id="27" w:name="knowledge-bases"/>
      <w:r>
        <w:t xml:space="preserve">Knowledge Bases</w:t>
      </w:r>
      <w:bookmarkEnd w:id="27"/>
    </w:p>
    <w:p>
      <w:pPr>
        <w:numPr>
          <w:ilvl w:val="0"/>
          <w:numId w:val="1000"/>
        </w:numPr>
      </w:pPr>
      <w:r>
        <w:t xml:space="preserve">Databases that store facts and rules for AI systems</w:t>
      </w:r>
    </w:p>
    <w:p>
      <w:pPr>
        <w:pStyle w:val="Heading4"/>
        <w:numPr>
          <w:ilvl w:val="0"/>
          <w:numId w:val="1004"/>
        </w:numPr>
      </w:pPr>
      <w:bookmarkStart w:id="28" w:name="ontologies"/>
      <w:r>
        <w:t xml:space="preserve">Ontologies</w:t>
      </w:r>
      <w:bookmarkEnd w:id="28"/>
    </w:p>
    <w:p>
      <w:pPr>
        <w:numPr>
          <w:ilvl w:val="0"/>
          <w:numId w:val="1000"/>
        </w:numPr>
      </w:pPr>
      <w:r>
        <w:t xml:space="preserve">Formal representation of knowledge representing relationship between concepts and categories</w:t>
      </w:r>
    </w:p>
    <w:p>
      <w:pPr>
        <w:pStyle w:val="Heading4"/>
        <w:numPr>
          <w:ilvl w:val="0"/>
          <w:numId w:val="1004"/>
        </w:numPr>
      </w:pPr>
      <w:bookmarkStart w:id="29" w:name="semantic-networks"/>
      <w:r>
        <w:t xml:space="preserve">Semantic Networks</w:t>
      </w:r>
      <w:bookmarkEnd w:id="29"/>
    </w:p>
    <w:p>
      <w:pPr>
        <w:numPr>
          <w:ilvl w:val="0"/>
          <w:numId w:val="1000"/>
        </w:numPr>
      </w:pPr>
      <w:r>
        <w:t xml:space="preserve">Graph based representation showing relationships between entities</w:t>
      </w:r>
    </w:p>
    <w:bookmarkEnd w:id="30"/>
    <w:bookmarkEnd w:id="31"/>
    <w:bookmarkStart w:id="35" w:name="applications"/>
    <w:p>
      <w:pPr>
        <w:pStyle w:val="Heading3"/>
      </w:pPr>
      <w:r>
        <w:t xml:space="preserve">Applications</w:t>
      </w:r>
    </w:p>
    <w:p>
      <w:pPr>
        <w:pStyle w:val="Heading4"/>
        <w:numPr>
          <w:ilvl w:val="0"/>
          <w:numId w:val="1005"/>
        </w:numPr>
      </w:pPr>
      <w:bookmarkStart w:id="32" w:name="search-engines"/>
      <w:r>
        <w:t xml:space="preserve">Search Engines</w:t>
      </w:r>
      <w:bookmarkEnd w:id="32"/>
    </w:p>
    <w:p>
      <w:pPr>
        <w:numPr>
          <w:ilvl w:val="0"/>
          <w:numId w:val="1000"/>
        </w:numPr>
      </w:pPr>
      <w:r>
        <w:t xml:space="preserve">Utilize declarative knowledge to index and retrieve information based on user queries</w:t>
      </w:r>
    </w:p>
    <w:p>
      <w:pPr>
        <w:pStyle w:val="Heading4"/>
        <w:numPr>
          <w:ilvl w:val="0"/>
          <w:numId w:val="1005"/>
        </w:numPr>
      </w:pPr>
      <w:bookmarkStart w:id="33" w:name="question-answering-systems"/>
      <w:r>
        <w:t xml:space="preserve">Question Answering Systems</w:t>
      </w:r>
      <w:bookmarkEnd w:id="33"/>
    </w:p>
    <w:p>
      <w:pPr>
        <w:numPr>
          <w:ilvl w:val="0"/>
          <w:numId w:val="1000"/>
        </w:numPr>
      </w:pPr>
      <w:r>
        <w:t xml:space="preserve">Utilize knwoledge bases to provide factual answers to user questions</w:t>
      </w:r>
    </w:p>
    <w:p>
      <w:pPr>
        <w:pStyle w:val="Heading4"/>
        <w:numPr>
          <w:ilvl w:val="0"/>
          <w:numId w:val="1005"/>
        </w:numPr>
      </w:pPr>
      <w:bookmarkStart w:id="34" w:name="expert-systems"/>
      <w:r>
        <w:t xml:space="preserve">Expert Systems</w:t>
      </w:r>
      <w:bookmarkEnd w:id="34"/>
    </w:p>
    <w:p>
      <w:pPr>
        <w:numPr>
          <w:ilvl w:val="0"/>
          <w:numId w:val="1000"/>
        </w:numPr>
      </w:pPr>
      <w:r>
        <w:t xml:space="preserve">Use declarative knowledge to simulate human expertise in specific domains, such as medical diagnosis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53" w:name="procedural-knowledge-1"/>
    <w:p>
      <w:pPr>
        <w:pStyle w:val="Heading2"/>
      </w:pPr>
      <w:r>
        <w:t xml:space="preserve">Procedural Knowledge</w:t>
      </w:r>
    </w:p>
    <w:p>
      <w:pPr>
        <w:pStyle w:val="Compact"/>
        <w:numPr>
          <w:ilvl w:val="0"/>
          <w:numId w:val="1006"/>
        </w:numPr>
      </w:pPr>
      <w:r>
        <w:t xml:space="preserve">Refers to knowlege about step by step processes</w:t>
      </w:r>
    </w:p>
    <w:p>
      <w:pPr>
        <w:pStyle w:val="Compact"/>
        <w:numPr>
          <w:ilvl w:val="0"/>
          <w:numId w:val="1006"/>
        </w:numPr>
      </w:pPr>
      <w:r>
        <w:t xml:space="preserve">Knowledge about how something is done</w:t>
      </w:r>
    </w:p>
    <w:bookmarkStart w:id="40" w:name="characterstics-1"/>
    <w:p>
      <w:pPr>
        <w:pStyle w:val="Heading3"/>
      </w:pPr>
      <w:r>
        <w:t xml:space="preserve">Characterstics</w:t>
      </w:r>
    </w:p>
    <w:p>
      <w:pPr>
        <w:pStyle w:val="Heading4"/>
        <w:numPr>
          <w:ilvl w:val="0"/>
          <w:numId w:val="1007"/>
        </w:numPr>
      </w:pPr>
      <w:bookmarkStart w:id="37" w:name="dynamic"/>
      <w:r>
        <w:t xml:space="preserve">Dynamic</w:t>
      </w:r>
      <w:bookmarkEnd w:id="37"/>
    </w:p>
    <w:p>
      <w:pPr>
        <w:numPr>
          <w:ilvl w:val="0"/>
          <w:numId w:val="1000"/>
        </w:numPr>
      </w:pPr>
      <w:r>
        <w:t xml:space="preserve">Procedural knowledge tends to be dynamic in nature as steps can change over time</w:t>
      </w:r>
    </w:p>
    <w:p>
      <w:pPr>
        <w:pStyle w:val="Heading4"/>
        <w:numPr>
          <w:ilvl w:val="0"/>
          <w:numId w:val="1007"/>
        </w:numPr>
      </w:pPr>
      <w:bookmarkStart w:id="38" w:name="implicit"/>
      <w:r>
        <w:t xml:space="preserve">Implicit</w:t>
      </w:r>
      <w:bookmarkEnd w:id="38"/>
    </w:p>
    <w:p>
      <w:pPr>
        <w:numPr>
          <w:ilvl w:val="0"/>
          <w:numId w:val="1000"/>
        </w:numPr>
      </w:pPr>
      <w:r>
        <w:t xml:space="preserve">Implicit as can be learned through practice only</w:t>
      </w:r>
    </w:p>
    <w:p>
      <w:pPr>
        <w:pStyle w:val="Heading4"/>
        <w:numPr>
          <w:ilvl w:val="0"/>
          <w:numId w:val="1007"/>
        </w:numPr>
      </w:pPr>
      <w:bookmarkStart w:id="39" w:name="contextual"/>
      <w:r>
        <w:t xml:space="preserve">Contextual</w:t>
      </w:r>
      <w:bookmarkEnd w:id="39"/>
    </w:p>
    <w:p>
      <w:pPr>
        <w:numPr>
          <w:ilvl w:val="0"/>
          <w:numId w:val="1000"/>
        </w:numPr>
      </w:pPr>
      <w:r>
        <w:t xml:space="preserve">Contextual as can change based on context or situations</w:t>
      </w:r>
    </w:p>
    <w:bookmarkEnd w:id="40"/>
    <w:bookmarkStart w:id="44" w:name="examples-1"/>
    <w:p>
      <w:pPr>
        <w:pStyle w:val="Heading3"/>
      </w:pPr>
      <w:r>
        <w:t xml:space="preserve">Examples</w:t>
      </w:r>
    </w:p>
    <w:p>
      <w:pPr>
        <w:pStyle w:val="Heading4"/>
        <w:numPr>
          <w:ilvl w:val="0"/>
          <w:numId w:val="1008"/>
        </w:numPr>
      </w:pPr>
      <w:bookmarkStart w:id="41" w:name="skill-based-knowledge"/>
      <w:r>
        <w:t xml:space="preserve">Skill Based Knowledge</w:t>
      </w:r>
      <w:bookmarkEnd w:id="41"/>
    </w:p>
    <w:p>
      <w:pPr>
        <w:numPr>
          <w:ilvl w:val="0"/>
          <w:numId w:val="1000"/>
        </w:numPr>
      </w:pPr>
      <w:r>
        <w:t xml:space="preserve">Knowing how to drive a car or how to bake a cake</w:t>
      </w:r>
    </w:p>
    <w:p>
      <w:pPr>
        <w:pStyle w:val="Heading4"/>
        <w:numPr>
          <w:ilvl w:val="0"/>
          <w:numId w:val="1008"/>
        </w:numPr>
      </w:pPr>
      <w:bookmarkStart w:id="42" w:name="algorithmic-knowledge"/>
      <w:r>
        <w:t xml:space="preserve">Algorithmic Knowledge</w:t>
      </w:r>
      <w:bookmarkEnd w:id="42"/>
    </w:p>
    <w:p>
      <w:pPr>
        <w:numPr>
          <w:ilvl w:val="0"/>
          <w:numId w:val="1000"/>
        </w:numPr>
      </w:pPr>
      <w:r>
        <w:t xml:space="preserve">Understanding algorithms such as Binary Search</w:t>
      </w:r>
    </w:p>
    <w:p>
      <w:pPr>
        <w:pStyle w:val="Heading4"/>
        <w:numPr>
          <w:ilvl w:val="0"/>
          <w:numId w:val="1008"/>
        </w:numPr>
      </w:pPr>
      <w:bookmarkStart w:id="43" w:name="problem-solving"/>
      <w:r>
        <w:t xml:space="preserve">Problem Solving</w:t>
      </w:r>
      <w:bookmarkEnd w:id="43"/>
    </w:p>
    <w:p>
      <w:pPr>
        <w:numPr>
          <w:ilvl w:val="0"/>
          <w:numId w:val="1000"/>
        </w:numPr>
      </w:pPr>
      <w:r>
        <w:t xml:space="preserve">Knowing how to approach and solve a problem, such as troubleshooting a computer issue or conducting a scientific experiment</w:t>
      </w:r>
    </w:p>
    <w:bookmarkEnd w:id="44"/>
    <w:bookmarkStart w:id="48" w:name="representation-in-ai-systems-1"/>
    <w:p>
      <w:pPr>
        <w:pStyle w:val="Heading3"/>
      </w:pPr>
      <w:r>
        <w:t xml:space="preserve">Representation In AI Systems</w:t>
      </w:r>
    </w:p>
    <w:p>
      <w:pPr>
        <w:pStyle w:val="Heading4"/>
        <w:numPr>
          <w:ilvl w:val="0"/>
          <w:numId w:val="1009"/>
        </w:numPr>
      </w:pPr>
      <w:bookmarkStart w:id="45" w:name="algorithms"/>
      <w:r>
        <w:t xml:space="preserve">Algorithms</w:t>
      </w:r>
      <w:bookmarkEnd w:id="45"/>
    </w:p>
    <w:p>
      <w:pPr>
        <w:numPr>
          <w:ilvl w:val="0"/>
          <w:numId w:val="1000"/>
        </w:numPr>
      </w:pPr>
      <w:r>
        <w:t xml:space="preserve">Step by step procedures that are used by AI systems to perform tasks</w:t>
      </w:r>
    </w:p>
    <w:p>
      <w:pPr>
        <w:pStyle w:val="Heading4"/>
        <w:numPr>
          <w:ilvl w:val="0"/>
          <w:numId w:val="1009"/>
        </w:numPr>
      </w:pPr>
      <w:bookmarkStart w:id="46" w:name="scripts-and-procedures"/>
      <w:r>
        <w:t xml:space="preserve">Scripts and Procedures</w:t>
      </w:r>
      <w:bookmarkEnd w:id="46"/>
    </w:p>
    <w:p>
      <w:pPr>
        <w:numPr>
          <w:ilvl w:val="0"/>
          <w:numId w:val="1000"/>
        </w:numPr>
      </w:pPr>
      <w:r>
        <w:t xml:space="preserve">Automated sequence of commands that can be executed by AI systems to achieve specific goals</w:t>
      </w:r>
    </w:p>
    <w:p>
      <w:pPr>
        <w:pStyle w:val="Heading4"/>
        <w:numPr>
          <w:ilvl w:val="0"/>
          <w:numId w:val="1009"/>
        </w:numPr>
      </w:pPr>
      <w:bookmarkStart w:id="47" w:name="simulation-models"/>
      <w:r>
        <w:t xml:space="preserve">Simulation Models</w:t>
      </w:r>
      <w:bookmarkEnd w:id="47"/>
    </w:p>
    <w:p>
      <w:pPr>
        <w:numPr>
          <w:ilvl w:val="0"/>
          <w:numId w:val="1000"/>
        </w:numPr>
      </w:pPr>
      <w:r>
        <w:t xml:space="preserve">Models that replicate real world scenarios for training and refining of procedural knowledge of AI systems</w:t>
      </w:r>
    </w:p>
    <w:bookmarkEnd w:id="48"/>
    <w:bookmarkStart w:id="52" w:name="applications-1"/>
    <w:p>
      <w:pPr>
        <w:pStyle w:val="Heading3"/>
      </w:pPr>
      <w:r>
        <w:t xml:space="preserve">Applications</w:t>
      </w:r>
    </w:p>
    <w:p>
      <w:pPr>
        <w:pStyle w:val="Heading4"/>
        <w:numPr>
          <w:ilvl w:val="0"/>
          <w:numId w:val="1010"/>
        </w:numPr>
      </w:pPr>
      <w:bookmarkStart w:id="49" w:name="robotics"/>
      <w:r>
        <w:t xml:space="preserve">Robotics</w:t>
      </w:r>
      <w:bookmarkEnd w:id="49"/>
    </w:p>
    <w:p>
      <w:pPr>
        <w:numPr>
          <w:ilvl w:val="0"/>
          <w:numId w:val="1000"/>
        </w:numPr>
      </w:pPr>
      <w:r>
        <w:t xml:space="preserve">Utilize procedural knowledge to control robots and perform tasks, such as assembling products or exploring new environments</w:t>
      </w:r>
    </w:p>
    <w:p>
      <w:pPr>
        <w:pStyle w:val="Heading4"/>
        <w:numPr>
          <w:ilvl w:val="0"/>
          <w:numId w:val="1010"/>
        </w:numPr>
      </w:pPr>
      <w:bookmarkStart w:id="50" w:name="game-ai"/>
      <w:r>
        <w:t xml:space="preserve">Game AI</w:t>
      </w:r>
      <w:bookmarkEnd w:id="50"/>
    </w:p>
    <w:p>
      <w:pPr>
        <w:numPr>
          <w:ilvl w:val="0"/>
          <w:numId w:val="1000"/>
        </w:numPr>
      </w:pPr>
      <w:r>
        <w:t xml:space="preserve">Explores procedural knowledge to enable game characters to navigate and interact with game environment</w:t>
      </w:r>
    </w:p>
    <w:p>
      <w:pPr>
        <w:pStyle w:val="Heading4"/>
        <w:numPr>
          <w:ilvl w:val="0"/>
          <w:numId w:val="1010"/>
        </w:numPr>
      </w:pPr>
      <w:bookmarkStart w:id="51" w:name="automation"/>
      <w:r>
        <w:t xml:space="preserve">Automation</w:t>
      </w:r>
      <w:bookmarkEnd w:id="51"/>
    </w:p>
    <w:p>
      <w:pPr>
        <w:numPr>
          <w:ilvl w:val="0"/>
          <w:numId w:val="1000"/>
        </w:numPr>
      </w:pPr>
      <w:r>
        <w:t xml:space="preserve">Use procedural knowledge to automate repetitive tasks, such as data entry or manual processes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8" w:name="X132a498f45542c9fb58e76ea1ee1fac0fa98b52"/>
    <w:p>
      <w:pPr>
        <w:pStyle w:val="Heading2"/>
      </w:pPr>
      <w:r>
        <w:t xml:space="preserve">Differences Between Declarative and Procedural Knowledge</w:t>
      </w:r>
    </w:p>
    <w:p>
      <w:pPr>
        <w:pStyle w:val="Heading3"/>
        <w:numPr>
          <w:ilvl w:val="0"/>
          <w:numId w:val="1011"/>
        </w:numPr>
      </w:pPr>
      <w:bookmarkStart w:id="54" w:name="nature"/>
      <w:r>
        <w:t xml:space="preserve">Nature</w:t>
      </w:r>
      <w:bookmarkEnd w:id="54"/>
    </w:p>
    <w:p>
      <w:pPr>
        <w:numPr>
          <w:ilvl w:val="0"/>
          <w:numId w:val="1000"/>
        </w:numPr>
      </w:pPr>
      <w:r>
        <w:t xml:space="preserve">Declarative knowledge is static and descriptive while procedural knowledge is dynamic and action based</w:t>
      </w:r>
    </w:p>
    <w:p>
      <w:pPr>
        <w:pStyle w:val="Heading3"/>
        <w:numPr>
          <w:ilvl w:val="0"/>
          <w:numId w:val="1011"/>
        </w:numPr>
      </w:pPr>
      <w:bookmarkStart w:id="55" w:name="representation"/>
      <w:r>
        <w:t xml:space="preserve">Representation</w:t>
      </w:r>
      <w:bookmarkEnd w:id="55"/>
    </w:p>
    <w:p>
      <w:pPr>
        <w:numPr>
          <w:ilvl w:val="0"/>
          <w:numId w:val="1000"/>
        </w:numPr>
      </w:pPr>
      <w:r>
        <w:t xml:space="preserve">Declarative knowledge is represented as facts, rules and structured data while procedural knowledge is represented through algorithms, procedures and scripts</w:t>
      </w:r>
    </w:p>
    <w:p>
      <w:pPr>
        <w:pStyle w:val="Heading4"/>
        <w:numPr>
          <w:ilvl w:val="0"/>
          <w:numId w:val="1011"/>
        </w:numPr>
      </w:pPr>
      <w:bookmarkStart w:id="56" w:name="acquisition"/>
      <w:r>
        <w:t xml:space="preserve">Acquisition</w:t>
      </w:r>
      <w:bookmarkEnd w:id="56"/>
    </w:p>
    <w:p>
      <w:pPr>
        <w:numPr>
          <w:ilvl w:val="0"/>
          <w:numId w:val="1000"/>
        </w:numPr>
      </w:pPr>
      <w:r>
        <w:t xml:space="preserve">Declarative knowledge can be expressed explicitely while procedural knowledge is implicit and only gained through practice</w:t>
      </w:r>
    </w:p>
    <w:p>
      <w:pPr>
        <w:pStyle w:val="Heading4"/>
        <w:numPr>
          <w:ilvl w:val="0"/>
          <w:numId w:val="1011"/>
        </w:numPr>
      </w:pPr>
      <w:bookmarkStart w:id="57" w:name="application"/>
      <w:r>
        <w:t xml:space="preserve">Application</w:t>
      </w:r>
      <w:bookmarkEnd w:id="57"/>
    </w:p>
    <w:p>
      <w:pPr>
        <w:numPr>
          <w:ilvl w:val="0"/>
          <w:numId w:val="1000"/>
        </w:numPr>
      </w:pPr>
      <w:r>
        <w:t xml:space="preserve">Declarative knowledge is applied in expert systems and retrieval systems while procedural knowledge is applied in robotics and game AI</w:t>
      </w:r>
    </w:p>
    <w:p>
      <w:r>
        <w:pict>
          <v:rect style="width:0;height:1.5pt" o:hralign="center" o:hrstd="t" o:hr="t"/>
        </w:pict>
      </w:r>
    </w:p>
    <w:bookmarkEnd w:id="58"/>
    <w:bookmarkStart w:id="67" w:name="role-in-ai-system"/>
    <w:p>
      <w:pPr>
        <w:pStyle w:val="Heading2"/>
      </w:pPr>
      <w:r>
        <w:t xml:space="preserve">Role In AI System</w:t>
      </w:r>
    </w:p>
    <w:bookmarkStart w:id="62" w:name="declarative-knowledge-in-ai"/>
    <w:p>
      <w:pPr>
        <w:pStyle w:val="Heading3"/>
      </w:pPr>
      <w:r>
        <w:t xml:space="preserve">Declarative Knowledge In AI</w:t>
      </w:r>
    </w:p>
    <w:p>
      <w:pPr>
        <w:pStyle w:val="Heading4"/>
        <w:numPr>
          <w:ilvl w:val="0"/>
          <w:numId w:val="1012"/>
        </w:numPr>
      </w:pPr>
      <w:bookmarkStart w:id="59" w:name="knowledge-representation"/>
      <w:r>
        <w:t xml:space="preserve">Knowledge Representation</w:t>
      </w:r>
      <w:bookmarkEnd w:id="59"/>
    </w:p>
    <w:p>
      <w:pPr>
        <w:numPr>
          <w:ilvl w:val="0"/>
          <w:numId w:val="1000"/>
        </w:numPr>
      </w:pPr>
      <w:r>
        <w:t xml:space="preserve">Essential for creating structured knowledge bases and ontologies that AI systems can leverage</w:t>
      </w:r>
    </w:p>
    <w:p>
      <w:pPr>
        <w:pStyle w:val="Heading4"/>
        <w:numPr>
          <w:ilvl w:val="0"/>
          <w:numId w:val="1012"/>
        </w:numPr>
      </w:pPr>
      <w:bookmarkStart w:id="60" w:name="reasoning-and-inference"/>
      <w:r>
        <w:t xml:space="preserve">Reasoning and Inference</w:t>
      </w:r>
      <w:bookmarkEnd w:id="60"/>
    </w:p>
    <w:p>
      <w:pPr>
        <w:numPr>
          <w:ilvl w:val="0"/>
          <w:numId w:val="1000"/>
        </w:numPr>
      </w:pPr>
      <w:r>
        <w:t xml:space="preserve">Used by AI systems to make inferences and solve problems based on stated facts and rules</w:t>
      </w:r>
    </w:p>
    <w:p>
      <w:pPr>
        <w:pStyle w:val="Heading4"/>
        <w:numPr>
          <w:ilvl w:val="0"/>
          <w:numId w:val="1012"/>
        </w:numPr>
      </w:pPr>
      <w:bookmarkStart w:id="61" w:name="information-retrieval"/>
      <w:r>
        <w:t xml:space="preserve">Information Retrieval</w:t>
      </w:r>
      <w:bookmarkEnd w:id="61"/>
    </w:p>
    <w:p>
      <w:pPr>
        <w:numPr>
          <w:ilvl w:val="0"/>
          <w:numId w:val="1000"/>
        </w:numPr>
      </w:pPr>
      <w:r>
        <w:t xml:space="preserve">AI systems use declarative knowledge to search and retrieve relevant info from knowledge bases or knowledge graphs</w:t>
      </w:r>
    </w:p>
    <w:bookmarkEnd w:id="62"/>
    <w:bookmarkStart w:id="66" w:name="procedural-knowledge-in-ai"/>
    <w:p>
      <w:pPr>
        <w:pStyle w:val="Heading3"/>
      </w:pPr>
      <w:r>
        <w:t xml:space="preserve">Procedural Knowledge In AI</w:t>
      </w:r>
    </w:p>
    <w:p>
      <w:pPr>
        <w:pStyle w:val="Heading4"/>
        <w:numPr>
          <w:ilvl w:val="0"/>
          <w:numId w:val="1013"/>
        </w:numPr>
      </w:pPr>
      <w:bookmarkStart w:id="63" w:name="algorithm-implementation"/>
      <w:r>
        <w:t xml:space="preserve">Algorithm Implementation</w:t>
      </w:r>
      <w:bookmarkEnd w:id="63"/>
    </w:p>
    <w:p>
      <w:pPr>
        <w:numPr>
          <w:ilvl w:val="0"/>
          <w:numId w:val="1000"/>
        </w:numPr>
      </w:pPr>
      <w:r>
        <w:t xml:space="preserve">Used to implement algorithms that drive AI systems and enable them to perform tasks</w:t>
      </w:r>
    </w:p>
    <w:p>
      <w:pPr>
        <w:pStyle w:val="Heading4"/>
        <w:numPr>
          <w:ilvl w:val="0"/>
          <w:numId w:val="1013"/>
        </w:numPr>
      </w:pPr>
      <w:bookmarkStart w:id="64" w:name="automation-1"/>
      <w:r>
        <w:t xml:space="preserve">Automation</w:t>
      </w:r>
      <w:bookmarkEnd w:id="64"/>
    </w:p>
    <w:p>
      <w:pPr>
        <w:numPr>
          <w:ilvl w:val="0"/>
          <w:numId w:val="1000"/>
        </w:numPr>
      </w:pPr>
      <w:r>
        <w:t xml:space="preserve">Help in developing systems that automate repetitive tasks</w:t>
      </w:r>
    </w:p>
    <w:p>
      <w:pPr>
        <w:pStyle w:val="Heading4"/>
        <w:numPr>
          <w:ilvl w:val="0"/>
          <w:numId w:val="1013"/>
        </w:numPr>
      </w:pPr>
      <w:bookmarkStart w:id="65" w:name="simulation-and-training"/>
      <w:r>
        <w:t xml:space="preserve">Simulation and Training</w:t>
      </w:r>
      <w:bookmarkEnd w:id="65"/>
    </w:p>
    <w:p>
      <w:pPr>
        <w:numPr>
          <w:ilvl w:val="0"/>
          <w:numId w:val="1000"/>
        </w:numPr>
      </w:pPr>
      <w:r>
        <w:t xml:space="preserve">Help in simulating real world scenarios for training AI</w:t>
      </w:r>
    </w:p>
    <w:p>
      <w:r>
        <w:pict>
          <v:rect style="width:0;height:1.5pt" o:hralign="center" o:hrstd="t" o:hr="t"/>
        </w:pict>
      </w:r>
    </w:p>
    <w:bookmarkEnd w:id="66"/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2025-11-30T07:24:31Z</dcterms:created>
  <dcterms:modified xsi:type="dcterms:W3CDTF">2025-11-30T07:24:31Z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