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80C8A" w14:textId="77777777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Segoe UI Emoji" w:hAnsi="Segoe UI Emoji" w:cs="Segoe UI Emoji"/>
          <w:b/>
          <w:bCs/>
        </w:rPr>
        <w:t>🧩</w:t>
      </w:r>
      <w:r w:rsidRPr="00467374">
        <w:rPr>
          <w:rFonts w:ascii="Calibri" w:hAnsi="Calibri" w:cs="Calibri"/>
          <w:b/>
          <w:bCs/>
        </w:rPr>
        <w:t xml:space="preserve"> Functional Requirements</w:t>
      </w:r>
    </w:p>
    <w:p w14:paraId="66B5F4FB" w14:textId="77777777" w:rsidR="00467374" w:rsidRPr="00467374" w:rsidRDefault="00467374" w:rsidP="00467374">
      <w:pPr>
        <w:rPr>
          <w:rFonts w:ascii="Calibri" w:hAnsi="Calibri" w:cs="Calibri"/>
        </w:rPr>
      </w:pPr>
      <w:r w:rsidRPr="00467374">
        <w:rPr>
          <w:rFonts w:ascii="Calibri" w:hAnsi="Calibri" w:cs="Calibri"/>
        </w:rPr>
        <w:t>These define the specific behaviors and functions the system must perform.</w:t>
      </w:r>
    </w:p>
    <w:p w14:paraId="6D841BC5" w14:textId="77777777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Calibri" w:hAnsi="Calibri" w:cs="Calibri"/>
          <w:b/>
          <w:bCs/>
        </w:rPr>
        <w:t>1. User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9"/>
        <w:gridCol w:w="4902"/>
        <w:gridCol w:w="959"/>
      </w:tblGrid>
      <w:tr w:rsidR="00467374" w:rsidRPr="00467374" w14:paraId="661640AC" w14:textId="77777777" w:rsidTr="00467374">
        <w:tc>
          <w:tcPr>
            <w:tcW w:w="0" w:type="auto"/>
            <w:hideMark/>
          </w:tcPr>
          <w:p w14:paraId="002A4590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70BB557D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DCB94BF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Priority</w:t>
            </w:r>
          </w:p>
        </w:tc>
      </w:tr>
      <w:tr w:rsidR="00467374" w:rsidRPr="00467374" w14:paraId="504833E5" w14:textId="77777777" w:rsidTr="00467374">
        <w:tc>
          <w:tcPr>
            <w:tcW w:w="0" w:type="auto"/>
            <w:hideMark/>
          </w:tcPr>
          <w:p w14:paraId="7EBBE5CA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FR1</w:t>
            </w:r>
          </w:p>
        </w:tc>
        <w:tc>
          <w:tcPr>
            <w:tcW w:w="0" w:type="auto"/>
            <w:hideMark/>
          </w:tcPr>
          <w:p w14:paraId="096B7863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Register student, faculty, and company accounts</w:t>
            </w:r>
          </w:p>
        </w:tc>
        <w:tc>
          <w:tcPr>
            <w:tcW w:w="0" w:type="auto"/>
            <w:hideMark/>
          </w:tcPr>
          <w:p w14:paraId="7AF62722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High</w:t>
            </w:r>
          </w:p>
        </w:tc>
      </w:tr>
      <w:tr w:rsidR="00467374" w:rsidRPr="00467374" w14:paraId="649023A7" w14:textId="77777777" w:rsidTr="00467374">
        <w:tc>
          <w:tcPr>
            <w:tcW w:w="0" w:type="auto"/>
            <w:hideMark/>
          </w:tcPr>
          <w:p w14:paraId="7CFBAB6F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FR2</w:t>
            </w:r>
          </w:p>
        </w:tc>
        <w:tc>
          <w:tcPr>
            <w:tcW w:w="0" w:type="auto"/>
            <w:hideMark/>
          </w:tcPr>
          <w:p w14:paraId="5DECB9F5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 xml:space="preserve">Log in for admin, </w:t>
            </w:r>
            <w:proofErr w:type="gramStart"/>
            <w:r w:rsidRPr="00467374">
              <w:rPr>
                <w:rFonts w:ascii="Calibri" w:hAnsi="Calibri" w:cs="Calibri"/>
              </w:rPr>
              <w:t>student</w:t>
            </w:r>
            <w:proofErr w:type="gramEnd"/>
            <w:r w:rsidRPr="00467374">
              <w:rPr>
                <w:rFonts w:ascii="Calibri" w:hAnsi="Calibri" w:cs="Calibri"/>
              </w:rPr>
              <w:t>, and company</w:t>
            </w:r>
          </w:p>
        </w:tc>
        <w:tc>
          <w:tcPr>
            <w:tcW w:w="0" w:type="auto"/>
            <w:hideMark/>
          </w:tcPr>
          <w:p w14:paraId="5DA6D6ED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High</w:t>
            </w:r>
          </w:p>
        </w:tc>
      </w:tr>
      <w:tr w:rsidR="00467374" w:rsidRPr="00467374" w14:paraId="55EF54A4" w14:textId="77777777" w:rsidTr="00467374">
        <w:tc>
          <w:tcPr>
            <w:tcW w:w="0" w:type="auto"/>
            <w:hideMark/>
          </w:tcPr>
          <w:p w14:paraId="08B4AA8B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FR3</w:t>
            </w:r>
          </w:p>
        </w:tc>
        <w:tc>
          <w:tcPr>
            <w:tcW w:w="0" w:type="auto"/>
            <w:hideMark/>
          </w:tcPr>
          <w:p w14:paraId="15FF470D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Change password functionality</w:t>
            </w:r>
          </w:p>
        </w:tc>
        <w:tc>
          <w:tcPr>
            <w:tcW w:w="0" w:type="auto"/>
            <w:hideMark/>
          </w:tcPr>
          <w:p w14:paraId="7D558C2B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Low</w:t>
            </w:r>
          </w:p>
        </w:tc>
      </w:tr>
    </w:tbl>
    <w:p w14:paraId="23FBA352" w14:textId="77777777" w:rsidR="00467374" w:rsidRDefault="00467374" w:rsidP="00467374">
      <w:pPr>
        <w:rPr>
          <w:rFonts w:ascii="Calibri" w:hAnsi="Calibri" w:cs="Calibri"/>
          <w:b/>
          <w:bCs/>
        </w:rPr>
      </w:pPr>
    </w:p>
    <w:p w14:paraId="598EFDB4" w14:textId="50B0A6CB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Calibri" w:hAnsi="Calibri" w:cs="Calibri"/>
          <w:b/>
          <w:bCs/>
        </w:rPr>
        <w:t>2. Job and Application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9"/>
        <w:gridCol w:w="4428"/>
        <w:gridCol w:w="1040"/>
      </w:tblGrid>
      <w:tr w:rsidR="00467374" w:rsidRPr="00467374" w14:paraId="6B136C91" w14:textId="77777777" w:rsidTr="00467374">
        <w:tc>
          <w:tcPr>
            <w:tcW w:w="0" w:type="auto"/>
            <w:hideMark/>
          </w:tcPr>
          <w:p w14:paraId="5DA7D255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0A3CEEF5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EA7EBF1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Priority</w:t>
            </w:r>
          </w:p>
        </w:tc>
      </w:tr>
      <w:tr w:rsidR="00467374" w:rsidRPr="00467374" w14:paraId="37E5EB58" w14:textId="77777777" w:rsidTr="00467374">
        <w:tc>
          <w:tcPr>
            <w:tcW w:w="0" w:type="auto"/>
            <w:hideMark/>
          </w:tcPr>
          <w:p w14:paraId="6338E5B8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FR4</w:t>
            </w:r>
          </w:p>
        </w:tc>
        <w:tc>
          <w:tcPr>
            <w:tcW w:w="0" w:type="auto"/>
            <w:hideMark/>
          </w:tcPr>
          <w:p w14:paraId="18D1A52E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Post jobs by company</w:t>
            </w:r>
          </w:p>
        </w:tc>
        <w:tc>
          <w:tcPr>
            <w:tcW w:w="0" w:type="auto"/>
            <w:hideMark/>
          </w:tcPr>
          <w:p w14:paraId="3DBA8750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Medium</w:t>
            </w:r>
          </w:p>
        </w:tc>
      </w:tr>
      <w:tr w:rsidR="00467374" w:rsidRPr="00467374" w14:paraId="5C6FADC8" w14:textId="77777777" w:rsidTr="00467374">
        <w:tc>
          <w:tcPr>
            <w:tcW w:w="0" w:type="auto"/>
            <w:hideMark/>
          </w:tcPr>
          <w:p w14:paraId="0A825C4C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FR5</w:t>
            </w:r>
          </w:p>
        </w:tc>
        <w:tc>
          <w:tcPr>
            <w:tcW w:w="0" w:type="auto"/>
            <w:hideMark/>
          </w:tcPr>
          <w:p w14:paraId="461B9478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Notify students of upcoming campus drives</w:t>
            </w:r>
          </w:p>
        </w:tc>
        <w:tc>
          <w:tcPr>
            <w:tcW w:w="0" w:type="auto"/>
            <w:hideMark/>
          </w:tcPr>
          <w:p w14:paraId="2B1B96A9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Medium</w:t>
            </w:r>
          </w:p>
        </w:tc>
      </w:tr>
      <w:tr w:rsidR="00467374" w:rsidRPr="00467374" w14:paraId="0C40D962" w14:textId="77777777" w:rsidTr="00467374">
        <w:tc>
          <w:tcPr>
            <w:tcW w:w="0" w:type="auto"/>
            <w:hideMark/>
          </w:tcPr>
          <w:p w14:paraId="436AAA12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FR6</w:t>
            </w:r>
          </w:p>
        </w:tc>
        <w:tc>
          <w:tcPr>
            <w:tcW w:w="0" w:type="auto"/>
            <w:hideMark/>
          </w:tcPr>
          <w:p w14:paraId="6E0B5B43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467374">
              <w:rPr>
                <w:rFonts w:ascii="Calibri" w:hAnsi="Calibri" w:cs="Calibri"/>
              </w:rPr>
              <w:t>Apply</w:t>
            </w:r>
            <w:proofErr w:type="gramEnd"/>
            <w:r w:rsidRPr="00467374">
              <w:rPr>
                <w:rFonts w:ascii="Calibri" w:hAnsi="Calibri" w:cs="Calibri"/>
              </w:rPr>
              <w:t xml:space="preserve"> for jobs by students</w:t>
            </w:r>
          </w:p>
        </w:tc>
        <w:tc>
          <w:tcPr>
            <w:tcW w:w="0" w:type="auto"/>
            <w:hideMark/>
          </w:tcPr>
          <w:p w14:paraId="44B91AAB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Medium</w:t>
            </w:r>
          </w:p>
        </w:tc>
      </w:tr>
      <w:tr w:rsidR="00467374" w:rsidRPr="00467374" w14:paraId="5E344905" w14:textId="77777777" w:rsidTr="00467374">
        <w:tc>
          <w:tcPr>
            <w:tcW w:w="0" w:type="auto"/>
            <w:hideMark/>
          </w:tcPr>
          <w:p w14:paraId="2EE02E1D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FR7</w:t>
            </w:r>
          </w:p>
        </w:tc>
        <w:tc>
          <w:tcPr>
            <w:tcW w:w="0" w:type="auto"/>
            <w:hideMark/>
          </w:tcPr>
          <w:p w14:paraId="6955DA23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View application status</w:t>
            </w:r>
          </w:p>
        </w:tc>
        <w:tc>
          <w:tcPr>
            <w:tcW w:w="0" w:type="auto"/>
            <w:hideMark/>
          </w:tcPr>
          <w:p w14:paraId="1D9E551F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Medium</w:t>
            </w:r>
          </w:p>
        </w:tc>
      </w:tr>
      <w:tr w:rsidR="00467374" w:rsidRPr="00467374" w14:paraId="227E1C47" w14:textId="77777777" w:rsidTr="00467374">
        <w:tc>
          <w:tcPr>
            <w:tcW w:w="0" w:type="auto"/>
            <w:hideMark/>
          </w:tcPr>
          <w:p w14:paraId="16E23EF4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FR8</w:t>
            </w:r>
          </w:p>
        </w:tc>
        <w:tc>
          <w:tcPr>
            <w:tcW w:w="0" w:type="auto"/>
            <w:hideMark/>
          </w:tcPr>
          <w:p w14:paraId="0095CCF8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Search jobs</w:t>
            </w:r>
          </w:p>
        </w:tc>
        <w:tc>
          <w:tcPr>
            <w:tcW w:w="0" w:type="auto"/>
            <w:hideMark/>
          </w:tcPr>
          <w:p w14:paraId="0DE4EDA9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Medium</w:t>
            </w:r>
          </w:p>
        </w:tc>
      </w:tr>
    </w:tbl>
    <w:p w14:paraId="0968AC13" w14:textId="77777777" w:rsidR="00467374" w:rsidRDefault="00467374" w:rsidP="00467374">
      <w:pPr>
        <w:rPr>
          <w:rFonts w:ascii="Calibri" w:hAnsi="Calibri" w:cs="Calibri"/>
          <w:b/>
          <w:bCs/>
        </w:rPr>
      </w:pPr>
    </w:p>
    <w:p w14:paraId="5B0F9164" w14:textId="09C298B2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Calibri" w:hAnsi="Calibri" w:cs="Calibri"/>
          <w:b/>
          <w:bCs/>
        </w:rPr>
        <w:t>3. Scheduling and Communication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3939"/>
        <w:gridCol w:w="1040"/>
      </w:tblGrid>
      <w:tr w:rsidR="00467374" w:rsidRPr="00467374" w14:paraId="5186C6C5" w14:textId="77777777" w:rsidTr="00467374">
        <w:tc>
          <w:tcPr>
            <w:tcW w:w="0" w:type="auto"/>
            <w:hideMark/>
          </w:tcPr>
          <w:p w14:paraId="7F49975B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540877A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579A3241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Priority</w:t>
            </w:r>
          </w:p>
        </w:tc>
      </w:tr>
      <w:tr w:rsidR="00467374" w:rsidRPr="00467374" w14:paraId="0649A59A" w14:textId="77777777" w:rsidTr="00467374">
        <w:tc>
          <w:tcPr>
            <w:tcW w:w="0" w:type="auto"/>
            <w:hideMark/>
          </w:tcPr>
          <w:p w14:paraId="3A8467A2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FR9</w:t>
            </w:r>
          </w:p>
        </w:tc>
        <w:tc>
          <w:tcPr>
            <w:tcW w:w="0" w:type="auto"/>
            <w:hideMark/>
          </w:tcPr>
          <w:p w14:paraId="04887331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Schedule campus drives</w:t>
            </w:r>
          </w:p>
        </w:tc>
        <w:tc>
          <w:tcPr>
            <w:tcW w:w="0" w:type="auto"/>
            <w:hideMark/>
          </w:tcPr>
          <w:p w14:paraId="01B7E144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Medium</w:t>
            </w:r>
          </w:p>
        </w:tc>
      </w:tr>
      <w:tr w:rsidR="00467374" w:rsidRPr="00467374" w14:paraId="26C32545" w14:textId="77777777" w:rsidTr="00467374">
        <w:tc>
          <w:tcPr>
            <w:tcW w:w="0" w:type="auto"/>
            <w:hideMark/>
          </w:tcPr>
          <w:p w14:paraId="5262CBC1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FR10</w:t>
            </w:r>
          </w:p>
        </w:tc>
        <w:tc>
          <w:tcPr>
            <w:tcW w:w="0" w:type="auto"/>
            <w:hideMark/>
          </w:tcPr>
          <w:p w14:paraId="332F8E89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Schedule interviews</w:t>
            </w:r>
          </w:p>
        </w:tc>
        <w:tc>
          <w:tcPr>
            <w:tcW w:w="0" w:type="auto"/>
            <w:hideMark/>
          </w:tcPr>
          <w:p w14:paraId="427BE9BF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Medium</w:t>
            </w:r>
          </w:p>
        </w:tc>
      </w:tr>
      <w:tr w:rsidR="00467374" w:rsidRPr="00467374" w14:paraId="0A1866E3" w14:textId="77777777" w:rsidTr="00467374">
        <w:tc>
          <w:tcPr>
            <w:tcW w:w="0" w:type="auto"/>
            <w:hideMark/>
          </w:tcPr>
          <w:p w14:paraId="27799C96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FR11</w:t>
            </w:r>
          </w:p>
        </w:tc>
        <w:tc>
          <w:tcPr>
            <w:tcW w:w="0" w:type="auto"/>
            <w:hideMark/>
          </w:tcPr>
          <w:p w14:paraId="7F78FC22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Contact students via integrated mail</w:t>
            </w:r>
          </w:p>
        </w:tc>
        <w:tc>
          <w:tcPr>
            <w:tcW w:w="0" w:type="auto"/>
            <w:hideMark/>
          </w:tcPr>
          <w:p w14:paraId="5F6D95CB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Medium</w:t>
            </w:r>
          </w:p>
        </w:tc>
      </w:tr>
      <w:tr w:rsidR="00467374" w:rsidRPr="00467374" w14:paraId="77C9C6A2" w14:textId="77777777" w:rsidTr="00467374">
        <w:tc>
          <w:tcPr>
            <w:tcW w:w="0" w:type="auto"/>
            <w:hideMark/>
          </w:tcPr>
          <w:p w14:paraId="652FD9A5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FR12</w:t>
            </w:r>
          </w:p>
        </w:tc>
        <w:tc>
          <w:tcPr>
            <w:tcW w:w="0" w:type="auto"/>
            <w:hideMark/>
          </w:tcPr>
          <w:p w14:paraId="77BD7E35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Contact companies via integrated mail</w:t>
            </w:r>
          </w:p>
        </w:tc>
        <w:tc>
          <w:tcPr>
            <w:tcW w:w="0" w:type="auto"/>
            <w:hideMark/>
          </w:tcPr>
          <w:p w14:paraId="3B9FAD57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Medium</w:t>
            </w:r>
          </w:p>
        </w:tc>
      </w:tr>
    </w:tbl>
    <w:p w14:paraId="63CF200F" w14:textId="77777777" w:rsidR="00467374" w:rsidRDefault="00467374" w:rsidP="00467374">
      <w:pPr>
        <w:rPr>
          <w:rFonts w:ascii="Calibri" w:hAnsi="Calibri" w:cs="Calibri"/>
          <w:b/>
          <w:bCs/>
        </w:rPr>
      </w:pPr>
    </w:p>
    <w:p w14:paraId="12D62180" w14:textId="10428AAF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Calibri" w:hAnsi="Calibri" w:cs="Calibri"/>
          <w:b/>
          <w:bCs/>
        </w:rPr>
        <w:t>4. Data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3866"/>
        <w:gridCol w:w="1040"/>
      </w:tblGrid>
      <w:tr w:rsidR="00467374" w:rsidRPr="00467374" w14:paraId="6DEB4E39" w14:textId="77777777" w:rsidTr="00467374">
        <w:tc>
          <w:tcPr>
            <w:tcW w:w="0" w:type="auto"/>
            <w:hideMark/>
          </w:tcPr>
          <w:p w14:paraId="3BCFEDAA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2DD5525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701843BB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Priority</w:t>
            </w:r>
          </w:p>
        </w:tc>
      </w:tr>
      <w:tr w:rsidR="00467374" w:rsidRPr="00467374" w14:paraId="55164C9A" w14:textId="77777777" w:rsidTr="00467374">
        <w:tc>
          <w:tcPr>
            <w:tcW w:w="0" w:type="auto"/>
            <w:hideMark/>
          </w:tcPr>
          <w:p w14:paraId="7724D31F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lastRenderedPageBreak/>
              <w:t>FR13</w:t>
            </w:r>
          </w:p>
        </w:tc>
        <w:tc>
          <w:tcPr>
            <w:tcW w:w="0" w:type="auto"/>
            <w:hideMark/>
          </w:tcPr>
          <w:p w14:paraId="5AC43430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Manage student profiles and data</w:t>
            </w:r>
          </w:p>
        </w:tc>
        <w:tc>
          <w:tcPr>
            <w:tcW w:w="0" w:type="auto"/>
            <w:hideMark/>
          </w:tcPr>
          <w:p w14:paraId="3412ECE1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High</w:t>
            </w:r>
          </w:p>
        </w:tc>
      </w:tr>
      <w:tr w:rsidR="00467374" w:rsidRPr="00467374" w14:paraId="171540BB" w14:textId="77777777" w:rsidTr="00467374">
        <w:tc>
          <w:tcPr>
            <w:tcW w:w="0" w:type="auto"/>
            <w:hideMark/>
          </w:tcPr>
          <w:p w14:paraId="53859A1E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FR14</w:t>
            </w:r>
          </w:p>
        </w:tc>
        <w:tc>
          <w:tcPr>
            <w:tcW w:w="0" w:type="auto"/>
            <w:hideMark/>
          </w:tcPr>
          <w:p w14:paraId="47765980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Manage company profiles and data</w:t>
            </w:r>
          </w:p>
        </w:tc>
        <w:tc>
          <w:tcPr>
            <w:tcW w:w="0" w:type="auto"/>
            <w:hideMark/>
          </w:tcPr>
          <w:p w14:paraId="22544CDB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High</w:t>
            </w:r>
          </w:p>
        </w:tc>
      </w:tr>
      <w:tr w:rsidR="00467374" w:rsidRPr="00467374" w14:paraId="6A42C321" w14:textId="77777777" w:rsidTr="00467374">
        <w:tc>
          <w:tcPr>
            <w:tcW w:w="0" w:type="auto"/>
            <w:hideMark/>
          </w:tcPr>
          <w:p w14:paraId="2561113D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FR15</w:t>
            </w:r>
          </w:p>
        </w:tc>
        <w:tc>
          <w:tcPr>
            <w:tcW w:w="0" w:type="auto"/>
            <w:hideMark/>
          </w:tcPr>
          <w:p w14:paraId="17DF19B2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Sort student list based on parameters</w:t>
            </w:r>
          </w:p>
        </w:tc>
        <w:tc>
          <w:tcPr>
            <w:tcW w:w="0" w:type="auto"/>
            <w:hideMark/>
          </w:tcPr>
          <w:p w14:paraId="64E96E8B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Medium</w:t>
            </w:r>
          </w:p>
        </w:tc>
      </w:tr>
    </w:tbl>
    <w:p w14:paraId="59FAA982" w14:textId="77777777" w:rsidR="00467374" w:rsidRDefault="00467374" w:rsidP="00467374">
      <w:pPr>
        <w:rPr>
          <w:rFonts w:ascii="Calibri" w:hAnsi="Calibri" w:cs="Calibri"/>
          <w:b/>
          <w:bCs/>
        </w:rPr>
      </w:pPr>
    </w:p>
    <w:p w14:paraId="1E44B3C3" w14:textId="317E6BCF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Calibri" w:hAnsi="Calibri" w:cs="Calibri"/>
          <w:b/>
          <w:bCs/>
        </w:rPr>
        <w:t>5. Analytics and Prediction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4089"/>
        <w:gridCol w:w="959"/>
      </w:tblGrid>
      <w:tr w:rsidR="00467374" w:rsidRPr="00467374" w14:paraId="725EAB2B" w14:textId="77777777" w:rsidTr="00467374">
        <w:tc>
          <w:tcPr>
            <w:tcW w:w="0" w:type="auto"/>
            <w:hideMark/>
          </w:tcPr>
          <w:p w14:paraId="4CB11376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044649E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Requirement</w:t>
            </w:r>
          </w:p>
        </w:tc>
        <w:tc>
          <w:tcPr>
            <w:tcW w:w="0" w:type="auto"/>
            <w:hideMark/>
          </w:tcPr>
          <w:p w14:paraId="1AD4D792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7374">
              <w:rPr>
                <w:rFonts w:ascii="Calibri" w:hAnsi="Calibri" w:cs="Calibri"/>
                <w:b/>
                <w:bCs/>
              </w:rPr>
              <w:t>Priority</w:t>
            </w:r>
          </w:p>
        </w:tc>
      </w:tr>
      <w:tr w:rsidR="00467374" w:rsidRPr="00467374" w14:paraId="2A4EEA10" w14:textId="77777777" w:rsidTr="00467374">
        <w:tc>
          <w:tcPr>
            <w:tcW w:w="0" w:type="auto"/>
            <w:hideMark/>
          </w:tcPr>
          <w:p w14:paraId="34D97420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FR16</w:t>
            </w:r>
          </w:p>
        </w:tc>
        <w:tc>
          <w:tcPr>
            <w:tcW w:w="0" w:type="auto"/>
            <w:hideMark/>
          </w:tcPr>
          <w:p w14:paraId="1548D1DC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Display placement statistics</w:t>
            </w:r>
          </w:p>
        </w:tc>
        <w:tc>
          <w:tcPr>
            <w:tcW w:w="0" w:type="auto"/>
            <w:hideMark/>
          </w:tcPr>
          <w:p w14:paraId="25A79D6B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Low</w:t>
            </w:r>
          </w:p>
        </w:tc>
      </w:tr>
      <w:tr w:rsidR="00467374" w:rsidRPr="00467374" w14:paraId="3B86762B" w14:textId="77777777" w:rsidTr="00467374">
        <w:tc>
          <w:tcPr>
            <w:tcW w:w="0" w:type="auto"/>
            <w:hideMark/>
          </w:tcPr>
          <w:p w14:paraId="307639A3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FR17</w:t>
            </w:r>
          </w:p>
        </w:tc>
        <w:tc>
          <w:tcPr>
            <w:tcW w:w="0" w:type="auto"/>
            <w:hideMark/>
          </w:tcPr>
          <w:p w14:paraId="428DE32E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Predict future placement stats using ML</w:t>
            </w:r>
          </w:p>
        </w:tc>
        <w:tc>
          <w:tcPr>
            <w:tcW w:w="0" w:type="auto"/>
            <w:hideMark/>
          </w:tcPr>
          <w:p w14:paraId="585121B1" w14:textId="77777777" w:rsidR="00467374" w:rsidRPr="00467374" w:rsidRDefault="00467374" w:rsidP="00467374">
            <w:pPr>
              <w:spacing w:after="160" w:line="278" w:lineRule="auto"/>
              <w:rPr>
                <w:rFonts w:ascii="Calibri" w:hAnsi="Calibri" w:cs="Calibri"/>
              </w:rPr>
            </w:pPr>
            <w:r w:rsidRPr="00467374">
              <w:rPr>
                <w:rFonts w:ascii="Calibri" w:hAnsi="Calibri" w:cs="Calibri"/>
              </w:rPr>
              <w:t>Low</w:t>
            </w:r>
          </w:p>
        </w:tc>
      </w:tr>
    </w:tbl>
    <w:p w14:paraId="5540DF54" w14:textId="77777777" w:rsidR="00467374" w:rsidRDefault="00467374" w:rsidP="00467374">
      <w:pPr>
        <w:rPr>
          <w:rFonts w:ascii="Segoe UI Emoji" w:hAnsi="Segoe UI Emoji" w:cs="Segoe UI Emoji"/>
          <w:b/>
          <w:bCs/>
        </w:rPr>
      </w:pPr>
    </w:p>
    <w:p w14:paraId="3070148E" w14:textId="2493CD8A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Segoe UI Emoji" w:hAnsi="Segoe UI Emoji" w:cs="Segoe UI Emoji"/>
          <w:b/>
          <w:bCs/>
        </w:rPr>
        <w:t>🛡️</w:t>
      </w:r>
      <w:r w:rsidRPr="00467374">
        <w:rPr>
          <w:rFonts w:ascii="Calibri" w:hAnsi="Calibri" w:cs="Calibri"/>
          <w:b/>
          <w:bCs/>
        </w:rPr>
        <w:t xml:space="preserve"> Non-Functional Requirements</w:t>
      </w:r>
    </w:p>
    <w:p w14:paraId="56D1699F" w14:textId="77777777" w:rsidR="00467374" w:rsidRPr="00467374" w:rsidRDefault="00467374" w:rsidP="00467374">
      <w:pPr>
        <w:rPr>
          <w:rFonts w:ascii="Calibri" w:hAnsi="Calibri" w:cs="Calibri"/>
        </w:rPr>
      </w:pPr>
      <w:r w:rsidRPr="00467374">
        <w:rPr>
          <w:rFonts w:ascii="Calibri" w:hAnsi="Calibri" w:cs="Calibri"/>
        </w:rPr>
        <w:t>These define system attributes such as performance, security, and usability.</w:t>
      </w:r>
    </w:p>
    <w:p w14:paraId="3ACDD107" w14:textId="77777777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Calibri" w:hAnsi="Calibri" w:cs="Calibri"/>
          <w:b/>
          <w:bCs/>
        </w:rPr>
        <w:t>1. Performance Requirements</w:t>
      </w:r>
    </w:p>
    <w:p w14:paraId="04D8D256" w14:textId="77777777" w:rsidR="00467374" w:rsidRPr="00467374" w:rsidRDefault="00467374" w:rsidP="00467374">
      <w:pPr>
        <w:numPr>
          <w:ilvl w:val="0"/>
          <w:numId w:val="12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System should scale to many users concurrently.</w:t>
      </w:r>
    </w:p>
    <w:p w14:paraId="0D09EA16" w14:textId="77777777" w:rsidR="00467374" w:rsidRPr="00467374" w:rsidRDefault="00467374" w:rsidP="00467374">
      <w:pPr>
        <w:numPr>
          <w:ilvl w:val="0"/>
          <w:numId w:val="12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Response times:</w:t>
      </w:r>
    </w:p>
    <w:p w14:paraId="50661459" w14:textId="77777777" w:rsidR="00467374" w:rsidRPr="00467374" w:rsidRDefault="00467374" w:rsidP="00467374">
      <w:pPr>
        <w:numPr>
          <w:ilvl w:val="1"/>
          <w:numId w:val="12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Student Registration: ≤ 10 seconds</w:t>
      </w:r>
    </w:p>
    <w:p w14:paraId="772789AC" w14:textId="77777777" w:rsidR="00467374" w:rsidRPr="00467374" w:rsidRDefault="00467374" w:rsidP="00467374">
      <w:pPr>
        <w:numPr>
          <w:ilvl w:val="1"/>
          <w:numId w:val="12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Company Registration: ≤ 15 seconds</w:t>
      </w:r>
    </w:p>
    <w:p w14:paraId="42D9888A" w14:textId="77777777" w:rsidR="00467374" w:rsidRPr="00467374" w:rsidRDefault="00467374" w:rsidP="00467374">
      <w:pPr>
        <w:numPr>
          <w:ilvl w:val="1"/>
          <w:numId w:val="12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Job Posting: ≤ 15 seconds</w:t>
      </w:r>
    </w:p>
    <w:p w14:paraId="2E57F61E" w14:textId="77777777" w:rsidR="00467374" w:rsidRPr="00467374" w:rsidRDefault="00467374" w:rsidP="00467374">
      <w:pPr>
        <w:numPr>
          <w:ilvl w:val="1"/>
          <w:numId w:val="12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Job Application: ≤ 20 seconds</w:t>
      </w:r>
    </w:p>
    <w:p w14:paraId="7F89AA85" w14:textId="77777777" w:rsidR="00467374" w:rsidRPr="00467374" w:rsidRDefault="00467374" w:rsidP="00467374">
      <w:pPr>
        <w:numPr>
          <w:ilvl w:val="0"/>
          <w:numId w:val="12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System availability: 24/7</w:t>
      </w:r>
    </w:p>
    <w:p w14:paraId="5F5FB769" w14:textId="77777777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Calibri" w:hAnsi="Calibri" w:cs="Calibri"/>
          <w:b/>
          <w:bCs/>
        </w:rPr>
        <w:t>2. Safety Requirements</w:t>
      </w:r>
    </w:p>
    <w:p w14:paraId="760C242A" w14:textId="77777777" w:rsidR="00467374" w:rsidRPr="00467374" w:rsidRDefault="00467374" w:rsidP="00467374">
      <w:pPr>
        <w:numPr>
          <w:ilvl w:val="0"/>
          <w:numId w:val="13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 xml:space="preserve">Errors </w:t>
      </w:r>
      <w:proofErr w:type="gramStart"/>
      <w:r w:rsidRPr="00467374">
        <w:rPr>
          <w:rFonts w:ascii="Calibri" w:hAnsi="Calibri" w:cs="Calibri"/>
        </w:rPr>
        <w:t>minimized</w:t>
      </w:r>
      <w:proofErr w:type="gramEnd"/>
      <w:r w:rsidRPr="00467374">
        <w:rPr>
          <w:rFonts w:ascii="Calibri" w:hAnsi="Calibri" w:cs="Calibri"/>
        </w:rPr>
        <w:t xml:space="preserve"> with descriptive messages.</w:t>
      </w:r>
    </w:p>
    <w:p w14:paraId="4AD4441C" w14:textId="77777777" w:rsidR="00467374" w:rsidRPr="00467374" w:rsidRDefault="00467374" w:rsidP="00467374">
      <w:pPr>
        <w:numPr>
          <w:ilvl w:val="0"/>
          <w:numId w:val="13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Input validation is essential.</w:t>
      </w:r>
    </w:p>
    <w:p w14:paraId="4C45D2E4" w14:textId="77777777" w:rsidR="00467374" w:rsidRPr="00467374" w:rsidRDefault="00467374" w:rsidP="00467374">
      <w:pPr>
        <w:numPr>
          <w:ilvl w:val="0"/>
          <w:numId w:val="13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Error recovery time: ≤ 10 seconds</w:t>
      </w:r>
    </w:p>
    <w:p w14:paraId="2DB8642C" w14:textId="77777777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Calibri" w:hAnsi="Calibri" w:cs="Calibri"/>
          <w:b/>
          <w:bCs/>
        </w:rPr>
        <w:t>3. Security Requirements</w:t>
      </w:r>
    </w:p>
    <w:p w14:paraId="15E7C2AE" w14:textId="77777777" w:rsidR="00467374" w:rsidRPr="00467374" w:rsidRDefault="00467374" w:rsidP="00467374">
      <w:pPr>
        <w:numPr>
          <w:ilvl w:val="0"/>
          <w:numId w:val="14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High data integrity and security.</w:t>
      </w:r>
    </w:p>
    <w:p w14:paraId="772446C1" w14:textId="77777777" w:rsidR="00467374" w:rsidRPr="00467374" w:rsidRDefault="00467374" w:rsidP="00467374">
      <w:pPr>
        <w:numPr>
          <w:ilvl w:val="0"/>
          <w:numId w:val="14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Only authorized users (admin) can access private data.</w:t>
      </w:r>
    </w:p>
    <w:p w14:paraId="45BB4722" w14:textId="77777777" w:rsidR="00467374" w:rsidRPr="00467374" w:rsidRDefault="00467374" w:rsidP="00467374">
      <w:pPr>
        <w:numPr>
          <w:ilvl w:val="0"/>
          <w:numId w:val="14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lastRenderedPageBreak/>
        <w:t>Login required with valid credentials.</w:t>
      </w:r>
    </w:p>
    <w:p w14:paraId="3CA4C848" w14:textId="77777777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Calibri" w:hAnsi="Calibri" w:cs="Calibri"/>
          <w:b/>
          <w:bCs/>
        </w:rPr>
        <w:t>4. Software Quality Attributes</w:t>
      </w:r>
    </w:p>
    <w:p w14:paraId="18A43F56" w14:textId="77777777" w:rsidR="00467374" w:rsidRPr="00467374" w:rsidRDefault="00467374" w:rsidP="00467374">
      <w:pPr>
        <w:numPr>
          <w:ilvl w:val="0"/>
          <w:numId w:val="15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High availability, reliability, and usability.</w:t>
      </w:r>
    </w:p>
    <w:p w14:paraId="701E7D29" w14:textId="77777777" w:rsidR="00467374" w:rsidRPr="00467374" w:rsidRDefault="00467374" w:rsidP="00467374">
      <w:pPr>
        <w:numPr>
          <w:ilvl w:val="0"/>
          <w:numId w:val="15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Simple, intuitive UI requiring minimal training.</w:t>
      </w:r>
    </w:p>
    <w:p w14:paraId="5CB49391" w14:textId="77777777" w:rsidR="00467374" w:rsidRPr="00467374" w:rsidRDefault="00467374" w:rsidP="00467374">
      <w:pPr>
        <w:numPr>
          <w:ilvl w:val="0"/>
          <w:numId w:val="15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Descriptive error messages for better user guidance.</w:t>
      </w:r>
    </w:p>
    <w:p w14:paraId="168DFD51" w14:textId="77777777" w:rsidR="00467374" w:rsidRPr="00467374" w:rsidRDefault="00467374" w:rsidP="00467374">
      <w:pPr>
        <w:rPr>
          <w:rFonts w:ascii="Calibri" w:hAnsi="Calibri" w:cs="Calibri"/>
          <w:b/>
          <w:bCs/>
        </w:rPr>
      </w:pPr>
      <w:r w:rsidRPr="00467374">
        <w:rPr>
          <w:rFonts w:ascii="Calibri" w:hAnsi="Calibri" w:cs="Calibri"/>
          <w:b/>
          <w:bCs/>
        </w:rPr>
        <w:t>5. Business Rules</w:t>
      </w:r>
    </w:p>
    <w:p w14:paraId="603BC585" w14:textId="77777777" w:rsidR="00467374" w:rsidRPr="00467374" w:rsidRDefault="00467374" w:rsidP="00467374">
      <w:pPr>
        <w:numPr>
          <w:ilvl w:val="0"/>
          <w:numId w:val="16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System restricted to a specific college.</w:t>
      </w:r>
    </w:p>
    <w:p w14:paraId="701568E3" w14:textId="77777777" w:rsidR="00467374" w:rsidRPr="00467374" w:rsidRDefault="00467374" w:rsidP="00467374">
      <w:pPr>
        <w:numPr>
          <w:ilvl w:val="0"/>
          <w:numId w:val="16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Secure login credentials for all users.</w:t>
      </w:r>
    </w:p>
    <w:p w14:paraId="0065CA0D" w14:textId="77777777" w:rsidR="00467374" w:rsidRPr="00467374" w:rsidRDefault="00467374" w:rsidP="00467374">
      <w:pPr>
        <w:numPr>
          <w:ilvl w:val="0"/>
          <w:numId w:val="16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Each student can be recruited by only one company.</w:t>
      </w:r>
    </w:p>
    <w:p w14:paraId="5C04F251" w14:textId="77777777" w:rsidR="00467374" w:rsidRPr="00467374" w:rsidRDefault="00467374" w:rsidP="00467374">
      <w:pPr>
        <w:numPr>
          <w:ilvl w:val="0"/>
          <w:numId w:val="16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Once selected, a student cannot be rejected; otherwise, the company is blacklisted.</w:t>
      </w:r>
    </w:p>
    <w:p w14:paraId="44D103F7" w14:textId="77777777" w:rsidR="00467374" w:rsidRPr="00467374" w:rsidRDefault="00467374" w:rsidP="00467374">
      <w:pPr>
        <w:numPr>
          <w:ilvl w:val="0"/>
          <w:numId w:val="16"/>
        </w:numPr>
        <w:rPr>
          <w:rFonts w:ascii="Calibri" w:hAnsi="Calibri" w:cs="Calibri"/>
        </w:rPr>
      </w:pPr>
      <w:r w:rsidRPr="00467374">
        <w:rPr>
          <w:rFonts w:ascii="Calibri" w:hAnsi="Calibri" w:cs="Calibri"/>
        </w:rPr>
        <w:t>Each student can have only one account.</w:t>
      </w:r>
    </w:p>
    <w:p w14:paraId="72E9E3A9" w14:textId="77777777" w:rsidR="003411AC" w:rsidRPr="00467374" w:rsidRDefault="003411AC">
      <w:pPr>
        <w:rPr>
          <w:rFonts w:ascii="Calibri" w:hAnsi="Calibri" w:cs="Calibri"/>
        </w:rPr>
      </w:pPr>
    </w:p>
    <w:sectPr w:rsidR="003411AC" w:rsidRPr="00467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15618B"/>
    <w:multiLevelType w:val="multilevel"/>
    <w:tmpl w:val="D9A8A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7D7C4F"/>
    <w:multiLevelType w:val="multilevel"/>
    <w:tmpl w:val="7216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6595311"/>
    <w:multiLevelType w:val="multilevel"/>
    <w:tmpl w:val="D6E2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4166C35"/>
    <w:multiLevelType w:val="multilevel"/>
    <w:tmpl w:val="0A2C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AD1E29"/>
    <w:multiLevelType w:val="multilevel"/>
    <w:tmpl w:val="6188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451939">
    <w:abstractNumId w:val="8"/>
  </w:num>
  <w:num w:numId="2" w16cid:durableId="855994773">
    <w:abstractNumId w:val="14"/>
  </w:num>
  <w:num w:numId="3" w16cid:durableId="1780954970">
    <w:abstractNumId w:val="6"/>
  </w:num>
  <w:num w:numId="4" w16cid:durableId="195122856">
    <w:abstractNumId w:val="4"/>
  </w:num>
  <w:num w:numId="5" w16cid:durableId="1847360864">
    <w:abstractNumId w:val="2"/>
  </w:num>
  <w:num w:numId="6" w16cid:durableId="1448351186">
    <w:abstractNumId w:val="3"/>
  </w:num>
  <w:num w:numId="7" w16cid:durableId="149057438">
    <w:abstractNumId w:val="9"/>
  </w:num>
  <w:num w:numId="8" w16cid:durableId="1875193734">
    <w:abstractNumId w:val="10"/>
  </w:num>
  <w:num w:numId="9" w16cid:durableId="1904215796">
    <w:abstractNumId w:val="13"/>
  </w:num>
  <w:num w:numId="10" w16cid:durableId="590546829">
    <w:abstractNumId w:val="0"/>
  </w:num>
  <w:num w:numId="11" w16cid:durableId="694886989">
    <w:abstractNumId w:val="11"/>
  </w:num>
  <w:num w:numId="12" w16cid:durableId="1267076217">
    <w:abstractNumId w:val="1"/>
  </w:num>
  <w:num w:numId="13" w16cid:durableId="468019032">
    <w:abstractNumId w:val="5"/>
  </w:num>
  <w:num w:numId="14" w16cid:durableId="185872172">
    <w:abstractNumId w:val="15"/>
  </w:num>
  <w:num w:numId="15" w16cid:durableId="520054175">
    <w:abstractNumId w:val="12"/>
  </w:num>
  <w:num w:numId="16" w16cid:durableId="14863591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3411AC"/>
    <w:rsid w:val="00467374"/>
    <w:rsid w:val="00557536"/>
    <w:rsid w:val="00753A4A"/>
    <w:rsid w:val="008728D5"/>
    <w:rsid w:val="00A4118F"/>
    <w:rsid w:val="00B05159"/>
    <w:rsid w:val="00CF69E3"/>
    <w:rsid w:val="00EE3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73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5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6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8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2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2025-08-16T11:37:00Z</dcterms:modified>
</cp:coreProperties>
</file>