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1165" w:rsidRPr="00321165" w:rsidRDefault="00321165" w:rsidP="00321165">
      <w:pPr>
        <w:shd w:val="clear" w:color="auto" w:fill="FFFFFF"/>
        <w:spacing w:after="125" w:line="240" w:lineRule="auto"/>
        <w:outlineLvl w:val="1"/>
        <w:rPr>
          <w:rFonts w:ascii="Roboto Condensed" w:eastAsia="Times New Roman" w:hAnsi="Roboto Condensed" w:cs="Times New Roman"/>
          <w:b/>
          <w:bCs/>
          <w:color w:val="FE792A"/>
          <w:sz w:val="38"/>
          <w:szCs w:val="38"/>
          <w:lang w:eastAsia="ru-RU"/>
        </w:rPr>
      </w:pPr>
      <w:r w:rsidRPr="00321165">
        <w:rPr>
          <w:rFonts w:ascii="Roboto Condensed" w:eastAsia="Times New Roman" w:hAnsi="Roboto Condensed" w:cs="Times New Roman"/>
          <w:b/>
          <w:bCs/>
          <w:color w:val="FE792A"/>
          <w:sz w:val="38"/>
          <w:szCs w:val="38"/>
          <w:lang w:eastAsia="ru-RU"/>
        </w:rPr>
        <w:t>Священный город Бухара</w:t>
      </w:r>
    </w:p>
    <w:p w:rsidR="00321165" w:rsidRPr="00321165" w:rsidRDefault="00321165" w:rsidP="00321165">
      <w:pPr>
        <w:shd w:val="clear" w:color="auto" w:fill="FFFFFF"/>
        <w:spacing w:after="125" w:line="240" w:lineRule="auto"/>
        <w:rPr>
          <w:rFonts w:ascii="Arial" w:eastAsia="Times New Roman" w:hAnsi="Arial" w:cs="Arial"/>
          <w:color w:val="4F5D6E"/>
          <w:sz w:val="18"/>
          <w:szCs w:val="18"/>
          <w:lang w:eastAsia="ru-RU"/>
        </w:rPr>
      </w:pPr>
      <w:r w:rsidRPr="00321165">
        <w:rPr>
          <w:rFonts w:ascii="Arial" w:eastAsia="Times New Roman" w:hAnsi="Arial" w:cs="Arial"/>
          <w:color w:val="4F5D6E"/>
          <w:sz w:val="18"/>
          <w:szCs w:val="18"/>
          <w:lang w:eastAsia="ru-RU"/>
        </w:rPr>
        <w:t>Священная Бухара – именно так почтительно называют узбеки этот славный город. Древнее поверье гласит: на все мусульманские города с неба нисходит благодатный свет, и только над Бухарой он поднимается к небу. Город не зря зовется «опорой ислама». Здесь сосредоточено небывалое количество мечетей, а также находятся усыпальницы многих исламских святых.</w:t>
      </w:r>
    </w:p>
    <w:p w:rsidR="00150D08" w:rsidRPr="00321165" w:rsidRDefault="00321165">
      <w:pPr>
        <w:rPr>
          <w:rFonts w:ascii="Arial" w:hAnsi="Arial" w:cs="Arial"/>
          <w:color w:val="4F5D6E"/>
          <w:sz w:val="18"/>
          <w:szCs w:val="18"/>
          <w:shd w:val="clear" w:color="auto" w:fill="FFFFFF"/>
        </w:rPr>
      </w:pPr>
      <w:r>
        <w:rPr>
          <w:rFonts w:ascii="Arial" w:hAnsi="Arial" w:cs="Arial"/>
          <w:color w:val="4F5D6E"/>
          <w:sz w:val="18"/>
          <w:szCs w:val="18"/>
          <w:shd w:val="clear" w:color="auto" w:fill="FFFFFF"/>
        </w:rPr>
        <w:t>Действительно, Бухара не уступает Самарканду по обилию и значимости святых мест и архитектурных шедевров. А все потому, что у Бухары тоже весьма преклонный возраст: более чем 2000 лет стоит она под палящим азиатским солнцем</w:t>
      </w:r>
      <w:r w:rsidRPr="00321165">
        <w:rPr>
          <w:rFonts w:ascii="Arial" w:hAnsi="Arial" w:cs="Arial"/>
          <w:color w:val="4F5D6E"/>
          <w:sz w:val="18"/>
          <w:szCs w:val="18"/>
          <w:shd w:val="clear" w:color="auto" w:fill="FFFFFF"/>
        </w:rPr>
        <w:t>.</w:t>
      </w:r>
    </w:p>
    <w:p w:rsidR="00321165" w:rsidRDefault="00321165">
      <w:pPr>
        <w:rPr>
          <w:rFonts w:ascii="Arial" w:hAnsi="Arial" w:cs="Arial"/>
          <w:color w:val="4F5D6E"/>
          <w:sz w:val="18"/>
          <w:szCs w:val="18"/>
          <w:shd w:val="clear" w:color="auto" w:fill="FFFFFF"/>
          <w:lang w:val="en-US"/>
        </w:rPr>
      </w:pPr>
      <w:r>
        <w:rPr>
          <w:rFonts w:ascii="Arial" w:hAnsi="Arial" w:cs="Arial"/>
          <w:color w:val="4F5D6E"/>
          <w:sz w:val="18"/>
          <w:szCs w:val="18"/>
          <w:shd w:val="clear" w:color="auto" w:fill="FFFFFF"/>
        </w:rPr>
        <w:t>До наших дней сохранились стены Арка - старинной цитадели и еще более 140 памятников, каждый со своим неповторимым стилем постройки, удивительные кварталы и узкие улочки старого города, где сохранились целые районы древней планировки. Здесь легко вообразить себя современником легендарного Ходжи Насреддина. Не зря некий американский историк сказал: «Если идти по улицам старого города, будет казаться, что ходишь по страницам истории».</w:t>
      </w:r>
    </w:p>
    <w:p w:rsidR="00321165" w:rsidRPr="00321165" w:rsidRDefault="00321165" w:rsidP="00321165">
      <w:pPr>
        <w:pStyle w:val="2"/>
        <w:shd w:val="clear" w:color="auto" w:fill="FFFFFF"/>
        <w:spacing w:before="0" w:beforeAutospacing="0" w:after="125" w:afterAutospacing="0"/>
        <w:rPr>
          <w:rFonts w:ascii="Roboto Condensed" w:hAnsi="Roboto Condensed"/>
          <w:color w:val="FE792A"/>
          <w:sz w:val="38"/>
          <w:szCs w:val="38"/>
          <w:lang w:val="en-US"/>
        </w:rPr>
      </w:pPr>
      <w:r w:rsidRPr="00321165">
        <w:rPr>
          <w:rFonts w:ascii="Roboto Condensed" w:hAnsi="Roboto Condensed"/>
          <w:color w:val="FE792A"/>
          <w:sz w:val="38"/>
          <w:szCs w:val="38"/>
          <w:lang w:val="en-US"/>
        </w:rPr>
        <w:t>Bukhara - The Holy City</w:t>
      </w:r>
    </w:p>
    <w:p w:rsidR="00321165" w:rsidRPr="00321165" w:rsidRDefault="00321165" w:rsidP="00321165">
      <w:pPr>
        <w:pStyle w:val="a3"/>
        <w:shd w:val="clear" w:color="auto" w:fill="FFFFFF"/>
        <w:spacing w:before="0" w:beforeAutospacing="0" w:after="125" w:afterAutospacing="0"/>
        <w:rPr>
          <w:rFonts w:ascii="Arial" w:hAnsi="Arial" w:cs="Arial"/>
          <w:color w:val="4F5D6E"/>
          <w:sz w:val="18"/>
          <w:szCs w:val="18"/>
          <w:lang w:val="en-US"/>
        </w:rPr>
      </w:pPr>
      <w:r w:rsidRPr="00321165">
        <w:rPr>
          <w:rFonts w:ascii="Arial" w:hAnsi="Arial" w:cs="Arial"/>
          <w:color w:val="4F5D6E"/>
          <w:sz w:val="18"/>
          <w:szCs w:val="18"/>
          <w:lang w:val="en-US"/>
        </w:rPr>
        <w:t>Bukhara is one of the most ancient cities of Uzbekistan, situated on a sacred hill, the place where sacrifices were made by fire-worshippers in springtime. This city was mentioned in a holy book "</w:t>
      </w:r>
      <w:proofErr w:type="spellStart"/>
      <w:r w:rsidRPr="00321165">
        <w:rPr>
          <w:rFonts w:ascii="Arial" w:hAnsi="Arial" w:cs="Arial"/>
          <w:color w:val="4F5D6E"/>
          <w:sz w:val="18"/>
          <w:szCs w:val="18"/>
          <w:lang w:val="en-US"/>
        </w:rPr>
        <w:t>Avesto</w:t>
      </w:r>
      <w:proofErr w:type="spellEnd"/>
      <w:r w:rsidRPr="00321165">
        <w:rPr>
          <w:rFonts w:ascii="Arial" w:hAnsi="Arial" w:cs="Arial"/>
          <w:color w:val="4F5D6E"/>
          <w:sz w:val="18"/>
          <w:szCs w:val="18"/>
          <w:lang w:val="en-US"/>
        </w:rPr>
        <w:t xml:space="preserve">". Bukhara city is supposed to be founded in the 13th cent. </w:t>
      </w:r>
      <w:proofErr w:type="gramStart"/>
      <w:r w:rsidRPr="00321165">
        <w:rPr>
          <w:rFonts w:ascii="Arial" w:hAnsi="Arial" w:cs="Arial"/>
          <w:color w:val="4F5D6E"/>
          <w:sz w:val="18"/>
          <w:szCs w:val="18"/>
          <w:lang w:val="en-US"/>
        </w:rPr>
        <w:t xml:space="preserve">B.C. during the reign of </w:t>
      </w:r>
      <w:proofErr w:type="spellStart"/>
      <w:r w:rsidRPr="00321165">
        <w:rPr>
          <w:rFonts w:ascii="Arial" w:hAnsi="Arial" w:cs="Arial"/>
          <w:color w:val="4F5D6E"/>
          <w:sz w:val="18"/>
          <w:szCs w:val="18"/>
          <w:lang w:val="en-US"/>
        </w:rPr>
        <w:t>Siyavushids</w:t>
      </w:r>
      <w:proofErr w:type="spellEnd"/>
      <w:r w:rsidRPr="00321165">
        <w:rPr>
          <w:rFonts w:ascii="Arial" w:hAnsi="Arial" w:cs="Arial"/>
          <w:color w:val="4F5D6E"/>
          <w:sz w:val="18"/>
          <w:szCs w:val="18"/>
          <w:lang w:val="en-US"/>
        </w:rPr>
        <w:t xml:space="preserve"> who came to power 980 years before Alexander the Great.</w:t>
      </w:r>
      <w:proofErr w:type="gramEnd"/>
      <w:r w:rsidRPr="00321165">
        <w:rPr>
          <w:rFonts w:ascii="Arial" w:hAnsi="Arial" w:cs="Arial"/>
          <w:color w:val="4F5D6E"/>
          <w:sz w:val="18"/>
          <w:szCs w:val="18"/>
          <w:lang w:val="en-US"/>
        </w:rPr>
        <w:t xml:space="preserve"> The name of Bukhara originates from the word "</w:t>
      </w:r>
      <w:proofErr w:type="spellStart"/>
      <w:r w:rsidRPr="00321165">
        <w:rPr>
          <w:rFonts w:ascii="Arial" w:hAnsi="Arial" w:cs="Arial"/>
          <w:color w:val="4F5D6E"/>
          <w:sz w:val="18"/>
          <w:szCs w:val="18"/>
          <w:lang w:val="en-US"/>
        </w:rPr>
        <w:t>vihara</w:t>
      </w:r>
      <w:proofErr w:type="spellEnd"/>
      <w:r w:rsidRPr="00321165">
        <w:rPr>
          <w:rFonts w:ascii="Arial" w:hAnsi="Arial" w:cs="Arial"/>
          <w:color w:val="4F5D6E"/>
          <w:sz w:val="18"/>
          <w:szCs w:val="18"/>
          <w:lang w:val="en-US"/>
        </w:rPr>
        <w:t>" which means "monastery" in Sanskrit. The city was once a large commercial center on the Great Silk Road.</w:t>
      </w:r>
    </w:p>
    <w:p w:rsidR="00321165" w:rsidRPr="00321165" w:rsidRDefault="00321165" w:rsidP="00321165">
      <w:pPr>
        <w:pStyle w:val="a3"/>
        <w:shd w:val="clear" w:color="auto" w:fill="FFFFFF"/>
        <w:spacing w:before="0" w:beforeAutospacing="0" w:after="125" w:afterAutospacing="0"/>
        <w:rPr>
          <w:rFonts w:ascii="Arial" w:hAnsi="Arial" w:cs="Arial"/>
          <w:color w:val="4F5D6E"/>
          <w:sz w:val="18"/>
          <w:szCs w:val="18"/>
          <w:lang w:val="en-US"/>
        </w:rPr>
      </w:pPr>
      <w:r w:rsidRPr="00321165">
        <w:rPr>
          <w:rFonts w:ascii="Arial" w:hAnsi="Arial" w:cs="Arial"/>
          <w:color w:val="4F5D6E"/>
          <w:sz w:val="18"/>
          <w:szCs w:val="18"/>
          <w:lang w:val="en-US"/>
        </w:rPr>
        <w:t xml:space="preserve">Bukhara lies west of Samarkand and was once a center of learning renowned throughout the Islamic world. It is the </w:t>
      </w:r>
      <w:proofErr w:type="gramStart"/>
      <w:r w:rsidRPr="00321165">
        <w:rPr>
          <w:rFonts w:ascii="Arial" w:hAnsi="Arial" w:cs="Arial"/>
          <w:color w:val="4F5D6E"/>
          <w:sz w:val="18"/>
          <w:szCs w:val="18"/>
          <w:lang w:val="en-US"/>
        </w:rPr>
        <w:t>hometown</w:t>
      </w:r>
      <w:proofErr w:type="gramEnd"/>
      <w:r w:rsidRPr="00321165">
        <w:rPr>
          <w:rFonts w:ascii="Arial" w:hAnsi="Arial" w:cs="Arial"/>
          <w:color w:val="4F5D6E"/>
          <w:sz w:val="18"/>
          <w:szCs w:val="18"/>
          <w:lang w:val="en-US"/>
        </w:rPr>
        <w:t xml:space="preserve"> of the great Sheikh </w:t>
      </w:r>
      <w:proofErr w:type="spellStart"/>
      <w:r w:rsidRPr="00321165">
        <w:rPr>
          <w:rFonts w:ascii="Arial" w:hAnsi="Arial" w:cs="Arial"/>
          <w:color w:val="4F5D6E"/>
          <w:sz w:val="18"/>
          <w:szCs w:val="18"/>
          <w:lang w:val="en-US"/>
        </w:rPr>
        <w:t>Bakhouddin</w:t>
      </w:r>
      <w:proofErr w:type="spellEnd"/>
      <w:r w:rsidRPr="00321165">
        <w:rPr>
          <w:rFonts w:ascii="Arial" w:hAnsi="Arial" w:cs="Arial"/>
          <w:color w:val="4F5D6E"/>
          <w:sz w:val="18"/>
          <w:szCs w:val="18"/>
          <w:lang w:val="en-US"/>
        </w:rPr>
        <w:t xml:space="preserve"> </w:t>
      </w:r>
      <w:proofErr w:type="spellStart"/>
      <w:r w:rsidRPr="00321165">
        <w:rPr>
          <w:rFonts w:ascii="Arial" w:hAnsi="Arial" w:cs="Arial"/>
          <w:color w:val="4F5D6E"/>
          <w:sz w:val="18"/>
          <w:szCs w:val="18"/>
          <w:lang w:val="en-US"/>
        </w:rPr>
        <w:t>Nakshbandi</w:t>
      </w:r>
      <w:proofErr w:type="spellEnd"/>
      <w:r w:rsidRPr="00321165">
        <w:rPr>
          <w:rFonts w:ascii="Arial" w:hAnsi="Arial" w:cs="Arial"/>
          <w:color w:val="4F5D6E"/>
          <w:sz w:val="18"/>
          <w:szCs w:val="18"/>
          <w:lang w:val="en-US"/>
        </w:rPr>
        <w:t>. He was a central figure in the development of the mystical Sufi approach to philosophy, religion and Islam. In Bukhara there are more than 350 mosques and 100 religious colleges. Its fortunes waxed and waned through succeeding empires until it became one of the great Central Asian Khanates in the 17th century.</w:t>
      </w:r>
    </w:p>
    <w:p w:rsidR="00321165" w:rsidRPr="00321165" w:rsidRDefault="00321165" w:rsidP="00321165">
      <w:pPr>
        <w:pStyle w:val="a3"/>
        <w:shd w:val="clear" w:color="auto" w:fill="FFFFFF"/>
        <w:spacing w:before="0" w:beforeAutospacing="0" w:after="125" w:afterAutospacing="0"/>
        <w:rPr>
          <w:rFonts w:ascii="Arial" w:hAnsi="Arial" w:cs="Arial"/>
          <w:color w:val="4F5D6E"/>
          <w:sz w:val="18"/>
          <w:szCs w:val="18"/>
          <w:lang w:val="en-US"/>
        </w:rPr>
      </w:pPr>
      <w:r w:rsidRPr="00321165">
        <w:rPr>
          <w:rFonts w:ascii="Arial" w:hAnsi="Arial" w:cs="Arial"/>
          <w:color w:val="4F5D6E"/>
          <w:sz w:val="18"/>
          <w:szCs w:val="18"/>
          <w:lang w:val="en-US"/>
        </w:rPr>
        <w:t xml:space="preserve">Bukhara with more than 140 architectural monuments is a "town museum" dating back to the </w:t>
      </w:r>
      <w:proofErr w:type="gramStart"/>
      <w:r w:rsidRPr="00321165">
        <w:rPr>
          <w:rFonts w:ascii="Arial" w:hAnsi="Arial" w:cs="Arial"/>
          <w:color w:val="4F5D6E"/>
          <w:sz w:val="18"/>
          <w:szCs w:val="18"/>
          <w:lang w:val="en-US"/>
        </w:rPr>
        <w:t>Middle</w:t>
      </w:r>
      <w:proofErr w:type="gramEnd"/>
      <w:r w:rsidRPr="00321165">
        <w:rPr>
          <w:rFonts w:ascii="Arial" w:hAnsi="Arial" w:cs="Arial"/>
          <w:color w:val="4F5D6E"/>
          <w:sz w:val="18"/>
          <w:szCs w:val="18"/>
          <w:lang w:val="en-US"/>
        </w:rPr>
        <w:t xml:space="preserve"> Ages. 2,300 years later, ensembles like Poi-</w:t>
      </w:r>
      <w:proofErr w:type="spellStart"/>
      <w:r w:rsidRPr="00321165">
        <w:rPr>
          <w:rFonts w:ascii="Arial" w:hAnsi="Arial" w:cs="Arial"/>
          <w:color w:val="4F5D6E"/>
          <w:sz w:val="18"/>
          <w:szCs w:val="18"/>
          <w:lang w:val="en-US"/>
        </w:rPr>
        <w:t>Kalyan</w:t>
      </w:r>
      <w:proofErr w:type="spellEnd"/>
      <w:r w:rsidRPr="00321165">
        <w:rPr>
          <w:rFonts w:ascii="Arial" w:hAnsi="Arial" w:cs="Arial"/>
          <w:color w:val="4F5D6E"/>
          <w:sz w:val="18"/>
          <w:szCs w:val="18"/>
          <w:lang w:val="en-US"/>
        </w:rPr>
        <w:t xml:space="preserve">, Ismail </w:t>
      </w:r>
      <w:proofErr w:type="spellStart"/>
      <w:r w:rsidRPr="00321165">
        <w:rPr>
          <w:rFonts w:ascii="Arial" w:hAnsi="Arial" w:cs="Arial"/>
          <w:color w:val="4F5D6E"/>
          <w:sz w:val="18"/>
          <w:szCs w:val="18"/>
          <w:lang w:val="en-US"/>
        </w:rPr>
        <w:t>Samani</w:t>
      </w:r>
      <w:proofErr w:type="spellEnd"/>
      <w:r w:rsidRPr="00321165">
        <w:rPr>
          <w:rFonts w:ascii="Arial" w:hAnsi="Arial" w:cs="Arial"/>
          <w:color w:val="4F5D6E"/>
          <w:sz w:val="18"/>
          <w:szCs w:val="18"/>
          <w:lang w:val="en-US"/>
        </w:rPr>
        <w:t xml:space="preserve"> Mausoleum, Ark, </w:t>
      </w:r>
      <w:proofErr w:type="spellStart"/>
      <w:proofErr w:type="gramStart"/>
      <w:r w:rsidRPr="00321165">
        <w:rPr>
          <w:rFonts w:ascii="Arial" w:hAnsi="Arial" w:cs="Arial"/>
          <w:color w:val="4F5D6E"/>
          <w:sz w:val="18"/>
          <w:szCs w:val="18"/>
          <w:lang w:val="en-US"/>
        </w:rPr>
        <w:t>Lyabi</w:t>
      </w:r>
      <w:proofErr w:type="gramEnd"/>
      <w:r w:rsidRPr="00321165">
        <w:rPr>
          <w:rFonts w:ascii="Arial" w:hAnsi="Arial" w:cs="Arial"/>
          <w:color w:val="4F5D6E"/>
          <w:sz w:val="18"/>
          <w:szCs w:val="18"/>
          <w:lang w:val="en-US"/>
        </w:rPr>
        <w:t>-Khauz</w:t>
      </w:r>
      <w:proofErr w:type="spellEnd"/>
      <w:r w:rsidRPr="00321165">
        <w:rPr>
          <w:rFonts w:ascii="Arial" w:hAnsi="Arial" w:cs="Arial"/>
          <w:color w:val="4F5D6E"/>
          <w:sz w:val="18"/>
          <w:szCs w:val="18"/>
          <w:lang w:val="en-US"/>
        </w:rPr>
        <w:t xml:space="preserve"> are attracting a lot of attention. The city consists of narrow streets, green parks and gardens, historical and architectural monuments belong to the different epochs, but locate very close to each other.</w:t>
      </w:r>
    </w:p>
    <w:p w:rsidR="00321165" w:rsidRDefault="00321165" w:rsidP="00321165">
      <w:pPr>
        <w:pStyle w:val="2"/>
        <w:shd w:val="clear" w:color="auto" w:fill="FFFFFF"/>
        <w:spacing w:before="0" w:beforeAutospacing="0" w:after="125" w:afterAutospacing="0"/>
        <w:rPr>
          <w:rFonts w:ascii="Roboto Condensed" w:hAnsi="Roboto Condensed"/>
          <w:color w:val="FE792A"/>
          <w:sz w:val="38"/>
          <w:szCs w:val="38"/>
        </w:rPr>
      </w:pPr>
      <w:proofErr w:type="spellStart"/>
      <w:r>
        <w:rPr>
          <w:rFonts w:ascii="Roboto Condensed" w:hAnsi="Roboto Condensed"/>
          <w:color w:val="FE792A"/>
          <w:sz w:val="38"/>
          <w:szCs w:val="38"/>
        </w:rPr>
        <w:t>Ляби-Хауз</w:t>
      </w:r>
      <w:proofErr w:type="spellEnd"/>
      <w:r>
        <w:rPr>
          <w:rFonts w:ascii="Roboto Condensed" w:hAnsi="Roboto Condensed"/>
          <w:color w:val="FE792A"/>
          <w:sz w:val="38"/>
          <w:szCs w:val="38"/>
        </w:rPr>
        <w:t>: исторический источник водоснабжения в Бухаре</w:t>
      </w:r>
    </w:p>
    <w:p w:rsidR="00321165" w:rsidRDefault="00321165" w:rsidP="00321165">
      <w:pPr>
        <w:pStyle w:val="a3"/>
        <w:shd w:val="clear" w:color="auto" w:fill="FFFFFF"/>
        <w:spacing w:before="0" w:beforeAutospacing="0" w:after="125" w:afterAutospacing="0"/>
        <w:rPr>
          <w:rFonts w:ascii="Arial" w:hAnsi="Arial" w:cs="Arial"/>
          <w:color w:val="4F5D6E"/>
          <w:sz w:val="18"/>
          <w:szCs w:val="18"/>
        </w:rPr>
      </w:pPr>
      <w:r>
        <w:rPr>
          <w:rFonts w:ascii="Arial" w:hAnsi="Arial" w:cs="Arial"/>
          <w:color w:val="4F5D6E"/>
          <w:sz w:val="18"/>
          <w:szCs w:val="18"/>
        </w:rPr>
        <w:t xml:space="preserve">В каждом городе есть свое самое красивое и популярное место, куда стекаются горожане, чтобы отдохнуть и насладиться прекрасным видом. В Бухаре такое место называется </w:t>
      </w:r>
      <w:proofErr w:type="spellStart"/>
      <w:r>
        <w:rPr>
          <w:rFonts w:ascii="Arial" w:hAnsi="Arial" w:cs="Arial"/>
          <w:color w:val="4F5D6E"/>
          <w:sz w:val="18"/>
          <w:szCs w:val="18"/>
        </w:rPr>
        <w:t>Ляби-Хауз</w:t>
      </w:r>
      <w:proofErr w:type="spellEnd"/>
      <w:r>
        <w:rPr>
          <w:rFonts w:ascii="Arial" w:hAnsi="Arial" w:cs="Arial"/>
          <w:color w:val="4F5D6E"/>
          <w:sz w:val="18"/>
          <w:szCs w:val="18"/>
        </w:rPr>
        <w:t>. Это небольшое, но очень живописное местечко издавна было центром общественной жизни. Спросите почему? Ответ прост: «</w:t>
      </w:r>
      <w:proofErr w:type="spellStart"/>
      <w:r>
        <w:rPr>
          <w:rFonts w:ascii="Arial" w:hAnsi="Arial" w:cs="Arial"/>
          <w:color w:val="4F5D6E"/>
          <w:sz w:val="18"/>
          <w:szCs w:val="18"/>
        </w:rPr>
        <w:t>хауз</w:t>
      </w:r>
      <w:proofErr w:type="spellEnd"/>
      <w:r>
        <w:rPr>
          <w:rFonts w:ascii="Arial" w:hAnsi="Arial" w:cs="Arial"/>
          <w:color w:val="4F5D6E"/>
          <w:sz w:val="18"/>
          <w:szCs w:val="18"/>
        </w:rPr>
        <w:t>» - это не что иное, как пруд.</w:t>
      </w:r>
    </w:p>
    <w:p w:rsidR="00321165" w:rsidRDefault="00321165" w:rsidP="00321165">
      <w:pPr>
        <w:pStyle w:val="a3"/>
        <w:shd w:val="clear" w:color="auto" w:fill="FFFFFF"/>
        <w:spacing w:before="0" w:beforeAutospacing="0" w:after="125" w:afterAutospacing="0"/>
        <w:rPr>
          <w:rFonts w:ascii="Arial" w:hAnsi="Arial" w:cs="Arial"/>
          <w:color w:val="4F5D6E"/>
          <w:sz w:val="18"/>
          <w:szCs w:val="18"/>
        </w:rPr>
      </w:pPr>
      <w:r>
        <w:rPr>
          <w:rFonts w:ascii="Arial" w:hAnsi="Arial" w:cs="Arial"/>
          <w:color w:val="4F5D6E"/>
          <w:sz w:val="18"/>
          <w:szCs w:val="18"/>
        </w:rPr>
        <w:t xml:space="preserve">А где еще можно было собираться почетным горожанам, спасаясь от палящего зноя, как не возле прохладного водоема, в тени тутовых деревьев? Вот и прославилось это место своим уникальным микроклиматом. Здесь располагались базар, чайхана, лавки цирюльников. Отсюда водоносы брали воду для поливки улиц и для питья. Вода в </w:t>
      </w:r>
      <w:proofErr w:type="spellStart"/>
      <w:r>
        <w:rPr>
          <w:rFonts w:ascii="Arial" w:hAnsi="Arial" w:cs="Arial"/>
          <w:color w:val="4F5D6E"/>
          <w:sz w:val="18"/>
          <w:szCs w:val="18"/>
        </w:rPr>
        <w:t>Хауз</w:t>
      </w:r>
      <w:proofErr w:type="spellEnd"/>
      <w:r>
        <w:rPr>
          <w:rFonts w:ascii="Arial" w:hAnsi="Arial" w:cs="Arial"/>
          <w:color w:val="4F5D6E"/>
          <w:sz w:val="18"/>
          <w:szCs w:val="18"/>
        </w:rPr>
        <w:t xml:space="preserve"> поступала из канала </w:t>
      </w:r>
      <w:proofErr w:type="spellStart"/>
      <w:r>
        <w:rPr>
          <w:rFonts w:ascii="Arial" w:hAnsi="Arial" w:cs="Arial"/>
          <w:color w:val="4F5D6E"/>
          <w:sz w:val="18"/>
          <w:szCs w:val="18"/>
        </w:rPr>
        <w:t>Шахруд</w:t>
      </w:r>
      <w:proofErr w:type="spellEnd"/>
      <w:r>
        <w:rPr>
          <w:rFonts w:ascii="Arial" w:hAnsi="Arial" w:cs="Arial"/>
          <w:color w:val="4F5D6E"/>
          <w:sz w:val="18"/>
          <w:szCs w:val="18"/>
        </w:rPr>
        <w:t>.</w:t>
      </w:r>
    </w:p>
    <w:p w:rsidR="00321165" w:rsidRDefault="00321165">
      <w:pPr>
        <w:rPr>
          <w:rFonts w:ascii="Arial" w:hAnsi="Arial" w:cs="Arial"/>
          <w:color w:val="4F5D6E"/>
          <w:sz w:val="18"/>
          <w:szCs w:val="18"/>
          <w:shd w:val="clear" w:color="auto" w:fill="FFFFFF"/>
          <w:lang w:val="en-US"/>
        </w:rPr>
      </w:pPr>
      <w:r>
        <w:rPr>
          <w:rFonts w:ascii="Arial" w:hAnsi="Arial" w:cs="Arial"/>
          <w:color w:val="4F5D6E"/>
          <w:sz w:val="18"/>
          <w:szCs w:val="18"/>
          <w:shd w:val="clear" w:color="auto" w:fill="FFFFFF"/>
        </w:rPr>
        <w:t xml:space="preserve">Вокруг этого древнего бассейна (36х42 м) глубиной 5 м построены три монументальных памятника XVI-XVII в.в. Это медресе </w:t>
      </w:r>
      <w:proofErr w:type="spellStart"/>
      <w:r>
        <w:rPr>
          <w:rFonts w:ascii="Arial" w:hAnsi="Arial" w:cs="Arial"/>
          <w:color w:val="4F5D6E"/>
          <w:sz w:val="18"/>
          <w:szCs w:val="18"/>
          <w:shd w:val="clear" w:color="auto" w:fill="FFFFFF"/>
        </w:rPr>
        <w:t>Кукельдаш</w:t>
      </w:r>
      <w:proofErr w:type="spellEnd"/>
      <w:r>
        <w:rPr>
          <w:rFonts w:ascii="Arial" w:hAnsi="Arial" w:cs="Arial"/>
          <w:color w:val="4F5D6E"/>
          <w:sz w:val="18"/>
          <w:szCs w:val="18"/>
          <w:shd w:val="clear" w:color="auto" w:fill="FFFFFF"/>
        </w:rPr>
        <w:t xml:space="preserve"> (XVI в.), </w:t>
      </w:r>
      <w:proofErr w:type="spellStart"/>
      <w:r>
        <w:rPr>
          <w:rFonts w:ascii="Arial" w:hAnsi="Arial" w:cs="Arial"/>
          <w:color w:val="4F5D6E"/>
          <w:sz w:val="18"/>
          <w:szCs w:val="18"/>
          <w:shd w:val="clear" w:color="auto" w:fill="FFFFFF"/>
        </w:rPr>
        <w:t>ханака</w:t>
      </w:r>
      <w:proofErr w:type="spellEnd"/>
      <w:r>
        <w:rPr>
          <w:rFonts w:ascii="Arial" w:hAnsi="Arial" w:cs="Arial"/>
          <w:color w:val="4F5D6E"/>
          <w:sz w:val="18"/>
          <w:szCs w:val="18"/>
          <w:shd w:val="clear" w:color="auto" w:fill="FFFFFF"/>
        </w:rPr>
        <w:t xml:space="preserve"> и медресе Надир </w:t>
      </w:r>
      <w:proofErr w:type="spellStart"/>
      <w:r>
        <w:rPr>
          <w:rFonts w:ascii="Arial" w:hAnsi="Arial" w:cs="Arial"/>
          <w:color w:val="4F5D6E"/>
          <w:sz w:val="18"/>
          <w:szCs w:val="18"/>
          <w:shd w:val="clear" w:color="auto" w:fill="FFFFFF"/>
        </w:rPr>
        <w:t>Диван-Беги</w:t>
      </w:r>
      <w:proofErr w:type="spellEnd"/>
      <w:r>
        <w:rPr>
          <w:rFonts w:ascii="Arial" w:hAnsi="Arial" w:cs="Arial"/>
          <w:color w:val="4F5D6E"/>
          <w:sz w:val="18"/>
          <w:szCs w:val="18"/>
          <w:shd w:val="clear" w:color="auto" w:fill="FFFFFF"/>
        </w:rPr>
        <w:t xml:space="preserve"> (XVII </w:t>
      </w:r>
      <w:proofErr w:type="gramStart"/>
      <w:r>
        <w:rPr>
          <w:rFonts w:ascii="Arial" w:hAnsi="Arial" w:cs="Arial"/>
          <w:color w:val="4F5D6E"/>
          <w:sz w:val="18"/>
          <w:szCs w:val="18"/>
          <w:shd w:val="clear" w:color="auto" w:fill="FFFFFF"/>
        </w:rPr>
        <w:t>в</w:t>
      </w:r>
      <w:proofErr w:type="gramEnd"/>
      <w:r>
        <w:rPr>
          <w:rFonts w:ascii="Arial" w:hAnsi="Arial" w:cs="Arial"/>
          <w:color w:val="4F5D6E"/>
          <w:sz w:val="18"/>
          <w:szCs w:val="18"/>
          <w:shd w:val="clear" w:color="auto" w:fill="FFFFFF"/>
        </w:rPr>
        <w:t xml:space="preserve">.). Все они составляют единый ансамбль, в котором центральным элементом служит </w:t>
      </w:r>
      <w:proofErr w:type="spellStart"/>
      <w:r>
        <w:rPr>
          <w:rFonts w:ascii="Arial" w:hAnsi="Arial" w:cs="Arial"/>
          <w:color w:val="4F5D6E"/>
          <w:sz w:val="18"/>
          <w:szCs w:val="18"/>
          <w:shd w:val="clear" w:color="auto" w:fill="FFFFFF"/>
        </w:rPr>
        <w:t>Ляби-Хауз</w:t>
      </w:r>
      <w:proofErr w:type="spellEnd"/>
      <w:r>
        <w:rPr>
          <w:rFonts w:ascii="Arial" w:hAnsi="Arial" w:cs="Arial"/>
          <w:color w:val="4F5D6E"/>
          <w:sz w:val="18"/>
          <w:szCs w:val="18"/>
          <w:shd w:val="clear" w:color="auto" w:fill="FFFFFF"/>
        </w:rPr>
        <w:t>.</w:t>
      </w:r>
    </w:p>
    <w:p w:rsidR="00321165" w:rsidRPr="008659BD" w:rsidRDefault="00321165">
      <w:pPr>
        <w:rPr>
          <w:rFonts w:ascii="Arial" w:hAnsi="Arial" w:cs="Arial"/>
          <w:color w:val="4F5D6E"/>
          <w:sz w:val="18"/>
          <w:szCs w:val="18"/>
          <w:shd w:val="clear" w:color="auto" w:fill="FFFFFF"/>
        </w:rPr>
      </w:pPr>
      <w:r>
        <w:rPr>
          <w:rFonts w:ascii="Arial" w:hAnsi="Arial" w:cs="Arial"/>
          <w:color w:val="4F5D6E"/>
          <w:sz w:val="18"/>
          <w:szCs w:val="18"/>
          <w:shd w:val="clear" w:color="auto" w:fill="FFFFFF"/>
        </w:rPr>
        <w:t xml:space="preserve">В тенистом парке </w:t>
      </w:r>
      <w:proofErr w:type="spellStart"/>
      <w:r>
        <w:rPr>
          <w:rFonts w:ascii="Arial" w:hAnsi="Arial" w:cs="Arial"/>
          <w:color w:val="4F5D6E"/>
          <w:sz w:val="18"/>
          <w:szCs w:val="18"/>
          <w:shd w:val="clear" w:color="auto" w:fill="FFFFFF"/>
        </w:rPr>
        <w:t>Ляби-Хауза</w:t>
      </w:r>
      <w:proofErr w:type="spellEnd"/>
      <w:r>
        <w:rPr>
          <w:rFonts w:ascii="Arial" w:hAnsi="Arial" w:cs="Arial"/>
          <w:color w:val="4F5D6E"/>
          <w:sz w:val="18"/>
          <w:szCs w:val="18"/>
          <w:shd w:val="clear" w:color="auto" w:fill="FFFFFF"/>
        </w:rPr>
        <w:t xml:space="preserve"> также стоит памятник Ходже Насреддину, народному герою Центральной Азии, </w:t>
      </w:r>
      <w:proofErr w:type="gramStart"/>
      <w:r>
        <w:rPr>
          <w:rFonts w:ascii="Arial" w:hAnsi="Arial" w:cs="Arial"/>
          <w:color w:val="4F5D6E"/>
          <w:sz w:val="18"/>
          <w:szCs w:val="18"/>
          <w:shd w:val="clear" w:color="auto" w:fill="FFFFFF"/>
        </w:rPr>
        <w:t>известного</w:t>
      </w:r>
      <w:proofErr w:type="gramEnd"/>
      <w:r>
        <w:rPr>
          <w:rFonts w:ascii="Arial" w:hAnsi="Arial" w:cs="Arial"/>
          <w:color w:val="4F5D6E"/>
          <w:sz w:val="18"/>
          <w:szCs w:val="18"/>
          <w:shd w:val="clear" w:color="auto" w:fill="FFFFFF"/>
        </w:rPr>
        <w:t xml:space="preserve"> также под именем </w:t>
      </w:r>
      <w:proofErr w:type="spellStart"/>
      <w:r>
        <w:rPr>
          <w:rFonts w:ascii="Arial" w:hAnsi="Arial" w:cs="Arial"/>
          <w:color w:val="4F5D6E"/>
          <w:sz w:val="18"/>
          <w:szCs w:val="18"/>
          <w:shd w:val="clear" w:color="auto" w:fill="FFFFFF"/>
        </w:rPr>
        <w:t>Афанди</w:t>
      </w:r>
      <w:proofErr w:type="spellEnd"/>
      <w:r>
        <w:rPr>
          <w:rFonts w:ascii="Arial" w:hAnsi="Arial" w:cs="Arial"/>
          <w:color w:val="4F5D6E"/>
          <w:sz w:val="18"/>
          <w:szCs w:val="18"/>
          <w:shd w:val="clear" w:color="auto" w:fill="FFFFFF"/>
        </w:rPr>
        <w:t>.</w:t>
      </w:r>
    </w:p>
    <w:p w:rsidR="008659BD" w:rsidRPr="008659BD" w:rsidRDefault="008659BD" w:rsidP="008659BD">
      <w:pPr>
        <w:pStyle w:val="1"/>
        <w:shd w:val="clear" w:color="auto" w:fill="FFFFFF"/>
        <w:spacing w:before="0" w:after="63"/>
        <w:rPr>
          <w:rFonts w:ascii="Roboto Condensed" w:hAnsi="Roboto Condensed"/>
          <w:color w:val="0099CC"/>
          <w:sz w:val="41"/>
          <w:szCs w:val="41"/>
        </w:rPr>
      </w:pPr>
      <w:proofErr w:type="spellStart"/>
      <w:r w:rsidRPr="008659BD">
        <w:rPr>
          <w:rFonts w:ascii="Roboto Condensed" w:hAnsi="Roboto Condensed"/>
          <w:color w:val="0099CC"/>
          <w:sz w:val="41"/>
          <w:szCs w:val="41"/>
          <w:lang w:val="en-US"/>
        </w:rPr>
        <w:t>Lyabi</w:t>
      </w:r>
      <w:proofErr w:type="spellEnd"/>
      <w:r w:rsidRPr="008659BD">
        <w:rPr>
          <w:rFonts w:ascii="Roboto Condensed" w:hAnsi="Roboto Condensed"/>
          <w:color w:val="0099CC"/>
          <w:sz w:val="41"/>
          <w:szCs w:val="41"/>
        </w:rPr>
        <w:t>-</w:t>
      </w:r>
      <w:proofErr w:type="spellStart"/>
      <w:r w:rsidRPr="008659BD">
        <w:rPr>
          <w:rFonts w:ascii="Roboto Condensed" w:hAnsi="Roboto Condensed"/>
          <w:color w:val="0099CC"/>
          <w:sz w:val="41"/>
          <w:szCs w:val="41"/>
          <w:lang w:val="en-US"/>
        </w:rPr>
        <w:t>Khauz</w:t>
      </w:r>
      <w:proofErr w:type="spellEnd"/>
      <w:r w:rsidRPr="008659BD">
        <w:rPr>
          <w:rFonts w:ascii="Roboto Condensed" w:hAnsi="Roboto Condensed"/>
          <w:color w:val="0099CC"/>
          <w:sz w:val="41"/>
          <w:szCs w:val="41"/>
        </w:rPr>
        <w:t xml:space="preserve"> </w:t>
      </w:r>
      <w:r w:rsidRPr="008659BD">
        <w:rPr>
          <w:rFonts w:ascii="Roboto Condensed" w:hAnsi="Roboto Condensed"/>
          <w:color w:val="0099CC"/>
          <w:sz w:val="41"/>
          <w:szCs w:val="41"/>
          <w:lang w:val="en-US"/>
        </w:rPr>
        <w:t>Ensemble</w:t>
      </w:r>
      <w:r w:rsidRPr="008659BD">
        <w:rPr>
          <w:rFonts w:ascii="Roboto Condensed" w:hAnsi="Roboto Condensed"/>
          <w:color w:val="0099CC"/>
          <w:sz w:val="41"/>
          <w:szCs w:val="41"/>
        </w:rPr>
        <w:t xml:space="preserve">, </w:t>
      </w:r>
      <w:r w:rsidRPr="008659BD">
        <w:rPr>
          <w:rFonts w:ascii="Roboto Condensed" w:hAnsi="Roboto Condensed"/>
          <w:color w:val="0099CC"/>
          <w:sz w:val="41"/>
          <w:szCs w:val="41"/>
          <w:lang w:val="en-US"/>
        </w:rPr>
        <w:t>Bukhara</w:t>
      </w:r>
    </w:p>
    <w:p w:rsidR="008659BD" w:rsidRPr="008659BD" w:rsidRDefault="008659BD" w:rsidP="008659BD">
      <w:pPr>
        <w:pStyle w:val="2"/>
        <w:shd w:val="clear" w:color="auto" w:fill="FFFFFF"/>
        <w:spacing w:before="0" w:beforeAutospacing="0" w:after="125" w:afterAutospacing="0"/>
        <w:rPr>
          <w:rFonts w:ascii="Roboto Condensed" w:hAnsi="Roboto Condensed"/>
          <w:color w:val="FE792A"/>
          <w:sz w:val="38"/>
          <w:szCs w:val="38"/>
          <w:lang w:val="en-US"/>
        </w:rPr>
      </w:pPr>
      <w:proofErr w:type="spellStart"/>
      <w:r w:rsidRPr="008659BD">
        <w:rPr>
          <w:rFonts w:ascii="Roboto Condensed" w:hAnsi="Roboto Condensed"/>
          <w:color w:val="FE792A"/>
          <w:sz w:val="38"/>
          <w:szCs w:val="38"/>
          <w:lang w:val="en-US"/>
        </w:rPr>
        <w:t>Lyabi-Khauz</w:t>
      </w:r>
      <w:proofErr w:type="spellEnd"/>
      <w:r w:rsidRPr="008659BD">
        <w:rPr>
          <w:rFonts w:ascii="Roboto Condensed" w:hAnsi="Roboto Condensed"/>
          <w:color w:val="FE792A"/>
          <w:sz w:val="38"/>
          <w:szCs w:val="38"/>
          <w:lang w:val="en-US"/>
        </w:rPr>
        <w:t>: historical source of water supply in Bukhara</w:t>
      </w:r>
    </w:p>
    <w:p w:rsidR="008659BD" w:rsidRDefault="008659BD" w:rsidP="008659BD">
      <w:pPr>
        <w:pStyle w:val="a3"/>
        <w:shd w:val="clear" w:color="auto" w:fill="FFFFFF"/>
        <w:spacing w:before="0" w:beforeAutospacing="0" w:after="125" w:afterAutospacing="0"/>
        <w:rPr>
          <w:rFonts w:ascii="Arial" w:hAnsi="Arial" w:cs="Arial"/>
          <w:color w:val="4F5D6E"/>
          <w:sz w:val="18"/>
          <w:szCs w:val="18"/>
          <w:lang w:val="en-US"/>
        </w:rPr>
      </w:pPr>
      <w:proofErr w:type="spellStart"/>
      <w:r w:rsidRPr="008659BD">
        <w:rPr>
          <w:rFonts w:ascii="Arial" w:hAnsi="Arial" w:cs="Arial"/>
          <w:color w:val="4F5D6E"/>
          <w:sz w:val="18"/>
          <w:szCs w:val="18"/>
          <w:lang w:val="en-US"/>
        </w:rPr>
        <w:t>Architectual</w:t>
      </w:r>
      <w:proofErr w:type="spellEnd"/>
      <w:r w:rsidRPr="008659BD">
        <w:rPr>
          <w:rFonts w:ascii="Arial" w:hAnsi="Arial" w:cs="Arial"/>
          <w:color w:val="4F5D6E"/>
          <w:sz w:val="18"/>
          <w:szCs w:val="18"/>
          <w:lang w:val="en-US"/>
        </w:rPr>
        <w:t xml:space="preserve"> ensemble </w:t>
      </w:r>
      <w:proofErr w:type="spellStart"/>
      <w:r w:rsidRPr="008659BD">
        <w:rPr>
          <w:rFonts w:ascii="Arial" w:hAnsi="Arial" w:cs="Arial"/>
          <w:color w:val="4F5D6E"/>
          <w:sz w:val="18"/>
          <w:szCs w:val="18"/>
          <w:lang w:val="en-US"/>
        </w:rPr>
        <w:t>Lyabi-Khauz</w:t>
      </w:r>
      <w:proofErr w:type="spellEnd"/>
      <w:r w:rsidRPr="008659BD">
        <w:rPr>
          <w:rFonts w:ascii="Arial" w:hAnsi="Arial" w:cs="Arial"/>
          <w:color w:val="4F5D6E"/>
          <w:sz w:val="18"/>
          <w:szCs w:val="18"/>
          <w:lang w:val="en-US"/>
        </w:rPr>
        <w:t xml:space="preserve"> is formed with three large monumental buildings: </w:t>
      </w:r>
      <w:proofErr w:type="spellStart"/>
      <w:r w:rsidRPr="008659BD">
        <w:rPr>
          <w:rFonts w:ascii="Arial" w:hAnsi="Arial" w:cs="Arial"/>
          <w:color w:val="4F5D6E"/>
          <w:sz w:val="18"/>
          <w:szCs w:val="18"/>
          <w:lang w:val="en-US"/>
        </w:rPr>
        <w:t>Kukeldash</w:t>
      </w:r>
      <w:proofErr w:type="spellEnd"/>
      <w:r w:rsidRPr="008659BD">
        <w:rPr>
          <w:rFonts w:ascii="Arial" w:hAnsi="Arial" w:cs="Arial"/>
          <w:color w:val="4F5D6E"/>
          <w:sz w:val="18"/>
          <w:szCs w:val="18"/>
          <w:lang w:val="en-US"/>
        </w:rPr>
        <w:t xml:space="preserve"> </w:t>
      </w:r>
      <w:proofErr w:type="spellStart"/>
      <w:r w:rsidRPr="008659BD">
        <w:rPr>
          <w:rFonts w:ascii="Arial" w:hAnsi="Arial" w:cs="Arial"/>
          <w:color w:val="4F5D6E"/>
          <w:sz w:val="18"/>
          <w:szCs w:val="18"/>
          <w:lang w:val="en-US"/>
        </w:rPr>
        <w:t>Madrasah</w:t>
      </w:r>
      <w:proofErr w:type="spellEnd"/>
      <w:r w:rsidRPr="008659BD">
        <w:rPr>
          <w:rFonts w:ascii="Arial" w:hAnsi="Arial" w:cs="Arial"/>
          <w:color w:val="4F5D6E"/>
          <w:sz w:val="18"/>
          <w:szCs w:val="18"/>
          <w:lang w:val="en-US"/>
        </w:rPr>
        <w:t xml:space="preserve"> in the north, </w:t>
      </w:r>
      <w:proofErr w:type="spellStart"/>
      <w:r w:rsidRPr="008659BD">
        <w:rPr>
          <w:rFonts w:ascii="Arial" w:hAnsi="Arial" w:cs="Arial"/>
          <w:color w:val="4F5D6E"/>
          <w:sz w:val="18"/>
          <w:szCs w:val="18"/>
          <w:lang w:val="en-US"/>
        </w:rPr>
        <w:t>khanaka</w:t>
      </w:r>
      <w:proofErr w:type="spellEnd"/>
      <w:r w:rsidRPr="008659BD">
        <w:rPr>
          <w:rFonts w:ascii="Arial" w:hAnsi="Arial" w:cs="Arial"/>
          <w:color w:val="4F5D6E"/>
          <w:sz w:val="18"/>
          <w:szCs w:val="18"/>
          <w:lang w:val="en-US"/>
        </w:rPr>
        <w:t xml:space="preserve"> and </w:t>
      </w:r>
      <w:proofErr w:type="spellStart"/>
      <w:r w:rsidRPr="008659BD">
        <w:rPr>
          <w:rFonts w:ascii="Arial" w:hAnsi="Arial" w:cs="Arial"/>
          <w:color w:val="4F5D6E"/>
          <w:sz w:val="18"/>
          <w:szCs w:val="18"/>
          <w:lang w:val="en-US"/>
        </w:rPr>
        <w:t>Nodir</w:t>
      </w:r>
      <w:proofErr w:type="spellEnd"/>
      <w:r w:rsidRPr="008659BD">
        <w:rPr>
          <w:rFonts w:ascii="Arial" w:hAnsi="Arial" w:cs="Arial"/>
          <w:color w:val="4F5D6E"/>
          <w:sz w:val="18"/>
          <w:szCs w:val="18"/>
          <w:lang w:val="en-US"/>
        </w:rPr>
        <w:t xml:space="preserve"> Divan-</w:t>
      </w:r>
      <w:proofErr w:type="spellStart"/>
      <w:r w:rsidRPr="008659BD">
        <w:rPr>
          <w:rFonts w:ascii="Arial" w:hAnsi="Arial" w:cs="Arial"/>
          <w:color w:val="4F5D6E"/>
          <w:sz w:val="18"/>
          <w:szCs w:val="18"/>
          <w:lang w:val="en-US"/>
        </w:rPr>
        <w:t>begi</w:t>
      </w:r>
      <w:proofErr w:type="spellEnd"/>
      <w:r w:rsidRPr="008659BD">
        <w:rPr>
          <w:rFonts w:ascii="Arial" w:hAnsi="Arial" w:cs="Arial"/>
          <w:color w:val="4F5D6E"/>
          <w:sz w:val="18"/>
          <w:szCs w:val="18"/>
          <w:lang w:val="en-US"/>
        </w:rPr>
        <w:t xml:space="preserve"> in the west and in the east. From the south the square was closed with Trade Street. The center of old Bukhara large ensemble became a reservoir.</w:t>
      </w:r>
    </w:p>
    <w:p w:rsidR="008659BD" w:rsidRDefault="008659BD" w:rsidP="008659BD">
      <w:pPr>
        <w:pStyle w:val="a3"/>
        <w:shd w:val="clear" w:color="auto" w:fill="FFFFFF"/>
        <w:spacing w:before="0" w:beforeAutospacing="0" w:after="125" w:afterAutospacing="0"/>
        <w:rPr>
          <w:rFonts w:ascii="Arial" w:hAnsi="Arial" w:cs="Arial"/>
          <w:color w:val="4F5D6E"/>
          <w:sz w:val="18"/>
          <w:szCs w:val="18"/>
          <w:shd w:val="clear" w:color="auto" w:fill="FFFFFF"/>
          <w:lang w:val="en-US"/>
        </w:rPr>
      </w:pPr>
      <w:r w:rsidRPr="008659BD">
        <w:rPr>
          <w:rFonts w:ascii="Arial" w:hAnsi="Arial" w:cs="Arial"/>
          <w:color w:val="4F5D6E"/>
          <w:sz w:val="18"/>
          <w:szCs w:val="18"/>
          <w:shd w:val="clear" w:color="auto" w:fill="FFFFFF"/>
          <w:lang w:val="en-US"/>
        </w:rPr>
        <w:lastRenderedPageBreak/>
        <w:t xml:space="preserve">The </w:t>
      </w:r>
      <w:proofErr w:type="spellStart"/>
      <w:r w:rsidRPr="008659BD">
        <w:rPr>
          <w:rFonts w:ascii="Arial" w:hAnsi="Arial" w:cs="Arial"/>
          <w:color w:val="4F5D6E"/>
          <w:sz w:val="18"/>
          <w:szCs w:val="18"/>
          <w:shd w:val="clear" w:color="auto" w:fill="FFFFFF"/>
          <w:lang w:val="en-US"/>
        </w:rPr>
        <w:t>khauz</w:t>
      </w:r>
      <w:proofErr w:type="spellEnd"/>
      <w:r w:rsidRPr="008659BD">
        <w:rPr>
          <w:rFonts w:ascii="Arial" w:hAnsi="Arial" w:cs="Arial"/>
          <w:color w:val="4F5D6E"/>
          <w:sz w:val="18"/>
          <w:szCs w:val="18"/>
          <w:shd w:val="clear" w:color="auto" w:fill="FFFFFF"/>
          <w:lang w:val="en-US"/>
        </w:rPr>
        <w:t xml:space="preserve"> rectangular (36 – 46 meters height), stretched from the east to the west, is buried in shadow of venerable </w:t>
      </w:r>
      <w:proofErr w:type="spellStart"/>
      <w:r w:rsidRPr="008659BD">
        <w:rPr>
          <w:rFonts w:ascii="Arial" w:hAnsi="Arial" w:cs="Arial"/>
          <w:color w:val="4F5D6E"/>
          <w:sz w:val="18"/>
          <w:szCs w:val="18"/>
          <w:shd w:val="clear" w:color="auto" w:fill="FFFFFF"/>
          <w:lang w:val="en-US"/>
        </w:rPr>
        <w:t>chinaras</w:t>
      </w:r>
      <w:proofErr w:type="spellEnd"/>
      <w:r w:rsidRPr="008659BD">
        <w:rPr>
          <w:rFonts w:ascii="Arial" w:hAnsi="Arial" w:cs="Arial"/>
          <w:color w:val="4F5D6E"/>
          <w:sz w:val="18"/>
          <w:szCs w:val="18"/>
          <w:shd w:val="clear" w:color="auto" w:fill="FFFFFF"/>
          <w:lang w:val="en-US"/>
        </w:rPr>
        <w:t xml:space="preserve">. Its shores are formed with stair launch to the water, made from massive blocks of yellow limestone. In old times there was «tea </w:t>
      </w:r>
      <w:proofErr w:type="spellStart"/>
      <w:r w:rsidRPr="008659BD">
        <w:rPr>
          <w:rFonts w:ascii="Arial" w:hAnsi="Arial" w:cs="Arial"/>
          <w:color w:val="4F5D6E"/>
          <w:sz w:val="18"/>
          <w:szCs w:val="18"/>
          <w:shd w:val="clear" w:color="auto" w:fill="FFFFFF"/>
          <w:lang w:val="en-US"/>
        </w:rPr>
        <w:t>bazar</w:t>
      </w:r>
      <w:proofErr w:type="spellEnd"/>
      <w:r w:rsidRPr="008659BD">
        <w:rPr>
          <w:rFonts w:ascii="Arial" w:hAnsi="Arial" w:cs="Arial"/>
          <w:color w:val="4F5D6E"/>
          <w:sz w:val="18"/>
          <w:szCs w:val="18"/>
          <w:shd w:val="clear" w:color="auto" w:fill="FFFFFF"/>
          <w:lang w:val="en-US"/>
        </w:rPr>
        <w:t>», there sold sweets, dainties, bread and made food.</w:t>
      </w:r>
    </w:p>
    <w:p w:rsidR="008659BD" w:rsidRDefault="008659BD" w:rsidP="008659BD">
      <w:pPr>
        <w:pStyle w:val="a3"/>
        <w:shd w:val="clear" w:color="auto" w:fill="FFFFFF"/>
        <w:spacing w:before="0" w:beforeAutospacing="0" w:after="125" w:afterAutospacing="0"/>
        <w:rPr>
          <w:rFonts w:ascii="Arial" w:hAnsi="Arial" w:cs="Arial"/>
          <w:color w:val="4F5D6E"/>
          <w:sz w:val="18"/>
          <w:szCs w:val="18"/>
          <w:shd w:val="clear" w:color="auto" w:fill="FFFFFF"/>
          <w:lang w:val="en-US"/>
        </w:rPr>
      </w:pPr>
      <w:r w:rsidRPr="008659BD">
        <w:rPr>
          <w:rFonts w:ascii="Arial" w:hAnsi="Arial" w:cs="Arial"/>
          <w:color w:val="4F5D6E"/>
          <w:sz w:val="18"/>
          <w:szCs w:val="18"/>
          <w:shd w:val="clear" w:color="auto" w:fill="FFFFFF"/>
          <w:lang w:val="en-US"/>
        </w:rPr>
        <w:t>The name «</w:t>
      </w:r>
      <w:proofErr w:type="spellStart"/>
      <w:r w:rsidRPr="008659BD">
        <w:rPr>
          <w:rFonts w:ascii="Arial" w:hAnsi="Arial" w:cs="Arial"/>
          <w:color w:val="4F5D6E"/>
          <w:sz w:val="18"/>
          <w:szCs w:val="18"/>
          <w:shd w:val="clear" w:color="auto" w:fill="FFFFFF"/>
          <w:lang w:val="en-US"/>
        </w:rPr>
        <w:t>Lyabi-Khauz</w:t>
      </w:r>
      <w:proofErr w:type="spellEnd"/>
      <w:r w:rsidRPr="008659BD">
        <w:rPr>
          <w:rFonts w:ascii="Arial" w:hAnsi="Arial" w:cs="Arial"/>
          <w:color w:val="4F5D6E"/>
          <w:sz w:val="18"/>
          <w:szCs w:val="18"/>
          <w:shd w:val="clear" w:color="auto" w:fill="FFFFFF"/>
          <w:lang w:val="en-US"/>
        </w:rPr>
        <w:t xml:space="preserve">» means «at reservoir». According to the old legend, for a long time </w:t>
      </w:r>
      <w:proofErr w:type="spellStart"/>
      <w:r w:rsidRPr="008659BD">
        <w:rPr>
          <w:rFonts w:ascii="Arial" w:hAnsi="Arial" w:cs="Arial"/>
          <w:color w:val="4F5D6E"/>
          <w:sz w:val="18"/>
          <w:szCs w:val="18"/>
          <w:shd w:val="clear" w:color="auto" w:fill="FFFFFF"/>
          <w:lang w:val="en-US"/>
        </w:rPr>
        <w:t>knan</w:t>
      </w:r>
      <w:proofErr w:type="spellEnd"/>
      <w:r w:rsidRPr="008659BD">
        <w:rPr>
          <w:rFonts w:ascii="Arial" w:hAnsi="Arial" w:cs="Arial"/>
          <w:color w:val="4F5D6E"/>
          <w:sz w:val="18"/>
          <w:szCs w:val="18"/>
          <w:shd w:val="clear" w:color="auto" w:fill="FFFFFF"/>
          <w:lang w:val="en-US"/>
        </w:rPr>
        <w:t xml:space="preserve"> gardener Nadir Divan-</w:t>
      </w:r>
      <w:proofErr w:type="spellStart"/>
      <w:r w:rsidRPr="008659BD">
        <w:rPr>
          <w:rFonts w:ascii="Arial" w:hAnsi="Arial" w:cs="Arial"/>
          <w:color w:val="4F5D6E"/>
          <w:sz w:val="18"/>
          <w:szCs w:val="18"/>
          <w:shd w:val="clear" w:color="auto" w:fill="FFFFFF"/>
          <w:lang w:val="en-US"/>
        </w:rPr>
        <w:t>begi</w:t>
      </w:r>
      <w:proofErr w:type="spellEnd"/>
      <w:r w:rsidRPr="008659BD">
        <w:rPr>
          <w:rFonts w:ascii="Arial" w:hAnsi="Arial" w:cs="Arial"/>
          <w:color w:val="4F5D6E"/>
          <w:sz w:val="18"/>
          <w:szCs w:val="18"/>
          <w:shd w:val="clear" w:color="auto" w:fill="FFFFFF"/>
          <w:lang w:val="en-US"/>
        </w:rPr>
        <w:t xml:space="preserve"> could not buy a lot for planned building, where a house of alone woman was. Then all-powerful vizier ordered to </w:t>
      </w:r>
      <w:proofErr w:type="gramStart"/>
      <w:r w:rsidRPr="008659BD">
        <w:rPr>
          <w:rFonts w:ascii="Arial" w:hAnsi="Arial" w:cs="Arial"/>
          <w:color w:val="4F5D6E"/>
          <w:sz w:val="18"/>
          <w:szCs w:val="18"/>
          <w:shd w:val="clear" w:color="auto" w:fill="FFFFFF"/>
          <w:lang w:val="en-US"/>
        </w:rPr>
        <w:t>built</w:t>
      </w:r>
      <w:proofErr w:type="gramEnd"/>
      <w:r w:rsidRPr="008659BD">
        <w:rPr>
          <w:rFonts w:ascii="Arial" w:hAnsi="Arial" w:cs="Arial"/>
          <w:color w:val="4F5D6E"/>
          <w:sz w:val="18"/>
          <w:szCs w:val="18"/>
          <w:shd w:val="clear" w:color="auto" w:fill="FFFFFF"/>
          <w:lang w:val="en-US"/>
        </w:rPr>
        <w:t xml:space="preserve"> a channel under women's house, and the water began to </w:t>
      </w:r>
      <w:proofErr w:type="spellStart"/>
      <w:r w:rsidRPr="008659BD">
        <w:rPr>
          <w:rFonts w:ascii="Arial" w:hAnsi="Arial" w:cs="Arial"/>
          <w:color w:val="4F5D6E"/>
          <w:sz w:val="18"/>
          <w:szCs w:val="18"/>
          <w:shd w:val="clear" w:color="auto" w:fill="FFFFFF"/>
          <w:lang w:val="en-US"/>
        </w:rPr>
        <w:t>washaway</w:t>
      </w:r>
      <w:proofErr w:type="spellEnd"/>
      <w:r w:rsidRPr="008659BD">
        <w:rPr>
          <w:rFonts w:ascii="Arial" w:hAnsi="Arial" w:cs="Arial"/>
          <w:color w:val="4F5D6E"/>
          <w:sz w:val="18"/>
          <w:szCs w:val="18"/>
          <w:shd w:val="clear" w:color="auto" w:fill="FFFFFF"/>
          <w:lang w:val="en-US"/>
        </w:rPr>
        <w:t xml:space="preserve"> walls, unhappy women had to sell this lot. The khan </w:t>
      </w:r>
      <w:proofErr w:type="spellStart"/>
      <w:r w:rsidRPr="008659BD">
        <w:rPr>
          <w:rFonts w:ascii="Arial" w:hAnsi="Arial" w:cs="Arial"/>
          <w:color w:val="4F5D6E"/>
          <w:sz w:val="18"/>
          <w:szCs w:val="18"/>
          <w:shd w:val="clear" w:color="auto" w:fill="FFFFFF"/>
          <w:lang w:val="en-US"/>
        </w:rPr>
        <w:t>hauz</w:t>
      </w:r>
      <w:proofErr w:type="spellEnd"/>
      <w:r w:rsidRPr="008659BD">
        <w:rPr>
          <w:rFonts w:ascii="Arial" w:hAnsi="Arial" w:cs="Arial"/>
          <w:color w:val="4F5D6E"/>
          <w:sz w:val="18"/>
          <w:szCs w:val="18"/>
          <w:shd w:val="clear" w:color="auto" w:fill="FFFFFF"/>
          <w:lang w:val="en-US"/>
        </w:rPr>
        <w:t xml:space="preserve"> secretly was called «</w:t>
      </w:r>
      <w:proofErr w:type="spellStart"/>
      <w:r w:rsidRPr="008659BD">
        <w:rPr>
          <w:rFonts w:ascii="Arial" w:hAnsi="Arial" w:cs="Arial"/>
          <w:color w:val="4F5D6E"/>
          <w:sz w:val="18"/>
          <w:szCs w:val="18"/>
          <w:shd w:val="clear" w:color="auto" w:fill="FFFFFF"/>
          <w:lang w:val="en-US"/>
        </w:rPr>
        <w:t>khauz</w:t>
      </w:r>
      <w:proofErr w:type="spellEnd"/>
      <w:r w:rsidRPr="008659BD">
        <w:rPr>
          <w:rFonts w:ascii="Arial" w:hAnsi="Arial" w:cs="Arial"/>
          <w:color w:val="4F5D6E"/>
          <w:sz w:val="18"/>
          <w:szCs w:val="18"/>
          <w:shd w:val="clear" w:color="auto" w:fill="FFFFFF"/>
          <w:lang w:val="en-US"/>
        </w:rPr>
        <w:t xml:space="preserve"> of violence», what in </w:t>
      </w:r>
      <w:proofErr w:type="spellStart"/>
      <w:proofErr w:type="gramStart"/>
      <w:r w:rsidRPr="008659BD">
        <w:rPr>
          <w:rFonts w:ascii="Arial" w:hAnsi="Arial" w:cs="Arial"/>
          <w:color w:val="4F5D6E"/>
          <w:sz w:val="18"/>
          <w:szCs w:val="18"/>
          <w:shd w:val="clear" w:color="auto" w:fill="FFFFFF"/>
          <w:lang w:val="en-US"/>
        </w:rPr>
        <w:t>arabian</w:t>
      </w:r>
      <w:proofErr w:type="spellEnd"/>
      <w:proofErr w:type="gramEnd"/>
      <w:r w:rsidRPr="008659BD">
        <w:rPr>
          <w:rFonts w:ascii="Arial" w:hAnsi="Arial" w:cs="Arial"/>
          <w:color w:val="4F5D6E"/>
          <w:sz w:val="18"/>
          <w:szCs w:val="18"/>
          <w:shd w:val="clear" w:color="auto" w:fill="FFFFFF"/>
          <w:lang w:val="en-US"/>
        </w:rPr>
        <w:t xml:space="preserve"> inscription gives numerical meaning of building date - 1620.</w:t>
      </w:r>
    </w:p>
    <w:p w:rsidR="008659BD" w:rsidRDefault="008659BD" w:rsidP="008659BD">
      <w:pPr>
        <w:pStyle w:val="a3"/>
        <w:shd w:val="clear" w:color="auto" w:fill="FFFFFF"/>
        <w:spacing w:before="0" w:beforeAutospacing="0" w:after="125" w:afterAutospacing="0"/>
        <w:rPr>
          <w:rFonts w:ascii="Arial" w:hAnsi="Arial" w:cs="Arial"/>
          <w:color w:val="575757"/>
          <w:spacing w:val="3"/>
          <w:sz w:val="18"/>
          <w:szCs w:val="18"/>
          <w:shd w:val="clear" w:color="auto" w:fill="F1F1F1"/>
          <w:lang w:val="en-US"/>
        </w:rPr>
      </w:pPr>
      <w:r w:rsidRPr="008659BD">
        <w:rPr>
          <w:rFonts w:ascii="Arial" w:hAnsi="Arial" w:cs="Arial"/>
          <w:color w:val="575757"/>
          <w:spacing w:val="3"/>
          <w:sz w:val="18"/>
          <w:szCs w:val="18"/>
          <w:shd w:val="clear" w:color="auto" w:fill="F1F1F1"/>
          <w:lang w:val="en-US"/>
        </w:rPr>
        <w:t xml:space="preserve">In a shady Park of </w:t>
      </w:r>
      <w:proofErr w:type="spellStart"/>
      <w:r w:rsidRPr="008659BD">
        <w:rPr>
          <w:rFonts w:ascii="Arial" w:hAnsi="Arial" w:cs="Arial"/>
          <w:color w:val="575757"/>
          <w:spacing w:val="3"/>
          <w:sz w:val="18"/>
          <w:szCs w:val="18"/>
          <w:shd w:val="clear" w:color="auto" w:fill="F1F1F1"/>
          <w:lang w:val="en-US"/>
        </w:rPr>
        <w:t>lyabi</w:t>
      </w:r>
      <w:proofErr w:type="spellEnd"/>
      <w:r w:rsidRPr="008659BD">
        <w:rPr>
          <w:rFonts w:ascii="Arial" w:hAnsi="Arial" w:cs="Arial"/>
          <w:color w:val="575757"/>
          <w:spacing w:val="3"/>
          <w:sz w:val="18"/>
          <w:szCs w:val="18"/>
          <w:shd w:val="clear" w:color="auto" w:fill="F1F1F1"/>
          <w:lang w:val="en-US"/>
        </w:rPr>
        <w:t xml:space="preserve"> House</w:t>
      </w:r>
      <w:r>
        <w:rPr>
          <w:rFonts w:ascii="Arial" w:hAnsi="Arial" w:cs="Arial"/>
          <w:color w:val="4F5D6E"/>
          <w:sz w:val="18"/>
          <w:szCs w:val="18"/>
          <w:shd w:val="clear" w:color="auto" w:fill="FFFFFF"/>
          <w:lang w:val="en-US"/>
        </w:rPr>
        <w:t xml:space="preserve"> there is also </w:t>
      </w:r>
      <w:r>
        <w:rPr>
          <w:rFonts w:ascii="Arial" w:hAnsi="Arial" w:cs="Arial"/>
          <w:color w:val="575757"/>
          <w:spacing w:val="3"/>
          <w:sz w:val="18"/>
          <w:szCs w:val="18"/>
          <w:shd w:val="clear" w:color="auto" w:fill="F1F1F1"/>
          <w:lang w:val="en-US"/>
        </w:rPr>
        <w:t>a monument of</w:t>
      </w:r>
      <w:r w:rsidRPr="008659BD">
        <w:rPr>
          <w:rFonts w:ascii="Arial" w:hAnsi="Arial" w:cs="Arial"/>
          <w:color w:val="575757"/>
          <w:spacing w:val="3"/>
          <w:sz w:val="18"/>
          <w:szCs w:val="18"/>
          <w:shd w:val="clear" w:color="auto" w:fill="F1F1F1"/>
          <w:lang w:val="en-US"/>
        </w:rPr>
        <w:t xml:space="preserve"> </w:t>
      </w:r>
      <w:proofErr w:type="spellStart"/>
      <w:r w:rsidRPr="008659BD">
        <w:rPr>
          <w:rFonts w:ascii="Arial" w:hAnsi="Arial" w:cs="Arial"/>
          <w:color w:val="575757"/>
          <w:spacing w:val="3"/>
          <w:sz w:val="18"/>
          <w:szCs w:val="18"/>
          <w:shd w:val="clear" w:color="auto" w:fill="F1F1F1"/>
          <w:lang w:val="en-US"/>
        </w:rPr>
        <w:t>Khoja</w:t>
      </w:r>
      <w:proofErr w:type="spellEnd"/>
      <w:r w:rsidRPr="008659BD">
        <w:rPr>
          <w:rFonts w:ascii="Arial" w:hAnsi="Arial" w:cs="Arial"/>
          <w:color w:val="575757"/>
          <w:spacing w:val="3"/>
          <w:sz w:val="18"/>
          <w:szCs w:val="18"/>
          <w:shd w:val="clear" w:color="auto" w:fill="F1F1F1"/>
          <w:lang w:val="en-US"/>
        </w:rPr>
        <w:t xml:space="preserve"> </w:t>
      </w:r>
      <w:proofErr w:type="spellStart"/>
      <w:r w:rsidRPr="008659BD">
        <w:rPr>
          <w:rFonts w:ascii="Arial" w:hAnsi="Arial" w:cs="Arial"/>
          <w:color w:val="575757"/>
          <w:spacing w:val="3"/>
          <w:sz w:val="18"/>
          <w:szCs w:val="18"/>
          <w:shd w:val="clear" w:color="auto" w:fill="F1F1F1"/>
          <w:lang w:val="en-US"/>
        </w:rPr>
        <w:t>Nasreddin</w:t>
      </w:r>
      <w:proofErr w:type="spellEnd"/>
      <w:r w:rsidRPr="008659BD">
        <w:rPr>
          <w:rFonts w:ascii="Arial" w:hAnsi="Arial" w:cs="Arial"/>
          <w:color w:val="575757"/>
          <w:spacing w:val="3"/>
          <w:sz w:val="18"/>
          <w:szCs w:val="18"/>
          <w:shd w:val="clear" w:color="auto" w:fill="F1F1F1"/>
          <w:lang w:val="en-US"/>
        </w:rPr>
        <w:t xml:space="preserve">, the national hero of Central Asia, also known under the name of </w:t>
      </w:r>
      <w:proofErr w:type="spellStart"/>
      <w:r w:rsidRPr="008659BD">
        <w:rPr>
          <w:rFonts w:ascii="Arial" w:hAnsi="Arial" w:cs="Arial"/>
          <w:color w:val="575757"/>
          <w:spacing w:val="3"/>
          <w:sz w:val="18"/>
          <w:szCs w:val="18"/>
          <w:shd w:val="clear" w:color="auto" w:fill="F1F1F1"/>
          <w:lang w:val="en-US"/>
        </w:rPr>
        <w:t>Afandi</w:t>
      </w:r>
      <w:proofErr w:type="spellEnd"/>
      <w:r w:rsidRPr="008659BD">
        <w:rPr>
          <w:rFonts w:ascii="Arial" w:hAnsi="Arial" w:cs="Arial"/>
          <w:color w:val="575757"/>
          <w:spacing w:val="3"/>
          <w:sz w:val="18"/>
          <w:szCs w:val="18"/>
          <w:shd w:val="clear" w:color="auto" w:fill="F1F1F1"/>
          <w:lang w:val="en-US"/>
        </w:rPr>
        <w:t>.</w:t>
      </w:r>
    </w:p>
    <w:p w:rsidR="008659BD" w:rsidRDefault="008659BD" w:rsidP="008659BD">
      <w:pPr>
        <w:pStyle w:val="2"/>
        <w:shd w:val="clear" w:color="auto" w:fill="FFFFFF"/>
        <w:spacing w:before="0" w:beforeAutospacing="0" w:after="125" w:afterAutospacing="0"/>
        <w:rPr>
          <w:rFonts w:ascii="Roboto Condensed" w:hAnsi="Roboto Condensed"/>
          <w:color w:val="FE792A"/>
          <w:sz w:val="38"/>
          <w:szCs w:val="38"/>
        </w:rPr>
      </w:pPr>
      <w:r>
        <w:rPr>
          <w:rFonts w:ascii="Roboto Condensed" w:hAnsi="Roboto Condensed"/>
          <w:color w:val="FE792A"/>
          <w:sz w:val="38"/>
          <w:szCs w:val="38"/>
        </w:rPr>
        <w:t xml:space="preserve">Минарет </w:t>
      </w:r>
      <w:proofErr w:type="spellStart"/>
      <w:r>
        <w:rPr>
          <w:rFonts w:ascii="Roboto Condensed" w:hAnsi="Roboto Condensed"/>
          <w:color w:val="FE792A"/>
          <w:sz w:val="38"/>
          <w:szCs w:val="38"/>
        </w:rPr>
        <w:t>Калян</w:t>
      </w:r>
      <w:proofErr w:type="spellEnd"/>
      <w:r>
        <w:rPr>
          <w:rFonts w:ascii="Roboto Condensed" w:hAnsi="Roboto Condensed"/>
          <w:color w:val="FE792A"/>
          <w:sz w:val="38"/>
          <w:szCs w:val="38"/>
        </w:rPr>
        <w:t>: история символа города</w:t>
      </w:r>
    </w:p>
    <w:p w:rsidR="008659BD" w:rsidRDefault="008659BD" w:rsidP="008659BD">
      <w:pPr>
        <w:pStyle w:val="a3"/>
        <w:shd w:val="clear" w:color="auto" w:fill="FFFFFF"/>
        <w:spacing w:before="0" w:beforeAutospacing="0" w:after="125" w:afterAutospacing="0"/>
        <w:rPr>
          <w:rFonts w:ascii="Arial" w:hAnsi="Arial" w:cs="Arial"/>
          <w:color w:val="4F5D6E"/>
          <w:sz w:val="18"/>
          <w:szCs w:val="18"/>
        </w:rPr>
      </w:pPr>
      <w:r>
        <w:rPr>
          <w:rFonts w:ascii="Arial" w:hAnsi="Arial" w:cs="Arial"/>
          <w:color w:val="4F5D6E"/>
          <w:sz w:val="18"/>
          <w:szCs w:val="18"/>
        </w:rPr>
        <w:t xml:space="preserve">Еще один архитектурный символ Бухары – минарет </w:t>
      </w:r>
      <w:proofErr w:type="spellStart"/>
      <w:r>
        <w:rPr>
          <w:rFonts w:ascii="Arial" w:hAnsi="Arial" w:cs="Arial"/>
          <w:color w:val="4F5D6E"/>
          <w:sz w:val="18"/>
          <w:szCs w:val="18"/>
        </w:rPr>
        <w:t>Калян</w:t>
      </w:r>
      <w:proofErr w:type="spellEnd"/>
      <w:r>
        <w:rPr>
          <w:rFonts w:ascii="Arial" w:hAnsi="Arial" w:cs="Arial"/>
          <w:color w:val="4F5D6E"/>
          <w:sz w:val="18"/>
          <w:szCs w:val="18"/>
        </w:rPr>
        <w:t>. Он построен в начале XII века и представляет собой высоченную башню из жженого кирпича высотой 47 метров. Его фундамент уходит вниз на 10 метров.</w:t>
      </w:r>
    </w:p>
    <w:p w:rsidR="008659BD" w:rsidRDefault="008659BD" w:rsidP="008659BD">
      <w:pPr>
        <w:pStyle w:val="a3"/>
        <w:shd w:val="clear" w:color="auto" w:fill="FFFFFF"/>
        <w:spacing w:before="0" w:beforeAutospacing="0" w:after="125" w:afterAutospacing="0"/>
        <w:rPr>
          <w:rFonts w:ascii="Arial" w:hAnsi="Arial" w:cs="Arial"/>
          <w:color w:val="4F5D6E"/>
          <w:sz w:val="18"/>
          <w:szCs w:val="18"/>
        </w:rPr>
      </w:pPr>
      <w:r>
        <w:rPr>
          <w:rFonts w:ascii="Arial" w:hAnsi="Arial" w:cs="Arial"/>
          <w:color w:val="4F5D6E"/>
          <w:sz w:val="18"/>
          <w:szCs w:val="18"/>
        </w:rPr>
        <w:t xml:space="preserve">Минарет сохранил 3 пояса, на которых имеются надписи: дата строительства - 1127 год, имя жертвователя - правителя Бухары </w:t>
      </w:r>
      <w:proofErr w:type="spellStart"/>
      <w:r>
        <w:rPr>
          <w:rFonts w:ascii="Arial" w:hAnsi="Arial" w:cs="Arial"/>
          <w:color w:val="4F5D6E"/>
          <w:sz w:val="18"/>
          <w:szCs w:val="18"/>
        </w:rPr>
        <w:t>Арсланхана</w:t>
      </w:r>
      <w:proofErr w:type="spellEnd"/>
      <w:r>
        <w:rPr>
          <w:rFonts w:ascii="Arial" w:hAnsi="Arial" w:cs="Arial"/>
          <w:color w:val="4F5D6E"/>
          <w:sz w:val="18"/>
          <w:szCs w:val="18"/>
        </w:rPr>
        <w:t xml:space="preserve"> и имя строителя - </w:t>
      </w:r>
      <w:proofErr w:type="spellStart"/>
      <w:r>
        <w:rPr>
          <w:rFonts w:ascii="Arial" w:hAnsi="Arial" w:cs="Arial"/>
          <w:color w:val="4F5D6E"/>
          <w:sz w:val="18"/>
          <w:szCs w:val="18"/>
        </w:rPr>
        <w:t>усто</w:t>
      </w:r>
      <w:proofErr w:type="spellEnd"/>
      <w:r>
        <w:rPr>
          <w:rFonts w:ascii="Arial" w:hAnsi="Arial" w:cs="Arial"/>
          <w:color w:val="4F5D6E"/>
          <w:sz w:val="18"/>
          <w:szCs w:val="18"/>
        </w:rPr>
        <w:t xml:space="preserve"> </w:t>
      </w:r>
      <w:proofErr w:type="spellStart"/>
      <w:r>
        <w:rPr>
          <w:rFonts w:ascii="Arial" w:hAnsi="Arial" w:cs="Arial"/>
          <w:color w:val="4F5D6E"/>
          <w:sz w:val="18"/>
          <w:szCs w:val="18"/>
        </w:rPr>
        <w:t>Барно</w:t>
      </w:r>
      <w:proofErr w:type="spellEnd"/>
      <w:r>
        <w:rPr>
          <w:rFonts w:ascii="Arial" w:hAnsi="Arial" w:cs="Arial"/>
          <w:color w:val="4F5D6E"/>
          <w:sz w:val="18"/>
          <w:szCs w:val="18"/>
        </w:rPr>
        <w:t>.</w:t>
      </w:r>
    </w:p>
    <w:p w:rsidR="008659BD" w:rsidRDefault="008659BD" w:rsidP="008659BD">
      <w:pPr>
        <w:pStyle w:val="a3"/>
        <w:shd w:val="clear" w:color="auto" w:fill="FFFFFF"/>
        <w:spacing w:before="0" w:beforeAutospacing="0" w:after="125" w:afterAutospacing="0"/>
        <w:rPr>
          <w:rFonts w:ascii="Arial" w:hAnsi="Arial" w:cs="Arial"/>
          <w:color w:val="4F5D6E"/>
          <w:sz w:val="18"/>
          <w:szCs w:val="18"/>
          <w:lang w:val="en-US"/>
        </w:rPr>
      </w:pPr>
      <w:r>
        <w:rPr>
          <w:rFonts w:ascii="Arial" w:hAnsi="Arial" w:cs="Arial"/>
          <w:color w:val="4F5D6E"/>
          <w:sz w:val="18"/>
          <w:szCs w:val="18"/>
        </w:rPr>
        <w:t>Из любой точки города видна эта вертикаль, которая неотделима от сложного силуэта города с его грядою порталов, башен и куполов.</w:t>
      </w:r>
    </w:p>
    <w:p w:rsidR="008659BD" w:rsidRDefault="008659BD" w:rsidP="008659BD">
      <w:pPr>
        <w:pStyle w:val="a3"/>
        <w:shd w:val="clear" w:color="auto" w:fill="FFFFFF"/>
        <w:spacing w:before="0" w:beforeAutospacing="0" w:after="125" w:afterAutospacing="0"/>
        <w:rPr>
          <w:rFonts w:ascii="Arial" w:hAnsi="Arial" w:cs="Arial"/>
          <w:color w:val="4F5D6E"/>
          <w:sz w:val="18"/>
          <w:szCs w:val="18"/>
          <w:shd w:val="clear" w:color="auto" w:fill="FFFFFF"/>
          <w:lang w:val="en-US"/>
        </w:rPr>
      </w:pPr>
      <w:r>
        <w:rPr>
          <w:rFonts w:ascii="Arial" w:hAnsi="Arial" w:cs="Arial"/>
          <w:color w:val="4F5D6E"/>
          <w:sz w:val="18"/>
          <w:szCs w:val="18"/>
          <w:shd w:val="clear" w:color="auto" w:fill="FFFFFF"/>
        </w:rPr>
        <w:t>Главное назначение минарета - призыв бухарцев на молитву. Но его внушительная высота стала служить многим другим целям. Например, он был маяком в песчаном море пустыни для заблудившихся караванов. Отсюда открывалась прекрасная панорама местности, позволявшая вычислить неприятеля задолго до его подступов к городу.</w:t>
      </w:r>
    </w:p>
    <w:p w:rsidR="00D84FE8" w:rsidRPr="00D84FE8" w:rsidRDefault="00D84FE8" w:rsidP="00D84FE8">
      <w:pPr>
        <w:pStyle w:val="2"/>
        <w:shd w:val="clear" w:color="auto" w:fill="FFFFFF"/>
        <w:spacing w:before="0" w:beforeAutospacing="0" w:after="125" w:afterAutospacing="0"/>
        <w:rPr>
          <w:rFonts w:ascii="Roboto Condensed" w:hAnsi="Roboto Condensed"/>
          <w:color w:val="FE792A"/>
          <w:sz w:val="38"/>
          <w:szCs w:val="38"/>
          <w:lang w:val="en-US"/>
        </w:rPr>
      </w:pPr>
      <w:r w:rsidRPr="00D84FE8">
        <w:rPr>
          <w:rFonts w:ascii="Roboto Condensed" w:hAnsi="Roboto Condensed"/>
          <w:color w:val="FE792A"/>
          <w:sz w:val="38"/>
          <w:szCs w:val="38"/>
          <w:lang w:val="en-US"/>
        </w:rPr>
        <w:t xml:space="preserve">The </w:t>
      </w:r>
      <w:proofErr w:type="spellStart"/>
      <w:r w:rsidRPr="00D84FE8">
        <w:rPr>
          <w:rFonts w:ascii="Roboto Condensed" w:hAnsi="Roboto Condensed"/>
          <w:color w:val="FE792A"/>
          <w:sz w:val="38"/>
          <w:szCs w:val="38"/>
          <w:lang w:val="en-US"/>
        </w:rPr>
        <w:t>Kalyan</w:t>
      </w:r>
      <w:proofErr w:type="spellEnd"/>
      <w:r w:rsidRPr="00D84FE8">
        <w:rPr>
          <w:rFonts w:ascii="Roboto Condensed" w:hAnsi="Roboto Condensed"/>
          <w:color w:val="FE792A"/>
          <w:sz w:val="38"/>
          <w:szCs w:val="38"/>
          <w:lang w:val="en-US"/>
        </w:rPr>
        <w:t xml:space="preserve"> Minaret: history of the city symbols</w:t>
      </w:r>
    </w:p>
    <w:p w:rsidR="00D84FE8" w:rsidRPr="00D84FE8" w:rsidRDefault="00D84FE8" w:rsidP="00D84FE8">
      <w:pPr>
        <w:pStyle w:val="a3"/>
        <w:shd w:val="clear" w:color="auto" w:fill="FFFFFF"/>
        <w:spacing w:before="0" w:beforeAutospacing="0" w:after="125" w:afterAutospacing="0"/>
        <w:rPr>
          <w:rFonts w:ascii="Arial" w:hAnsi="Arial" w:cs="Arial"/>
          <w:color w:val="4F5D6E"/>
          <w:sz w:val="18"/>
          <w:szCs w:val="18"/>
          <w:lang w:val="en-US"/>
        </w:rPr>
      </w:pPr>
      <w:r w:rsidRPr="00D84FE8">
        <w:rPr>
          <w:rFonts w:ascii="Arial" w:hAnsi="Arial" w:cs="Arial"/>
          <w:color w:val="4F5D6E"/>
          <w:sz w:val="18"/>
          <w:szCs w:val="18"/>
          <w:lang w:val="en-US"/>
        </w:rPr>
        <w:t xml:space="preserve">From the beginnings of Islam, there have been three types of mosques: </w:t>
      </w:r>
      <w:proofErr w:type="spellStart"/>
      <w:r w:rsidRPr="00D84FE8">
        <w:rPr>
          <w:rFonts w:ascii="Arial" w:hAnsi="Arial" w:cs="Arial"/>
          <w:color w:val="4F5D6E"/>
          <w:sz w:val="18"/>
          <w:szCs w:val="18"/>
          <w:lang w:val="en-US"/>
        </w:rPr>
        <w:t>Djuma</w:t>
      </w:r>
      <w:proofErr w:type="spellEnd"/>
      <w:r w:rsidRPr="00D84FE8">
        <w:rPr>
          <w:rFonts w:ascii="Arial" w:hAnsi="Arial" w:cs="Arial"/>
          <w:color w:val="4F5D6E"/>
          <w:sz w:val="18"/>
          <w:szCs w:val="18"/>
          <w:lang w:val="en-US"/>
        </w:rPr>
        <w:t xml:space="preserve"> mosques, which are intended for the large crowds that come to Friday services, </w:t>
      </w:r>
      <w:proofErr w:type="spellStart"/>
      <w:r w:rsidRPr="00D84FE8">
        <w:rPr>
          <w:rFonts w:ascii="Arial" w:hAnsi="Arial" w:cs="Arial"/>
          <w:color w:val="4F5D6E"/>
          <w:sz w:val="18"/>
          <w:szCs w:val="18"/>
          <w:lang w:val="en-US"/>
        </w:rPr>
        <w:t>Namazga</w:t>
      </w:r>
      <w:proofErr w:type="spellEnd"/>
      <w:r w:rsidRPr="00D84FE8">
        <w:rPr>
          <w:rFonts w:ascii="Arial" w:hAnsi="Arial" w:cs="Arial"/>
          <w:color w:val="4F5D6E"/>
          <w:sz w:val="18"/>
          <w:szCs w:val="18"/>
          <w:lang w:val="en-US"/>
        </w:rPr>
        <w:t xml:space="preserve"> country mosques (</w:t>
      </w:r>
      <w:proofErr w:type="spellStart"/>
      <w:r w:rsidRPr="00D84FE8">
        <w:rPr>
          <w:rFonts w:ascii="Arial" w:hAnsi="Arial" w:cs="Arial"/>
          <w:color w:val="4F5D6E"/>
          <w:sz w:val="18"/>
          <w:szCs w:val="18"/>
          <w:lang w:val="en-US"/>
        </w:rPr>
        <w:t>musalla</w:t>
      </w:r>
      <w:proofErr w:type="spellEnd"/>
      <w:r w:rsidRPr="00D84FE8">
        <w:rPr>
          <w:rFonts w:ascii="Arial" w:hAnsi="Arial" w:cs="Arial"/>
          <w:color w:val="4F5D6E"/>
          <w:sz w:val="18"/>
          <w:szCs w:val="18"/>
          <w:lang w:val="en-US"/>
        </w:rPr>
        <w:t xml:space="preserve"> </w:t>
      </w:r>
      <w:proofErr w:type="spellStart"/>
      <w:r w:rsidRPr="00D84FE8">
        <w:rPr>
          <w:rFonts w:ascii="Arial" w:hAnsi="Arial" w:cs="Arial"/>
          <w:color w:val="4F5D6E"/>
          <w:sz w:val="18"/>
          <w:szCs w:val="18"/>
          <w:lang w:val="en-US"/>
        </w:rPr>
        <w:t>idgoh</w:t>
      </w:r>
      <w:proofErr w:type="spellEnd"/>
      <w:r w:rsidRPr="00D84FE8">
        <w:rPr>
          <w:rFonts w:ascii="Arial" w:hAnsi="Arial" w:cs="Arial"/>
          <w:color w:val="4F5D6E"/>
          <w:sz w:val="18"/>
          <w:szCs w:val="18"/>
          <w:lang w:val="en-US"/>
        </w:rPr>
        <w:t xml:space="preserve">), which are used by the male population of both the city and the surrounding countryside to celebrate the two Muslim holidays </w:t>
      </w:r>
      <w:proofErr w:type="spellStart"/>
      <w:r w:rsidRPr="00D84FE8">
        <w:rPr>
          <w:rFonts w:ascii="Arial" w:hAnsi="Arial" w:cs="Arial"/>
          <w:color w:val="4F5D6E"/>
          <w:sz w:val="18"/>
          <w:szCs w:val="18"/>
          <w:lang w:val="en-US"/>
        </w:rPr>
        <w:t>Qurban</w:t>
      </w:r>
      <w:proofErr w:type="spellEnd"/>
      <w:r w:rsidRPr="00D84FE8">
        <w:rPr>
          <w:rFonts w:ascii="Arial" w:hAnsi="Arial" w:cs="Arial"/>
          <w:color w:val="4F5D6E"/>
          <w:sz w:val="18"/>
          <w:szCs w:val="18"/>
          <w:lang w:val="en-US"/>
        </w:rPr>
        <w:t xml:space="preserve"> and </w:t>
      </w:r>
      <w:proofErr w:type="spellStart"/>
      <w:r w:rsidRPr="00D84FE8">
        <w:rPr>
          <w:rFonts w:ascii="Arial" w:hAnsi="Arial" w:cs="Arial"/>
          <w:color w:val="4F5D6E"/>
          <w:sz w:val="18"/>
          <w:szCs w:val="18"/>
          <w:lang w:val="en-US"/>
        </w:rPr>
        <w:t>Ramazan</w:t>
      </w:r>
      <w:proofErr w:type="spellEnd"/>
      <w:r w:rsidRPr="00D84FE8">
        <w:rPr>
          <w:rFonts w:ascii="Arial" w:hAnsi="Arial" w:cs="Arial"/>
          <w:color w:val="4F5D6E"/>
          <w:sz w:val="18"/>
          <w:szCs w:val="18"/>
          <w:lang w:val="en-US"/>
        </w:rPr>
        <w:t xml:space="preserve">, and </w:t>
      </w:r>
      <w:proofErr w:type="spellStart"/>
      <w:r w:rsidRPr="00D84FE8">
        <w:rPr>
          <w:rFonts w:ascii="Arial" w:hAnsi="Arial" w:cs="Arial"/>
          <w:color w:val="4F5D6E"/>
          <w:sz w:val="18"/>
          <w:szCs w:val="18"/>
          <w:lang w:val="en-US"/>
        </w:rPr>
        <w:t>Quzar</w:t>
      </w:r>
      <w:proofErr w:type="spellEnd"/>
      <w:r w:rsidRPr="00D84FE8">
        <w:rPr>
          <w:rFonts w:ascii="Arial" w:hAnsi="Arial" w:cs="Arial"/>
          <w:color w:val="4F5D6E"/>
          <w:sz w:val="18"/>
          <w:szCs w:val="18"/>
          <w:lang w:val="en-US"/>
        </w:rPr>
        <w:t xml:space="preserve"> mosques, which are designed to be used as daily mosques in residential </w:t>
      </w:r>
      <w:proofErr w:type="spellStart"/>
      <w:r w:rsidRPr="00D84FE8">
        <w:rPr>
          <w:rFonts w:ascii="Arial" w:hAnsi="Arial" w:cs="Arial"/>
          <w:color w:val="4F5D6E"/>
          <w:sz w:val="18"/>
          <w:szCs w:val="18"/>
          <w:lang w:val="en-US"/>
        </w:rPr>
        <w:t>neighbourhoods</w:t>
      </w:r>
      <w:proofErr w:type="spellEnd"/>
      <w:r w:rsidRPr="00D84FE8">
        <w:rPr>
          <w:rFonts w:ascii="Arial" w:hAnsi="Arial" w:cs="Arial"/>
          <w:color w:val="4F5D6E"/>
          <w:sz w:val="18"/>
          <w:szCs w:val="18"/>
          <w:lang w:val="en-US"/>
        </w:rPr>
        <w:t>.</w:t>
      </w:r>
    </w:p>
    <w:p w:rsidR="00D84FE8" w:rsidRDefault="00D84FE8" w:rsidP="008659BD">
      <w:pPr>
        <w:pStyle w:val="a3"/>
        <w:shd w:val="clear" w:color="auto" w:fill="FFFFFF"/>
        <w:spacing w:before="0" w:beforeAutospacing="0" w:after="125" w:afterAutospacing="0"/>
        <w:rPr>
          <w:rFonts w:ascii="Arial" w:hAnsi="Arial" w:cs="Arial"/>
          <w:color w:val="4F5D6E"/>
          <w:sz w:val="18"/>
          <w:szCs w:val="18"/>
          <w:shd w:val="clear" w:color="auto" w:fill="FFFFFF"/>
          <w:lang w:val="en-US"/>
        </w:rPr>
      </w:pPr>
      <w:r w:rsidRPr="00D84FE8">
        <w:rPr>
          <w:rFonts w:ascii="Arial" w:hAnsi="Arial" w:cs="Arial"/>
          <w:color w:val="4F5D6E"/>
          <w:sz w:val="18"/>
          <w:szCs w:val="18"/>
          <w:shd w:val="clear" w:color="auto" w:fill="FFFFFF"/>
          <w:lang w:val="en-US"/>
        </w:rPr>
        <w:t xml:space="preserve">We know very little about the thirteenth century </w:t>
      </w:r>
      <w:proofErr w:type="spellStart"/>
      <w:r w:rsidRPr="00D84FE8">
        <w:rPr>
          <w:rFonts w:ascii="Arial" w:hAnsi="Arial" w:cs="Arial"/>
          <w:color w:val="4F5D6E"/>
          <w:sz w:val="18"/>
          <w:szCs w:val="18"/>
          <w:shd w:val="clear" w:color="auto" w:fill="FFFFFF"/>
          <w:lang w:val="en-US"/>
        </w:rPr>
        <w:t>Djuma</w:t>
      </w:r>
      <w:proofErr w:type="spellEnd"/>
      <w:r w:rsidRPr="00D84FE8">
        <w:rPr>
          <w:rFonts w:ascii="Arial" w:hAnsi="Arial" w:cs="Arial"/>
          <w:color w:val="4F5D6E"/>
          <w:sz w:val="18"/>
          <w:szCs w:val="18"/>
          <w:shd w:val="clear" w:color="auto" w:fill="FFFFFF"/>
          <w:lang w:val="en-US"/>
        </w:rPr>
        <w:t xml:space="preserve"> Mosque in Bukhara, for it has been rebuilt completely since the time of its original construction. In any case, it had a vast courtyard surrounded by galleries. However, the minaret which was built in 1127 A.D. and called the </w:t>
      </w:r>
      <w:proofErr w:type="spellStart"/>
      <w:r w:rsidRPr="00D84FE8">
        <w:rPr>
          <w:rFonts w:ascii="Arial" w:hAnsi="Arial" w:cs="Arial"/>
          <w:color w:val="4F5D6E"/>
          <w:sz w:val="18"/>
          <w:szCs w:val="18"/>
          <w:shd w:val="clear" w:color="auto" w:fill="FFFFFF"/>
          <w:lang w:val="en-US"/>
        </w:rPr>
        <w:t>Kalyan</w:t>
      </w:r>
      <w:proofErr w:type="spellEnd"/>
      <w:r w:rsidRPr="00D84FE8">
        <w:rPr>
          <w:rFonts w:ascii="Arial" w:hAnsi="Arial" w:cs="Arial"/>
          <w:color w:val="4F5D6E"/>
          <w:sz w:val="18"/>
          <w:szCs w:val="18"/>
          <w:shd w:val="clear" w:color="auto" w:fill="FFFFFF"/>
          <w:lang w:val="en-US"/>
        </w:rPr>
        <w:t xml:space="preserve"> (Great) Minaret, has survived. </w:t>
      </w:r>
    </w:p>
    <w:p w:rsidR="00D84FE8" w:rsidRDefault="00D84FE8" w:rsidP="008659BD">
      <w:pPr>
        <w:pStyle w:val="a3"/>
        <w:shd w:val="clear" w:color="auto" w:fill="FFFFFF"/>
        <w:spacing w:before="0" w:beforeAutospacing="0" w:after="125" w:afterAutospacing="0"/>
        <w:rPr>
          <w:rFonts w:ascii="Arial" w:hAnsi="Arial" w:cs="Arial"/>
          <w:color w:val="4F5D6E"/>
          <w:sz w:val="18"/>
          <w:szCs w:val="18"/>
          <w:shd w:val="clear" w:color="auto" w:fill="FFFFFF"/>
          <w:lang w:val="en-US"/>
        </w:rPr>
      </w:pPr>
      <w:r w:rsidRPr="00D84FE8">
        <w:rPr>
          <w:rFonts w:ascii="Arial" w:hAnsi="Arial" w:cs="Arial"/>
          <w:color w:val="4F5D6E"/>
          <w:sz w:val="18"/>
          <w:szCs w:val="18"/>
          <w:shd w:val="clear" w:color="auto" w:fill="FFFFFF"/>
          <w:lang w:val="en-US"/>
        </w:rPr>
        <w:t xml:space="preserve">It still dominates the skyline of Bukhara, astonishing all who see it with its magnificent and flawless shape. The minaret was designated to summon Muslims to prayer five times a day. Normally, each mosque had its own minaret, but the main minaret was situated near the </w:t>
      </w:r>
      <w:proofErr w:type="spellStart"/>
      <w:r w:rsidRPr="00D84FE8">
        <w:rPr>
          <w:rFonts w:ascii="Arial" w:hAnsi="Arial" w:cs="Arial"/>
          <w:color w:val="4F5D6E"/>
          <w:sz w:val="18"/>
          <w:szCs w:val="18"/>
          <w:shd w:val="clear" w:color="auto" w:fill="FFFFFF"/>
          <w:lang w:val="en-US"/>
        </w:rPr>
        <w:t>Djuma</w:t>
      </w:r>
      <w:proofErr w:type="spellEnd"/>
      <w:r w:rsidRPr="00D84FE8">
        <w:rPr>
          <w:rFonts w:ascii="Arial" w:hAnsi="Arial" w:cs="Arial"/>
          <w:color w:val="4F5D6E"/>
          <w:sz w:val="18"/>
          <w:szCs w:val="18"/>
          <w:shd w:val="clear" w:color="auto" w:fill="FFFFFF"/>
          <w:lang w:val="en-US"/>
        </w:rPr>
        <w:t xml:space="preserve"> Mosque. It was from the gallery, at the top of the minaret, that the </w:t>
      </w:r>
      <w:proofErr w:type="spellStart"/>
      <w:r w:rsidRPr="00D84FE8">
        <w:rPr>
          <w:rFonts w:ascii="Arial" w:hAnsi="Arial" w:cs="Arial"/>
          <w:color w:val="4F5D6E"/>
          <w:sz w:val="18"/>
          <w:szCs w:val="18"/>
          <w:shd w:val="clear" w:color="auto" w:fill="FFFFFF"/>
          <w:lang w:val="en-US"/>
        </w:rPr>
        <w:t>muedzin</w:t>
      </w:r>
      <w:proofErr w:type="spellEnd"/>
      <w:r w:rsidRPr="00D84FE8">
        <w:rPr>
          <w:rFonts w:ascii="Arial" w:hAnsi="Arial" w:cs="Arial"/>
          <w:color w:val="4F5D6E"/>
          <w:sz w:val="18"/>
          <w:szCs w:val="18"/>
          <w:shd w:val="clear" w:color="auto" w:fill="FFFFFF"/>
          <w:lang w:val="en-US"/>
        </w:rPr>
        <w:t xml:space="preserve"> summoned the believers to prayer at the top of his voice.</w:t>
      </w:r>
    </w:p>
    <w:p w:rsidR="00D84FE8" w:rsidRDefault="00D84FE8" w:rsidP="00D84FE8">
      <w:pPr>
        <w:pStyle w:val="2"/>
        <w:shd w:val="clear" w:color="auto" w:fill="FFFFFF"/>
        <w:spacing w:before="0" w:beforeAutospacing="0" w:after="125" w:afterAutospacing="0"/>
        <w:rPr>
          <w:rFonts w:ascii="Roboto Condensed" w:hAnsi="Roboto Condensed"/>
          <w:color w:val="FE792A"/>
          <w:sz w:val="38"/>
          <w:szCs w:val="38"/>
        </w:rPr>
      </w:pPr>
      <w:r>
        <w:rPr>
          <w:rFonts w:ascii="Roboto Condensed" w:hAnsi="Roboto Condensed"/>
          <w:color w:val="FE792A"/>
          <w:sz w:val="38"/>
          <w:szCs w:val="38"/>
        </w:rPr>
        <w:t xml:space="preserve">Медресе </w:t>
      </w:r>
      <w:proofErr w:type="spellStart"/>
      <w:r>
        <w:rPr>
          <w:rFonts w:ascii="Roboto Condensed" w:hAnsi="Roboto Condensed"/>
          <w:color w:val="FE792A"/>
          <w:sz w:val="38"/>
          <w:szCs w:val="38"/>
        </w:rPr>
        <w:t>Чор-Минор</w:t>
      </w:r>
      <w:proofErr w:type="spellEnd"/>
      <w:r>
        <w:rPr>
          <w:rFonts w:ascii="Roboto Condensed" w:hAnsi="Roboto Condensed"/>
          <w:color w:val="FE792A"/>
          <w:sz w:val="38"/>
          <w:szCs w:val="38"/>
        </w:rPr>
        <w:t>: "четыре минарета"</w:t>
      </w:r>
    </w:p>
    <w:p w:rsidR="00D84FE8" w:rsidRDefault="00D84FE8" w:rsidP="00D84FE8">
      <w:pPr>
        <w:pStyle w:val="a3"/>
        <w:shd w:val="clear" w:color="auto" w:fill="FFFFFF"/>
        <w:spacing w:before="0" w:beforeAutospacing="0" w:after="125" w:afterAutospacing="0"/>
        <w:rPr>
          <w:rFonts w:ascii="Arial" w:hAnsi="Arial" w:cs="Arial"/>
          <w:color w:val="4F5D6E"/>
          <w:sz w:val="18"/>
          <w:szCs w:val="18"/>
        </w:rPr>
      </w:pPr>
      <w:r>
        <w:rPr>
          <w:rFonts w:ascii="Arial" w:hAnsi="Arial" w:cs="Arial"/>
          <w:color w:val="4F5D6E"/>
          <w:sz w:val="18"/>
          <w:szCs w:val="18"/>
        </w:rPr>
        <w:t xml:space="preserve">Говоря о необычных памятниках </w:t>
      </w:r>
      <w:proofErr w:type="gramStart"/>
      <w:r>
        <w:rPr>
          <w:rFonts w:ascii="Arial" w:hAnsi="Arial" w:cs="Arial"/>
          <w:color w:val="4F5D6E"/>
          <w:sz w:val="18"/>
          <w:szCs w:val="18"/>
        </w:rPr>
        <w:t>Бухары</w:t>
      </w:r>
      <w:proofErr w:type="gramEnd"/>
      <w:r>
        <w:rPr>
          <w:rFonts w:ascii="Arial" w:hAnsi="Arial" w:cs="Arial"/>
          <w:color w:val="4F5D6E"/>
          <w:sz w:val="18"/>
          <w:szCs w:val="18"/>
        </w:rPr>
        <w:t xml:space="preserve"> следует, прежде всего, рассказать о медресе </w:t>
      </w:r>
      <w:proofErr w:type="spellStart"/>
      <w:r>
        <w:rPr>
          <w:rFonts w:ascii="Arial" w:hAnsi="Arial" w:cs="Arial"/>
          <w:color w:val="4F5D6E"/>
          <w:sz w:val="18"/>
          <w:szCs w:val="18"/>
        </w:rPr>
        <w:t>Чор-Минор</w:t>
      </w:r>
      <w:proofErr w:type="spellEnd"/>
      <w:r>
        <w:rPr>
          <w:rFonts w:ascii="Arial" w:hAnsi="Arial" w:cs="Arial"/>
          <w:color w:val="4F5D6E"/>
          <w:sz w:val="18"/>
          <w:szCs w:val="18"/>
        </w:rPr>
        <w:t xml:space="preserve">. Оно расположено прямо за </w:t>
      </w:r>
      <w:proofErr w:type="spellStart"/>
      <w:r>
        <w:rPr>
          <w:rFonts w:ascii="Arial" w:hAnsi="Arial" w:cs="Arial"/>
          <w:color w:val="4F5D6E"/>
          <w:sz w:val="18"/>
          <w:szCs w:val="18"/>
        </w:rPr>
        <w:t>Ляби-хаузом</w:t>
      </w:r>
      <w:proofErr w:type="spellEnd"/>
      <w:r>
        <w:rPr>
          <w:rFonts w:ascii="Arial" w:hAnsi="Arial" w:cs="Arial"/>
          <w:color w:val="4F5D6E"/>
          <w:sz w:val="18"/>
          <w:szCs w:val="18"/>
        </w:rPr>
        <w:t xml:space="preserve"> на открытой площади. «</w:t>
      </w:r>
      <w:proofErr w:type="spellStart"/>
      <w:r>
        <w:rPr>
          <w:rFonts w:ascii="Arial" w:hAnsi="Arial" w:cs="Arial"/>
          <w:color w:val="4F5D6E"/>
          <w:sz w:val="18"/>
          <w:szCs w:val="18"/>
        </w:rPr>
        <w:t>Чор-минор</w:t>
      </w:r>
      <w:proofErr w:type="spellEnd"/>
      <w:r>
        <w:rPr>
          <w:rFonts w:ascii="Arial" w:hAnsi="Arial" w:cs="Arial"/>
          <w:color w:val="4F5D6E"/>
          <w:sz w:val="18"/>
          <w:szCs w:val="18"/>
        </w:rPr>
        <w:t xml:space="preserve">» в переводе «четыре минарета». Это название вполне оправдано: по углам квадратно-прямоугольного здания медресе действительно пристроены четыре маленьких минарета, увенчанных </w:t>
      </w:r>
      <w:proofErr w:type="spellStart"/>
      <w:r>
        <w:rPr>
          <w:rFonts w:ascii="Arial" w:hAnsi="Arial" w:cs="Arial"/>
          <w:color w:val="4F5D6E"/>
          <w:sz w:val="18"/>
          <w:szCs w:val="18"/>
        </w:rPr>
        <w:t>голубыми</w:t>
      </w:r>
      <w:proofErr w:type="spellEnd"/>
      <w:r>
        <w:rPr>
          <w:rFonts w:ascii="Arial" w:hAnsi="Arial" w:cs="Arial"/>
          <w:color w:val="4F5D6E"/>
          <w:sz w:val="18"/>
          <w:szCs w:val="18"/>
        </w:rPr>
        <w:t xml:space="preserve"> куполами, декор которых не повторяет друг друга.</w:t>
      </w:r>
    </w:p>
    <w:p w:rsidR="00D84FE8" w:rsidRDefault="00D84FE8" w:rsidP="008659BD">
      <w:pPr>
        <w:pStyle w:val="a3"/>
        <w:shd w:val="clear" w:color="auto" w:fill="FFFFFF"/>
        <w:spacing w:before="0" w:beforeAutospacing="0" w:after="125" w:afterAutospacing="0"/>
        <w:rPr>
          <w:rFonts w:ascii="Arial" w:hAnsi="Arial" w:cs="Arial"/>
          <w:color w:val="4F5D6E"/>
          <w:sz w:val="18"/>
          <w:szCs w:val="18"/>
          <w:shd w:val="clear" w:color="auto" w:fill="FFFFFF"/>
          <w:lang w:val="en-US"/>
        </w:rPr>
      </w:pPr>
      <w:r>
        <w:rPr>
          <w:rFonts w:ascii="Arial" w:hAnsi="Arial" w:cs="Arial"/>
          <w:color w:val="4F5D6E"/>
          <w:sz w:val="18"/>
          <w:szCs w:val="18"/>
          <w:shd w:val="clear" w:color="auto" w:fill="FFFFFF"/>
        </w:rPr>
        <w:t>Каждый из четырех минаретов имеет разную форму. Существует мнение, что элементы художественного оформления этих башен отражают религиозно - философское осмысление четырех мировых религий. По крайней мере, можно легко увидеть в некоторых элементах нечто напоминающее крест, христианскую рыбу, и буддистские молитвенные колеса.</w:t>
      </w:r>
    </w:p>
    <w:p w:rsidR="00D84FE8" w:rsidRPr="00D84FE8" w:rsidRDefault="00D84FE8" w:rsidP="00D84FE8">
      <w:pPr>
        <w:pStyle w:val="2"/>
        <w:shd w:val="clear" w:color="auto" w:fill="FFFFFF"/>
        <w:spacing w:before="0" w:beforeAutospacing="0" w:after="125" w:afterAutospacing="0"/>
        <w:rPr>
          <w:rFonts w:ascii="Roboto Condensed" w:hAnsi="Roboto Condensed"/>
          <w:color w:val="FE792A"/>
          <w:sz w:val="38"/>
          <w:szCs w:val="38"/>
          <w:lang w:val="en-US"/>
        </w:rPr>
      </w:pPr>
      <w:proofErr w:type="spellStart"/>
      <w:r w:rsidRPr="00D84FE8">
        <w:rPr>
          <w:rFonts w:ascii="Roboto Condensed" w:hAnsi="Roboto Condensed"/>
          <w:color w:val="FE792A"/>
          <w:sz w:val="38"/>
          <w:szCs w:val="38"/>
          <w:lang w:val="en-US"/>
        </w:rPr>
        <w:t>Chor</w:t>
      </w:r>
      <w:proofErr w:type="spellEnd"/>
      <w:r w:rsidRPr="00D84FE8">
        <w:rPr>
          <w:rFonts w:ascii="Roboto Condensed" w:hAnsi="Roboto Condensed"/>
          <w:color w:val="FE792A"/>
          <w:sz w:val="38"/>
          <w:szCs w:val="38"/>
          <w:lang w:val="en-US"/>
        </w:rPr>
        <w:t xml:space="preserve">-Minor </w:t>
      </w:r>
      <w:proofErr w:type="spellStart"/>
      <w:r w:rsidRPr="00D84FE8">
        <w:rPr>
          <w:rFonts w:ascii="Roboto Condensed" w:hAnsi="Roboto Condensed"/>
          <w:color w:val="FE792A"/>
          <w:sz w:val="38"/>
          <w:szCs w:val="38"/>
          <w:lang w:val="en-US"/>
        </w:rPr>
        <w:t>Madrasah</w:t>
      </w:r>
      <w:proofErr w:type="spellEnd"/>
      <w:r w:rsidRPr="00D84FE8">
        <w:rPr>
          <w:rFonts w:ascii="Roboto Condensed" w:hAnsi="Roboto Condensed"/>
          <w:color w:val="FE792A"/>
          <w:sz w:val="38"/>
          <w:szCs w:val="38"/>
          <w:lang w:val="en-US"/>
        </w:rPr>
        <w:t>: "Four Minarets"</w:t>
      </w:r>
    </w:p>
    <w:p w:rsidR="00D84FE8" w:rsidRPr="00D84FE8" w:rsidRDefault="00D84FE8" w:rsidP="00D84FE8">
      <w:pPr>
        <w:pStyle w:val="a3"/>
        <w:shd w:val="clear" w:color="auto" w:fill="FFFFFF"/>
        <w:spacing w:before="0" w:beforeAutospacing="0" w:after="125" w:afterAutospacing="0"/>
        <w:rPr>
          <w:rFonts w:ascii="Arial" w:hAnsi="Arial" w:cs="Arial"/>
          <w:color w:val="4F5D6E"/>
          <w:sz w:val="18"/>
          <w:szCs w:val="18"/>
          <w:lang w:val="en-US"/>
        </w:rPr>
      </w:pPr>
      <w:r w:rsidRPr="00D84FE8">
        <w:rPr>
          <w:rFonts w:ascii="Arial" w:hAnsi="Arial" w:cs="Arial"/>
          <w:color w:val="4F5D6E"/>
          <w:sz w:val="18"/>
          <w:szCs w:val="18"/>
          <w:lang w:val="en-US"/>
        </w:rPr>
        <w:t xml:space="preserve">Speaking of the Bukhara’s unusual monuments, first of all, we should tell about the </w:t>
      </w:r>
      <w:proofErr w:type="spellStart"/>
      <w:r w:rsidRPr="00D84FE8">
        <w:rPr>
          <w:rFonts w:ascii="Arial" w:hAnsi="Arial" w:cs="Arial"/>
          <w:color w:val="4F5D6E"/>
          <w:sz w:val="18"/>
          <w:szCs w:val="18"/>
          <w:lang w:val="en-US"/>
        </w:rPr>
        <w:t>Chor</w:t>
      </w:r>
      <w:proofErr w:type="spellEnd"/>
      <w:r w:rsidRPr="00D84FE8">
        <w:rPr>
          <w:rFonts w:ascii="Arial" w:hAnsi="Arial" w:cs="Arial"/>
          <w:color w:val="4F5D6E"/>
          <w:sz w:val="18"/>
          <w:szCs w:val="18"/>
          <w:lang w:val="en-US"/>
        </w:rPr>
        <w:t xml:space="preserve">-Minor </w:t>
      </w:r>
      <w:proofErr w:type="spellStart"/>
      <w:r w:rsidRPr="00D84FE8">
        <w:rPr>
          <w:rFonts w:ascii="Arial" w:hAnsi="Arial" w:cs="Arial"/>
          <w:color w:val="4F5D6E"/>
          <w:sz w:val="18"/>
          <w:szCs w:val="18"/>
          <w:lang w:val="en-US"/>
        </w:rPr>
        <w:t>madrasah</w:t>
      </w:r>
      <w:proofErr w:type="spellEnd"/>
      <w:r w:rsidRPr="00D84FE8">
        <w:rPr>
          <w:rFonts w:ascii="Arial" w:hAnsi="Arial" w:cs="Arial"/>
          <w:color w:val="4F5D6E"/>
          <w:sz w:val="18"/>
          <w:szCs w:val="18"/>
          <w:lang w:val="en-US"/>
        </w:rPr>
        <w:t xml:space="preserve">. It is located right behind </w:t>
      </w:r>
      <w:proofErr w:type="spellStart"/>
      <w:r w:rsidRPr="00D84FE8">
        <w:rPr>
          <w:rFonts w:ascii="Arial" w:hAnsi="Arial" w:cs="Arial"/>
          <w:color w:val="4F5D6E"/>
          <w:sz w:val="18"/>
          <w:szCs w:val="18"/>
          <w:lang w:val="en-US"/>
        </w:rPr>
        <w:t>Lyabi-Khauz</w:t>
      </w:r>
      <w:proofErr w:type="spellEnd"/>
      <w:r w:rsidRPr="00D84FE8">
        <w:rPr>
          <w:rFonts w:ascii="Arial" w:hAnsi="Arial" w:cs="Arial"/>
          <w:color w:val="4F5D6E"/>
          <w:sz w:val="18"/>
          <w:szCs w:val="18"/>
          <w:lang w:val="en-US"/>
        </w:rPr>
        <w:t>, in the open space. “</w:t>
      </w:r>
      <w:proofErr w:type="spellStart"/>
      <w:r w:rsidRPr="00D84FE8">
        <w:rPr>
          <w:rFonts w:ascii="Arial" w:hAnsi="Arial" w:cs="Arial"/>
          <w:color w:val="4F5D6E"/>
          <w:sz w:val="18"/>
          <w:szCs w:val="18"/>
          <w:lang w:val="en-US"/>
        </w:rPr>
        <w:t>Chor</w:t>
      </w:r>
      <w:proofErr w:type="spellEnd"/>
      <w:r w:rsidRPr="00D84FE8">
        <w:rPr>
          <w:rFonts w:ascii="Arial" w:hAnsi="Arial" w:cs="Arial"/>
          <w:color w:val="4F5D6E"/>
          <w:sz w:val="18"/>
          <w:szCs w:val="18"/>
          <w:lang w:val="en-US"/>
        </w:rPr>
        <w:t xml:space="preserve">–Minor” is translated as “four minarets”. This name is well justified: the corners of the square-rectangular </w:t>
      </w:r>
      <w:proofErr w:type="spellStart"/>
      <w:r w:rsidRPr="00D84FE8">
        <w:rPr>
          <w:rFonts w:ascii="Arial" w:hAnsi="Arial" w:cs="Arial"/>
          <w:color w:val="4F5D6E"/>
          <w:sz w:val="18"/>
          <w:szCs w:val="18"/>
          <w:lang w:val="en-US"/>
        </w:rPr>
        <w:t>madrasah</w:t>
      </w:r>
      <w:proofErr w:type="spellEnd"/>
      <w:r w:rsidRPr="00D84FE8">
        <w:rPr>
          <w:rFonts w:ascii="Arial" w:hAnsi="Arial" w:cs="Arial"/>
          <w:color w:val="4F5D6E"/>
          <w:sz w:val="18"/>
          <w:szCs w:val="18"/>
          <w:lang w:val="en-US"/>
        </w:rPr>
        <w:t xml:space="preserve"> building are really decorated with four small minarets crowned with blue domes, different in decors from each other.</w:t>
      </w:r>
    </w:p>
    <w:p w:rsidR="00D84FE8" w:rsidRPr="00D84FE8" w:rsidRDefault="00D84FE8" w:rsidP="00D84FE8">
      <w:pPr>
        <w:pStyle w:val="a3"/>
        <w:shd w:val="clear" w:color="auto" w:fill="FFFFFF"/>
        <w:spacing w:before="0" w:beforeAutospacing="0" w:after="125" w:afterAutospacing="0"/>
        <w:rPr>
          <w:rFonts w:ascii="Arial" w:hAnsi="Arial" w:cs="Arial"/>
          <w:color w:val="4F5D6E"/>
          <w:sz w:val="18"/>
          <w:szCs w:val="18"/>
          <w:lang w:val="en-US"/>
        </w:rPr>
      </w:pPr>
      <w:r w:rsidRPr="00D84FE8">
        <w:rPr>
          <w:rFonts w:ascii="Arial" w:hAnsi="Arial" w:cs="Arial"/>
          <w:color w:val="4F5D6E"/>
          <w:sz w:val="18"/>
          <w:szCs w:val="18"/>
          <w:lang w:val="en-US"/>
        </w:rPr>
        <w:t>Each of the four minarets is of a different shape. The towers’ décor elements are believed to reflect the religious-philosophical understanding of the world’s four religions. At least, it is easy to see that some elements look like a cross, a Christian fish, and the Buddhist prayer wheel.</w:t>
      </w:r>
    </w:p>
    <w:p w:rsidR="00D84FE8" w:rsidRDefault="00D84FE8" w:rsidP="00D84FE8">
      <w:pPr>
        <w:pStyle w:val="2"/>
        <w:shd w:val="clear" w:color="auto" w:fill="FFFFFF"/>
        <w:spacing w:before="0" w:beforeAutospacing="0" w:after="125" w:afterAutospacing="0"/>
        <w:rPr>
          <w:rFonts w:ascii="Roboto Condensed" w:hAnsi="Roboto Condensed"/>
          <w:color w:val="FE792A"/>
          <w:sz w:val="38"/>
          <w:szCs w:val="38"/>
        </w:rPr>
      </w:pPr>
      <w:r>
        <w:rPr>
          <w:rFonts w:ascii="Roboto Condensed" w:hAnsi="Roboto Condensed"/>
          <w:color w:val="FE792A"/>
          <w:sz w:val="38"/>
          <w:szCs w:val="38"/>
        </w:rPr>
        <w:t xml:space="preserve">Бухара: крепость </w:t>
      </w:r>
      <w:proofErr w:type="spellStart"/>
      <w:r>
        <w:rPr>
          <w:rFonts w:ascii="Roboto Condensed" w:hAnsi="Roboto Condensed"/>
          <w:color w:val="FE792A"/>
          <w:sz w:val="38"/>
          <w:szCs w:val="38"/>
        </w:rPr>
        <w:t>Арк</w:t>
      </w:r>
      <w:proofErr w:type="spellEnd"/>
      <w:r>
        <w:rPr>
          <w:rFonts w:ascii="Roboto Condensed" w:hAnsi="Roboto Condensed"/>
          <w:color w:val="FE792A"/>
          <w:sz w:val="38"/>
          <w:szCs w:val="38"/>
        </w:rPr>
        <w:t>, символ государственной власти</w:t>
      </w:r>
    </w:p>
    <w:p w:rsidR="00D84FE8" w:rsidRDefault="00D84FE8" w:rsidP="00D84FE8">
      <w:pPr>
        <w:pStyle w:val="a3"/>
        <w:shd w:val="clear" w:color="auto" w:fill="FFFFFF"/>
        <w:spacing w:before="0" w:beforeAutospacing="0" w:after="125" w:afterAutospacing="0"/>
        <w:rPr>
          <w:rFonts w:ascii="Arial" w:hAnsi="Arial" w:cs="Arial"/>
          <w:color w:val="4F5D6E"/>
          <w:sz w:val="18"/>
          <w:szCs w:val="18"/>
        </w:rPr>
      </w:pPr>
      <w:r>
        <w:rPr>
          <w:rFonts w:ascii="Arial" w:hAnsi="Arial" w:cs="Arial"/>
          <w:color w:val="4F5D6E"/>
          <w:sz w:val="18"/>
          <w:szCs w:val="18"/>
        </w:rPr>
        <w:lastRenderedPageBreak/>
        <w:t xml:space="preserve">Цитадель </w:t>
      </w:r>
      <w:proofErr w:type="spellStart"/>
      <w:r>
        <w:rPr>
          <w:rFonts w:ascii="Arial" w:hAnsi="Arial" w:cs="Arial"/>
          <w:color w:val="4F5D6E"/>
          <w:sz w:val="18"/>
          <w:szCs w:val="18"/>
        </w:rPr>
        <w:t>Арк</w:t>
      </w:r>
      <w:proofErr w:type="spellEnd"/>
      <w:r>
        <w:rPr>
          <w:rFonts w:ascii="Arial" w:hAnsi="Arial" w:cs="Arial"/>
          <w:color w:val="4F5D6E"/>
          <w:sz w:val="18"/>
          <w:szCs w:val="18"/>
        </w:rPr>
        <w:t xml:space="preserve"> – древний символ государственной власти. Кажется, что с самого сотворения мира стоит в центре Бухары эта огромная крепость, которая всегда была защитой и опорой для бухарских правителей.</w:t>
      </w:r>
    </w:p>
    <w:p w:rsidR="00D84FE8" w:rsidRDefault="00D84FE8" w:rsidP="00D84FE8">
      <w:pPr>
        <w:pStyle w:val="a3"/>
        <w:shd w:val="clear" w:color="auto" w:fill="FFFFFF"/>
        <w:spacing w:before="0" w:beforeAutospacing="0" w:after="125" w:afterAutospacing="0"/>
        <w:rPr>
          <w:rFonts w:ascii="Arial" w:hAnsi="Arial" w:cs="Arial"/>
          <w:color w:val="4F5D6E"/>
          <w:sz w:val="18"/>
          <w:szCs w:val="18"/>
        </w:rPr>
      </w:pPr>
      <w:r>
        <w:rPr>
          <w:rFonts w:ascii="Arial" w:hAnsi="Arial" w:cs="Arial"/>
          <w:color w:val="4F5D6E"/>
          <w:sz w:val="18"/>
          <w:szCs w:val="18"/>
        </w:rPr>
        <w:t>История Арка все еще покрыта тайной. Возраст Арка не установлен точно, но, во всяком случае, полторы тысячи лет тому назад эта величественная крепость уже была местопребыванием правителя. Построена она усилием тысячи рабов, создавших искусственный холм вручную, без мощной техники, под палящим солнцем много веков назад.</w:t>
      </w:r>
    </w:p>
    <w:p w:rsidR="00D84FE8" w:rsidRDefault="00D84FE8" w:rsidP="00D84FE8">
      <w:pPr>
        <w:pStyle w:val="a3"/>
        <w:shd w:val="clear" w:color="auto" w:fill="FFFFFF"/>
        <w:spacing w:before="0" w:beforeAutospacing="0" w:after="125" w:afterAutospacing="0"/>
        <w:rPr>
          <w:rFonts w:ascii="Arial" w:hAnsi="Arial" w:cs="Arial"/>
          <w:color w:val="4F5D6E"/>
          <w:sz w:val="18"/>
          <w:szCs w:val="18"/>
        </w:rPr>
      </w:pPr>
      <w:r>
        <w:rPr>
          <w:rFonts w:ascii="Arial" w:hAnsi="Arial" w:cs="Arial"/>
          <w:color w:val="4F5D6E"/>
          <w:sz w:val="18"/>
          <w:szCs w:val="18"/>
        </w:rPr>
        <w:t xml:space="preserve">В течение веков </w:t>
      </w:r>
      <w:proofErr w:type="spellStart"/>
      <w:r>
        <w:rPr>
          <w:rFonts w:ascii="Arial" w:hAnsi="Arial" w:cs="Arial"/>
          <w:color w:val="4F5D6E"/>
          <w:sz w:val="18"/>
          <w:szCs w:val="18"/>
        </w:rPr>
        <w:t>Арк</w:t>
      </w:r>
      <w:proofErr w:type="spellEnd"/>
      <w:r>
        <w:rPr>
          <w:rFonts w:ascii="Arial" w:hAnsi="Arial" w:cs="Arial"/>
          <w:color w:val="4F5D6E"/>
          <w:sz w:val="18"/>
          <w:szCs w:val="18"/>
        </w:rPr>
        <w:t xml:space="preserve"> оставался главной резиденцией бухарского эмира, местом, откуда осуществлялось верховное командование страны. Здесь, в Арке, кроме правителей, жили и творили великие ученые, поэты и философы: Рудаки, Фирдоуси, Авиценна, </w:t>
      </w:r>
      <w:proofErr w:type="spellStart"/>
      <w:r>
        <w:rPr>
          <w:rFonts w:ascii="Arial" w:hAnsi="Arial" w:cs="Arial"/>
          <w:color w:val="4F5D6E"/>
          <w:sz w:val="18"/>
          <w:szCs w:val="18"/>
        </w:rPr>
        <w:t>Фараби</w:t>
      </w:r>
      <w:proofErr w:type="spellEnd"/>
      <w:r>
        <w:rPr>
          <w:rFonts w:ascii="Arial" w:hAnsi="Arial" w:cs="Arial"/>
          <w:color w:val="4F5D6E"/>
          <w:sz w:val="18"/>
          <w:szCs w:val="18"/>
        </w:rPr>
        <w:t>, Омар Хайям.</w:t>
      </w:r>
    </w:p>
    <w:p w:rsidR="00D84FE8" w:rsidRPr="00D84FE8" w:rsidRDefault="00D84FE8" w:rsidP="00D84FE8">
      <w:pPr>
        <w:pStyle w:val="2"/>
        <w:shd w:val="clear" w:color="auto" w:fill="FFFFFF"/>
        <w:spacing w:before="0" w:beforeAutospacing="0" w:after="125" w:afterAutospacing="0"/>
        <w:rPr>
          <w:rFonts w:ascii="Roboto Condensed" w:hAnsi="Roboto Condensed"/>
          <w:color w:val="FE792A"/>
          <w:sz w:val="38"/>
          <w:szCs w:val="38"/>
          <w:lang w:val="en-US"/>
        </w:rPr>
      </w:pPr>
      <w:r w:rsidRPr="00D84FE8">
        <w:rPr>
          <w:rFonts w:ascii="Roboto Condensed" w:hAnsi="Roboto Condensed"/>
          <w:color w:val="FE792A"/>
          <w:sz w:val="38"/>
          <w:szCs w:val="38"/>
          <w:lang w:val="en-US"/>
        </w:rPr>
        <w:t>Bukhara: Ark Fortress, the symbol of the state power</w:t>
      </w:r>
    </w:p>
    <w:p w:rsidR="00D84FE8" w:rsidRPr="00D84FE8" w:rsidRDefault="00D84FE8" w:rsidP="00D84FE8">
      <w:pPr>
        <w:pStyle w:val="a3"/>
        <w:shd w:val="clear" w:color="auto" w:fill="FFFFFF"/>
        <w:spacing w:before="0" w:beforeAutospacing="0" w:after="125" w:afterAutospacing="0"/>
        <w:rPr>
          <w:rFonts w:ascii="Arial" w:hAnsi="Arial" w:cs="Arial"/>
          <w:color w:val="4F5D6E"/>
          <w:sz w:val="18"/>
          <w:szCs w:val="18"/>
          <w:lang w:val="en-US"/>
        </w:rPr>
      </w:pPr>
      <w:r w:rsidRPr="00D84FE8">
        <w:rPr>
          <w:rFonts w:ascii="Arial" w:hAnsi="Arial" w:cs="Arial"/>
          <w:color w:val="4F5D6E"/>
          <w:sz w:val="18"/>
          <w:szCs w:val="18"/>
          <w:lang w:val="en-US"/>
        </w:rPr>
        <w:t xml:space="preserve">Ark-Citadel is a residence of Bukhara khans. According to the last excavations, it was determined the citadel was on this place from 4 century BC. For many years of building and destruction, 20 meters height artificial hill was formed; its upper layers were built over in the time of last </w:t>
      </w:r>
      <w:proofErr w:type="spellStart"/>
      <w:r w:rsidRPr="00D84FE8">
        <w:rPr>
          <w:rFonts w:ascii="Arial" w:hAnsi="Arial" w:cs="Arial"/>
          <w:color w:val="4F5D6E"/>
          <w:sz w:val="18"/>
          <w:szCs w:val="18"/>
          <w:lang w:val="en-US"/>
        </w:rPr>
        <w:t>bokharan</w:t>
      </w:r>
      <w:proofErr w:type="spellEnd"/>
      <w:r w:rsidRPr="00D84FE8">
        <w:rPr>
          <w:rFonts w:ascii="Arial" w:hAnsi="Arial" w:cs="Arial"/>
          <w:color w:val="4F5D6E"/>
          <w:sz w:val="18"/>
          <w:szCs w:val="18"/>
          <w:lang w:val="en-US"/>
        </w:rPr>
        <w:t xml:space="preserve"> emirs. The wooden part of Ark building was burnt down during the fire of 1920. The general planning is being reestablished by historical documents. Ark included the whole city, consisting of closely accreted houses; courts and yards with state institutions, emir, his wives, and relatives and officials lodgings. Inside the </w:t>
      </w:r>
      <w:proofErr w:type="spellStart"/>
      <w:r w:rsidRPr="00D84FE8">
        <w:rPr>
          <w:rFonts w:ascii="Arial" w:hAnsi="Arial" w:cs="Arial"/>
          <w:color w:val="4F5D6E"/>
          <w:sz w:val="18"/>
          <w:szCs w:val="18"/>
          <w:lang w:val="en-US"/>
        </w:rPr>
        <w:t>trapeziform</w:t>
      </w:r>
      <w:proofErr w:type="spellEnd"/>
      <w:r w:rsidRPr="00D84FE8">
        <w:rPr>
          <w:rFonts w:ascii="Arial" w:hAnsi="Arial" w:cs="Arial"/>
          <w:color w:val="4F5D6E"/>
          <w:sz w:val="18"/>
          <w:szCs w:val="18"/>
          <w:lang w:val="en-US"/>
        </w:rPr>
        <w:t xml:space="preserve"> outlines of citadel walls the planning was right-angled with traditional cruciform crossing of main streets.</w:t>
      </w:r>
    </w:p>
    <w:p w:rsidR="00D84FE8" w:rsidRPr="00D84FE8" w:rsidRDefault="00D84FE8" w:rsidP="008659BD">
      <w:pPr>
        <w:pStyle w:val="a3"/>
        <w:shd w:val="clear" w:color="auto" w:fill="FFFFFF"/>
        <w:spacing w:before="0" w:beforeAutospacing="0" w:after="125" w:afterAutospacing="0"/>
        <w:rPr>
          <w:rFonts w:ascii="Arial" w:hAnsi="Arial" w:cs="Arial"/>
          <w:color w:val="4F5D6E"/>
          <w:sz w:val="18"/>
          <w:szCs w:val="18"/>
          <w:lang w:val="en-US"/>
        </w:rPr>
      </w:pPr>
    </w:p>
    <w:p w:rsidR="008659BD" w:rsidRPr="00D84FE8" w:rsidRDefault="008659BD" w:rsidP="008659BD">
      <w:pPr>
        <w:pStyle w:val="a3"/>
        <w:shd w:val="clear" w:color="auto" w:fill="FFFFFF"/>
        <w:spacing w:before="0" w:beforeAutospacing="0" w:after="125" w:afterAutospacing="0"/>
        <w:rPr>
          <w:rFonts w:ascii="Arial" w:hAnsi="Arial" w:cs="Arial"/>
          <w:color w:val="4F5D6E"/>
          <w:sz w:val="18"/>
          <w:szCs w:val="18"/>
          <w:shd w:val="clear" w:color="auto" w:fill="FFFFFF"/>
          <w:lang w:val="en-US"/>
        </w:rPr>
      </w:pPr>
    </w:p>
    <w:p w:rsidR="008659BD" w:rsidRPr="00D84FE8" w:rsidRDefault="008659BD">
      <w:pPr>
        <w:rPr>
          <w:lang w:val="en-US"/>
        </w:rPr>
      </w:pPr>
    </w:p>
    <w:sectPr w:rsidR="008659BD" w:rsidRPr="00D84FE8" w:rsidSect="00EE541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Roboto Condensed">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CC"/>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compat/>
  <w:rsids>
    <w:rsidRoot w:val="00321165"/>
    <w:rsid w:val="00321165"/>
    <w:rsid w:val="00373980"/>
    <w:rsid w:val="00730B6D"/>
    <w:rsid w:val="008659BD"/>
    <w:rsid w:val="00A97F41"/>
    <w:rsid w:val="00D84FE8"/>
    <w:rsid w:val="00EE541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5413"/>
  </w:style>
  <w:style w:type="paragraph" w:styleId="1">
    <w:name w:val="heading 1"/>
    <w:basedOn w:val="a"/>
    <w:next w:val="a"/>
    <w:link w:val="10"/>
    <w:uiPriority w:val="9"/>
    <w:qFormat/>
    <w:rsid w:val="008659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32116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321165"/>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32116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8659B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249241270">
      <w:bodyDiv w:val="1"/>
      <w:marLeft w:val="0"/>
      <w:marRight w:val="0"/>
      <w:marTop w:val="0"/>
      <w:marBottom w:val="0"/>
      <w:divBdr>
        <w:top w:val="none" w:sz="0" w:space="0" w:color="auto"/>
        <w:left w:val="none" w:sz="0" w:space="0" w:color="auto"/>
        <w:bottom w:val="none" w:sz="0" w:space="0" w:color="auto"/>
        <w:right w:val="none" w:sz="0" w:space="0" w:color="auto"/>
      </w:divBdr>
    </w:div>
    <w:div w:id="407070081">
      <w:bodyDiv w:val="1"/>
      <w:marLeft w:val="0"/>
      <w:marRight w:val="0"/>
      <w:marTop w:val="0"/>
      <w:marBottom w:val="0"/>
      <w:divBdr>
        <w:top w:val="none" w:sz="0" w:space="0" w:color="auto"/>
        <w:left w:val="none" w:sz="0" w:space="0" w:color="auto"/>
        <w:bottom w:val="none" w:sz="0" w:space="0" w:color="auto"/>
        <w:right w:val="none" w:sz="0" w:space="0" w:color="auto"/>
      </w:divBdr>
    </w:div>
    <w:div w:id="565648710">
      <w:bodyDiv w:val="1"/>
      <w:marLeft w:val="0"/>
      <w:marRight w:val="0"/>
      <w:marTop w:val="0"/>
      <w:marBottom w:val="0"/>
      <w:divBdr>
        <w:top w:val="none" w:sz="0" w:space="0" w:color="auto"/>
        <w:left w:val="none" w:sz="0" w:space="0" w:color="auto"/>
        <w:bottom w:val="none" w:sz="0" w:space="0" w:color="auto"/>
        <w:right w:val="none" w:sz="0" w:space="0" w:color="auto"/>
      </w:divBdr>
    </w:div>
    <w:div w:id="931744772">
      <w:bodyDiv w:val="1"/>
      <w:marLeft w:val="0"/>
      <w:marRight w:val="0"/>
      <w:marTop w:val="0"/>
      <w:marBottom w:val="0"/>
      <w:divBdr>
        <w:top w:val="none" w:sz="0" w:space="0" w:color="auto"/>
        <w:left w:val="none" w:sz="0" w:space="0" w:color="auto"/>
        <w:bottom w:val="none" w:sz="0" w:space="0" w:color="auto"/>
        <w:right w:val="none" w:sz="0" w:space="0" w:color="auto"/>
      </w:divBdr>
    </w:div>
    <w:div w:id="942344164">
      <w:bodyDiv w:val="1"/>
      <w:marLeft w:val="0"/>
      <w:marRight w:val="0"/>
      <w:marTop w:val="0"/>
      <w:marBottom w:val="0"/>
      <w:divBdr>
        <w:top w:val="none" w:sz="0" w:space="0" w:color="auto"/>
        <w:left w:val="none" w:sz="0" w:space="0" w:color="auto"/>
        <w:bottom w:val="none" w:sz="0" w:space="0" w:color="auto"/>
        <w:right w:val="none" w:sz="0" w:space="0" w:color="auto"/>
      </w:divBdr>
    </w:div>
    <w:div w:id="1128931890">
      <w:bodyDiv w:val="1"/>
      <w:marLeft w:val="0"/>
      <w:marRight w:val="0"/>
      <w:marTop w:val="0"/>
      <w:marBottom w:val="0"/>
      <w:divBdr>
        <w:top w:val="none" w:sz="0" w:space="0" w:color="auto"/>
        <w:left w:val="none" w:sz="0" w:space="0" w:color="auto"/>
        <w:bottom w:val="none" w:sz="0" w:space="0" w:color="auto"/>
        <w:right w:val="none" w:sz="0" w:space="0" w:color="auto"/>
      </w:divBdr>
    </w:div>
    <w:div w:id="1228222938">
      <w:bodyDiv w:val="1"/>
      <w:marLeft w:val="0"/>
      <w:marRight w:val="0"/>
      <w:marTop w:val="0"/>
      <w:marBottom w:val="0"/>
      <w:divBdr>
        <w:top w:val="none" w:sz="0" w:space="0" w:color="auto"/>
        <w:left w:val="none" w:sz="0" w:space="0" w:color="auto"/>
        <w:bottom w:val="none" w:sz="0" w:space="0" w:color="auto"/>
        <w:right w:val="none" w:sz="0" w:space="0" w:color="auto"/>
      </w:divBdr>
    </w:div>
    <w:div w:id="1389065326">
      <w:bodyDiv w:val="1"/>
      <w:marLeft w:val="0"/>
      <w:marRight w:val="0"/>
      <w:marTop w:val="0"/>
      <w:marBottom w:val="0"/>
      <w:divBdr>
        <w:top w:val="none" w:sz="0" w:space="0" w:color="auto"/>
        <w:left w:val="none" w:sz="0" w:space="0" w:color="auto"/>
        <w:bottom w:val="none" w:sz="0" w:space="0" w:color="auto"/>
        <w:right w:val="none" w:sz="0" w:space="0" w:color="auto"/>
      </w:divBdr>
    </w:div>
    <w:div w:id="1770463950">
      <w:bodyDiv w:val="1"/>
      <w:marLeft w:val="0"/>
      <w:marRight w:val="0"/>
      <w:marTop w:val="0"/>
      <w:marBottom w:val="0"/>
      <w:divBdr>
        <w:top w:val="none" w:sz="0" w:space="0" w:color="auto"/>
        <w:left w:val="none" w:sz="0" w:space="0" w:color="auto"/>
        <w:bottom w:val="none" w:sz="0" w:space="0" w:color="auto"/>
        <w:right w:val="none" w:sz="0" w:space="0" w:color="auto"/>
      </w:divBdr>
    </w:div>
    <w:div w:id="1855727706">
      <w:bodyDiv w:val="1"/>
      <w:marLeft w:val="0"/>
      <w:marRight w:val="0"/>
      <w:marTop w:val="0"/>
      <w:marBottom w:val="0"/>
      <w:divBdr>
        <w:top w:val="none" w:sz="0" w:space="0" w:color="auto"/>
        <w:left w:val="none" w:sz="0" w:space="0" w:color="auto"/>
        <w:bottom w:val="none" w:sz="0" w:space="0" w:color="auto"/>
        <w:right w:val="none" w:sz="0" w:space="0" w:color="auto"/>
      </w:divBdr>
    </w:div>
    <w:div w:id="1923643748">
      <w:bodyDiv w:val="1"/>
      <w:marLeft w:val="0"/>
      <w:marRight w:val="0"/>
      <w:marTop w:val="0"/>
      <w:marBottom w:val="0"/>
      <w:divBdr>
        <w:top w:val="none" w:sz="0" w:space="0" w:color="auto"/>
        <w:left w:val="none" w:sz="0" w:space="0" w:color="auto"/>
        <w:bottom w:val="none" w:sz="0" w:space="0" w:color="auto"/>
        <w:right w:val="none" w:sz="0" w:space="0" w:color="auto"/>
      </w:divBdr>
    </w:div>
    <w:div w:id="2029020187">
      <w:bodyDiv w:val="1"/>
      <w:marLeft w:val="0"/>
      <w:marRight w:val="0"/>
      <w:marTop w:val="0"/>
      <w:marBottom w:val="0"/>
      <w:divBdr>
        <w:top w:val="none" w:sz="0" w:space="0" w:color="auto"/>
        <w:left w:val="none" w:sz="0" w:space="0" w:color="auto"/>
        <w:bottom w:val="none" w:sz="0" w:space="0" w:color="auto"/>
        <w:right w:val="none" w:sz="0" w:space="0" w:color="auto"/>
      </w:divBdr>
    </w:div>
    <w:div w:id="2090081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1505</Words>
  <Characters>8579</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2018-08-11T10:58:00Z</dcterms:created>
  <dcterms:modified xsi:type="dcterms:W3CDTF">2018-08-11T11:43:00Z</dcterms:modified>
</cp:coreProperties>
</file>