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F7F66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C00F17">
      <w:pPr>
        <w:pStyle w:val="2"/>
        <w:rPr>
          <w:rFonts w:asciiTheme="minorHAnsi" w:hAnsiTheme="minorHAnsi" w:cstheme="minorHAnsi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bookmarkStart w:id="0" w:name="_Toc216721302"/>
      <w:r>
        <w:rPr>
          <w:rFonts w:asciiTheme="minorHAnsi" w:hAnsiTheme="minorHAnsi" w:cstheme="minorHAnsi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Project Report: Web-Based Hospital Management System (HMS)</w:t>
      </w:r>
      <w:bookmarkEnd w:id="0"/>
    </w:p>
    <w:p w14:paraId="5885BB17">
      <w:pPr>
        <w:pStyle w:val="11"/>
        <w:rPr>
          <w:rFonts w:hint="default" w:asciiTheme="minorHAnsi" w:hAnsiTheme="minorHAnsi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Name: Muhammad Abdullah</w:t>
      </w:r>
      <w:r>
        <w:rPr>
          <w:rFonts w:hint="default" w:asciiTheme="minorHAnsi" w:hAnsiTheme="minorHAnsi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khan</w:t>
      </w:r>
    </w:p>
    <w:p w14:paraId="2414FC45">
      <w:pPr>
        <w:pStyle w:val="11"/>
        <w:rPr>
          <w:rFonts w:hint="default" w:asciiTheme="minorHAnsi" w:hAnsiTheme="minorHAnsi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Roll #: 33</w:t>
      </w:r>
      <w:r>
        <w:rPr>
          <w:rFonts w:hint="default" w:asciiTheme="minorHAnsi" w:hAnsiTheme="minorHAnsi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77</w:t>
      </w:r>
      <w:bookmarkStart w:id="15" w:name="_GoBack"/>
      <w:bookmarkEnd w:id="15"/>
    </w:p>
    <w:p w14:paraId="5EC1EAAF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dt>
      <w:sdtPr>
        <w:rPr>
          <w:color w:val="000000" w:themeColor="text1"/>
          <w14:textFill>
            <w14:solidFill>
              <w14:schemeClr w14:val="tx1"/>
            </w14:solidFill>
          </w14:textFill>
        </w:rPr>
        <w:id w:val="29427078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sdtEndPr>
      <w:sdtContent>
        <w:p w14:paraId="310E8343">
          <w:pPr>
            <w:pStyle w:val="18"/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t>Contents</w:t>
          </w:r>
        </w:p>
        <w:p w14:paraId="039B48FE">
          <w:pPr>
            <w:pStyle w:val="12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TOC \o "1-3" \h \z \u </w:instrText>
          </w: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"_Toc216721302"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Project Report: Web-Based Hospital Management System (HMS)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71BDADB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"_Toc216721303"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1. Introduction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3E9C713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"_Toc216721304"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2. System Specifications &amp; Tech Stack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78286A9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"_Toc216721305"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3. Database Design (ER Diagram)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9FCDAE8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"_Toc216721306"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Database Schema Explanation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1990F19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"_Toc216721307"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4. Project Architecture and Setup Guide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F4CB890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"_Toc216721308"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Installation Steps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_Toc216721308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94BFE2C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"_Toc216721309"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 Module Implementation Details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30BA46D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"_Toc216721310"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5.1 Authentication and Role Management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_Toc216721310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46EFD63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"_Toc216721311"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5.2 Admin Module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B8E8C9D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"_Toc216721312"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5.3 Doctor Module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F97C3B1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"_Toc216721313"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5.4 Patient Module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8159B9C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"_Toc216721314"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5.5 Queue Management (Live Screen)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11C1BE8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"_Toc216721315"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5.6 REST API (JWT Authentication)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AD7ED94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"_Toc216721316"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6. Conclusion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1919542">
          <w:pP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05AAD758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F38C4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216721303"/>
    </w:p>
    <w:p w14:paraId="47E5AAF2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EF4057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131107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258A71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1. Introduction</w:t>
      </w:r>
      <w:bookmarkEnd w:id="1"/>
    </w:p>
    <w:p w14:paraId="7792FDBD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Hospital Management System (HMS) is a web-based application designed to digitize and streamline operational processes within a healthcare facility. The primary goal of this project is to replace manual appointment booking and queue management with an efficient digital interface.</w:t>
      </w:r>
    </w:p>
    <w:p w14:paraId="4C59E4CF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system caters to three distinct user roles: Administrators, Doctors, and Patients. It facilitates secure appointment scheduling, manages doctor availability, generates digital OPD slips in PDF format, and displays a real-time queue status on a live screen to reduce waiting room anxiety. Furthermore, the system includes a RESTful API layer secured by JWT to allow for future external integrations or mobile application testing.</w:t>
      </w:r>
    </w:p>
    <w:p w14:paraId="4C2B6225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5D17C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16721304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2. System Specifications &amp; Tech Stack</w:t>
      </w:r>
      <w:bookmarkEnd w:id="2"/>
    </w:p>
    <w:p w14:paraId="1FFA6C70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project is built using a robust, modern web development stack ensuring security, scalability, and a responsive user interface.</w:t>
      </w:r>
    </w:p>
    <w:p w14:paraId="72F1067E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Backend Framework: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Laravel 11 (PHP Framework)</w:t>
      </w:r>
    </w:p>
    <w:p w14:paraId="114C8EAE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Frontend Templating: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Laravel Blade Engine</w:t>
      </w:r>
    </w:p>
    <w:p w14:paraId="3AD82AA5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UI Framework: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Bootstrap 5 (integrated with TailwindCSS utilities for responsive design)</w:t>
      </w:r>
    </w:p>
    <w:p w14:paraId="2B810EB2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Database: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MySQL (via XAMPP)</w:t>
      </w:r>
    </w:p>
    <w:p w14:paraId="7F9E4B0A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API Authentication: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Laravel Sanctum (JWT Tokens)</w:t>
      </w:r>
    </w:p>
    <w:p w14:paraId="761D8B48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PDF Generation: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barryvdh/laravel-dompdf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library</w:t>
      </w:r>
    </w:p>
    <w:p w14:paraId="18F740A9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Local Development Server: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Apache (via XAMPP)</w:t>
      </w:r>
    </w:p>
    <w:p w14:paraId="5B8B96A9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377CC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216721305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3. Database Design (ER Diagram)</w:t>
      </w:r>
      <w:bookmarkEnd w:id="3"/>
    </w:p>
    <w:p w14:paraId="78E71CA4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system utilizes a relational database model. Below is the Entity-Relationship Diagram (ERD) using standard Chen notation, representing the entities, attributes, and relationships.</w:t>
      </w:r>
    </w:p>
    <w:p w14:paraId="44706518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174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7A48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216721306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Database Schema Explanation</w:t>
      </w:r>
      <w:bookmarkEnd w:id="4"/>
    </w:p>
    <w:p w14:paraId="7124306A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The schema is designed around a central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entity using a Single-Table Inheritance strategy to manage roles.</w:t>
      </w:r>
    </w:p>
    <w:p w14:paraId="1BD2D3D0">
      <w:pPr>
        <w:pStyle w:val="11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Users Table: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This is the core authentication table. It contains standard credentials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email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password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) and a critical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role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integer column to distinguish user types:</w:t>
      </w:r>
    </w:p>
    <w:p w14:paraId="4D6628FA">
      <w:pPr>
        <w:pStyle w:val="11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Patient</w:t>
      </w:r>
    </w:p>
    <w:p w14:paraId="199595DA">
      <w:pPr>
        <w:pStyle w:val="11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Doctor</w:t>
      </w:r>
    </w:p>
    <w:p w14:paraId="1EF452A9">
      <w:pPr>
        <w:pStyle w:val="11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Administrator</w:t>
      </w:r>
    </w:p>
    <w:p w14:paraId="202F1EB2">
      <w:pPr>
        <w:pStyle w:val="11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DoctorProfiles Table: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Connected via a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One-to-One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relationship with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table. It stores extended information required only for doctors, such as specialization, qualification, and shift timings (start/end time), keeping the main users table clean.</w:t>
      </w:r>
    </w:p>
    <w:p w14:paraId="7C7CFCE5">
      <w:pPr>
        <w:pStyle w:val="11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Appointments Table: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This is the transaction table linking a Patient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 and a Doctor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). It has two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One-to-Many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relationships with the users table (one for the patient who books, one for the doctor who attends). It stores the appointment date and current status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pending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approved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cancelled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completed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 w14:paraId="66BB9053">
      <w:pPr>
        <w:pStyle w:val="11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QueueTickets Table: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Connected via a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One-to-One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relationship with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appointments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table. A ticket entry is created only when a doctor approves an appointment. It holds the sequential token number for the day and the status on the live screen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waiting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serving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 w14:paraId="488C4F87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3C018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216721307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4. Project Architecture and Setup Guide</w:t>
      </w:r>
      <w:bookmarkEnd w:id="5"/>
    </w:p>
    <w:p w14:paraId="60DE27F0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The project follows the standard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Model-View-Controller (MVC)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architectural pattern enforced by Laravel, ensuring a clean separation of concerns:</w:t>
      </w:r>
    </w:p>
    <w:p w14:paraId="54477A20">
      <w:pPr>
        <w:pStyle w:val="11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Models (</w:t>
      </w:r>
      <w:r>
        <w:rPr>
          <w:rStyle w:val="8"/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app/Models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Represent database entities (User, DoctorProfile, Appointment, QueueTicket) and handle Eloquent relationships.</w:t>
      </w:r>
    </w:p>
    <w:p w14:paraId="4BF41DDA">
      <w:pPr>
        <w:pStyle w:val="11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Views (</w:t>
      </w:r>
      <w:r>
        <w:rPr>
          <w:rStyle w:val="8"/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resources/views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: Laravel Blade templates that render the user interface. The UI utilizes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Bootstrap 5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for layout and responsiveness, integrated with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TailwindCSS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for utility styling where necessary.</w:t>
      </w:r>
    </w:p>
    <w:p w14:paraId="30E8AD9E">
      <w:pPr>
        <w:pStyle w:val="11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Controllers (</w:t>
      </w:r>
      <w:r>
        <w:rPr>
          <w:rStyle w:val="8"/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app/Http/Controllers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Handle business logic, process incoming HTTP requests, interact with Models, and return Views or JSON responses.</w:t>
      </w:r>
    </w:p>
    <w:p w14:paraId="1ACCE604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216721308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Installation Steps</w:t>
      </w:r>
      <w:bookmarkEnd w:id="6"/>
    </w:p>
    <w:p w14:paraId="013D757F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To set up the project on a local machine, follow these precise steps:</w:t>
      </w:r>
    </w:p>
    <w:p w14:paraId="35217DAC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1. System Prerequisites</w:t>
      </w:r>
    </w:p>
    <w:p w14:paraId="081AEAD4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Ensure the following software is installed:</w:t>
      </w:r>
    </w:p>
    <w:p w14:paraId="034B5FBA">
      <w:pPr>
        <w:pStyle w:val="11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XAMPP/WAMP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For the Apache server and MySQL database (PHP &gt;= 8.2 required).</w:t>
      </w:r>
    </w:p>
    <w:p w14:paraId="3D208E20">
      <w:pPr>
        <w:pStyle w:val="11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Composer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For managing PHP dependencies.</w:t>
      </w:r>
    </w:p>
    <w:p w14:paraId="7AD2A727">
      <w:pPr>
        <w:pStyle w:val="11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Node.js &amp; NPM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For compiling frontend assets.</w:t>
      </w:r>
    </w:p>
    <w:p w14:paraId="2FB1ADF5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Database Configuration</w:t>
      </w:r>
    </w:p>
    <w:p w14:paraId="04F2BF59">
      <w:pPr>
        <w:pStyle w:val="11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Open phpMyAdmin (e.g.,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http://localhost/phpmyadmin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 w14:paraId="70D0D2FC">
      <w:pPr>
        <w:pStyle w:val="11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Create a new, empty database named </w:t>
      </w:r>
      <w:r>
        <w:rPr>
          <w:rStyle w:val="8"/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hms_db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FA71E84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3. Project Setup</w:t>
      </w:r>
    </w:p>
    <w:p w14:paraId="197C276F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Navigate to the project root directory in your terminal and execute the following commands:</w:t>
      </w:r>
    </w:p>
    <w:p w14:paraId="1157E5C0">
      <w:pPr>
        <w:pStyle w:val="11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Install PHP Dependencies:</w:t>
      </w:r>
    </w:p>
    <w:p w14:paraId="0CA80D35">
      <w:pPr>
        <w:spacing w:beforeAutospacing="1" w:afterAutospacing="1"/>
        <w:ind w:left="72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1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11085E0A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composer install</w:t>
      </w:r>
    </w:p>
    <w:p w14:paraId="7DF7C6B1">
      <w:pPr>
        <w:pStyle w:val="11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Environment Configuration:</w:t>
      </w:r>
    </w:p>
    <w:p w14:paraId="151A064A">
      <w:pPr>
        <w:pStyle w:val="11"/>
        <w:ind w:left="720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Duplicate the example environment file and configure the database connection:</w:t>
      </w:r>
    </w:p>
    <w:p w14:paraId="64019CCE">
      <w:pPr>
        <w:spacing w:beforeAutospacing="1" w:afterAutospacing="1"/>
        <w:ind w:left="72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3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21B0AC5F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cp .env.example .env</w:t>
      </w:r>
    </w:p>
    <w:p w14:paraId="4368554B">
      <w:pPr>
        <w:pStyle w:val="11"/>
        <w:ind w:left="720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Open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.env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and verify the settings:</w:t>
      </w:r>
    </w:p>
    <w:p w14:paraId="603C54DA">
      <w:pPr>
        <w:spacing w:beforeAutospacing="1" w:afterAutospacing="1"/>
        <w:ind w:left="72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4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Ini, TOML</w:t>
      </w:r>
    </w:p>
    <w:p w14:paraId="77A61237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DB_CONNECTION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=mysql</w:t>
      </w:r>
    </w:p>
    <w:p w14:paraId="772705AE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DB_HOST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26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127.0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Style w:val="26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0.1</w:t>
      </w:r>
    </w:p>
    <w:p w14:paraId="0701723D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DB_PORT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26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3306</w:t>
      </w:r>
    </w:p>
    <w:p w14:paraId="6C4D90B7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DB_DATABASE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=hms_db</w:t>
      </w:r>
    </w:p>
    <w:p w14:paraId="24F2AFB5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DB_USERNAME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=root</w:t>
      </w:r>
    </w:p>
    <w:p w14:paraId="3DDAB20F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DB_PASSWORD=</w:t>
      </w:r>
    </w:p>
    <w:p w14:paraId="52C093F1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4. Automated Setup (Recommended)</w:t>
      </w:r>
    </w:p>
    <w:p w14:paraId="7C0B1A06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Since the project includes a custom setup script in composer.json, you can initialize the application key, migrations, and frontend assets with a single command:</w:t>
      </w:r>
    </w:p>
    <w:p w14:paraId="0BCD7FE7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7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6686E508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composer run setup</w:t>
      </w:r>
    </w:p>
    <w:p w14:paraId="177AA392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This command performs: Key Generation, Database Migration, NPM Install, and NPM Build.</w:t>
      </w:r>
    </w:p>
    <w:p w14:paraId="2A312AA2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 Manual Setup (Alternative)</w:t>
      </w:r>
    </w:p>
    <w:p w14:paraId="30A007A1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If the automated script is not used, run these commands manually:</w:t>
      </w:r>
    </w:p>
    <w:p w14:paraId="2B214AC6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8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4DBEB6C1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php artisan key:generate</w:t>
      </w:r>
    </w:p>
    <w:p w14:paraId="22DA0306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php artisan migrate:fresh</w:t>
      </w:r>
    </w:p>
    <w:p w14:paraId="7A44C560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npm install</w:t>
      </w:r>
    </w:p>
    <w:p w14:paraId="4D013FD4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npm run build</w:t>
      </w:r>
    </w:p>
    <w:p w14:paraId="0215120F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6. Database Seeding (Admin Account)</w:t>
      </w:r>
    </w:p>
    <w:p w14:paraId="60BBDB00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Populate the database with the initial Administrator account using Laravel Tinker:</w:t>
      </w:r>
    </w:p>
    <w:p w14:paraId="76A663B6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9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137BEC32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php artisan tinker</w:t>
      </w:r>
    </w:p>
    <w:p w14:paraId="67B20B56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Inside the Tinker console, run:</w:t>
      </w:r>
    </w:p>
    <w:p w14:paraId="2098E9AD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0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PHP</w:t>
      </w:r>
    </w:p>
    <w:p w14:paraId="31F59056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App\Models\User::create([</w:t>
      </w:r>
    </w:p>
    <w:p w14:paraId="0F63F336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'name'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=&gt;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'Super Admin'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,</w:t>
      </w:r>
    </w:p>
    <w:p w14:paraId="4DA00190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'email'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=&gt;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'admin@admin.com'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,</w:t>
      </w:r>
    </w:p>
    <w:p w14:paraId="13F7DD4C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'password'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=&gt; bcrypt(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'password123'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),</w:t>
      </w:r>
    </w:p>
    <w:p w14:paraId="444F775E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'role'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=&gt; </w:t>
      </w:r>
      <w:r>
        <w:rPr>
          <w:rStyle w:val="26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2</w:t>
      </w:r>
    </w:p>
    <w:p w14:paraId="49CBDFAC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]);</w:t>
      </w:r>
    </w:p>
    <w:p w14:paraId="750FF853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2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exit</w:t>
      </w:r>
    </w:p>
    <w:p w14:paraId="4953C5AF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7. Running the Application</w:t>
      </w:r>
    </w:p>
    <w:p w14:paraId="6BCAE589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Start the local development server:</w:t>
      </w:r>
    </w:p>
    <w:p w14:paraId="272F5430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3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41326780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php artisan serve</w:t>
      </w:r>
    </w:p>
    <w:p w14:paraId="4B600577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The application will be accessible at: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http://127.0.0.1:8000</w:t>
      </w:r>
    </w:p>
    <w:p w14:paraId="48211695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21CEF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216721309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 Module Implementation Details</w:t>
      </w:r>
      <w:bookmarkEnd w:id="7"/>
    </w:p>
    <w:p w14:paraId="46EC8766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216721310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5.1 Authentication and Role Management</w:t>
      </w:r>
      <w:bookmarkEnd w:id="8"/>
    </w:p>
    <w:p w14:paraId="1741CAEF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Security is managed via Laravel's built-in authentication and custom middleware.</w:t>
      </w:r>
    </w:p>
    <w:p w14:paraId="066045E8">
      <w:pPr>
        <w:pStyle w:val="11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AuthController.php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handles registration (defaulting new users to role 0/Patient), login, and logout. Upon successful login, it redirects users to their specific dashboard based on their role.</w:t>
      </w:r>
    </w:p>
    <w:p w14:paraId="1AF37633">
      <w:pPr>
        <w:pStyle w:val="11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Middleware: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 custom middleware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EnsureUserRole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was created. It intercepts route requests and verifies if the authenticated user possesses the required role (admin, doctor, or patient) before granting access to protected routes.</w:t>
      </w:r>
    </w:p>
    <w:p w14:paraId="18C254D0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16721311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5.2 Admin Module</w:t>
      </w:r>
      <w:bookmarkEnd w:id="9"/>
    </w:p>
    <w:p w14:paraId="15B825C8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administrator has complete oversight of the system.</w:t>
      </w:r>
    </w:p>
    <w:p w14:paraId="7AE7D365">
      <w:pPr>
        <w:pStyle w:val="11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AdminController.php</w:t>
      </w:r>
    </w:p>
    <w:p w14:paraId="244E13C9">
      <w:pPr>
        <w:pStyle w:val="11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7DB6A096">
      <w:pPr>
        <w:pStyle w:val="11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Dashboard: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Displays counter statistics for total doctors, patients, and appointments.</w:t>
      </w:r>
    </w:p>
    <w:p w14:paraId="0EA1C9B9">
      <w:pPr>
        <w:pStyle w:val="11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Add Doctor: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 form that captures user credentials and doctor details. Crucially, this uses a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Database Transaction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to ensure that inserts into both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 and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doctor_profiles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 either both succeed or both fail, maintaining data integrity.</w:t>
      </w:r>
    </w:p>
    <w:p w14:paraId="5F667BDC">
      <w:pPr>
        <w:pStyle w:val="11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View Appointments: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 tabular view of all appointments in the system, showing patient names, assigned doctors, and current status.</w:t>
      </w:r>
    </w:p>
    <w:p w14:paraId="551ABC6A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216721312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5.3 Doctor Module</w:t>
      </w:r>
      <w:bookmarkEnd w:id="10"/>
    </w:p>
    <w:p w14:paraId="06322E80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Doctors use this portal to manage their daily schedule.</w:t>
      </w:r>
    </w:p>
    <w:p w14:paraId="2DEFD48D">
      <w:pPr>
        <w:pStyle w:val="11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DoctorController.php</w:t>
      </w:r>
    </w:p>
    <w:p w14:paraId="7901DF4B">
      <w:pPr>
        <w:pStyle w:val="11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41C0F707">
      <w:pPr>
        <w:pStyle w:val="11"/>
        <w:numPr>
          <w:ilvl w:val="1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Dashboard: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Shows a list of appointments specifically booked for the logged-in doctor for the current day and future.</w:t>
      </w:r>
    </w:p>
    <w:p w14:paraId="030DEA11">
      <w:pPr>
        <w:pStyle w:val="11"/>
        <w:numPr>
          <w:ilvl w:val="1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Appointment Actions: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Doctors can mark appointments as Approved, Cancelled, or Completed.</w:t>
      </w:r>
    </w:p>
    <w:p w14:paraId="09C71ADF">
      <w:pPr>
        <w:pStyle w:val="11"/>
        <w:numPr>
          <w:ilvl w:val="1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Token Generation Logic: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When a doctor clicks "Approve" on a pending appointment, the controller logic calculates the count of existing tickets for that day and inserts a new entry into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QueueTickets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 with the next sequential token number.</w:t>
      </w:r>
    </w:p>
    <w:p w14:paraId="512FA4CA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216721313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5.4 Patient Module</w:t>
      </w:r>
      <w:bookmarkEnd w:id="11"/>
    </w:p>
    <w:p w14:paraId="7F60E364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Patients use this portal for self-service booking.</w:t>
      </w:r>
    </w:p>
    <w:p w14:paraId="784BEA40">
      <w:pPr>
        <w:pStyle w:val="11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PatientController.php</w:t>
      </w:r>
    </w:p>
    <w:p w14:paraId="5F4325F4">
      <w:pPr>
        <w:pStyle w:val="11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0E205370">
      <w:pPr>
        <w:pStyle w:val="11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Book Appointment: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 form listing available doctors in a dropdown. It validates that the selected date is not in the past and performs a duplicate check to prevent double-booking.</w:t>
      </w:r>
    </w:p>
    <w:p w14:paraId="63BB229A">
      <w:pPr>
        <w:pStyle w:val="11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Dashboard History: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Displays a list of the patient's past and upcoming appointments with their status.</w:t>
      </w:r>
    </w:p>
    <w:p w14:paraId="4728F343">
      <w:pPr>
        <w:pStyle w:val="11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PDF Slip Generation: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If an appointment status is "Approved", a "Download Slip" button appears. This uses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dompdf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library to render a Blade view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resources/views/pdf/slip.blade.php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 containing appointment details and the assigned token number into a downloadable PDF file.</w:t>
      </w:r>
    </w:p>
    <w:p w14:paraId="42A7B528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216721314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5.5 Queue Management (Live Screen)</w:t>
      </w:r>
      <w:bookmarkEnd w:id="12"/>
    </w:p>
    <w:p w14:paraId="00E707BC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This module replaces physical queuing with a digital display.</w:t>
      </w:r>
    </w:p>
    <w:p w14:paraId="51BA9DAB">
      <w:pPr>
        <w:pStyle w:val="11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QueueController.php</w:t>
      </w:r>
    </w:p>
    <w:p w14:paraId="09E21C84">
      <w:pPr>
        <w:pStyle w:val="11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Route: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/live-queue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(Publicly accessible).</w:t>
      </w:r>
    </w:p>
    <w:p w14:paraId="22C1DDC4">
      <w:pPr>
        <w:pStyle w:val="11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Implementation: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The controller queries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QueueTickets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 to find tickets belonging to appointments scheduled for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today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that have a status of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'waiting'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or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'serving'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639B0852">
      <w:pPr>
        <w:pStyle w:val="11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UI: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The Blade view uses high-contrast styling suitable for a large TV screen. It includes a JavaScript snippet that automatically reloads the page every 10 seconds to fetch fresh data without manual intervention.</w:t>
      </w:r>
    </w:p>
    <w:p w14:paraId="2C33C163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216721315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5.6 REST API (JWT Authentication)</w:t>
      </w:r>
      <w:bookmarkEnd w:id="13"/>
    </w:p>
    <w:p w14:paraId="2623DF0E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To satisfy external connectivity requirements, a basic REST API is included.</w:t>
      </w:r>
    </w:p>
    <w:p w14:paraId="65D9E7CC">
      <w:pPr>
        <w:pStyle w:val="11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Setup: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Laravel Sanctum is installed and configured.</w:t>
      </w:r>
    </w:p>
    <w:p w14:paraId="1E7A4A21">
      <w:pPr>
        <w:pStyle w:val="11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Route File: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routes/api.php</w:t>
      </w:r>
    </w:p>
    <w:p w14:paraId="407E6FDA">
      <w:pPr>
        <w:pStyle w:val="11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Implementation: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AuthController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contains an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apiLogin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method. It validates credentials and, upon success, issues a plain-text JWT token. Subsequent API requests (e.g., fetching user details) must provide this token in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Authorization: Bearer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header to pass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auth:sanctum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middleware.</w:t>
      </w:r>
    </w:p>
    <w:p w14:paraId="0D82B934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ECFD5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216721316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6. Conclusion</w:t>
      </w:r>
      <w:bookmarkEnd w:id="14"/>
    </w:p>
    <w:p w14:paraId="0BB49888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developed Hospital Management System successfully meets all project requirements. It provides a secure, role-based environment for managing hospital operations, digitizes the appointment workflow, and introduces a modern queue management display. The integration of PDF reporting and a JWT-secured API ensures the system is both functional for immediate use and extensible for future developments.</w:t>
      </w:r>
    </w:p>
    <w:p w14:paraId="0D7932E0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F4B06"/>
    <w:multiLevelType w:val="multilevel"/>
    <w:tmpl w:val="158F4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8F78D2"/>
    <w:multiLevelType w:val="multilevel"/>
    <w:tmpl w:val="268F7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A74420"/>
    <w:multiLevelType w:val="multilevel"/>
    <w:tmpl w:val="33A74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871DB3"/>
    <w:multiLevelType w:val="multilevel"/>
    <w:tmpl w:val="3A871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1C73A1"/>
    <w:multiLevelType w:val="multilevel"/>
    <w:tmpl w:val="3E1C7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22E6C55"/>
    <w:multiLevelType w:val="multilevel"/>
    <w:tmpl w:val="522E6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42658C0"/>
    <w:multiLevelType w:val="multilevel"/>
    <w:tmpl w:val="642658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D5347F8"/>
    <w:multiLevelType w:val="multilevel"/>
    <w:tmpl w:val="6D534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A5C6E93"/>
    <w:multiLevelType w:val="multilevel"/>
    <w:tmpl w:val="7A5C6E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AB42FCD"/>
    <w:multiLevelType w:val="multilevel"/>
    <w:tmpl w:val="7AB42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B3031CF"/>
    <w:multiLevelType w:val="multilevel"/>
    <w:tmpl w:val="7B303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EA42ED4"/>
    <w:multiLevelType w:val="multilevel"/>
    <w:tmpl w:val="7EA42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2"/>
  </w:num>
  <w:num w:numId="5">
    <w:abstractNumId w:val="11"/>
  </w:num>
  <w:num w:numId="6">
    <w:abstractNumId w:val="0"/>
  </w:num>
  <w:num w:numId="7">
    <w:abstractNumId w:val="10"/>
  </w:num>
  <w:num w:numId="8">
    <w:abstractNumId w:val="6"/>
  </w:num>
  <w:num w:numId="9">
    <w:abstractNumId w:val="9"/>
  </w:num>
  <w:num w:numId="10">
    <w:abstractNumId w:val="4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4B5"/>
    <w:rsid w:val="001A236F"/>
    <w:rsid w:val="004D3DA3"/>
    <w:rsid w:val="005A338E"/>
    <w:rsid w:val="006504B5"/>
    <w:rsid w:val="00725286"/>
    <w:rsid w:val="00C76259"/>
    <w:rsid w:val="00DE1EAE"/>
    <w:rsid w:val="2233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6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2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toc 1"/>
    <w:basedOn w:val="1"/>
    <w:next w:val="1"/>
    <w:autoRedefine/>
    <w:unhideWhenUsed/>
    <w:uiPriority w:val="39"/>
    <w:pPr>
      <w:spacing w:after="100"/>
    </w:pPr>
  </w:style>
  <w:style w:type="paragraph" w:styleId="13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4">
    <w:name w:val="toc 3"/>
    <w:basedOn w:val="1"/>
    <w:next w:val="1"/>
    <w:autoRedefine/>
    <w:unhideWhenUsed/>
    <w:uiPriority w:val="39"/>
    <w:pPr>
      <w:spacing w:after="100"/>
      <w:ind w:left="440"/>
    </w:pPr>
  </w:style>
  <w:style w:type="character" w:customStyle="1" w:styleId="15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6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7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19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ng-tns-c3216405121-544"/>
    <w:basedOn w:val="6"/>
    <w:uiPriority w:val="0"/>
  </w:style>
  <w:style w:type="character" w:customStyle="1" w:styleId="22">
    <w:name w:val="HTML Preformatted Char"/>
    <w:basedOn w:val="6"/>
    <w:link w:val="9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3">
    <w:name w:val="ng-tns-c3216405121-545"/>
    <w:basedOn w:val="6"/>
    <w:uiPriority w:val="0"/>
  </w:style>
  <w:style w:type="character" w:customStyle="1" w:styleId="24">
    <w:name w:val="ng-tns-c3216405121-546"/>
    <w:basedOn w:val="6"/>
    <w:uiPriority w:val="0"/>
  </w:style>
  <w:style w:type="character" w:customStyle="1" w:styleId="25">
    <w:name w:val="hljs-attr"/>
    <w:basedOn w:val="6"/>
    <w:uiPriority w:val="0"/>
  </w:style>
  <w:style w:type="character" w:customStyle="1" w:styleId="26">
    <w:name w:val="hljs-number"/>
    <w:basedOn w:val="6"/>
    <w:uiPriority w:val="0"/>
  </w:style>
  <w:style w:type="character" w:customStyle="1" w:styleId="27">
    <w:name w:val="ng-tns-c3216405121-547"/>
    <w:basedOn w:val="6"/>
    <w:uiPriority w:val="0"/>
  </w:style>
  <w:style w:type="character" w:customStyle="1" w:styleId="28">
    <w:name w:val="ng-tns-c3216405121-548"/>
    <w:basedOn w:val="6"/>
    <w:uiPriority w:val="0"/>
  </w:style>
  <w:style w:type="character" w:customStyle="1" w:styleId="29">
    <w:name w:val="ng-tns-c3216405121-549"/>
    <w:basedOn w:val="6"/>
    <w:uiPriority w:val="0"/>
  </w:style>
  <w:style w:type="character" w:customStyle="1" w:styleId="30">
    <w:name w:val="ng-tns-c3216405121-550"/>
    <w:basedOn w:val="6"/>
    <w:uiPriority w:val="0"/>
  </w:style>
  <w:style w:type="character" w:customStyle="1" w:styleId="31">
    <w:name w:val="hljs-string"/>
    <w:basedOn w:val="6"/>
    <w:uiPriority w:val="0"/>
  </w:style>
  <w:style w:type="character" w:customStyle="1" w:styleId="32">
    <w:name w:val="hljs-keyword"/>
    <w:basedOn w:val="6"/>
    <w:uiPriority w:val="0"/>
  </w:style>
  <w:style w:type="character" w:customStyle="1" w:styleId="33">
    <w:name w:val="ng-tns-c3216405121-551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255CD-6088-46BC-8320-B44E16C655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1582</Words>
  <Characters>9018</Characters>
  <Lines>75</Lines>
  <Paragraphs>21</Paragraphs>
  <TotalTime>2</TotalTime>
  <ScaleCrop>false</ScaleCrop>
  <LinksUpToDate>false</LinksUpToDate>
  <CharactersWithSpaces>10579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2025-12-15T15:03:00Z</dcterms:created>
  <dc:creator>Jahan</dc:creator>
  <cp:lastModifiedBy>AKASH</cp:lastModifiedBy>
  <dcterms:modified xsi:type="dcterms:W3CDTF">2025-12-16T19:30:07Z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6629220EA4354A4CBD0E3159683802B5_12</vt:lpwstr>
  </property>
</Properties>
</file>