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!-- Logo Para -->
    <w:p w14:paraId="2A7187F2" w14:textId="77777777">
      <w:pPr>
        <w:pBdr>
          <w:top w:val="nil"/>
          <w:left w:val="nil"/>
          <w:bottom w:val="nil"/>
          <w:right w:val="nil"/>
          <w:between w:val="nil"/>
        </w:pBdr>
        <w:ind w:left="4069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    </w:t>
      </w:r>
      <w:r>
        <w:rPr>
          <w:noProof/>
          <w:color w:val="000000"/>
          <w:sz w:val="20"/>
          <w:szCs w:val="20"/>
        </w:rPr>
        <w:drawing>
          <wp:inline distT="0" distB="0" distL="114300" distR="114300">
            <wp:extent cx="884555" cy="560070"/>
            <wp:effectExtent l="0" t="0" r="0" b="0"/>
            <wp:docPr id="1491024935" name="image1.png" descr="downloa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downloa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84555" cy="5600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!-- School Titles -->
    <w:p>
      <w:pPr>
        <w:spacing w:before="60" w:after="10"/>
        <w:jc w:val="center"/>
      </w:pPr>
      <w:r>
        <w:rPr>
          <w:b/>
          <w:sz w:val="30"/>
          <w:color w:val="000000"/>
        </w:rPr>
        <w:t>SINGAPORE SCHOOL KINDERLAND</w:t>
      </w:r>
    </w:p>
    <w:p>
      <w:pPr>
        <w:spacing w:before="10" w:after="10"/>
        <w:jc w:val="center"/>
      </w:pPr>
      <w:r>
        <w:rPr>
          <w:b/>
          <w:sz w:val="24"/>
          <w:color w:val="1F6B3D"/>
        </w:rPr>
        <w:t>Primary 3 • IT • Term 2 Class Test-1</w:t>
      </w:r>
    </w:p>
    <w:p>
      <w:pPr>
        <w:spacing w:before="10" w:after="50"/>
        <w:jc w:val="center"/>
      </w:pPr>
      <w:r>
        <w:rPr>
          <w:i/>
          <w:sz w:val="19"/>
          <w:color w:val="555555"/>
        </w:rPr>
        <w:t>Syllabus Scope: Chapter 3 – Internet &amp; Networks (Textbook Pages 18–28)</w:t>
      </w:r>
    </w:p>
    <!-- Candidate Table -->
    <w:tbl>
      <w:tblPr>
        <w:tblW w:w="97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4850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</w:rPr>
              <w:t>Student's Name: ____________________________</w:t>
            </w:r>
          </w:p>
        </w:tc>
        <w:tc>
          <w:tcPr>
            <w:tcW w:w="2425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</w:rPr>
              <w:t>Roll / Sec: ____________</w:t>
            </w:r>
          </w:p>
        </w:tc>
        <w:tc>
          <w:tcPr>
            <w:tcW w:w="2425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</w:rPr>
              <w:t>Date: ____________</w:t>
            </w:r>
          </w:p>
        </w:tc>
      </w:tr>
      <w:tr>
        <w:tc>
          <w:tcPr>
            <w:tcW w:w="4850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  <w:color w:val="1F6B3D"/>
              </w:rPr>
              <w:t>Total Marks: 15 Marks</w:t>
            </w:r>
          </w:p>
        </w:tc>
        <w:tc>
          <w:tcPr>
            <w:tcW w:w="2425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</w:rPr>
              <w:t>Marks Obtained: _____</w:t>
            </w:r>
          </w:p>
        </w:tc>
        <w:tc>
          <w:tcPr>
            <w:tcW w:w="2425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</w:rPr>
              <w:t>Parent's Sign: ________</w:t>
            </w:r>
          </w:p>
        </w:tc>
      </w:tr>
    </w:tbl>
    <!-- Section A Heading -->
    <w:p>
      <w:pPr>
        <w:tabs>
          <w:tab w:pos="9700" w:val="right"/>
        </w:tabs>
        <w:spacing w:before="120" w:after="30"/>
        <w:pBdr>
          <w:bottom w:val="dashed" w:sz="8" w:space="2" w:color="1F6B3D"/>
        </w:pBdr>
      </w:pPr>
      <w:r>
        <w:rPr>
          <w:b/>
          <w:sz w:val="23"/>
          <w:color w:val="1F6B3D"/>
        </w:rPr>
        <w:t>Section A: Circle the Correct Option (MCQs)</w:t>
      </w:r>
      <w:r>
        <w:rPr>
          <w:b/>
          <w:i/>
          <w:sz w:val="21"/>
        </w:rPr>
        <w:tab/>
        <w:t>[ 5 × 1 = 5 Marks ]</w:t>
      </w:r>
    </w:p>
    <w:p>
      <w:pPr>
        <w:spacing w:before="30" w:after="10"/>
      </w:pPr>
      <w:r>
        <w:rPr>
          <w:b/>
          <w:sz w:val="21"/>
        </w:rPr>
        <w:t>1. Which type of network connects computers within a single room, school lab, or building?</w:t>
      </w:r>
    </w:p>
    <w:p>
      <w:pPr>
        <w:spacing w:before="0" w:after="35"/>
        <w:ind w:left="360"/>
      </w:pPr>
      <w:r>
        <w:rPr>
          <w:sz w:val="20"/>
        </w:rPr>
        <w:t>(A) LAN (Local Area Network)</w:t>
      </w:r>
      <w:r>
        <w:rPr>
          <w:sz w:val="20"/>
        </w:rPr>
        <w:t xml:space="preserve">                   </w:t>
      </w:r>
      <w:r>
        <w:rPr>
          <w:sz w:val="20"/>
        </w:rPr>
        <w:t>(B) WAN (Wide Area Network)</w:t>
      </w:r>
      <w:r>
        <w:rPr>
          <w:sz w:val="20"/>
        </w:rPr>
        <w:t xml:space="preserve">                   </w:t>
      </w:r>
      <w:r>
        <w:rPr>
          <w:sz w:val="20"/>
        </w:rPr>
        <w:t>(C) MAN (Metropolitan Area Network)</w:t>
      </w:r>
    </w:p>
    <w:p>
      <w:pPr>
        <w:spacing w:before="30" w:after="10"/>
      </w:pPr>
      <w:r>
        <w:rPr>
          <w:b/>
          <w:sz w:val="21"/>
        </w:rPr>
        <w:t>2. The largest network in the world connecting millions of computers globally is called:</w:t>
      </w:r>
    </w:p>
    <w:p>
      <w:pPr>
        <w:spacing w:before="0" w:after="35"/>
        <w:ind w:left="360"/>
      </w:pPr>
      <w:r>
        <w:rPr>
          <w:sz w:val="20"/>
        </w:rPr>
        <w:t>(A) Local Cable</w:t>
      </w:r>
      <w:r>
        <w:rPr>
          <w:sz w:val="20"/>
        </w:rPr>
        <w:t xml:space="preserve">                   </w:t>
      </w:r>
      <w:r>
        <w:rPr>
          <w:sz w:val="20"/>
        </w:rPr>
        <w:t>(B) The Internet</w:t>
      </w:r>
      <w:r>
        <w:rPr>
          <w:sz w:val="20"/>
        </w:rPr>
        <w:t xml:space="preserve">                   </w:t>
      </w:r>
      <w:r>
        <w:rPr>
          <w:sz w:val="20"/>
        </w:rPr>
        <w:t>(C) Intranet</w:t>
      </w:r>
    </w:p>
    <w:p>
      <w:pPr>
        <w:spacing w:before="30" w:after="10"/>
      </w:pPr>
      <w:r>
        <w:rPr>
          <w:b/>
          <w:sz w:val="21"/>
        </w:rPr>
        <w:t>3. Which of the following is a Web Browser used to access and view webpages?</w:t>
      </w:r>
    </w:p>
    <w:p>
      <w:pPr>
        <w:spacing w:before="0" w:after="35"/>
        <w:ind w:left="360"/>
      </w:pPr>
      <w:r>
        <w:rPr>
          <w:sz w:val="20"/>
        </w:rPr>
        <w:t>(A) Microsoft Word</w:t>
      </w:r>
      <w:r>
        <w:rPr>
          <w:sz w:val="20"/>
        </w:rPr>
        <w:t xml:space="preserve">                   </w:t>
      </w:r>
      <w:r>
        <w:rPr>
          <w:sz w:val="20"/>
        </w:rPr>
        <w:t>(B) Google Chrome</w:t>
      </w:r>
      <w:r>
        <w:rPr>
          <w:sz w:val="20"/>
        </w:rPr>
        <w:t xml:space="preserve">                   </w:t>
      </w:r>
      <w:r>
        <w:rPr>
          <w:sz w:val="20"/>
        </w:rPr>
        <w:t>(C) Windows Calculator</w:t>
      </w:r>
    </w:p>
    <w:p>
      <w:pPr>
        <w:spacing w:before="30" w:after="10"/>
      </w:pPr>
      <w:r>
        <w:rPr>
          <w:b/>
          <w:sz w:val="21"/>
        </w:rPr>
        <w:t>4. The unique web address used to open a specific website (such as www.google.com) is called a:</w:t>
      </w:r>
    </w:p>
    <w:p>
      <w:pPr>
        <w:spacing w:before="0" w:after="35"/>
        <w:ind w:left="360"/>
      </w:pPr>
      <w:r>
        <w:rPr>
          <w:sz w:val="20"/>
        </w:rPr>
        <w:t>(A) RAM</w:t>
      </w:r>
      <w:r>
        <w:rPr>
          <w:sz w:val="20"/>
        </w:rPr>
        <w:t xml:space="preserve">                   </w:t>
      </w:r>
      <w:r>
        <w:rPr>
          <w:sz w:val="20"/>
        </w:rPr>
        <w:t>(B) CPU</w:t>
      </w:r>
      <w:r>
        <w:rPr>
          <w:sz w:val="20"/>
        </w:rPr>
        <w:t xml:space="preserve">                   </w:t>
      </w:r>
      <w:r>
        <w:rPr>
          <w:sz w:val="20"/>
        </w:rPr>
        <w:t>(C) URL</w:t>
      </w:r>
    </w:p>
    <w:p>
      <w:pPr>
        <w:spacing w:before="30" w:after="10"/>
      </w:pPr>
      <w:r>
        <w:rPr>
          <w:b/>
          <w:sz w:val="21"/>
        </w:rPr>
        <w:t>5. The first or main opening page of any website is known as its:</w:t>
      </w:r>
    </w:p>
    <w:p>
      <w:pPr>
        <w:spacing w:before="0" w:after="35"/>
        <w:ind w:left="360"/>
      </w:pPr>
      <w:r>
        <w:rPr>
          <w:sz w:val="20"/>
        </w:rPr>
        <w:t>(A) Home Page</w:t>
      </w:r>
      <w:r>
        <w:rPr>
          <w:sz w:val="20"/>
        </w:rPr>
        <w:t xml:space="preserve">                   </w:t>
      </w:r>
      <w:r>
        <w:rPr>
          <w:sz w:val="20"/>
        </w:rPr>
        <w:t>(B) End Page</w:t>
      </w:r>
      <w:r>
        <w:rPr>
          <w:sz w:val="20"/>
        </w:rPr>
        <w:t xml:space="preserve">                   </w:t>
      </w:r>
      <w:r>
        <w:rPr>
          <w:sz w:val="20"/>
        </w:rPr>
        <w:t>(C) Search Box</w:t>
      </w:r>
    </w:p>
    <!-- Section B Heading -->
    <w:p>
      <w:pPr>
        <w:tabs>
          <w:tab w:pos="9700" w:val="right"/>
        </w:tabs>
        <w:spacing w:before="80" w:after="30"/>
        <w:pBdr>
          <w:bottom w:val="dashed" w:sz="8" w:space="2" w:color="1F6B3D"/>
        </w:pBdr>
      </w:pPr>
      <w:r>
        <w:rPr>
          <w:b/>
          <w:sz w:val="23"/>
          <w:color w:val="1F6B3D"/>
        </w:rPr>
        <w:t>Section B: Fill in the Blanks using the Word Bank</w:t>
      </w:r>
      <w:r>
        <w:rPr>
          <w:b/>
          <w:i/>
          <w:sz w:val="21"/>
        </w:rPr>
        <w:tab/>
        <w:t>[ 5 × 1 = 5 Marks ]</w:t>
      </w:r>
    </w:p>
    <!-- Word Bank Box Table -->
    <w:tbl>
      <w:tblPr>
        <w:tblW w:w="9700" w:type="dxa"/>
        <w:tblBorders>
          <w:top w:val="single" w:sz="10" w:space="0" w:color="1F6B3D"/>
          <w:left w:val="single" w:sz="10" w:space="0" w:color="1F6B3D"/>
          <w:bottom w:val="single" w:sz="10" w:space="0" w:color="1F6B3D"/>
          <w:right w:val="single" w:sz="10" w:space="0" w:color="1F6B3D"/>
        </w:tblBorders>
      </w:tblPr>
      <w:tr>
        <w:tc>
          <w:tcPr>
            <w:tcW w:w="9700" w:type="dxa"/>
            <w:shd w:val="clear" w:color="auto" w:fill="F4F9F5"/>
            <w:tcMar>
              <w:top w:w="40"/>
              <w:bottom w:w="40"/>
              <w:left w:w="100"/>
              <w:right w:w="100"/>
            </w:tcMar>
          </w:tcPr>
          <w:p>
            <w:pPr>
              <w:jc w:val="center"/>
            </w:pPr>
            <w:r>
              <w:rPr>
                <w:b/>
                <w:sz w:val="20"/>
                <w:color w:val="1F6B3D"/>
              </w:rPr>
              <w:t>Word Bank:   •   Website   •   WWW   •   Search Engine   •   Netiquette   •   WAN   •</w:t>
            </w:r>
          </w:p>
        </w:tc>
      </w:tr>
    </w:tbl>
    <w:p>
      <w:pPr>
        <w:spacing w:before="20" w:after="25"/>
      </w:pPr>
      <w:r>
        <w:rPr>
          <w:sz w:val="20"/>
        </w:rPr>
        <w:t>1. A collection of related webpages hosted together under one domain is called a </w:t>
      </w:r>
      <w:r>
        <w:rPr>
          <w:u w:val="single"/>
          <w:sz w:val="20"/>
        </w:rPr>
        <w:t>________________________</w:t>
      </w:r>
      <w:r>
        <w:rPr>
          <w:sz w:val="20"/>
        </w:rPr>
        <w:t>.</w:t>
      </w:r>
    </w:p>
    <w:p>
      <w:pPr>
        <w:spacing w:before="20" w:after="25"/>
      </w:pPr>
      <w:r>
        <w:rPr>
          <w:sz w:val="20"/>
        </w:rPr>
        <w:t>2. </w:t>
      </w:r>
      <w:r>
        <w:rPr>
          <w:u w:val="single"/>
          <w:sz w:val="20"/>
        </w:rPr>
        <w:t>________________________</w:t>
      </w:r>
      <w:r>
        <w:rPr>
          <w:sz w:val="20"/>
        </w:rPr>
        <w:t> stands for World Wide Web.</w:t>
      </w:r>
    </w:p>
    <w:p>
      <w:pPr>
        <w:spacing w:before="20" w:after="25"/>
      </w:pPr>
      <w:r>
        <w:rPr>
          <w:sz w:val="20"/>
        </w:rPr>
        <w:t>3. Google and Bing are examples of a </w:t>
      </w:r>
      <w:r>
        <w:rPr>
          <w:u w:val="single"/>
          <w:sz w:val="20"/>
        </w:rPr>
        <w:t>________________________</w:t>
      </w:r>
      <w:r>
        <w:rPr>
          <w:sz w:val="20"/>
        </w:rPr>
        <w:t> used to search for information online.</w:t>
      </w:r>
    </w:p>
    <w:p>
      <w:pPr>
        <w:spacing w:before="20" w:after="25"/>
      </w:pPr>
      <w:r>
        <w:rPr>
          <w:sz w:val="20"/>
        </w:rPr>
        <w:t>4. Following good manners, politeness, and rules while communicating online is called </w:t>
      </w:r>
      <w:r>
        <w:rPr>
          <w:u w:val="single"/>
          <w:sz w:val="20"/>
        </w:rPr>
        <w:t>________________________</w:t>
      </w:r>
      <w:r>
        <w:rPr>
          <w:sz w:val="20"/>
        </w:rPr>
        <w:t>.</w:t>
      </w:r>
    </w:p>
    <w:p>
      <w:pPr>
        <w:spacing w:before="20" w:after="25"/>
      </w:pPr>
      <w:r>
        <w:rPr>
          <w:sz w:val="20"/>
        </w:rPr>
        <w:t>5. A </w:t>
      </w:r>
      <w:r>
        <w:rPr>
          <w:u w:val="single"/>
          <w:sz w:val="20"/>
        </w:rPr>
        <w:t>________________________</w:t>
      </w:r>
      <w:r>
        <w:rPr>
          <w:sz w:val="20"/>
        </w:rPr>
        <w:t> connects computers across vast geographical regions, such as countries or continents.</w:t>
      </w:r>
    </w:p>
    <!-- Section C Heading -->
    <w:p>
      <w:pPr>
        <w:tabs>
          <w:tab w:pos="9700" w:val="right"/>
        </w:tabs>
        <w:spacing w:before="80" w:after="30"/>
        <w:pBdr>
          <w:bottom w:val="dashed" w:sz="8" w:space="2" w:color="1F6B3D"/>
        </w:pBdr>
      </w:pPr>
      <w:r>
        <w:rPr>
          <w:b/>
          <w:sz w:val="23"/>
          <w:color w:val="1F6B3D"/>
        </w:rPr>
        <w:t>Section C: Write [ T ] for True or [ F ] for False</w:t>
      </w:r>
      <w:r>
        <w:rPr>
          <w:b/>
          <w:i/>
          <w:sz w:val="21"/>
        </w:rPr>
        <w:tab/>
        <w:t>[ 5 × 1 = 5 Marks ]</w:t>
      </w:r>
    </w:p>
    <!-- True/False Table -->
    <w:tbl>
      <w:tblPr>
        <w:tblW w:w="97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600" w:type="dxa"/>
            <w:shd w:val="clear" w:color="auto" w:fill="EEF5EF"/>
            <w:tcMar>
              <w:top w:w="30"/>
              <w:bottom w:w="30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19"/>
                <w:color w:val="1F6B3D"/>
              </w:rPr>
              <w:t>No.</w:t>
            </w:r>
          </w:p>
        </w:tc>
        <w:tc>
          <w:tcPr>
            <w:tcW w:w="7600" w:type="dxa"/>
            <w:shd w:val="clear" w:color="auto" w:fill="EEF5EF"/>
            <w:tcMar>
              <w:top w:w="30"/>
              <w:bottom w:w="30"/>
              <w:left w:w="80"/>
              <w:right w:w="80"/>
            </w:tcMar>
          </w:tcPr>
          <w:p>
            <w:r>
              <w:rPr>
                <w:b/>
                <w:sz w:val="19"/>
                <w:color w:val="1F6B3D"/>
              </w:rPr>
              <w:t>Statement</w:t>
            </w:r>
          </w:p>
        </w:tc>
        <w:tc>
          <w:tcPr>
            <w:tcW w:w="1500" w:type="dxa"/>
            <w:shd w:val="clear" w:color="auto" w:fill="EEF5EF"/>
            <w:tcMar>
              <w:top w:w="30"/>
              <w:bottom w:w="30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19"/>
                <w:color w:val="1F6B3D"/>
              </w:rPr>
              <w:t>Answer [ T / F ]</w:t>
            </w:r>
          </w:p>
        </w:tc>
      </w:tr>
      <w:tr>
        <w:tc>
          <w:tcPr>
            <w:tcW w:w="6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1.</w:t>
            </w:r>
          </w:p>
        </w:tc>
        <w:tc>
          <w:tcPr>
            <w:tcW w:w="7600" w:type="dxa"/>
            <w:tcMar>
              <w:top w:w="25"/>
              <w:bottom w:w="25"/>
              <w:left w:w="80"/>
              <w:right w:w="80"/>
            </w:tcMar>
          </w:tcPr>
          <w:p>
            <w:r>
              <w:rPr>
                <w:sz w:val="20"/>
              </w:rPr>
              <w:t>LAN stands for Local Area Network.</w:t>
            </w:r>
          </w:p>
        </w:tc>
        <w:tc>
          <w:tcPr>
            <w:tcW w:w="15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[       ]</w:t>
            </w:r>
          </w:p>
        </w:tc>
      </w:tr>
      <w:tr>
        <w:tc>
          <w:tcPr>
            <w:tcW w:w="6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2.</w:t>
            </w:r>
          </w:p>
        </w:tc>
        <w:tc>
          <w:tcPr>
            <w:tcW w:w="7600" w:type="dxa"/>
            <w:tcMar>
              <w:top w:w="25"/>
              <w:bottom w:w="25"/>
              <w:left w:w="80"/>
              <w:right w:w="80"/>
            </w:tcMar>
          </w:tcPr>
          <w:p>
            <w:r>
              <w:rPr>
                <w:sz w:val="20"/>
              </w:rPr>
              <w:t>It is safe and recommended to share your secret passwords and personal home address with strangers online.</w:t>
            </w:r>
          </w:p>
        </w:tc>
        <w:tc>
          <w:tcPr>
            <w:tcW w:w="15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[       ]</w:t>
            </w:r>
          </w:p>
        </w:tc>
      </w:tr>
      <w:tr>
        <w:tc>
          <w:tcPr>
            <w:tcW w:w="6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3.</w:t>
            </w:r>
          </w:p>
        </w:tc>
        <w:tc>
          <w:tcPr>
            <w:tcW w:w="7600" w:type="dxa"/>
            <w:tcMar>
              <w:top w:w="25"/>
              <w:bottom w:w="25"/>
              <w:left w:w="80"/>
              <w:right w:w="80"/>
            </w:tcMar>
          </w:tcPr>
          <w:p>
            <w:r>
              <w:rPr>
                <w:sz w:val="20"/>
              </w:rPr>
              <w:t>An electronic page on the Internet containing text, photos, and links is called a webpage.</w:t>
            </w:r>
          </w:p>
        </w:tc>
        <w:tc>
          <w:tcPr>
            <w:tcW w:w="15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[       ]</w:t>
            </w:r>
          </w:p>
        </w:tc>
      </w:tr>
      <w:tr>
        <w:tc>
          <w:tcPr>
            <w:tcW w:w="6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4.</w:t>
            </w:r>
          </w:p>
        </w:tc>
        <w:tc>
          <w:tcPr>
            <w:tcW w:w="7600" w:type="dxa"/>
            <w:tcMar>
              <w:top w:w="25"/>
              <w:bottom w:w="25"/>
              <w:left w:w="80"/>
              <w:right w:w="80"/>
            </w:tcMar>
          </w:tcPr>
          <w:p>
            <w:r>
              <w:rPr>
                <w:sz w:val="20"/>
              </w:rPr>
              <w:t>Web browsers like Microsoft Edge and Mozilla Firefox are physical hardware parts like printers.</w:t>
            </w:r>
          </w:p>
        </w:tc>
        <w:tc>
          <w:tcPr>
            <w:tcW w:w="15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[       ]</w:t>
            </w:r>
          </w:p>
        </w:tc>
      </w:tr>
      <w:tr>
        <w:tc>
          <w:tcPr>
            <w:tcW w:w="6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5.</w:t>
            </w:r>
          </w:p>
        </w:tc>
        <w:tc>
          <w:tcPr>
            <w:tcW w:w="7600" w:type="dxa"/>
            <w:tcMar>
              <w:top w:w="25"/>
              <w:bottom w:w="25"/>
              <w:left w:w="80"/>
              <w:right w:w="80"/>
            </w:tcMar>
          </w:tcPr>
          <w:p>
            <w:r>
              <w:rPr>
                <w:sz w:val="20"/>
              </w:rPr>
              <w:t>The Internet allows people across the world to send messages, communicate, and share information.</w:t>
            </w:r>
          </w:p>
        </w:tc>
        <w:tc>
          <w:tcPr>
            <w:tcW w:w="15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[       ]</w:t>
            </w:r>
          </w:p>
        </w:tc>
      </w:tr>
    </w:tbl>
    <!-- Evaluation Rubric Table -->
    <w:p>
      <w:pPr>
        <w:spacing w:before="60" w:after="10"/>
      </w:pPr>
    </w:p>
    <w:tbl>
      <w:tblPr>
        <w:tblW w:w="97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4400" w:type="dxa"/>
            <w:shd w:val="clear" w:color="auto" w:fill="E2ECE4"/>
            <w:tcMar>
              <w:top w:w="25"/>
              <w:bottom w:w="25"/>
              <w:left w:w="60"/>
              <w:right w:w="60"/>
            </w:tcMar>
          </w:tcPr>
          <w:p>
            <w:r>
              <w:rPr>
                <w:b/>
                <w:sz w:val="18"/>
                <w:color w:val="1F6B3D"/>
              </w:rPr>
              <w:t>Evaluation Rubric Criteria</w:t>
            </w:r>
          </w:p>
        </w:tc>
        <w:tc>
          <w:tcPr>
            <w:tcW w:w="1200" w:type="dxa"/>
            <w:shd w:val="clear" w:color="auto" w:fill="E2ECE4"/>
            <w:tcMar>
              <w:top w:w="25"/>
              <w:bottom w:w="25"/>
              <w:left w:w="40"/>
              <w:right w:w="40"/>
            </w:tcMar>
          </w:tcPr>
          <w:p>
            <w:pPr>
              <w:jc w:val="center"/>
            </w:pPr>
            <w:r>
              <w:rPr>
                <w:b/>
                <w:sz w:val="18"/>
                <w:color w:val="1F6B3D"/>
              </w:rPr>
              <w:t>Max</w:t>
            </w:r>
          </w:p>
        </w:tc>
        <w:tc>
          <w:tcPr>
            <w:tcW w:w="1300" w:type="dxa"/>
            <w:shd w:val="clear" w:color="auto" w:fill="E2ECE4"/>
            <w:tcMar>
              <w:top w:w="25"/>
              <w:bottom w:w="25"/>
              <w:left w:w="40"/>
              <w:right w:w="40"/>
            </w:tcMar>
          </w:tcPr>
          <w:p>
            <w:pPr>
              <w:jc w:val="center"/>
            </w:pPr>
            <w:r>
              <w:rPr>
                <w:b/>
                <w:sz w:val="18"/>
                <w:color w:val="1F6B3D"/>
              </w:rPr>
              <w:t>Awarded</w:t>
            </w:r>
          </w:p>
        </w:tc>
        <w:tc>
          <w:tcPr>
            <w:tcW w:w="2800" w:type="dxa"/>
            <w:shd w:val="clear" w:color="auto" w:fill="E2ECE4"/>
            <w:tcMar>
              <w:top w:w="25"/>
              <w:bottom w:w="25"/>
              <w:left w:w="60"/>
              <w:right w:w="60"/>
            </w:tcMar>
          </w:tcPr>
          <w:p>
            <w:r>
              <w:rPr>
                <w:b/>
                <w:sz w:val="18"/>
                <w:color w:val="1F6B3D"/>
              </w:rPr>
              <w:t>Teacher's Remarks &amp; Feedback</w:t>
            </w:r>
          </w:p>
        </w:tc>
      </w:tr>
      <w:tr>
        <w:tc>
          <w:tcPr>
            <w:tcW w:w="4400" w:type="dxa"/>
            <w:tcMar>
              <w:top w:w="20"/>
              <w:bottom w:w="20"/>
              <w:left w:w="60"/>
              <w:right w:w="60"/>
            </w:tcMar>
          </w:tcPr>
          <w:p>
            <w:r>
              <w:rPr>
                <w:sz w:val="17"/>
              </w:rPr>
              <w:t>Section A: Multiple Choice Questions (MCQs)</w:t>
            </w:r>
          </w:p>
        </w:tc>
        <w:tc>
          <w:tcPr>
            <w:tcW w:w="1200" w:type="dxa"/>
            <w:tcMar>
              <w:top w:w="20"/>
              <w:bottom w:w="20"/>
              <w:left w:w="40"/>
              <w:right w:w="40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w="1300" w:type="dxa"/>
            <w:tcMar>
              <w:top w:w="20"/>
              <w:bottom w:w="20"/>
              <w:left w:w="40"/>
              <w:right w:w="40"/>
            </w:tcMar>
          </w:tcPr>
          <w:p>
            <w:pPr>
              <w:jc w:val="center"/>
            </w:pPr>
            <w:r>
              <w:rPr>
                <w:sz w:val="17"/>
                <w:color w:val="000000"/>
              </w:rPr>
              <w:t>______</w:t>
            </w:r>
          </w:p>
        </w:tc>
        <w:tc>
          <w:tcPr>
            <w:tcW w:w="2800" w:type="dxa"/>
            <w:tcMar>
              <w:top w:w="20"/>
              <w:bottom w:w="20"/>
              <w:left w:w="60"/>
              <w:right w:w="60"/>
            </w:tcMar>
          </w:tcPr>
          <w:p>
            <w:r>
              <w:rPr>
                <w:sz w:val="16"/>
              </w:rPr>
              <w:t>Remarks: _______________________</w:t>
            </w:r>
          </w:p>
          <w:p>
            <w:pPr>
              <w:spacing w:before="15"/>
            </w:pPr>
            <w:r>
              <w:rPr>
                <w:b/>
                <w:sz w:val="16"/>
                <w:color w:val="000000"/>
              </w:rPr>
              <w:t>Grade:  [ A* ]  [ A ]  [ B ]  [ C ]</w:t>
            </w:r>
          </w:p>
        </w:tc>
      </w:tr>
      <w:tr>
        <w:tc>
          <w:tcPr>
            <w:tcW w:w="4400" w:type="dxa"/>
            <w:tcMar>
              <w:top w:w="20"/>
              <w:bottom w:w="20"/>
              <w:left w:w="60"/>
              <w:right w:w="60"/>
            </w:tcMar>
          </w:tcPr>
          <w:p>
            <w:r>
              <w:rPr>
                <w:sz w:val="17"/>
              </w:rPr>
              <w:t>Section B: Fill in the Blanks (Word Bank)</w:t>
            </w:r>
          </w:p>
        </w:tc>
        <w:tc>
          <w:tcPr>
            <w:tcW w:w="1200" w:type="dxa"/>
            <w:tcMar>
              <w:top w:w="20"/>
              <w:bottom w:w="20"/>
              <w:left w:w="40"/>
              <w:right w:w="40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w="1300" w:type="dxa"/>
            <w:tcMar>
              <w:top w:w="20"/>
              <w:bottom w:w="20"/>
              <w:left w:w="40"/>
              <w:right w:w="40"/>
            </w:tcMar>
          </w:tcPr>
          <w:p>
            <w:pPr>
              <w:jc w:val="center"/>
            </w:pPr>
            <w:r>
              <w:rPr>
                <w:sz w:val="17"/>
                <w:color w:val="000000"/>
              </w:rPr>
              <w:t>______</w:t>
            </w:r>
          </w:p>
        </w:tc>
        <w:tc>
          <w:tcPr>
            <w:tcW w:w="2800" w:type="dxa"/>
            <w:tcMar>
              <w:top w:w="20"/>
              <w:bottom w:w="20"/>
              <w:left w:w="60"/>
              <w:right w:w="60"/>
            </w:tcMar>
          </w:tcPr>
          <w:p>
            <w:r>
              <w:rPr>
                <w:sz w:val="16"/>
              </w:rPr>
              <w:t>Teacher's Sign: __________________</w:t>
            </w:r>
          </w:p>
        </w:tc>
      </w:tr>
      <w:tr>
        <w:tc>
          <w:tcPr>
            <w:tcW w:w="4400" w:type="dxa"/>
            <w:shd w:val="clear" w:color="auto" w:fill="F4F9F5"/>
            <w:tcMar>
              <w:top w:w="25"/>
              <w:bottom w:w="25"/>
              <w:left w:w="60"/>
              <w:right w:w="60"/>
            </w:tcMar>
          </w:tcPr>
          <w:p>
            <w:r>
              <w:rPr>
                <w:b/>
                <w:sz w:val="18"/>
              </w:rPr>
              <w:t>Total Marks Obtained</w:t>
            </w:r>
          </w:p>
        </w:tc>
        <w:tc>
          <w:tcPr>
            <w:tcW w:w="1200" w:type="dxa"/>
            <w:shd w:val="clear" w:color="auto" w:fill="F4F9F5"/>
            <w:tcMar>
              <w:top w:w="25"/>
              <w:bottom w:w="25"/>
              <w:left w:w="40"/>
              <w:right w:w="40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15</w:t>
            </w:r>
          </w:p>
        </w:tc>
        <w:tc>
          <w:tcPr>
            <w:tcW w:w="1300" w:type="dxa"/>
            <w:shd w:val="clear" w:color="auto" w:fill="F4F9F5"/>
            <w:tcMar>
              <w:top w:w="25"/>
              <w:bottom w:w="25"/>
              <w:left w:w="40"/>
              <w:right w:w="40"/>
            </w:tcMar>
          </w:tcPr>
          <w:p>
            <w:pPr>
              <w:jc w:val="center"/>
            </w:pPr>
            <w:r>
              <w:rPr>
                <w:b/>
                <w:sz w:val="18"/>
                <w:color w:val="000000"/>
              </w:rPr>
              <w:t>______</w:t>
            </w:r>
          </w:p>
        </w:tc>
        <w:tc>
          <w:tcPr>
            <w:tcW w:w="2800" w:type="dxa"/>
            <w:shd w:val="clear" w:color="auto" w:fill="F4F9F5"/>
            <w:tcMar>
              <w:top w:w="25"/>
              <w:bottom w:w="25"/>
              <w:left w:w="60"/>
              <w:right w:w="60"/>
            </w:tcMar>
          </w:tcPr>
          <w:p>
            <w:r>
              <w:rPr>
                <w:b/>
                <w:sz w:val="16"/>
              </w:rPr>
              <w:t>Status: [ Pass ]   [ Needs Practice ]</w:t>
            </w:r>
          </w:p>
        </w:tc>
      </w:tr>
    </w:tbl>
    <!-- Footer -->
    <w:p>
      <w:pPr>
        <w:spacing w:before="30"/>
      </w:pPr>
      <w:r>
        <w:rPr>
          <w:i/>
          <w:sz w:val="16"/>
          <w:color w:val="666666"/>
        </w:rPr>
        <w:t>Singapore School Kinderland • Primary 3 IT • Term 2 Class Test-1                                          Page 1 of 1</w:t>
      </w:r>
    </w:p>
    <w:sectPr>
      <w:pgSz w:w="11906" w:h="16838"/>
      <w:pgMar w:top="650" w:right="950" w:bottom="550" w:left="95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9A5EE53" w14:textId="77777777" w:rsidR="00852D27" w:rsidRDefault="00852D27">
      <w:r>
        <w:separator/>
      </w:r>
    </w:p>
  </w:endnote>
  <w:endnote w:type="continuationSeparator" w:id="0">
    <w:p w14:paraId="1C94C9A9" w14:textId="77777777" w:rsidR="00852D27" w:rsidRDefault="00852D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CA1DB1" w14:textId="77777777" w:rsidR="00342F26" w:rsidRDefault="00BE23B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01E1F8F4" w14:textId="77777777" w:rsidR="00342F26" w:rsidRDefault="00342F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3397513" w14:textId="77777777" w:rsidR="00342F26" w:rsidRDefault="00BE23B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BA6B6F">
      <w:rPr>
        <w:noProof/>
        <w:color w:val="000000"/>
      </w:rPr>
      <w:t>1</w:t>
    </w:r>
    <w:r>
      <w:rPr>
        <w:color w:val="000000"/>
      </w:rPr>
      <w:fldChar w:fldCharType="end"/>
    </w:r>
  </w:p>
  <w:p w14:paraId="6E4D1B16" w14:textId="77777777" w:rsidR="00342F26" w:rsidRDefault="00BE23BF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mc:AlternateContent>
        <mc:Choice Requires="wpg">
          <w:drawing>
            <wp:anchor distT="0" distB="0" distL="0" distR="0" simplePos="0" relativeHeight="251658240" behindDoc="1" locked="0" layoutInCell="1" hidden="0" allowOverlap="1" wp14:anchorId="577E1532" wp14:editId="1B000B96">
              <wp:simplePos x="0" y="0"/>
              <wp:positionH relativeFrom="column">
                <wp:posOffset>2941638</wp:posOffset>
              </wp:positionH>
              <wp:positionV relativeFrom="paragraph">
                <wp:posOffset>9253538</wp:posOffset>
              </wp:positionV>
              <wp:extent cx="188595" cy="193675"/>
              <wp:effectExtent l="0" t="0" r="0" b="0"/>
              <wp:wrapNone/>
              <wp:docPr id="1491024926" name="Rectangle 14910249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61228" y="3692688"/>
                        <a:ext cx="169545" cy="174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F7FB71" w14:textId="77777777" w:rsidR="00342F26" w:rsidRDefault="00BE23BF">
                          <w:pPr>
                            <w:spacing w:line="233" w:lineRule="auto"/>
                            <w:ind w:left="60" w:firstLine="180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00"/>
                            </w:rPr>
                            <w:t xml:space="preserve"> PAGE 1</w:t>
                          </w:r>
                        </w:p>
                        <w:p w14:paraId="7F761BED" w14:textId="77777777" w:rsidR="00342F26" w:rsidRDefault="00342F26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2941638</wp:posOffset>
              </wp:positionH>
              <wp:positionV relativeFrom="paragraph">
                <wp:posOffset>9253538</wp:posOffset>
              </wp:positionV>
              <wp:extent cx="188595" cy="193675"/>
              <wp:effectExtent b="0" l="0" r="0" t="0"/>
              <wp:wrapNone/>
              <wp:docPr id="1491024926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8595" cy="1936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D7EA04E" w14:textId="77777777" w:rsidR="00342F26" w:rsidRDefault="00342F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E9FCD7C" w14:textId="77777777" w:rsidR="00852D27" w:rsidRDefault="00852D27">
      <w:r>
        <w:separator/>
      </w:r>
    </w:p>
  </w:footnote>
  <w:footnote w:type="continuationSeparator" w:id="0">
    <w:p w14:paraId="6CCF5265" w14:textId="77777777" w:rsidR="00852D27" w:rsidRDefault="00852D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FCD8D69" w14:textId="77777777" w:rsidR="00342F26" w:rsidRDefault="00342F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3205DD3" w14:textId="77777777" w:rsidR="00342F26" w:rsidRDefault="00342F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7E95D1B" w14:textId="77777777" w:rsidR="00342F26" w:rsidRDefault="00342F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322513"/>
    <w:multiLevelType w:val="multilevel"/>
    <w:tmpl w:val="FFFFFFFF"/>
    <w:lvl w:ilvl="0">
      <w:start w:val="1"/>
      <w:numFmt w:val="decimal"/>
      <w:lvlText w:val="%1."/>
      <w:lvlJc w:val="left"/>
      <w:pPr>
        <w:ind w:left="501" w:hanging="401"/>
      </w:pPr>
      <w:rPr>
        <w:rFonts w:ascii="Times New Roman" w:eastAsia="Times New Roman" w:hAnsi="Times New Roman" w:cs="Times New Roman"/>
        <w:b/>
        <w:i w:val="0"/>
        <w:sz w:val="32"/>
        <w:szCs w:val="32"/>
        <w:vertAlign w:val="baseline"/>
      </w:rPr>
    </w:lvl>
    <w:lvl w:ilvl="1">
      <w:start w:val="1"/>
      <w:numFmt w:val="lowerRoman"/>
      <w:lvlText w:val="%2)"/>
      <w:lvlJc w:val="left"/>
      <w:pPr>
        <w:ind w:left="535" w:hanging="275"/>
      </w:pPr>
      <w:rPr>
        <w:rFonts w:ascii="Times New Roman" w:eastAsia="Times New Roman" w:hAnsi="Times New Roman" w:cs="Times New Roman"/>
        <w:b/>
        <w:i w:val="0"/>
        <w:sz w:val="32"/>
        <w:szCs w:val="32"/>
        <w:vertAlign w:val="baseline"/>
      </w:rPr>
    </w:lvl>
    <w:lvl w:ilvl="2">
      <w:numFmt w:val="bullet"/>
      <w:lvlText w:val="•"/>
      <w:lvlJc w:val="left"/>
      <w:pPr>
        <w:ind w:left="700" w:hanging="275"/>
      </w:pPr>
      <w:rPr>
        <w:vertAlign w:val="baseline"/>
      </w:rPr>
    </w:lvl>
    <w:lvl w:ilvl="3">
      <w:numFmt w:val="bullet"/>
      <w:lvlText w:val="•"/>
      <w:lvlJc w:val="left"/>
      <w:pPr>
        <w:ind w:left="780" w:hanging="275"/>
      </w:pPr>
      <w:rPr>
        <w:vertAlign w:val="baseline"/>
      </w:rPr>
    </w:lvl>
    <w:lvl w:ilvl="4">
      <w:numFmt w:val="bullet"/>
      <w:lvlText w:val="•"/>
      <w:lvlJc w:val="left"/>
      <w:pPr>
        <w:ind w:left="2040" w:hanging="275"/>
      </w:pPr>
      <w:rPr>
        <w:vertAlign w:val="baseline"/>
      </w:rPr>
    </w:lvl>
    <w:lvl w:ilvl="5">
      <w:numFmt w:val="bullet"/>
      <w:lvlText w:val="•"/>
      <w:lvlJc w:val="left"/>
      <w:pPr>
        <w:ind w:left="3300" w:hanging="275"/>
      </w:pPr>
      <w:rPr>
        <w:vertAlign w:val="baseline"/>
      </w:rPr>
    </w:lvl>
    <w:lvl w:ilvl="6">
      <w:numFmt w:val="bullet"/>
      <w:lvlText w:val="•"/>
      <w:lvlJc w:val="left"/>
      <w:pPr>
        <w:ind w:left="4560" w:hanging="275"/>
      </w:pPr>
      <w:rPr>
        <w:vertAlign w:val="baseline"/>
      </w:rPr>
    </w:lvl>
    <w:lvl w:ilvl="7">
      <w:numFmt w:val="bullet"/>
      <w:lvlText w:val="•"/>
      <w:lvlJc w:val="left"/>
      <w:pPr>
        <w:ind w:left="5820" w:hanging="275"/>
      </w:pPr>
      <w:rPr>
        <w:vertAlign w:val="baseline"/>
      </w:rPr>
    </w:lvl>
    <w:lvl w:ilvl="8">
      <w:numFmt w:val="bullet"/>
      <w:lvlText w:val="•"/>
      <w:lvlJc w:val="left"/>
      <w:pPr>
        <w:ind w:left="7080" w:hanging="275"/>
      </w:pPr>
      <w:rPr>
        <w:vertAlign w:val="baseline"/>
      </w:rPr>
    </w:lvl>
  </w:abstractNum>
  <w:abstractNum w:abstractNumId="1" w15:restartNumberingAfterBreak="0">
    <w:nsid w:val="0B3C2FA2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2" w15:restartNumberingAfterBreak="0">
    <w:nsid w:val="50102DE0"/>
    <w:multiLevelType w:val="multilevel"/>
    <w:tmpl w:val="FFFFFFFF"/>
    <w:lvl w:ilvl="0">
      <w:start w:val="1"/>
      <w:numFmt w:val="decimal"/>
      <w:lvlText w:val="%1."/>
      <w:lvlJc w:val="left"/>
      <w:pPr>
        <w:ind w:left="501" w:hanging="401"/>
      </w:pPr>
      <w:rPr>
        <w:rFonts w:ascii="Times New Roman" w:eastAsia="Times New Roman" w:hAnsi="Times New Roman" w:cs="Times New Roman"/>
        <w:b/>
        <w:i w:val="0"/>
        <w:sz w:val="32"/>
        <w:szCs w:val="32"/>
        <w:vertAlign w:val="baseline"/>
      </w:rPr>
    </w:lvl>
    <w:lvl w:ilvl="1">
      <w:start w:val="1"/>
      <w:numFmt w:val="lowerRoman"/>
      <w:lvlText w:val="%2)"/>
      <w:lvlJc w:val="left"/>
      <w:pPr>
        <w:ind w:left="535" w:hanging="275"/>
      </w:pPr>
      <w:rPr>
        <w:rFonts w:ascii="Times New Roman" w:eastAsia="Times New Roman" w:hAnsi="Times New Roman" w:cs="Times New Roman"/>
        <w:b/>
        <w:i w:val="0"/>
        <w:sz w:val="32"/>
        <w:szCs w:val="32"/>
        <w:vertAlign w:val="baseline"/>
      </w:rPr>
    </w:lvl>
    <w:lvl w:ilvl="2">
      <w:numFmt w:val="bullet"/>
      <w:lvlText w:val="•"/>
      <w:lvlJc w:val="left"/>
      <w:pPr>
        <w:ind w:left="700" w:hanging="275"/>
      </w:pPr>
      <w:rPr>
        <w:vertAlign w:val="baseline"/>
      </w:rPr>
    </w:lvl>
    <w:lvl w:ilvl="3">
      <w:numFmt w:val="bullet"/>
      <w:lvlText w:val="•"/>
      <w:lvlJc w:val="left"/>
      <w:pPr>
        <w:ind w:left="780" w:hanging="275"/>
      </w:pPr>
      <w:rPr>
        <w:vertAlign w:val="baseline"/>
      </w:rPr>
    </w:lvl>
    <w:lvl w:ilvl="4">
      <w:numFmt w:val="bullet"/>
      <w:lvlText w:val="•"/>
      <w:lvlJc w:val="left"/>
      <w:pPr>
        <w:ind w:left="2040" w:hanging="275"/>
      </w:pPr>
      <w:rPr>
        <w:vertAlign w:val="baseline"/>
      </w:rPr>
    </w:lvl>
    <w:lvl w:ilvl="5">
      <w:numFmt w:val="bullet"/>
      <w:lvlText w:val="•"/>
      <w:lvlJc w:val="left"/>
      <w:pPr>
        <w:ind w:left="3300" w:hanging="275"/>
      </w:pPr>
      <w:rPr>
        <w:vertAlign w:val="baseline"/>
      </w:rPr>
    </w:lvl>
    <w:lvl w:ilvl="6">
      <w:numFmt w:val="bullet"/>
      <w:lvlText w:val="•"/>
      <w:lvlJc w:val="left"/>
      <w:pPr>
        <w:ind w:left="4560" w:hanging="275"/>
      </w:pPr>
      <w:rPr>
        <w:vertAlign w:val="baseline"/>
      </w:rPr>
    </w:lvl>
    <w:lvl w:ilvl="7">
      <w:numFmt w:val="bullet"/>
      <w:lvlText w:val="•"/>
      <w:lvlJc w:val="left"/>
      <w:pPr>
        <w:ind w:left="5820" w:hanging="275"/>
      </w:pPr>
      <w:rPr>
        <w:vertAlign w:val="baseline"/>
      </w:rPr>
    </w:lvl>
    <w:lvl w:ilvl="8">
      <w:numFmt w:val="bullet"/>
      <w:lvlText w:val="•"/>
      <w:lvlJc w:val="left"/>
      <w:pPr>
        <w:ind w:left="7080" w:hanging="275"/>
      </w:pPr>
      <w:rPr>
        <w:vertAlign w:val="baseline"/>
      </w:rPr>
    </w:lvl>
  </w:abstractNum>
  <w:abstractNum w:abstractNumId="3" w15:restartNumberingAfterBreak="0">
    <w:nsid w:val="7681116E"/>
    <w:multiLevelType w:val="multilevel"/>
    <w:tmpl w:val="FFFFFFFF"/>
    <w:lvl w:ilvl="0">
      <w:start w:val="1"/>
      <w:numFmt w:val="decimal"/>
      <w:lvlText w:val="%1."/>
      <w:lvlJc w:val="left"/>
      <w:pPr>
        <w:ind w:left="630" w:hanging="360"/>
      </w:pPr>
      <w:rPr>
        <w:rFonts w:ascii="Times New Roman" w:eastAsia="Times New Roman" w:hAnsi="Times New Roman" w:cs="Times New Roman"/>
        <w:b/>
        <w:vertAlign w:val="baseline"/>
      </w:rPr>
    </w:lvl>
    <w:lvl w:ilvl="1">
      <w:start w:val="1"/>
      <w:numFmt w:val="lowerLetter"/>
      <w:lvlText w:val="%2."/>
      <w:lvlJc w:val="left"/>
      <w:pPr>
        <w:ind w:left="135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07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79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51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23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95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67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390" w:hanging="180"/>
      </w:pPr>
      <w:rPr>
        <w:vertAlign w:val="baseline"/>
      </w:rPr>
    </w:lvl>
  </w:abstractNum>
  <w:num w:numId="1" w16cid:durableId="1507402747">
    <w:abstractNumId w:val="1"/>
  </w:num>
  <w:num w:numId="2" w16cid:durableId="1734159114">
    <w:abstractNumId w:val="2"/>
  </w:num>
  <w:num w:numId="3" w16cid:durableId="1761900980">
    <w:abstractNumId w:val="3"/>
  </w:num>
  <w:num w:numId="4" w16cid:durableId="213459069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5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2F26"/>
    <w:rsid w:val="0010778F"/>
    <w:rsid w:val="001422F8"/>
    <w:rsid w:val="001C3648"/>
    <w:rsid w:val="0029146D"/>
    <w:rsid w:val="003172B5"/>
    <w:rsid w:val="00336AD3"/>
    <w:rsid w:val="00342F26"/>
    <w:rsid w:val="00397C07"/>
    <w:rsid w:val="00471725"/>
    <w:rsid w:val="00483A96"/>
    <w:rsid w:val="005112AE"/>
    <w:rsid w:val="0058199B"/>
    <w:rsid w:val="00594E8F"/>
    <w:rsid w:val="006B6D45"/>
    <w:rsid w:val="007347D8"/>
    <w:rsid w:val="00751057"/>
    <w:rsid w:val="00797DB9"/>
    <w:rsid w:val="007F7358"/>
    <w:rsid w:val="0082299D"/>
    <w:rsid w:val="00842B66"/>
    <w:rsid w:val="00852D27"/>
    <w:rsid w:val="0086551E"/>
    <w:rsid w:val="009456AE"/>
    <w:rsid w:val="00A623E9"/>
    <w:rsid w:val="00A95B96"/>
    <w:rsid w:val="00AC5334"/>
    <w:rsid w:val="00BA6B6F"/>
    <w:rsid w:val="00BE23BF"/>
    <w:rsid w:val="00BF5CDC"/>
    <w:rsid w:val="00CC53C9"/>
    <w:rsid w:val="00E21460"/>
    <w:rsid w:val="00E25B5B"/>
    <w:rsid w:val="00E65E08"/>
    <w:rsid w:val="00F83FB0"/>
    <w:rsid w:val="00FA0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75E5E16"/>
  <w15:docId w15:val="{6312238F-5C79-0A4E-9812-691B41969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ind w:left="100"/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F82ED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23A0B"/>
    <w:rPr>
      <w:b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D79E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D79EC"/>
  </w:style>
  <w:style w:type="paragraph" w:styleId="Footer">
    <w:name w:val="footer"/>
    <w:basedOn w:val="Normal"/>
    <w:link w:val="FooterChar"/>
    <w:uiPriority w:val="99"/>
    <w:unhideWhenUsed/>
    <w:rsid w:val="00BD79E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D79EC"/>
  </w:style>
  <w:style w:type="character" w:styleId="PageNumber">
    <w:name w:val="page number"/>
    <w:basedOn w:val="DefaultParagraphFont"/>
    <w:uiPriority w:val="99"/>
    <w:semiHidden/>
    <w:unhideWhenUsed/>
    <w:rsid w:val="00BD79EC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qWHy/YJBeFzlvWgRvQu1TwdUgQ==">CgMxLjA4AHIhMXFrYjBOZEt3NmpNS2ZLMTVlNTRPcGJCb2lHSkltRzJs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3</Pages>
  <Words>217</Words>
  <Characters>1242</Characters>
  <Application>Microsoft Office Word</Application>
  <DocSecurity>0</DocSecurity>
  <Lines>10</Lines>
  <Paragraphs>2</Paragraphs>
  <ScaleCrop>false</ScaleCrop>
  <Company/>
  <LinksUpToDate>false</LinksUpToDate>
  <CharactersWithSpaces>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farisha hossain</cp:lastModifiedBy>
  <cp:revision>32</cp:revision>
  <dcterms:created xsi:type="dcterms:W3CDTF">2025-08-21T10:07:00Z</dcterms:created>
  <dcterms:modified xsi:type="dcterms:W3CDTF">2026-08-20T14:58:00Z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2023-08-27T00:00:00Z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2024-09-02T00:00:00Z</vt:lpwstr>
  </property>
  <property fmtid="{D5CDD505-2E9C-101B-9397-08002B2CF9AE}" pid="5" name="Producer">
    <vt:lpwstr>3-Heights(TM) PDF Security Shell 4.8.25.2 (http://www.pdf-tools.com)</vt:lpwstr>
  </property>
</Properties>
</file>