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e0666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7"/>
          <w:szCs w:val="27"/>
          <w:rtl w:val="0"/>
        </w:rPr>
        <w:t xml:space="preserve">Default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b w:val="1"/>
          <w:color w:val="ff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7"/>
          <w:szCs w:val="27"/>
          <w:rtl w:val="0"/>
        </w:rPr>
        <w:t xml:space="preserve">nickEdits.js  line number 560 .. unminify code 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"contentEditable"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"&lt;br/&gt;"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Change this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"contentEditable"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