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00E48" w14:textId="77777777" w:rsidR="003665EE" w:rsidRDefault="003665EE" w:rsidP="0086474D">
      <w:pPr>
        <w:pStyle w:val="Title"/>
        <w:jc w:val="center"/>
        <w:rPr>
          <w:u w:val="single"/>
        </w:rPr>
      </w:pPr>
    </w:p>
    <w:p w14:paraId="38E498BA" w14:textId="41F6DBEE" w:rsidR="009309C7" w:rsidRPr="0086474D" w:rsidRDefault="009309C7" w:rsidP="0086474D">
      <w:pPr>
        <w:pStyle w:val="Title"/>
        <w:jc w:val="center"/>
        <w:rPr>
          <w:u w:val="single"/>
        </w:rPr>
      </w:pPr>
      <w:r w:rsidRPr="0086474D">
        <w:rPr>
          <w:u w:val="single"/>
        </w:rPr>
        <w:t>D</w:t>
      </w:r>
      <w:r w:rsidR="0086474D" w:rsidRPr="0086474D">
        <w:rPr>
          <w:u w:val="single"/>
        </w:rPr>
        <w:t>ata Warehousing</w:t>
      </w:r>
      <w:r w:rsidRPr="0086474D">
        <w:rPr>
          <w:u w:val="single"/>
        </w:rPr>
        <w:t xml:space="preserve"> &amp; Business Intelligence</w:t>
      </w:r>
    </w:p>
    <w:p w14:paraId="34C3E6FF" w14:textId="526BA3A6" w:rsidR="009309C7" w:rsidRPr="0086474D" w:rsidRDefault="009309C7" w:rsidP="0086474D">
      <w:pPr>
        <w:pStyle w:val="Title"/>
        <w:jc w:val="center"/>
        <w:rPr>
          <w:sz w:val="72"/>
          <w:szCs w:val="72"/>
        </w:rPr>
      </w:pPr>
      <w:r w:rsidRPr="0086474D">
        <w:rPr>
          <w:sz w:val="72"/>
          <w:szCs w:val="72"/>
        </w:rPr>
        <w:t>Project Report</w:t>
      </w:r>
    </w:p>
    <w:p w14:paraId="724192A9" w14:textId="5A818CCB" w:rsidR="009309C7" w:rsidRPr="0086474D" w:rsidRDefault="009309C7" w:rsidP="0086474D">
      <w:pPr>
        <w:pStyle w:val="Title"/>
        <w:jc w:val="center"/>
        <w:rPr>
          <w:sz w:val="72"/>
          <w:szCs w:val="72"/>
        </w:rPr>
      </w:pPr>
      <w:r w:rsidRPr="0086474D">
        <w:rPr>
          <w:sz w:val="72"/>
          <w:szCs w:val="72"/>
        </w:rPr>
        <w:t>FALL 2022</w:t>
      </w:r>
      <w:r w:rsidRPr="0086474D">
        <w:rPr>
          <w:sz w:val="72"/>
          <w:szCs w:val="72"/>
        </w:rPr>
        <w:cr/>
      </w:r>
    </w:p>
    <w:p w14:paraId="316BAD93" w14:textId="0AEEBE5E" w:rsidR="009309C7" w:rsidRDefault="009309C7" w:rsidP="009309C7"/>
    <w:p w14:paraId="0409C716" w14:textId="06274D8B" w:rsidR="009309C7" w:rsidRDefault="009309C7" w:rsidP="009309C7"/>
    <w:p w14:paraId="2CD689F7" w14:textId="3871989B" w:rsidR="009309C7" w:rsidRPr="00AC6A99" w:rsidRDefault="009309C7" w:rsidP="00AC6A99">
      <w:pPr>
        <w:pBdr>
          <w:top w:val="single" w:sz="4" w:space="1" w:color="auto"/>
          <w:left w:val="single" w:sz="4" w:space="4" w:color="auto"/>
          <w:bottom w:val="single" w:sz="4" w:space="1" w:color="auto"/>
          <w:right w:val="single" w:sz="4" w:space="4" w:color="auto"/>
        </w:pBdr>
        <w:jc w:val="center"/>
        <w:rPr>
          <w:sz w:val="36"/>
          <w:szCs w:val="36"/>
        </w:rPr>
      </w:pPr>
      <w:r w:rsidRPr="00AC6A99">
        <w:rPr>
          <w:sz w:val="36"/>
          <w:szCs w:val="36"/>
        </w:rPr>
        <w:t>Name: Abdullah Basharat</w:t>
      </w:r>
    </w:p>
    <w:p w14:paraId="73A0B4C9" w14:textId="6BC136FD" w:rsidR="009309C7" w:rsidRPr="00AC6A99" w:rsidRDefault="009309C7" w:rsidP="00AC6A99">
      <w:pPr>
        <w:pBdr>
          <w:top w:val="single" w:sz="4" w:space="1" w:color="auto"/>
          <w:left w:val="single" w:sz="4" w:space="4" w:color="auto"/>
          <w:bottom w:val="single" w:sz="4" w:space="1" w:color="auto"/>
          <w:right w:val="single" w:sz="4" w:space="4" w:color="auto"/>
        </w:pBdr>
        <w:jc w:val="center"/>
        <w:rPr>
          <w:sz w:val="36"/>
          <w:szCs w:val="36"/>
        </w:rPr>
      </w:pPr>
      <w:r w:rsidRPr="00AC6A99">
        <w:rPr>
          <w:sz w:val="36"/>
          <w:szCs w:val="36"/>
        </w:rPr>
        <w:t>Roll No: 20i-2446</w:t>
      </w:r>
    </w:p>
    <w:p w14:paraId="24505146" w14:textId="199D15F4" w:rsidR="009309C7" w:rsidRPr="00AC6A99" w:rsidRDefault="009309C7" w:rsidP="00AC6A99">
      <w:pPr>
        <w:pBdr>
          <w:top w:val="single" w:sz="4" w:space="1" w:color="auto"/>
          <w:left w:val="single" w:sz="4" w:space="4" w:color="auto"/>
          <w:bottom w:val="single" w:sz="4" w:space="1" w:color="auto"/>
          <w:right w:val="single" w:sz="4" w:space="4" w:color="auto"/>
        </w:pBdr>
        <w:jc w:val="center"/>
        <w:rPr>
          <w:sz w:val="36"/>
          <w:szCs w:val="36"/>
        </w:rPr>
      </w:pPr>
      <w:r w:rsidRPr="00AC6A99">
        <w:rPr>
          <w:sz w:val="36"/>
          <w:szCs w:val="36"/>
        </w:rPr>
        <w:t>Submitted to: Dr Asif Naeem</w:t>
      </w:r>
    </w:p>
    <w:p w14:paraId="00E44A13" w14:textId="3A5FFA2C" w:rsidR="009309C7" w:rsidRDefault="009309C7" w:rsidP="009309C7"/>
    <w:p w14:paraId="10F56D9D" w14:textId="77777777" w:rsidR="009309C7" w:rsidRDefault="009309C7" w:rsidP="009309C7"/>
    <w:p w14:paraId="302A7692" w14:textId="77777777" w:rsidR="009309C7" w:rsidRDefault="009309C7" w:rsidP="009309C7"/>
    <w:p w14:paraId="4F112D1F" w14:textId="77777777" w:rsidR="009309C7" w:rsidRDefault="009309C7" w:rsidP="009309C7"/>
    <w:p w14:paraId="60B01B75" w14:textId="77777777" w:rsidR="009309C7" w:rsidRDefault="009309C7" w:rsidP="009309C7"/>
    <w:p w14:paraId="0EAF62EF" w14:textId="77777777" w:rsidR="009309C7" w:rsidRDefault="009309C7" w:rsidP="009309C7"/>
    <w:p w14:paraId="4E86D6DA" w14:textId="77777777" w:rsidR="009309C7" w:rsidRDefault="009309C7" w:rsidP="009309C7"/>
    <w:p w14:paraId="22D9B9B7" w14:textId="77777777" w:rsidR="009309C7" w:rsidRDefault="009309C7" w:rsidP="009309C7"/>
    <w:p w14:paraId="2D7CFA19" w14:textId="74FAE5CB" w:rsidR="00F707D5" w:rsidRDefault="00F707D5" w:rsidP="00F707D5">
      <w:pPr>
        <w:pStyle w:val="Heading1"/>
      </w:pPr>
      <w:r>
        <w:lastRenderedPageBreak/>
        <w:t>Overview</w:t>
      </w:r>
    </w:p>
    <w:p w14:paraId="548E6F11" w14:textId="5B0F728D" w:rsidR="00F707D5" w:rsidRDefault="00F707D5" w:rsidP="00F707D5">
      <w:r>
        <w:t>In this project, we made a warehouse of a renowned retail store ‘Metro – Cash and Carry’ through ETL process. It demands certain OLAP queries which require a Warehouse. To Implement a warehouse, we were given a Sample Data Stream of transactions which are done at the retail store</w:t>
      </w:r>
      <w:r w:rsidR="00674EDD">
        <w:t xml:space="preserve"> and two tables of master data</w:t>
      </w:r>
      <w:r>
        <w:t xml:space="preserve">. We had to perform its MESH-JOIN with Master Data and send all the data to warehouse. </w:t>
      </w:r>
    </w:p>
    <w:p w14:paraId="68A8718D" w14:textId="77777777" w:rsidR="00674EDD" w:rsidRDefault="00F707D5" w:rsidP="00F707D5">
      <w:r>
        <w:t xml:space="preserve">The Mesh-Join part was </w:t>
      </w:r>
      <w:r w:rsidR="00674EDD">
        <w:t>implemented on Eclipse through JAVA.</w:t>
      </w:r>
    </w:p>
    <w:p w14:paraId="5146313D" w14:textId="1843410F" w:rsidR="00F707D5" w:rsidRDefault="00674EDD" w:rsidP="00F707D5">
      <w:r>
        <w:t xml:space="preserve">The Warehouse was made </w:t>
      </w:r>
      <w:r w:rsidR="00AC6A99">
        <w:t>using SQL Workbench</w:t>
      </w:r>
    </w:p>
    <w:p w14:paraId="584E98E7" w14:textId="2460E09B" w:rsidR="00F707D5" w:rsidRPr="00F707D5" w:rsidRDefault="00F707D5" w:rsidP="00F707D5"/>
    <w:p w14:paraId="0F0D3D3C" w14:textId="3F72ADA9" w:rsidR="009309C7" w:rsidRDefault="00F707D5" w:rsidP="00F707D5">
      <w:pPr>
        <w:pStyle w:val="Heading1"/>
      </w:pPr>
      <w:r>
        <w:t>Schema</w:t>
      </w:r>
    </w:p>
    <w:p w14:paraId="3C492AC9" w14:textId="355F20B0" w:rsidR="009309C7" w:rsidRDefault="009309C7" w:rsidP="009309C7"/>
    <w:p w14:paraId="1D75C6E6" w14:textId="1E8690DB" w:rsidR="009309C7" w:rsidRDefault="009309C7" w:rsidP="009309C7">
      <w:r>
        <w:t xml:space="preserve">We have implemented a </w:t>
      </w:r>
      <w:r w:rsidRPr="009309C7">
        <w:rPr>
          <w:b/>
          <w:bCs/>
        </w:rPr>
        <w:t>Star Schema</w:t>
      </w:r>
      <w:r>
        <w:t xml:space="preserve"> for Data Warehouse </w:t>
      </w:r>
    </w:p>
    <w:p w14:paraId="438A2E2A" w14:textId="1603DB23" w:rsidR="009309C7" w:rsidRDefault="009309C7" w:rsidP="009309C7">
      <w:pPr>
        <w:pStyle w:val="Heading2"/>
      </w:pPr>
      <w:r>
        <w:t>Dimension Tables:</w:t>
      </w:r>
    </w:p>
    <w:p w14:paraId="2CFA91FA" w14:textId="13B41527" w:rsidR="009309C7" w:rsidRDefault="009309C7" w:rsidP="009309C7">
      <w:r>
        <w:t>There are 5 Dimension Tables:</w:t>
      </w:r>
    </w:p>
    <w:p w14:paraId="7E9C3A5A" w14:textId="2B6FEEE3" w:rsidR="009309C7" w:rsidRDefault="009309C7" w:rsidP="009309C7">
      <w:pPr>
        <w:pStyle w:val="ListParagraph"/>
        <w:numPr>
          <w:ilvl w:val="0"/>
          <w:numId w:val="1"/>
        </w:numPr>
      </w:pPr>
      <w:r>
        <w:t>Customers</w:t>
      </w:r>
    </w:p>
    <w:p w14:paraId="1CD1BDA3" w14:textId="4BD5AF3F" w:rsidR="00222D99" w:rsidRDefault="009309C7" w:rsidP="00222D99">
      <w:pPr>
        <w:pStyle w:val="ListParagraph"/>
        <w:numPr>
          <w:ilvl w:val="0"/>
          <w:numId w:val="3"/>
        </w:numPr>
      </w:pPr>
      <w:r w:rsidRPr="00222D99">
        <w:rPr>
          <w:b/>
          <w:bCs/>
        </w:rPr>
        <w:t>Customers</w:t>
      </w:r>
      <w:r>
        <w:t xml:space="preserve"> (</w:t>
      </w:r>
      <w:r w:rsidRPr="009309C7">
        <w:rPr>
          <w:u w:val="single"/>
        </w:rPr>
        <w:t>CUSTOMER_</w:t>
      </w:r>
      <w:r w:rsidR="00E71C0B" w:rsidRPr="009309C7">
        <w:rPr>
          <w:u w:val="single"/>
        </w:rPr>
        <w:t>ID</w:t>
      </w:r>
      <w:r w:rsidR="00E71C0B">
        <w:t>, CUSTOMER</w:t>
      </w:r>
      <w:r>
        <w:t>_NAME)</w:t>
      </w:r>
    </w:p>
    <w:p w14:paraId="68BC3B86" w14:textId="7B8F2800" w:rsidR="009309C7" w:rsidRDefault="009309C7" w:rsidP="009309C7">
      <w:pPr>
        <w:pStyle w:val="ListParagraph"/>
        <w:numPr>
          <w:ilvl w:val="0"/>
          <w:numId w:val="1"/>
        </w:numPr>
      </w:pPr>
      <w:r>
        <w:t>Products</w:t>
      </w:r>
    </w:p>
    <w:p w14:paraId="3DFE7F70" w14:textId="01B91FD1" w:rsidR="009309C7" w:rsidRDefault="00E71C0B" w:rsidP="009309C7">
      <w:pPr>
        <w:pStyle w:val="ListParagraph"/>
        <w:numPr>
          <w:ilvl w:val="0"/>
          <w:numId w:val="3"/>
        </w:numPr>
      </w:pPr>
      <w:r w:rsidRPr="00222D99">
        <w:rPr>
          <w:b/>
          <w:bCs/>
        </w:rPr>
        <w:t>Products</w:t>
      </w:r>
      <w:r w:rsidR="009309C7">
        <w:t xml:space="preserve"> (</w:t>
      </w:r>
      <w:r>
        <w:rPr>
          <w:u w:val="single"/>
        </w:rPr>
        <w:t>PRODUCT</w:t>
      </w:r>
      <w:r w:rsidR="009309C7" w:rsidRPr="009309C7">
        <w:rPr>
          <w:u w:val="single"/>
        </w:rPr>
        <w:t>_</w:t>
      </w:r>
      <w:r w:rsidRPr="009309C7">
        <w:rPr>
          <w:u w:val="single"/>
        </w:rPr>
        <w:t>ID</w:t>
      </w:r>
      <w:r>
        <w:t>, PRODUCT</w:t>
      </w:r>
      <w:r w:rsidR="009309C7">
        <w:t>_NAME)</w:t>
      </w:r>
    </w:p>
    <w:p w14:paraId="1329516F" w14:textId="36063E36" w:rsidR="009309C7" w:rsidRDefault="009309C7" w:rsidP="009309C7">
      <w:pPr>
        <w:pStyle w:val="ListParagraph"/>
        <w:numPr>
          <w:ilvl w:val="0"/>
          <w:numId w:val="1"/>
        </w:numPr>
      </w:pPr>
      <w:r>
        <w:t>Stores</w:t>
      </w:r>
    </w:p>
    <w:p w14:paraId="288D7AAF" w14:textId="73A64076" w:rsidR="00E71C0B" w:rsidRDefault="00E71C0B" w:rsidP="00E71C0B">
      <w:pPr>
        <w:pStyle w:val="ListParagraph"/>
        <w:numPr>
          <w:ilvl w:val="0"/>
          <w:numId w:val="3"/>
        </w:numPr>
      </w:pPr>
      <w:r w:rsidRPr="00222D99">
        <w:rPr>
          <w:b/>
          <w:bCs/>
        </w:rPr>
        <w:t>Stores</w:t>
      </w:r>
      <w:r>
        <w:t xml:space="preserve"> (</w:t>
      </w:r>
      <w:r w:rsidRPr="00E71C0B">
        <w:rPr>
          <w:u w:val="single"/>
        </w:rPr>
        <w:t>STORE_ID</w:t>
      </w:r>
      <w:r>
        <w:t>, STORE_NAME)</w:t>
      </w:r>
    </w:p>
    <w:p w14:paraId="13D53F88" w14:textId="4C03F4C3" w:rsidR="009309C7" w:rsidRDefault="009309C7" w:rsidP="009309C7">
      <w:pPr>
        <w:pStyle w:val="ListParagraph"/>
        <w:numPr>
          <w:ilvl w:val="0"/>
          <w:numId w:val="1"/>
        </w:numPr>
      </w:pPr>
      <w:r>
        <w:t>Suppliers</w:t>
      </w:r>
    </w:p>
    <w:p w14:paraId="4ED1CD75" w14:textId="25F25597" w:rsidR="00E71C0B" w:rsidRDefault="00E71C0B" w:rsidP="00E71C0B">
      <w:pPr>
        <w:pStyle w:val="ListParagraph"/>
        <w:numPr>
          <w:ilvl w:val="0"/>
          <w:numId w:val="3"/>
        </w:numPr>
      </w:pPr>
      <w:r w:rsidRPr="00222D99">
        <w:rPr>
          <w:b/>
          <w:bCs/>
        </w:rPr>
        <w:t>Supplier</w:t>
      </w:r>
      <w:r>
        <w:t xml:space="preserve"> (</w:t>
      </w:r>
      <w:r w:rsidRPr="00E71C0B">
        <w:rPr>
          <w:u w:val="single"/>
        </w:rPr>
        <w:t>SUPPLIER_ID</w:t>
      </w:r>
      <w:r>
        <w:t>, SUPPLIER_NAME)</w:t>
      </w:r>
    </w:p>
    <w:p w14:paraId="339E302F" w14:textId="1F86A8AF" w:rsidR="009309C7" w:rsidRDefault="009309C7" w:rsidP="009309C7">
      <w:pPr>
        <w:pStyle w:val="ListParagraph"/>
        <w:numPr>
          <w:ilvl w:val="0"/>
          <w:numId w:val="1"/>
        </w:numPr>
      </w:pPr>
      <w:r>
        <w:t>Time</w:t>
      </w:r>
    </w:p>
    <w:p w14:paraId="0C020FE1" w14:textId="683D7624" w:rsidR="00E71C0B" w:rsidRDefault="00E71C0B" w:rsidP="00E71C0B">
      <w:pPr>
        <w:pStyle w:val="ListParagraph"/>
        <w:numPr>
          <w:ilvl w:val="0"/>
          <w:numId w:val="3"/>
        </w:numPr>
      </w:pPr>
      <w:r w:rsidRPr="00222D99">
        <w:rPr>
          <w:b/>
          <w:bCs/>
        </w:rPr>
        <w:t>Time</w:t>
      </w:r>
      <w:r>
        <w:t xml:space="preserve"> (</w:t>
      </w:r>
      <w:r w:rsidRPr="00E71C0B">
        <w:rPr>
          <w:u w:val="single"/>
        </w:rPr>
        <w:t>TIME_ID</w:t>
      </w:r>
      <w:r>
        <w:t>, TIME_DATE, T_DAY, T_MONTH, T_QUARTER, T_YEAR)</w:t>
      </w:r>
    </w:p>
    <w:p w14:paraId="1DC70ACC" w14:textId="77F603E8" w:rsidR="00222D99" w:rsidRDefault="00222D99" w:rsidP="00222D99">
      <w:pPr>
        <w:pStyle w:val="ListParagraph"/>
      </w:pPr>
    </w:p>
    <w:p w14:paraId="3400C648" w14:textId="77777777" w:rsidR="00222D99" w:rsidRDefault="00222D99" w:rsidP="00222D99">
      <w:pPr>
        <w:pStyle w:val="ListParagraph"/>
      </w:pPr>
    </w:p>
    <w:p w14:paraId="6CB09E89" w14:textId="5FB0D422" w:rsidR="009309C7" w:rsidRDefault="009309C7" w:rsidP="00222D99">
      <w:pPr>
        <w:pStyle w:val="ListParagraph"/>
        <w:numPr>
          <w:ilvl w:val="0"/>
          <w:numId w:val="2"/>
        </w:numPr>
      </w:pPr>
      <w:r>
        <w:t>Main Fact Table:</w:t>
      </w:r>
    </w:p>
    <w:p w14:paraId="6013C043" w14:textId="77777777" w:rsidR="00222D99" w:rsidRDefault="00222D99" w:rsidP="00222D99">
      <w:pPr>
        <w:pStyle w:val="ListParagraph"/>
      </w:pPr>
    </w:p>
    <w:p w14:paraId="7D7ABCF7" w14:textId="75C468DF" w:rsidR="00222D99" w:rsidRDefault="009309C7" w:rsidP="00222D99">
      <w:pPr>
        <w:pStyle w:val="ListParagraph"/>
      </w:pPr>
      <w:r w:rsidRPr="00222D99">
        <w:rPr>
          <w:b/>
          <w:bCs/>
        </w:rPr>
        <w:t>Transactions</w:t>
      </w:r>
      <w:r w:rsidR="00222D99">
        <w:t xml:space="preserve"> (</w:t>
      </w:r>
      <w:r w:rsidR="00222D99" w:rsidRPr="00222D99">
        <w:rPr>
          <w:u w:val="single"/>
        </w:rPr>
        <w:t>TRANSACTION_ID</w:t>
      </w:r>
      <w:r w:rsidR="00222D99">
        <w:t xml:space="preserve">, </w:t>
      </w:r>
      <w:r w:rsidR="00222D99" w:rsidRPr="00222D99">
        <w:rPr>
          <w:i/>
          <w:iCs/>
          <w:u w:val="single"/>
        </w:rPr>
        <w:t>PRODUCT_ID</w:t>
      </w:r>
      <w:r w:rsidR="00222D99">
        <w:t xml:space="preserve">, </w:t>
      </w:r>
      <w:r w:rsidR="00222D99" w:rsidRPr="00222D99">
        <w:rPr>
          <w:i/>
          <w:iCs/>
          <w:u w:val="single"/>
        </w:rPr>
        <w:t>CUSTOMER_ID</w:t>
      </w:r>
      <w:r w:rsidR="00222D99">
        <w:t xml:space="preserve">, </w:t>
      </w:r>
      <w:r w:rsidR="00222D99" w:rsidRPr="00222D99">
        <w:rPr>
          <w:i/>
          <w:iCs/>
          <w:u w:val="single"/>
        </w:rPr>
        <w:t>TIME_ID</w:t>
      </w:r>
      <w:r w:rsidR="00222D99">
        <w:t xml:space="preserve">, </w:t>
      </w:r>
      <w:r w:rsidR="00222D99" w:rsidRPr="00222D99">
        <w:rPr>
          <w:i/>
          <w:iCs/>
          <w:u w:val="single"/>
        </w:rPr>
        <w:t>STORE_ID</w:t>
      </w:r>
      <w:r w:rsidR="00222D99">
        <w:t xml:space="preserve">, </w:t>
      </w:r>
      <w:r w:rsidR="00222D99" w:rsidRPr="00222D99">
        <w:rPr>
          <w:i/>
          <w:iCs/>
          <w:u w:val="single"/>
        </w:rPr>
        <w:t>SUPPLIER_ID</w:t>
      </w:r>
      <w:r w:rsidR="00222D99">
        <w:t xml:space="preserve">, </w:t>
      </w:r>
      <w:r w:rsidR="00FF407E">
        <w:t xml:space="preserve">QUANTITY, </w:t>
      </w:r>
      <w:r w:rsidR="00222D99">
        <w:t>SALE,)</w:t>
      </w:r>
    </w:p>
    <w:p w14:paraId="56227E2F" w14:textId="2D0EA718" w:rsidR="00A15BB3" w:rsidRDefault="00A15BB3" w:rsidP="00222D99">
      <w:pPr>
        <w:pStyle w:val="ListParagraph"/>
      </w:pPr>
    </w:p>
    <w:p w14:paraId="262D031C" w14:textId="77777777" w:rsidR="00AA0A1C" w:rsidRDefault="00AA0A1C" w:rsidP="00222D99">
      <w:pPr>
        <w:pStyle w:val="ListParagraph"/>
      </w:pPr>
    </w:p>
    <w:p w14:paraId="4F2FA4E2" w14:textId="77777777" w:rsidR="00944B46" w:rsidRDefault="00944B46" w:rsidP="00222D99">
      <w:pPr>
        <w:pStyle w:val="ListParagraph"/>
        <w:rPr>
          <w:noProof/>
        </w:rPr>
      </w:pPr>
    </w:p>
    <w:p w14:paraId="20395DEE" w14:textId="53D53852" w:rsidR="00944B46" w:rsidRDefault="00944B46" w:rsidP="00222D99">
      <w:pPr>
        <w:pStyle w:val="ListParagraph"/>
        <w:rPr>
          <w:noProof/>
        </w:rPr>
      </w:pPr>
    </w:p>
    <w:p w14:paraId="35DE78DB" w14:textId="32CF45F2" w:rsidR="00944B46" w:rsidRDefault="00944B46" w:rsidP="00222D99">
      <w:pPr>
        <w:pStyle w:val="ListParagraph"/>
        <w:rPr>
          <w:noProof/>
        </w:rPr>
      </w:pPr>
    </w:p>
    <w:p w14:paraId="54BB2D54" w14:textId="2BC6D63E" w:rsidR="00944B46" w:rsidRDefault="00944B46" w:rsidP="00222D99">
      <w:pPr>
        <w:pStyle w:val="ListParagraph"/>
        <w:rPr>
          <w:noProof/>
        </w:rPr>
      </w:pPr>
    </w:p>
    <w:p w14:paraId="0615E37E" w14:textId="10C4F985" w:rsidR="00944B46" w:rsidRDefault="00944B46" w:rsidP="00222D99">
      <w:pPr>
        <w:pStyle w:val="ListParagraph"/>
        <w:rPr>
          <w:noProof/>
        </w:rPr>
      </w:pPr>
    </w:p>
    <w:p w14:paraId="6FA52540" w14:textId="2D930276" w:rsidR="00944B46" w:rsidRDefault="00944B46" w:rsidP="00222D99">
      <w:pPr>
        <w:pStyle w:val="ListParagraph"/>
        <w:rPr>
          <w:noProof/>
        </w:rPr>
      </w:pPr>
    </w:p>
    <w:p w14:paraId="7BD2263B" w14:textId="48119C92" w:rsidR="00944B46" w:rsidRDefault="00944B46" w:rsidP="00222D99">
      <w:pPr>
        <w:pStyle w:val="ListParagraph"/>
        <w:rPr>
          <w:noProof/>
        </w:rPr>
      </w:pPr>
    </w:p>
    <w:p w14:paraId="66B05FAF" w14:textId="1753A3D4" w:rsidR="00944B46" w:rsidRDefault="00944B46" w:rsidP="00222D99">
      <w:pPr>
        <w:pStyle w:val="ListParagraph"/>
        <w:rPr>
          <w:noProof/>
        </w:rPr>
      </w:pPr>
    </w:p>
    <w:p w14:paraId="7EC0BB07" w14:textId="42D3F287" w:rsidR="00944B46" w:rsidRDefault="00944B46" w:rsidP="00222D99">
      <w:pPr>
        <w:pStyle w:val="ListParagraph"/>
        <w:rPr>
          <w:noProof/>
        </w:rPr>
      </w:pPr>
    </w:p>
    <w:p w14:paraId="580C0FF7" w14:textId="77777777" w:rsidR="00944B46" w:rsidRDefault="00944B46" w:rsidP="00222D99">
      <w:pPr>
        <w:pStyle w:val="ListParagraph"/>
        <w:rPr>
          <w:noProof/>
        </w:rPr>
      </w:pPr>
    </w:p>
    <w:p w14:paraId="01312F9B" w14:textId="45848351" w:rsidR="00A15BB3" w:rsidRDefault="00DD65B7" w:rsidP="00222D99">
      <w:pPr>
        <w:pStyle w:val="ListParagraph"/>
      </w:pPr>
      <w:r>
        <w:rPr>
          <w:noProof/>
        </w:rPr>
        <w:drawing>
          <wp:inline distT="0" distB="0" distL="0" distR="0" wp14:anchorId="3AE34444" wp14:editId="4C03E0FE">
            <wp:extent cx="5943600" cy="469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91380"/>
                    </a:xfrm>
                    <a:prstGeom prst="rect">
                      <a:avLst/>
                    </a:prstGeom>
                    <a:noFill/>
                    <a:ln>
                      <a:noFill/>
                    </a:ln>
                  </pic:spPr>
                </pic:pic>
              </a:graphicData>
            </a:graphic>
          </wp:inline>
        </w:drawing>
      </w:r>
    </w:p>
    <w:p w14:paraId="1DC0D565" w14:textId="09C73440" w:rsidR="00944B46" w:rsidRDefault="00944B46" w:rsidP="00222D99">
      <w:pPr>
        <w:pStyle w:val="ListParagraph"/>
      </w:pPr>
    </w:p>
    <w:p w14:paraId="3A2C2356" w14:textId="4A547AE6" w:rsidR="00944B46" w:rsidRDefault="00944B46" w:rsidP="00222D99">
      <w:pPr>
        <w:pStyle w:val="ListParagraph"/>
      </w:pPr>
    </w:p>
    <w:p w14:paraId="25FBAF89" w14:textId="1777C085" w:rsidR="00944B46" w:rsidRDefault="00944B46" w:rsidP="00222D99">
      <w:pPr>
        <w:pStyle w:val="ListParagraph"/>
      </w:pPr>
    </w:p>
    <w:p w14:paraId="68217A11" w14:textId="6754D084" w:rsidR="0054478E" w:rsidRDefault="0054478E" w:rsidP="00222D99">
      <w:pPr>
        <w:pStyle w:val="ListParagraph"/>
      </w:pPr>
    </w:p>
    <w:p w14:paraId="09276945" w14:textId="47FE33E3" w:rsidR="0054478E" w:rsidRDefault="0054478E" w:rsidP="0086474D"/>
    <w:p w14:paraId="7E1971AA" w14:textId="77777777" w:rsidR="0054478E" w:rsidRDefault="0054478E" w:rsidP="00222D99">
      <w:pPr>
        <w:pStyle w:val="ListParagraph"/>
      </w:pPr>
    </w:p>
    <w:p w14:paraId="19F36A77" w14:textId="56AC48BF" w:rsidR="00944B46" w:rsidRDefault="0054478E" w:rsidP="0054478E">
      <w:pPr>
        <w:pStyle w:val="Heading1"/>
      </w:pPr>
      <w:r>
        <w:t xml:space="preserve">MESHJOIN Algorithm </w:t>
      </w:r>
    </w:p>
    <w:p w14:paraId="2A6FA0C7" w14:textId="25590125" w:rsidR="0054478E" w:rsidRDefault="0054478E" w:rsidP="0054478E"/>
    <w:p w14:paraId="628DBAB6" w14:textId="3A3E4D39" w:rsidR="00CB07AD" w:rsidRDefault="00CB07AD" w:rsidP="0054478E">
      <w:r>
        <w:lastRenderedPageBreak/>
        <w:t>Get</w:t>
      </w:r>
      <w:r w:rsidR="00A02112">
        <w:t xml:space="preserve"> partitions</w:t>
      </w:r>
    </w:p>
    <w:p w14:paraId="05DC777B" w14:textId="7C6EA1B3" w:rsidR="0054478E" w:rsidRDefault="0054478E" w:rsidP="0054478E">
      <w:r>
        <w:t xml:space="preserve">For </w:t>
      </w:r>
      <w:proofErr w:type="gramStart"/>
      <w:r>
        <w:t>( i</w:t>
      </w:r>
      <w:proofErr w:type="gramEnd"/>
      <w:r>
        <w:t>=0 to No of Partitions of Stream/Transactional Data)</w:t>
      </w:r>
    </w:p>
    <w:p w14:paraId="2204769E" w14:textId="77777777" w:rsidR="0054478E" w:rsidRDefault="0054478E" w:rsidP="0054478E">
      <w:r>
        <w:t>{</w:t>
      </w:r>
    </w:p>
    <w:p w14:paraId="08E8BF9E" w14:textId="0809DA51" w:rsidR="00FF06DF" w:rsidRDefault="0054478E" w:rsidP="00FF06DF">
      <w:r>
        <w:tab/>
      </w:r>
      <w:r w:rsidR="00CB07AD" w:rsidRPr="00CB07AD">
        <w:t>Map</w:t>
      </w:r>
      <w:r w:rsidR="00CB07AD">
        <w:t xml:space="preserve"> </w:t>
      </w:r>
      <w:r w:rsidR="00CB07AD" w:rsidRPr="00CB07AD">
        <w:t>&lt;List&lt;String&gt;, List&lt;String&gt;</w:t>
      </w:r>
      <w:r w:rsidR="00CB07AD">
        <w:t xml:space="preserve"> </w:t>
      </w:r>
      <w:r w:rsidR="00CB07AD" w:rsidRPr="00CB07AD">
        <w:t>&gt; hm = new</w:t>
      </w:r>
      <w:r w:rsidR="00CB07AD">
        <w:t xml:space="preserve"> </w:t>
      </w:r>
      <w:r w:rsidR="00CB07AD" w:rsidRPr="00CB07AD">
        <w:t>HashMap</w:t>
      </w:r>
      <w:r w:rsidR="00CB07AD">
        <w:tab/>
        <w:t>//List of Key and Value Pairs</w:t>
      </w:r>
      <w:r w:rsidR="00CB07AD">
        <w:tab/>
      </w:r>
    </w:p>
    <w:p w14:paraId="71D87FAB" w14:textId="087CE34E" w:rsidR="00FF06DF" w:rsidRDefault="00FF06DF" w:rsidP="00FF06DF">
      <w:pPr>
        <w:ind w:left="4320" w:hanging="3600"/>
      </w:pPr>
      <w:r>
        <w:t>S &lt;- Partition [i]</w:t>
      </w:r>
      <w:r>
        <w:tab/>
        <w:t>//</w:t>
      </w:r>
      <w:r w:rsidRPr="00FF06DF">
        <w:t xml:space="preserve"> </w:t>
      </w:r>
      <w:r>
        <w:t>Add data of Partition [i] to HashMap</w:t>
      </w:r>
    </w:p>
    <w:p w14:paraId="60F4AA99" w14:textId="0F9F11E1" w:rsidR="00CB07AD" w:rsidRDefault="00A02112" w:rsidP="00FF06DF">
      <w:pPr>
        <w:ind w:left="4320" w:hanging="3600"/>
      </w:pPr>
      <w:r>
        <w:t>M</w:t>
      </w:r>
      <w:r w:rsidR="00FF06DF">
        <w:t xml:space="preserve"> &lt;-ReadMasterData</w:t>
      </w:r>
      <w:r>
        <w:t>1</w:t>
      </w:r>
      <w:r w:rsidR="00FF06DF">
        <w:t>()</w:t>
      </w:r>
      <w:r w:rsidR="00CB07AD">
        <w:tab/>
      </w:r>
      <w:r w:rsidR="00FF06DF">
        <w:t>//Add Master Data</w:t>
      </w:r>
    </w:p>
    <w:p w14:paraId="5B6ED3FC" w14:textId="5BA2BDEB" w:rsidR="0054478E" w:rsidRDefault="00FF06DF" w:rsidP="0054478E">
      <w:r>
        <w:tab/>
        <w:t>While true:</w:t>
      </w:r>
    </w:p>
    <w:p w14:paraId="0D5CD44A" w14:textId="4933A416" w:rsidR="00FF06DF" w:rsidRDefault="00FF06DF" w:rsidP="0054478E">
      <w:r>
        <w:tab/>
      </w:r>
      <w:r>
        <w:tab/>
      </w:r>
      <w:r w:rsidR="00A02112">
        <w:t>i</w:t>
      </w:r>
      <w:r>
        <w:t>f</w:t>
      </w:r>
      <w:r w:rsidR="00A02112">
        <w:t xml:space="preserve"> </w:t>
      </w:r>
      <w:r>
        <w:t xml:space="preserve">(Partition_Tuple.Key in </w:t>
      </w:r>
      <w:r w:rsidR="00A02112">
        <w:t>M</w:t>
      </w:r>
      <w:r>
        <w:t>)</w:t>
      </w:r>
    </w:p>
    <w:p w14:paraId="2A83D1B4" w14:textId="0B6C3E3B" w:rsidR="00FF06DF" w:rsidRDefault="00FF06DF" w:rsidP="00FF06DF">
      <w:pPr>
        <w:ind w:left="1440"/>
      </w:pPr>
      <w:r w:rsidRPr="00A02112">
        <w:rPr>
          <w:sz w:val="22"/>
          <w:szCs w:val="22"/>
        </w:rPr>
        <w:t xml:space="preserve">Add </w:t>
      </w:r>
      <w:r w:rsidR="00A02112">
        <w:t>M</w:t>
      </w:r>
      <w:r w:rsidRPr="00A02112">
        <w:rPr>
          <w:sz w:val="22"/>
          <w:szCs w:val="22"/>
        </w:rPr>
        <w:t xml:space="preserve">’s </w:t>
      </w:r>
      <w:r w:rsidR="00A02112">
        <w:t>values</w:t>
      </w:r>
      <w:r w:rsidRPr="00A02112">
        <w:rPr>
          <w:sz w:val="22"/>
          <w:szCs w:val="22"/>
        </w:rPr>
        <w:t xml:space="preserve"> (or joinable attribute) into </w:t>
      </w:r>
      <w:r w:rsidR="00A02112" w:rsidRPr="00A02112">
        <w:rPr>
          <w:sz w:val="22"/>
          <w:szCs w:val="22"/>
        </w:rPr>
        <w:t>HashMap</w:t>
      </w:r>
    </w:p>
    <w:p w14:paraId="5EB05EA9" w14:textId="502148E6" w:rsidR="00FF06DF" w:rsidRDefault="00A02112" w:rsidP="0054478E">
      <w:r>
        <w:t xml:space="preserve">Thread insertion (HashMap) </w:t>
      </w:r>
    </w:p>
    <w:p w14:paraId="3B3E52C7" w14:textId="03256412" w:rsidR="0054478E" w:rsidRDefault="0054478E" w:rsidP="0054478E">
      <w:r>
        <w:t>}</w:t>
      </w:r>
    </w:p>
    <w:p w14:paraId="4C7CAA48" w14:textId="659D5849" w:rsidR="00A02112" w:rsidRDefault="00A02112" w:rsidP="0054478E"/>
    <w:p w14:paraId="6050C7FA" w14:textId="09D4A16F" w:rsidR="00A02112" w:rsidRDefault="009A1D6F" w:rsidP="009A1D6F">
      <w:pPr>
        <w:pStyle w:val="Heading1"/>
      </w:pPr>
      <w:r>
        <w:t>Short Comings of Mesh Join</w:t>
      </w:r>
    </w:p>
    <w:p w14:paraId="3D41E17D" w14:textId="18EF0849" w:rsidR="009A1D6F" w:rsidRDefault="00AA0A1C" w:rsidP="00E07B9E">
      <w:pPr>
        <w:pStyle w:val="ListParagraph"/>
        <w:numPr>
          <w:ilvl w:val="0"/>
          <w:numId w:val="4"/>
        </w:numPr>
      </w:pPr>
      <w:r>
        <w:t xml:space="preserve">The Retail Data is not normally distributed among the Master data tables. So, if there’s any </w:t>
      </w:r>
      <w:r w:rsidR="00E07B9E">
        <w:t>way,</w:t>
      </w:r>
      <w:r>
        <w:t xml:space="preserve"> we know which product has more sales so during Mesh Join Comparisons we know which product is going to have more frequent matching we can reduce the I/O operation which reduces the chances of delay in streaming.</w:t>
      </w:r>
    </w:p>
    <w:p w14:paraId="277DEDEF" w14:textId="7ECCE9F0" w:rsidR="00AA0A1C" w:rsidRDefault="000560D4" w:rsidP="00E07B9E">
      <w:pPr>
        <w:pStyle w:val="ListParagraph"/>
        <w:numPr>
          <w:ilvl w:val="0"/>
          <w:numId w:val="4"/>
        </w:numPr>
      </w:pPr>
      <w:r>
        <w:t xml:space="preserve">All the Master Data is loaded sequentially and there’s high probability that tuple loaded from Master Data does not join with any stream tuple present in HashMap so a mechanism should be in place </w:t>
      </w:r>
      <w:r w:rsidR="00AC6A99">
        <w:t>so</w:t>
      </w:r>
      <w:r>
        <w:t xml:space="preserve"> Only useful part of Master Data is loaded from disk and checked</w:t>
      </w:r>
      <w:r w:rsidR="00AC6A99">
        <w:t>.</w:t>
      </w:r>
    </w:p>
    <w:p w14:paraId="1637A037" w14:textId="02D67A9E" w:rsidR="00AC6A99" w:rsidRDefault="00AA5286" w:rsidP="00AA5286">
      <w:pPr>
        <w:pStyle w:val="Heading1"/>
      </w:pPr>
      <w:r>
        <w:t>Outputs:</w:t>
      </w:r>
    </w:p>
    <w:p w14:paraId="792AA276" w14:textId="73A7895E" w:rsidR="00AA5286" w:rsidRDefault="00AA5286" w:rsidP="00AA5286"/>
    <w:p w14:paraId="7D4DDFB1" w14:textId="3299E9EC" w:rsidR="00AA5286" w:rsidRDefault="00AA5286" w:rsidP="00AA5286">
      <w:pPr>
        <w:pStyle w:val="Heading2"/>
      </w:pPr>
      <w:r>
        <w:lastRenderedPageBreak/>
        <w:t>Q1</w:t>
      </w:r>
    </w:p>
    <w:p w14:paraId="55AFE1F8" w14:textId="7893994E" w:rsidR="00AA5286" w:rsidRPr="00AA5286" w:rsidRDefault="00AA5286" w:rsidP="00AA5286">
      <w:r w:rsidRPr="00AA5286">
        <w:rPr>
          <w:noProof/>
        </w:rPr>
        <w:drawing>
          <wp:inline distT="0" distB="0" distL="0" distR="0" wp14:anchorId="516D50DA" wp14:editId="673C437C">
            <wp:extent cx="5943600" cy="2696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6845"/>
                    </a:xfrm>
                    <a:prstGeom prst="rect">
                      <a:avLst/>
                    </a:prstGeom>
                  </pic:spPr>
                </pic:pic>
              </a:graphicData>
            </a:graphic>
          </wp:inline>
        </w:drawing>
      </w:r>
    </w:p>
    <w:p w14:paraId="673C0B6B" w14:textId="281C1C16" w:rsidR="00AA5286" w:rsidRDefault="00AA5286" w:rsidP="00AA5286">
      <w:pPr>
        <w:pStyle w:val="Heading2"/>
      </w:pPr>
      <w:r>
        <w:t>Q2</w:t>
      </w:r>
    </w:p>
    <w:p w14:paraId="596E2E2A" w14:textId="72EDE79B" w:rsidR="00AA5286" w:rsidRDefault="00AA5286" w:rsidP="00AA5286"/>
    <w:p w14:paraId="2BDB2A28" w14:textId="5E1F7E63" w:rsidR="00AA5286" w:rsidRPr="00AA5286" w:rsidRDefault="00AA5286" w:rsidP="00AA5286">
      <w:r w:rsidRPr="00AA5286">
        <w:rPr>
          <w:b/>
          <w:bCs/>
        </w:rPr>
        <w:t>Explanation</w:t>
      </w:r>
      <w:r>
        <w:rPr>
          <w:b/>
          <w:bCs/>
        </w:rPr>
        <w:t xml:space="preserve">: </w:t>
      </w:r>
      <w:r>
        <w:t>We can forecast the next week supplier by analyzing the top suppliers of previous weekends all over the month or years.</w:t>
      </w:r>
    </w:p>
    <w:p w14:paraId="23EAE135" w14:textId="6AB00C2F" w:rsidR="00AA5286" w:rsidRPr="00AA5286" w:rsidRDefault="00AA5286" w:rsidP="00AA5286">
      <w:r w:rsidRPr="00AA5286">
        <w:rPr>
          <w:noProof/>
        </w:rPr>
        <w:drawing>
          <wp:inline distT="0" distB="0" distL="0" distR="0" wp14:anchorId="7ED053CB" wp14:editId="57984881">
            <wp:extent cx="5943600" cy="26879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2687955"/>
                    </a:xfrm>
                    <a:prstGeom prst="rect">
                      <a:avLst/>
                    </a:prstGeom>
                  </pic:spPr>
                </pic:pic>
              </a:graphicData>
            </a:graphic>
          </wp:inline>
        </w:drawing>
      </w:r>
    </w:p>
    <w:p w14:paraId="058EF113" w14:textId="04CE713E" w:rsidR="00AA5286" w:rsidRDefault="00AA5286" w:rsidP="00AA5286">
      <w:pPr>
        <w:pStyle w:val="Heading2"/>
      </w:pPr>
      <w:r>
        <w:lastRenderedPageBreak/>
        <w:t>Q3</w:t>
      </w:r>
    </w:p>
    <w:p w14:paraId="7EDB19D5" w14:textId="541FE319" w:rsidR="00AA5286" w:rsidRPr="00AA5286" w:rsidRDefault="00AA5286" w:rsidP="00AA5286">
      <w:r w:rsidRPr="00AA5286">
        <w:rPr>
          <w:noProof/>
        </w:rPr>
        <w:drawing>
          <wp:inline distT="0" distB="0" distL="0" distR="0" wp14:anchorId="665819E2" wp14:editId="21B12686">
            <wp:extent cx="5943600" cy="27076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2707640"/>
                    </a:xfrm>
                    <a:prstGeom prst="rect">
                      <a:avLst/>
                    </a:prstGeom>
                  </pic:spPr>
                </pic:pic>
              </a:graphicData>
            </a:graphic>
          </wp:inline>
        </w:drawing>
      </w:r>
    </w:p>
    <w:p w14:paraId="57C31A47" w14:textId="367AF711" w:rsidR="00AA5286" w:rsidRDefault="00AA5286" w:rsidP="00AA5286">
      <w:pPr>
        <w:pStyle w:val="Heading2"/>
      </w:pPr>
      <w:r>
        <w:t>Q4</w:t>
      </w:r>
    </w:p>
    <w:p w14:paraId="2665163A" w14:textId="5C2F9746" w:rsidR="00AA5286" w:rsidRPr="00AA5286" w:rsidRDefault="00AA5286" w:rsidP="00AA5286">
      <w:r w:rsidRPr="00AA5286">
        <w:rPr>
          <w:noProof/>
        </w:rPr>
        <w:drawing>
          <wp:inline distT="0" distB="0" distL="0" distR="0" wp14:anchorId="28CB4FA4" wp14:editId="38DBE4AD">
            <wp:extent cx="5943600" cy="27444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943600" cy="2744470"/>
                    </a:xfrm>
                    <a:prstGeom prst="rect">
                      <a:avLst/>
                    </a:prstGeom>
                  </pic:spPr>
                </pic:pic>
              </a:graphicData>
            </a:graphic>
          </wp:inline>
        </w:drawing>
      </w:r>
    </w:p>
    <w:p w14:paraId="72D3EE5B" w14:textId="0F127AC0" w:rsidR="00AA5286" w:rsidRDefault="00AA5286" w:rsidP="00AA5286">
      <w:pPr>
        <w:pStyle w:val="Heading2"/>
      </w:pPr>
      <w:r>
        <w:lastRenderedPageBreak/>
        <w:t>Q5</w:t>
      </w:r>
    </w:p>
    <w:p w14:paraId="52FBDCC2" w14:textId="69F9ED3A" w:rsidR="00AA5286" w:rsidRPr="00AA5286" w:rsidRDefault="00AA5286" w:rsidP="00AA5286">
      <w:r w:rsidRPr="00AA5286">
        <w:rPr>
          <w:noProof/>
        </w:rPr>
        <w:drawing>
          <wp:inline distT="0" distB="0" distL="0" distR="0" wp14:anchorId="340EBDB0" wp14:editId="35FC45DB">
            <wp:extent cx="5943600" cy="26860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2686050"/>
                    </a:xfrm>
                    <a:prstGeom prst="rect">
                      <a:avLst/>
                    </a:prstGeom>
                  </pic:spPr>
                </pic:pic>
              </a:graphicData>
            </a:graphic>
          </wp:inline>
        </w:drawing>
      </w:r>
    </w:p>
    <w:p w14:paraId="476C0DB9" w14:textId="2350E37B" w:rsidR="00AA5286" w:rsidRDefault="00AA5286" w:rsidP="00AA5286">
      <w:pPr>
        <w:pStyle w:val="Heading2"/>
      </w:pPr>
      <w:r>
        <w:t>Q6</w:t>
      </w:r>
    </w:p>
    <w:p w14:paraId="7133B9D3" w14:textId="31FF981F" w:rsidR="00AA5286" w:rsidRPr="00AA5286" w:rsidRDefault="00AA5286" w:rsidP="00AA5286">
      <w:r w:rsidRPr="00AA5286">
        <w:rPr>
          <w:noProof/>
        </w:rPr>
        <w:drawing>
          <wp:inline distT="0" distB="0" distL="0" distR="0" wp14:anchorId="357BA651" wp14:editId="2483CE45">
            <wp:extent cx="5943600" cy="267779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943600" cy="2677795"/>
                    </a:xfrm>
                    <a:prstGeom prst="rect">
                      <a:avLst/>
                    </a:prstGeom>
                  </pic:spPr>
                </pic:pic>
              </a:graphicData>
            </a:graphic>
          </wp:inline>
        </w:drawing>
      </w:r>
    </w:p>
    <w:p w14:paraId="17574501" w14:textId="5FE0296A" w:rsidR="00AA5286" w:rsidRDefault="00AA5286" w:rsidP="00AA5286">
      <w:pPr>
        <w:pStyle w:val="Heading2"/>
      </w:pPr>
      <w:r>
        <w:t>Q7</w:t>
      </w:r>
    </w:p>
    <w:p w14:paraId="18CB1610" w14:textId="4A244F58" w:rsidR="00AA5286" w:rsidRDefault="00AA5286" w:rsidP="00AA5286">
      <w:r w:rsidRPr="00AA5286">
        <w:rPr>
          <w:b/>
          <w:bCs/>
        </w:rPr>
        <w:t>Explanation</w:t>
      </w:r>
      <w:r>
        <w:rPr>
          <w:b/>
          <w:bCs/>
        </w:rPr>
        <w:t xml:space="preserve">: </w:t>
      </w:r>
      <w:r>
        <w:t>The query gives the total sales considering all the scenarios; each store, supplier and product. The Roll up gives Total Sale with respect to</w:t>
      </w:r>
    </w:p>
    <w:p w14:paraId="6E04B3F7" w14:textId="0D9E447E" w:rsidR="00AA5286" w:rsidRDefault="00542402" w:rsidP="00542402">
      <w:pPr>
        <w:pStyle w:val="ListParagraph"/>
        <w:numPr>
          <w:ilvl w:val="0"/>
          <w:numId w:val="5"/>
        </w:numPr>
      </w:pPr>
      <w:r>
        <w:t>Each Store</w:t>
      </w:r>
    </w:p>
    <w:p w14:paraId="0BB64CC6" w14:textId="5488FE6F" w:rsidR="00542402" w:rsidRDefault="00542402" w:rsidP="00542402">
      <w:pPr>
        <w:pStyle w:val="ListParagraph"/>
        <w:numPr>
          <w:ilvl w:val="0"/>
          <w:numId w:val="5"/>
        </w:numPr>
      </w:pPr>
      <w:r>
        <w:t>Each Store and Supplier</w:t>
      </w:r>
    </w:p>
    <w:p w14:paraId="2695D4AC" w14:textId="7FD52515" w:rsidR="00542402" w:rsidRPr="00AA5286" w:rsidRDefault="00542402" w:rsidP="00542402">
      <w:pPr>
        <w:pStyle w:val="ListParagraph"/>
        <w:numPr>
          <w:ilvl w:val="0"/>
          <w:numId w:val="5"/>
        </w:numPr>
      </w:pPr>
      <w:r>
        <w:t>Each Store, Supplier and Product</w:t>
      </w:r>
    </w:p>
    <w:p w14:paraId="35A1BC8C" w14:textId="77777777" w:rsidR="00AA5286" w:rsidRPr="00AA5286" w:rsidRDefault="00AA5286" w:rsidP="00AA5286"/>
    <w:p w14:paraId="31EE6B8C" w14:textId="03C82029" w:rsidR="00AA5286" w:rsidRPr="00AA5286" w:rsidRDefault="00AA5286" w:rsidP="00AA5286">
      <w:r w:rsidRPr="00AA5286">
        <w:rPr>
          <w:noProof/>
        </w:rPr>
        <w:lastRenderedPageBreak/>
        <w:drawing>
          <wp:inline distT="0" distB="0" distL="0" distR="0" wp14:anchorId="2F867BBE" wp14:editId="5530A8EF">
            <wp:extent cx="5943600" cy="27311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943600" cy="2731135"/>
                    </a:xfrm>
                    <a:prstGeom prst="rect">
                      <a:avLst/>
                    </a:prstGeom>
                  </pic:spPr>
                </pic:pic>
              </a:graphicData>
            </a:graphic>
          </wp:inline>
        </w:drawing>
      </w:r>
    </w:p>
    <w:p w14:paraId="09FF0631" w14:textId="738929BD" w:rsidR="00AA5286" w:rsidRDefault="00AA5286" w:rsidP="00AA5286">
      <w:pPr>
        <w:pStyle w:val="Heading2"/>
      </w:pPr>
    </w:p>
    <w:p w14:paraId="062F78D6" w14:textId="77777777" w:rsidR="00AA5286" w:rsidRPr="00AA5286" w:rsidRDefault="00AA5286" w:rsidP="00AA5286"/>
    <w:p w14:paraId="74D10872" w14:textId="262E41A6" w:rsidR="00AA5286" w:rsidRDefault="00AA5286" w:rsidP="00AA5286">
      <w:pPr>
        <w:pStyle w:val="Heading2"/>
      </w:pPr>
      <w:r>
        <w:t>Q9</w:t>
      </w:r>
    </w:p>
    <w:p w14:paraId="683C8541" w14:textId="68187C03" w:rsidR="00AA5286" w:rsidRDefault="00AA5286" w:rsidP="00AA5286">
      <w:r w:rsidRPr="00AA5286">
        <w:rPr>
          <w:noProof/>
        </w:rPr>
        <w:drawing>
          <wp:inline distT="0" distB="0" distL="0" distR="0" wp14:anchorId="0E5A7C00" wp14:editId="34A863B2">
            <wp:extent cx="5943600" cy="2678430"/>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943600" cy="2678430"/>
                    </a:xfrm>
                    <a:prstGeom prst="rect">
                      <a:avLst/>
                    </a:prstGeom>
                  </pic:spPr>
                </pic:pic>
              </a:graphicData>
            </a:graphic>
          </wp:inline>
        </w:drawing>
      </w:r>
    </w:p>
    <w:p w14:paraId="5BC50C51" w14:textId="579954E5" w:rsidR="00AA5286" w:rsidRDefault="00AA5286" w:rsidP="00AA5286">
      <w:pPr>
        <w:pStyle w:val="Heading2"/>
      </w:pPr>
      <w:r>
        <w:t>Q10</w:t>
      </w:r>
    </w:p>
    <w:p w14:paraId="6B775356" w14:textId="77777777" w:rsidR="00AA5286" w:rsidRPr="00AA5286" w:rsidRDefault="00AA5286" w:rsidP="00AA5286"/>
    <w:p w14:paraId="0FCB70C1" w14:textId="4B542774" w:rsidR="00AA5286" w:rsidRDefault="00AA5286" w:rsidP="009A1D6F">
      <w:r w:rsidRPr="00AA5286">
        <w:rPr>
          <w:noProof/>
        </w:rPr>
        <w:lastRenderedPageBreak/>
        <w:drawing>
          <wp:inline distT="0" distB="0" distL="0" distR="0" wp14:anchorId="767A585E" wp14:editId="6053BBB3">
            <wp:extent cx="5943600" cy="270954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2709545"/>
                    </a:xfrm>
                    <a:prstGeom prst="rect">
                      <a:avLst/>
                    </a:prstGeom>
                  </pic:spPr>
                </pic:pic>
              </a:graphicData>
            </a:graphic>
          </wp:inline>
        </w:drawing>
      </w:r>
    </w:p>
    <w:p w14:paraId="583953CA" w14:textId="77777777" w:rsidR="00AA5286" w:rsidRDefault="00AA5286" w:rsidP="00AC6A99">
      <w:pPr>
        <w:pStyle w:val="Heading1"/>
      </w:pPr>
    </w:p>
    <w:p w14:paraId="63BFB498" w14:textId="77777777" w:rsidR="00AA5286" w:rsidRDefault="00AA5286" w:rsidP="00AC6A99">
      <w:pPr>
        <w:pStyle w:val="Heading1"/>
      </w:pPr>
    </w:p>
    <w:p w14:paraId="55CAFE08" w14:textId="2A50404E" w:rsidR="00AC6A99" w:rsidRDefault="00AC6A99" w:rsidP="00AC6A99">
      <w:pPr>
        <w:pStyle w:val="Heading1"/>
      </w:pPr>
      <w:r>
        <w:t>What did you learn from this project?</w:t>
      </w:r>
    </w:p>
    <w:p w14:paraId="013A897D" w14:textId="0C886066" w:rsidR="00AC6A99" w:rsidRPr="00AC6A99" w:rsidRDefault="00AC6A99" w:rsidP="00AC6A99">
      <w:r>
        <w:t>I have learned about how a Fast Data Stream can be transformed into useful Data Warehouse. This project has enhanced my understanding and concepts and got the knowledge about underlying challenges in Near Real time data Streams.</w:t>
      </w:r>
    </w:p>
    <w:p w14:paraId="709D038D" w14:textId="1BE55D72" w:rsidR="00AC6A99" w:rsidRDefault="00AC6A99" w:rsidP="009A1D6F"/>
    <w:p w14:paraId="493E8D8B" w14:textId="77777777" w:rsidR="00AA5286" w:rsidRPr="009A1D6F" w:rsidRDefault="00AA5286" w:rsidP="00AA5286">
      <w:pPr>
        <w:pStyle w:val="Heading1"/>
      </w:pPr>
    </w:p>
    <w:sectPr w:rsidR="00AA5286" w:rsidRPr="009A1D6F" w:rsidSect="0086474D">
      <w:headerReference w:type="default" r:id="rId17"/>
      <w:footerReference w:type="default" r:id="rId1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CBCC2" w14:textId="77777777" w:rsidR="009A0D4A" w:rsidRDefault="009A0D4A" w:rsidP="009309C7">
      <w:pPr>
        <w:spacing w:after="0" w:line="240" w:lineRule="auto"/>
      </w:pPr>
      <w:r>
        <w:separator/>
      </w:r>
    </w:p>
  </w:endnote>
  <w:endnote w:type="continuationSeparator" w:id="0">
    <w:p w14:paraId="7986D4F8" w14:textId="77777777" w:rsidR="009A0D4A" w:rsidRDefault="009A0D4A" w:rsidP="00930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4F4EF" w14:textId="77777777" w:rsidR="0086474D" w:rsidRDefault="0086474D">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5148BD6" w14:textId="77777777" w:rsidR="0086474D" w:rsidRDefault="00864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BDFEF" w14:textId="77777777" w:rsidR="009A0D4A" w:rsidRDefault="009A0D4A" w:rsidP="009309C7">
      <w:pPr>
        <w:spacing w:after="0" w:line="240" w:lineRule="auto"/>
      </w:pPr>
      <w:r>
        <w:separator/>
      </w:r>
    </w:p>
  </w:footnote>
  <w:footnote w:type="continuationSeparator" w:id="0">
    <w:p w14:paraId="65CFE564" w14:textId="77777777" w:rsidR="009A0D4A" w:rsidRDefault="009A0D4A" w:rsidP="00930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457F" w14:textId="0067602B" w:rsidR="009309C7" w:rsidRDefault="009309C7">
    <w:pPr>
      <w:pStyle w:val="Header"/>
    </w:pPr>
    <w:r>
      <w:t>Abdullah Basharat</w:t>
    </w:r>
    <w:r>
      <w:tab/>
      <w:t>DS-N</w:t>
    </w:r>
    <w:r>
      <w:tab/>
      <w:t>20i-2446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6A40"/>
    <w:multiLevelType w:val="hybridMultilevel"/>
    <w:tmpl w:val="15AE2EC0"/>
    <w:lvl w:ilvl="0" w:tplc="F2428FB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819E6"/>
    <w:multiLevelType w:val="hybridMultilevel"/>
    <w:tmpl w:val="9FF2A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AB78EB"/>
    <w:multiLevelType w:val="hybridMultilevel"/>
    <w:tmpl w:val="4148F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461D88"/>
    <w:multiLevelType w:val="hybridMultilevel"/>
    <w:tmpl w:val="3D427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E41C9"/>
    <w:multiLevelType w:val="hybridMultilevel"/>
    <w:tmpl w:val="83A24022"/>
    <w:lvl w:ilvl="0" w:tplc="7CC0384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00292138">
    <w:abstractNumId w:val="3"/>
  </w:num>
  <w:num w:numId="2" w16cid:durableId="235630165">
    <w:abstractNumId w:val="0"/>
  </w:num>
  <w:num w:numId="3" w16cid:durableId="1047603006">
    <w:abstractNumId w:val="4"/>
  </w:num>
  <w:num w:numId="4" w16cid:durableId="1987516154">
    <w:abstractNumId w:val="1"/>
  </w:num>
  <w:num w:numId="5" w16cid:durableId="1386030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9C7"/>
    <w:rsid w:val="000560D4"/>
    <w:rsid w:val="001937CE"/>
    <w:rsid w:val="00222D99"/>
    <w:rsid w:val="003665EE"/>
    <w:rsid w:val="00542402"/>
    <w:rsid w:val="0054478E"/>
    <w:rsid w:val="00674EDD"/>
    <w:rsid w:val="00697AF3"/>
    <w:rsid w:val="00752ED3"/>
    <w:rsid w:val="007F708D"/>
    <w:rsid w:val="0086474D"/>
    <w:rsid w:val="009309C7"/>
    <w:rsid w:val="00944B46"/>
    <w:rsid w:val="00946AC3"/>
    <w:rsid w:val="009A0D4A"/>
    <w:rsid w:val="009A1D6F"/>
    <w:rsid w:val="00A02112"/>
    <w:rsid w:val="00A15BB3"/>
    <w:rsid w:val="00AA0A1C"/>
    <w:rsid w:val="00AA5286"/>
    <w:rsid w:val="00AC6A99"/>
    <w:rsid w:val="00AD45A0"/>
    <w:rsid w:val="00B66CE7"/>
    <w:rsid w:val="00CB07AD"/>
    <w:rsid w:val="00DD65B7"/>
    <w:rsid w:val="00E07B9E"/>
    <w:rsid w:val="00E71C0B"/>
    <w:rsid w:val="00EE3243"/>
    <w:rsid w:val="00F707D5"/>
    <w:rsid w:val="00F845CA"/>
    <w:rsid w:val="00FF06DF"/>
    <w:rsid w:val="00FF4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9EF2"/>
  <w15:chartTrackingRefBased/>
  <w15:docId w15:val="{74F6F05A-D3BA-4E54-8447-F16041DF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74D"/>
  </w:style>
  <w:style w:type="paragraph" w:styleId="Heading1">
    <w:name w:val="heading 1"/>
    <w:basedOn w:val="Normal"/>
    <w:next w:val="Normal"/>
    <w:link w:val="Heading1Char"/>
    <w:uiPriority w:val="9"/>
    <w:qFormat/>
    <w:rsid w:val="0086474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6474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86474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86474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86474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86474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86474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86474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86474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474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6474D"/>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86474D"/>
    <w:rPr>
      <w:rFonts w:asciiTheme="majorHAnsi" w:eastAsiaTheme="majorEastAsia" w:hAnsiTheme="majorHAnsi" w:cstheme="majorBidi"/>
      <w:color w:val="262626" w:themeColor="text1" w:themeTint="D9"/>
      <w:sz w:val="40"/>
      <w:szCs w:val="40"/>
    </w:rPr>
  </w:style>
  <w:style w:type="paragraph" w:styleId="Header">
    <w:name w:val="header"/>
    <w:basedOn w:val="Normal"/>
    <w:link w:val="HeaderChar"/>
    <w:uiPriority w:val="99"/>
    <w:unhideWhenUsed/>
    <w:rsid w:val="00930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9C7"/>
  </w:style>
  <w:style w:type="paragraph" w:styleId="Footer">
    <w:name w:val="footer"/>
    <w:basedOn w:val="Normal"/>
    <w:link w:val="FooterChar"/>
    <w:uiPriority w:val="99"/>
    <w:unhideWhenUsed/>
    <w:rsid w:val="00930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9C7"/>
  </w:style>
  <w:style w:type="character" w:customStyle="1" w:styleId="Heading2Char">
    <w:name w:val="Heading 2 Char"/>
    <w:basedOn w:val="DefaultParagraphFont"/>
    <w:link w:val="Heading2"/>
    <w:uiPriority w:val="9"/>
    <w:rsid w:val="0086474D"/>
    <w:rPr>
      <w:rFonts w:asciiTheme="majorHAnsi" w:eastAsiaTheme="majorEastAsia" w:hAnsiTheme="majorHAnsi" w:cstheme="majorBidi"/>
      <w:color w:val="ED7D31" w:themeColor="accent2"/>
      <w:sz w:val="36"/>
      <w:szCs w:val="36"/>
    </w:rPr>
  </w:style>
  <w:style w:type="paragraph" w:styleId="ListParagraph">
    <w:name w:val="List Paragraph"/>
    <w:basedOn w:val="Normal"/>
    <w:uiPriority w:val="34"/>
    <w:qFormat/>
    <w:rsid w:val="009309C7"/>
    <w:pPr>
      <w:ind w:left="720"/>
      <w:contextualSpacing/>
    </w:pPr>
  </w:style>
  <w:style w:type="table" w:styleId="TableGrid">
    <w:name w:val="Table Grid"/>
    <w:basedOn w:val="TableNormal"/>
    <w:uiPriority w:val="39"/>
    <w:rsid w:val="00A15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15B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15BB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semiHidden/>
    <w:rsid w:val="0086474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86474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86474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86474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86474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86474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86474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86474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86474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6474D"/>
    <w:rPr>
      <w:caps/>
      <w:color w:val="404040" w:themeColor="text1" w:themeTint="BF"/>
      <w:spacing w:val="20"/>
      <w:sz w:val="28"/>
      <w:szCs w:val="28"/>
    </w:rPr>
  </w:style>
  <w:style w:type="character" w:styleId="Strong">
    <w:name w:val="Strong"/>
    <w:basedOn w:val="DefaultParagraphFont"/>
    <w:uiPriority w:val="22"/>
    <w:qFormat/>
    <w:rsid w:val="0086474D"/>
    <w:rPr>
      <w:b/>
      <w:bCs/>
    </w:rPr>
  </w:style>
  <w:style w:type="character" w:styleId="Emphasis">
    <w:name w:val="Emphasis"/>
    <w:basedOn w:val="DefaultParagraphFont"/>
    <w:uiPriority w:val="20"/>
    <w:qFormat/>
    <w:rsid w:val="0086474D"/>
    <w:rPr>
      <w:i/>
      <w:iCs/>
      <w:color w:val="000000" w:themeColor="text1"/>
    </w:rPr>
  </w:style>
  <w:style w:type="paragraph" w:styleId="NoSpacing">
    <w:name w:val="No Spacing"/>
    <w:uiPriority w:val="1"/>
    <w:qFormat/>
    <w:rsid w:val="0086474D"/>
    <w:pPr>
      <w:spacing w:after="0" w:line="240" w:lineRule="auto"/>
    </w:pPr>
  </w:style>
  <w:style w:type="paragraph" w:styleId="Quote">
    <w:name w:val="Quote"/>
    <w:basedOn w:val="Normal"/>
    <w:next w:val="Normal"/>
    <w:link w:val="QuoteChar"/>
    <w:uiPriority w:val="29"/>
    <w:qFormat/>
    <w:rsid w:val="0086474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6474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6474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6474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6474D"/>
    <w:rPr>
      <w:i/>
      <w:iCs/>
      <w:color w:val="595959" w:themeColor="text1" w:themeTint="A6"/>
    </w:rPr>
  </w:style>
  <w:style w:type="character" w:styleId="IntenseEmphasis">
    <w:name w:val="Intense Emphasis"/>
    <w:basedOn w:val="DefaultParagraphFont"/>
    <w:uiPriority w:val="21"/>
    <w:qFormat/>
    <w:rsid w:val="0086474D"/>
    <w:rPr>
      <w:b/>
      <w:bCs/>
      <w:i/>
      <w:iCs/>
      <w:caps w:val="0"/>
      <w:smallCaps w:val="0"/>
      <w:strike w:val="0"/>
      <w:dstrike w:val="0"/>
      <w:color w:val="ED7D31" w:themeColor="accent2"/>
    </w:rPr>
  </w:style>
  <w:style w:type="character" w:styleId="SubtleReference">
    <w:name w:val="Subtle Reference"/>
    <w:basedOn w:val="DefaultParagraphFont"/>
    <w:uiPriority w:val="31"/>
    <w:qFormat/>
    <w:rsid w:val="0086474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6474D"/>
    <w:rPr>
      <w:b/>
      <w:bCs/>
      <w:caps w:val="0"/>
      <w:smallCaps/>
      <w:color w:val="auto"/>
      <w:spacing w:val="0"/>
      <w:u w:val="single"/>
    </w:rPr>
  </w:style>
  <w:style w:type="character" w:styleId="BookTitle">
    <w:name w:val="Book Title"/>
    <w:basedOn w:val="DefaultParagraphFont"/>
    <w:uiPriority w:val="33"/>
    <w:qFormat/>
    <w:rsid w:val="0086474D"/>
    <w:rPr>
      <w:b/>
      <w:bCs/>
      <w:caps w:val="0"/>
      <w:smallCaps/>
      <w:spacing w:val="0"/>
    </w:rPr>
  </w:style>
  <w:style w:type="paragraph" w:styleId="TOCHeading">
    <w:name w:val="TOC Heading"/>
    <w:basedOn w:val="Heading1"/>
    <w:next w:val="Normal"/>
    <w:uiPriority w:val="39"/>
    <w:semiHidden/>
    <w:unhideWhenUsed/>
    <w:qFormat/>
    <w:rsid w:val="0086474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512789">
      <w:bodyDiv w:val="1"/>
      <w:marLeft w:val="0"/>
      <w:marRight w:val="0"/>
      <w:marTop w:val="0"/>
      <w:marBottom w:val="0"/>
      <w:divBdr>
        <w:top w:val="none" w:sz="0" w:space="0" w:color="auto"/>
        <w:left w:val="none" w:sz="0" w:space="0" w:color="auto"/>
        <w:bottom w:val="none" w:sz="0" w:space="0" w:color="auto"/>
        <w:right w:val="none" w:sz="0" w:space="0" w:color="auto"/>
      </w:divBdr>
    </w:div>
    <w:div w:id="133137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809</TotalTime>
  <Pages>9</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Basharat</dc:creator>
  <cp:keywords/>
  <dc:description/>
  <cp:lastModifiedBy>Abdullah Basharat</cp:lastModifiedBy>
  <cp:revision>12</cp:revision>
  <dcterms:created xsi:type="dcterms:W3CDTF">2022-12-01T04:40:00Z</dcterms:created>
  <dcterms:modified xsi:type="dcterms:W3CDTF">2022-12-01T18:37:00Z</dcterms:modified>
</cp:coreProperties>
</file>