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56738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56738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56738D" w:rsidRDefault="00D817CF">
      <w:pPr>
        <w:rPr>
          <w:rFonts w:ascii="Times New Roman" w:hAnsi="Times New Roman" w:cs="Times New Roman"/>
          <w:b/>
          <w:sz w:val="28"/>
        </w:rPr>
      </w:pPr>
    </w:p>
    <w:p w:rsidR="00D817CF" w:rsidRPr="0056738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56738D">
        <w:rPr>
          <w:rFonts w:ascii="Times New Roman" w:eastAsia="Times New Roman" w:hAnsi="Times New Roman" w:cs="Times New Roman"/>
          <w:b/>
          <w:bCs/>
          <w:sz w:val="30"/>
          <w:szCs w:val="30"/>
          <w:highlight w:val="cyan"/>
        </w:rPr>
        <w:t>1. ESP32 Internal RTC</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Overview:</w:t>
      </w:r>
    </w:p>
    <w:p w:rsidR="00D817CF" w:rsidRPr="0056738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The ESP32 has an in-built </w:t>
      </w:r>
      <w:r w:rsidRPr="0056738D">
        <w:rPr>
          <w:rFonts w:ascii="Times New Roman" w:eastAsia="Times New Roman" w:hAnsi="Times New Roman" w:cs="Times New Roman"/>
          <w:b/>
          <w:bCs/>
          <w:sz w:val="24"/>
          <w:szCs w:val="24"/>
        </w:rPr>
        <w:t>Real-Time Clock (RTC)</w:t>
      </w:r>
      <w:r w:rsidRPr="0056738D">
        <w:rPr>
          <w:rFonts w:ascii="Times New Roman" w:eastAsia="Times New Roman" w:hAnsi="Times New Roman" w:cs="Times New Roman"/>
          <w:sz w:val="24"/>
          <w:szCs w:val="24"/>
        </w:rPr>
        <w:t xml:space="preserve"> within its Ultra-Low-Power (ULP) co-processor, enabling basic timekeeping functionality. It operates even in </w:t>
      </w:r>
      <w:r w:rsidRPr="0056738D">
        <w:rPr>
          <w:rFonts w:ascii="Times New Roman" w:eastAsia="Times New Roman" w:hAnsi="Times New Roman" w:cs="Times New Roman"/>
          <w:b/>
          <w:bCs/>
          <w:sz w:val="24"/>
          <w:szCs w:val="24"/>
        </w:rPr>
        <w:t>deep sleep mode</w:t>
      </w:r>
      <w:r w:rsidRPr="0056738D">
        <w:rPr>
          <w:rFonts w:ascii="Times New Roman" w:eastAsia="Times New Roman" w:hAnsi="Times New Roman" w:cs="Times New Roman"/>
          <w:sz w:val="24"/>
          <w:szCs w:val="24"/>
        </w:rPr>
        <w:t xml:space="preserve"> and is suitable for many low-power IoT applications.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Features:</w:t>
      </w:r>
    </w:p>
    <w:p w:rsidR="00D817CF" w:rsidRPr="0056738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Basic Timekeeping</w:t>
      </w:r>
      <w:r w:rsidRPr="0056738D">
        <w:rPr>
          <w:rFonts w:ascii="Times New Roman" w:eastAsia="Times New Roman" w:hAnsi="Times New Roman" w:cs="Times New Roman"/>
          <w:sz w:val="24"/>
          <w:szCs w:val="24"/>
        </w:rPr>
        <w:t>:</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Tracks seconds, minutes, hours, and days.</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Can maintain time during sleep modes.</w:t>
      </w:r>
    </w:p>
    <w:p w:rsidR="00D817CF" w:rsidRPr="0056738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Wake-Up Timer</w:t>
      </w:r>
      <w:r w:rsidRPr="0056738D">
        <w:rPr>
          <w:rFonts w:ascii="Times New Roman" w:eastAsia="Times New Roman" w:hAnsi="Times New Roman" w:cs="Times New Roman"/>
          <w:sz w:val="24"/>
          <w:szCs w:val="24"/>
        </w:rPr>
        <w:t>:</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Configurable alarms and timers to wake up the ESP32 from sleep.</w:t>
      </w:r>
    </w:p>
    <w:p w:rsidR="00D817CF" w:rsidRPr="0056738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Low Power Consumption</w:t>
      </w:r>
      <w:r w:rsidRPr="0056738D">
        <w:rPr>
          <w:rFonts w:ascii="Times New Roman" w:eastAsia="Times New Roman" w:hAnsi="Times New Roman" w:cs="Times New Roman"/>
          <w:sz w:val="24"/>
          <w:szCs w:val="24"/>
        </w:rPr>
        <w:t>:</w:t>
      </w:r>
    </w:p>
    <w:p w:rsidR="00D817CF" w:rsidRPr="0056738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RTC is part of the ULP subsystem and consumes minimal power during deep sleep (~2.5 µA in RTC-only mode).</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Advantages:</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Cost</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No additional hardware cost, as the RTC is built-in.</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Compact Design</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Reduces the need for external components, ideal for small, space-constrained devices.</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Power Efficiency</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Operates in ultra-low power mode during deep sleep, saving battery in IoT applications.</w:t>
      </w:r>
    </w:p>
    <w:p w:rsidR="00D817CF" w:rsidRPr="0056738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Integration</w:t>
      </w:r>
      <w:r w:rsidRPr="0056738D">
        <w:rPr>
          <w:rFonts w:ascii="Times New Roman" w:eastAsia="Times New Roman" w:hAnsi="Times New Roman" w:cs="Times New Roman"/>
          <w:sz w:val="24"/>
          <w:szCs w:val="24"/>
        </w:rPr>
        <w:t>:</w:t>
      </w:r>
    </w:p>
    <w:p w:rsidR="00D817CF" w:rsidRPr="0056738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Works seamlessly with ESP32’s deep sleep and wake-up mechanisms.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Disadvantages:</w:t>
      </w:r>
    </w:p>
    <w:p w:rsidR="00D817CF" w:rsidRPr="0056738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Accuracy</w:t>
      </w:r>
      <w:r w:rsidRPr="0056738D">
        <w:rPr>
          <w:rFonts w:ascii="Times New Roman" w:eastAsia="Times New Roman" w:hAnsi="Times New Roman" w:cs="Times New Roman"/>
          <w:sz w:val="24"/>
          <w:szCs w:val="24"/>
        </w:rPr>
        <w:t>:</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Subject to clock drift due to environmental factors (e.g., temperature changes).</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Drift can be significant over long periods without synchronization (~5–10 seconds per day).</w:t>
      </w:r>
    </w:p>
    <w:p w:rsidR="00D817CF" w:rsidRPr="0056738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Reliability</w:t>
      </w:r>
      <w:r w:rsidRPr="0056738D">
        <w:rPr>
          <w:rFonts w:ascii="Times New Roman" w:eastAsia="Times New Roman" w:hAnsi="Times New Roman" w:cs="Times New Roman"/>
          <w:sz w:val="24"/>
          <w:szCs w:val="24"/>
        </w:rPr>
        <w:t>:</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No battery backup. If the ESP32 loses power, the RTC resets, and you’ll need to re-synchronize it.</w:t>
      </w:r>
    </w:p>
    <w:p w:rsidR="00D817CF" w:rsidRPr="0056738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lastRenderedPageBreak/>
        <w:t>Limited Precision</w:t>
      </w:r>
      <w:r w:rsidRPr="0056738D">
        <w:rPr>
          <w:rFonts w:ascii="Times New Roman" w:eastAsia="Times New Roman" w:hAnsi="Times New Roman" w:cs="Times New Roman"/>
          <w:sz w:val="24"/>
          <w:szCs w:val="24"/>
        </w:rPr>
        <w:t>:</w:t>
      </w:r>
    </w:p>
    <w:p w:rsidR="00D817CF" w:rsidRPr="0056738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Not suitable for high-precision time-sensitive applications.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Best Use Cases:</w:t>
      </w:r>
    </w:p>
    <w:p w:rsidR="00D817CF" w:rsidRPr="0056738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Battery-Powered IoT Devices</w:t>
      </w:r>
      <w:r w:rsidRPr="0056738D">
        <w:rPr>
          <w:rFonts w:ascii="Times New Roman" w:eastAsia="Times New Roman" w:hAnsi="Times New Roman" w:cs="Times New Roman"/>
          <w:sz w:val="24"/>
          <w:szCs w:val="24"/>
        </w:rPr>
        <w:t>:</w:t>
      </w:r>
    </w:p>
    <w:p w:rsidR="00D817CF" w:rsidRPr="0056738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Sleep/wake cycles based on intervals (e.g., sensor data logging every 15 minutes).</w:t>
      </w:r>
    </w:p>
    <w:p w:rsidR="00D817CF" w:rsidRPr="0056738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Short-Term Timekeeping</w:t>
      </w:r>
      <w:r w:rsidRPr="0056738D">
        <w:rPr>
          <w:rFonts w:ascii="Times New Roman" w:eastAsia="Times New Roman" w:hAnsi="Times New Roman" w:cs="Times New Roman"/>
          <w:sz w:val="24"/>
          <w:szCs w:val="24"/>
        </w:rPr>
        <w:t>:</w:t>
      </w:r>
    </w:p>
    <w:p w:rsidR="00D817CF" w:rsidRPr="0056738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Applications that don't need accurate time over weeks or months (e.g., power cycling or sensor calibration).</w:t>
      </w:r>
    </w:p>
    <w:p w:rsidR="00D817CF" w:rsidRPr="0056738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Internet-Connected Devices</w:t>
      </w:r>
      <w:r w:rsidRPr="0056738D">
        <w:rPr>
          <w:rFonts w:ascii="Times New Roman" w:eastAsia="Times New Roman" w:hAnsi="Times New Roman" w:cs="Times New Roman"/>
          <w:sz w:val="24"/>
          <w:szCs w:val="24"/>
        </w:rPr>
        <w:t>:</w:t>
      </w:r>
    </w:p>
    <w:p w:rsidR="00D817CF" w:rsidRPr="0056738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Devices that synchronize time regularly using NTP servers (e.g., smart home devices).</w:t>
      </w:r>
    </w:p>
    <w:p w:rsidR="00D817CF" w:rsidRPr="0056738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Example:</w:t>
      </w:r>
    </w:p>
    <w:p w:rsidR="008C1BB4" w:rsidRPr="0056738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A </w:t>
      </w:r>
      <w:r w:rsidRPr="0056738D">
        <w:rPr>
          <w:rFonts w:ascii="Times New Roman" w:eastAsia="Times New Roman" w:hAnsi="Times New Roman" w:cs="Times New Roman"/>
          <w:b/>
          <w:bCs/>
          <w:sz w:val="24"/>
          <w:szCs w:val="24"/>
        </w:rPr>
        <w:t>temperature and humidity sensor</w:t>
      </w:r>
      <w:r w:rsidRPr="0056738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56738D" w:rsidRDefault="008C1BB4">
      <w:pPr>
        <w:pBdr>
          <w:bottom w:val="single" w:sz="12" w:space="1" w:color="auto"/>
        </w:pBdr>
        <w:rPr>
          <w:rFonts w:ascii="Times New Roman" w:hAnsi="Times New Roman" w:cs="Times New Roman"/>
          <w:b/>
          <w:sz w:val="28"/>
        </w:rPr>
      </w:pPr>
    </w:p>
    <w:p w:rsidR="008C1BB4" w:rsidRPr="0056738D" w:rsidRDefault="008C1BB4">
      <w:pPr>
        <w:rPr>
          <w:rFonts w:ascii="Times New Roman" w:hAnsi="Times New Roman" w:cs="Times New Roman"/>
          <w:b/>
          <w:sz w:val="28"/>
        </w:rPr>
      </w:pPr>
    </w:p>
    <w:p w:rsidR="008C1BB4" w:rsidRPr="0056738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56738D">
        <w:rPr>
          <w:rFonts w:ascii="Times New Roman" w:eastAsia="Times New Roman" w:hAnsi="Times New Roman" w:cs="Times New Roman"/>
          <w:b/>
          <w:bCs/>
          <w:sz w:val="30"/>
          <w:szCs w:val="30"/>
          <w:highlight w:val="cyan"/>
          <w:u w:val="single"/>
        </w:rPr>
        <w:t>2. External RTC Modules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Overview:</w:t>
      </w:r>
    </w:p>
    <w:p w:rsidR="008C1BB4" w:rsidRPr="0056738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External RTC modules, such as the </w:t>
      </w:r>
      <w:r w:rsidRPr="0056738D">
        <w:rPr>
          <w:rFonts w:ascii="Times New Roman" w:eastAsia="Times New Roman" w:hAnsi="Times New Roman" w:cs="Times New Roman"/>
          <w:b/>
          <w:bCs/>
          <w:sz w:val="24"/>
          <w:szCs w:val="24"/>
        </w:rPr>
        <w:t>DS3231</w:t>
      </w:r>
      <w:r w:rsidRPr="0056738D">
        <w:rPr>
          <w:rFonts w:ascii="Times New Roman" w:eastAsia="Times New Roman" w:hAnsi="Times New Roman" w:cs="Times New Roman"/>
          <w:sz w:val="24"/>
          <w:szCs w:val="24"/>
        </w:rPr>
        <w:t xml:space="preserve">, </w:t>
      </w:r>
      <w:r w:rsidRPr="0056738D">
        <w:rPr>
          <w:rFonts w:ascii="Times New Roman" w:eastAsia="Times New Roman" w:hAnsi="Times New Roman" w:cs="Times New Roman"/>
          <w:b/>
          <w:bCs/>
          <w:sz w:val="24"/>
          <w:szCs w:val="24"/>
        </w:rPr>
        <w:t>DS1307</w:t>
      </w:r>
      <w:r w:rsidRPr="0056738D">
        <w:rPr>
          <w:rFonts w:ascii="Times New Roman" w:eastAsia="Times New Roman" w:hAnsi="Times New Roman" w:cs="Times New Roman"/>
          <w:sz w:val="24"/>
          <w:szCs w:val="24"/>
        </w:rPr>
        <w:t xml:space="preserve">, or </w:t>
      </w:r>
      <w:r w:rsidRPr="0056738D">
        <w:rPr>
          <w:rFonts w:ascii="Times New Roman" w:eastAsia="Times New Roman" w:hAnsi="Times New Roman" w:cs="Times New Roman"/>
          <w:b/>
          <w:bCs/>
          <w:sz w:val="24"/>
          <w:szCs w:val="24"/>
        </w:rPr>
        <w:t>PCF8563</w:t>
      </w:r>
      <w:r w:rsidRPr="0056738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Features:</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High Accuracy</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Battery Backup</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Most external RTCs have a CR2032 or similar battery to maintain time during power outages.</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Extended Calendar Functions</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Includes tracking of seconds, minutes, hours, days, weeks, months, years, and leap years.</w:t>
      </w:r>
    </w:p>
    <w:p w:rsidR="008C1BB4" w:rsidRPr="0056738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Interface</w:t>
      </w:r>
      <w:r w:rsidRPr="0056738D">
        <w:rPr>
          <w:rFonts w:ascii="Times New Roman" w:eastAsia="Times New Roman" w:hAnsi="Times New Roman" w:cs="Times New Roman"/>
          <w:sz w:val="24"/>
          <w:szCs w:val="24"/>
        </w:rPr>
        <w:t>:</w:t>
      </w:r>
    </w:p>
    <w:p w:rsidR="008C1BB4" w:rsidRPr="0056738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Communicates via I2C or SPI, making it easy to integrate with microcontrollers.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lastRenderedPageBreak/>
        <w:t>Advantages:</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Accuracy</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Significantly more reliable over long periods than the ESP32 internal RTC.</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Persistence</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Maintains time even when the main device loses power.</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Flexibility</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Some modules support advanced alarm features and timestamping for events.</w:t>
      </w:r>
    </w:p>
    <w:p w:rsidR="008C1BB4" w:rsidRPr="0056738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Standalone Operation</w:t>
      </w:r>
      <w:r w:rsidRPr="0056738D">
        <w:rPr>
          <w:rFonts w:ascii="Times New Roman" w:eastAsia="Times New Roman" w:hAnsi="Times New Roman" w:cs="Times New Roman"/>
          <w:sz w:val="24"/>
          <w:szCs w:val="24"/>
        </w:rPr>
        <w:t>:</w:t>
      </w:r>
    </w:p>
    <w:p w:rsidR="008C1BB4" w:rsidRPr="0056738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Can function independently of the ESP32 or other controllers.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Disadvantages:</w:t>
      </w:r>
    </w:p>
    <w:p w:rsidR="008C1BB4" w:rsidRPr="0056738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Cost</w:t>
      </w:r>
      <w:r w:rsidRPr="0056738D">
        <w:rPr>
          <w:rFonts w:ascii="Times New Roman" w:eastAsia="Times New Roman" w:hAnsi="Times New Roman" w:cs="Times New Roman"/>
          <w:sz w:val="24"/>
          <w:szCs w:val="24"/>
        </w:rPr>
        <w:t>:</w:t>
      </w:r>
    </w:p>
    <w:p w:rsidR="008C1BB4" w:rsidRPr="0056738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Adds ~$1–$5 to the BOM (Bill of Materials) depending on the module (e.g., DS1307 is cheaper, DS3231 is more expensive).</w:t>
      </w:r>
    </w:p>
    <w:p w:rsidR="008C1BB4" w:rsidRPr="0056738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Power Consumption</w:t>
      </w:r>
      <w:r w:rsidRPr="0056738D">
        <w:rPr>
          <w:rFonts w:ascii="Times New Roman" w:eastAsia="Times New Roman" w:hAnsi="Times New Roman" w:cs="Times New Roman"/>
          <w:sz w:val="24"/>
          <w:szCs w:val="24"/>
        </w:rPr>
        <w:t>:</w:t>
      </w:r>
    </w:p>
    <w:p w:rsidR="008C1BB4" w:rsidRPr="0056738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Typically consumes more power than the ESP32 internal RTC, especially in always-on mode.</w:t>
      </w:r>
    </w:p>
    <w:p w:rsidR="008C1BB4" w:rsidRPr="0056738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Complexity</w:t>
      </w:r>
      <w:r w:rsidRPr="0056738D">
        <w:rPr>
          <w:rFonts w:ascii="Times New Roman" w:eastAsia="Times New Roman" w:hAnsi="Times New Roman" w:cs="Times New Roman"/>
          <w:sz w:val="24"/>
          <w:szCs w:val="24"/>
        </w:rPr>
        <w:t>:</w:t>
      </w:r>
    </w:p>
    <w:p w:rsidR="008C1BB4" w:rsidRPr="0056738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Requires additional wiring, code libraries, and PCB space.</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Best Use Cases:</w:t>
      </w:r>
    </w:p>
    <w:p w:rsidR="008C1BB4" w:rsidRPr="0056738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Long-Term Timekeeping</w:t>
      </w:r>
      <w:r w:rsidRPr="0056738D">
        <w:rPr>
          <w:rFonts w:ascii="Times New Roman" w:eastAsia="Times New Roman" w:hAnsi="Times New Roman" w:cs="Times New Roman"/>
          <w:sz w:val="24"/>
          <w:szCs w:val="24"/>
        </w:rPr>
        <w:t>:</w:t>
      </w:r>
    </w:p>
    <w:p w:rsidR="008C1BB4" w:rsidRPr="0056738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Projects requiring accurate time for weeks, months, or years without external synchronization.</w:t>
      </w:r>
    </w:p>
    <w:p w:rsidR="008C1BB4" w:rsidRPr="0056738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Offline Systems</w:t>
      </w:r>
      <w:r w:rsidRPr="0056738D">
        <w:rPr>
          <w:rFonts w:ascii="Times New Roman" w:eastAsia="Times New Roman" w:hAnsi="Times New Roman" w:cs="Times New Roman"/>
          <w:sz w:val="24"/>
          <w:szCs w:val="24"/>
        </w:rPr>
        <w:t>:</w:t>
      </w:r>
    </w:p>
    <w:p w:rsidR="008C1BB4" w:rsidRPr="0056738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Devices that cannot synchronize with NTP servers or the internet.</w:t>
      </w:r>
    </w:p>
    <w:p w:rsidR="008C1BB4" w:rsidRPr="0056738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Data Logging</w:t>
      </w:r>
      <w:r w:rsidRPr="0056738D">
        <w:rPr>
          <w:rFonts w:ascii="Times New Roman" w:eastAsia="Times New Roman" w:hAnsi="Times New Roman" w:cs="Times New Roman"/>
          <w:sz w:val="24"/>
          <w:szCs w:val="24"/>
        </w:rPr>
        <w:t>:</w:t>
      </w:r>
    </w:p>
    <w:p w:rsidR="008C1BB4" w:rsidRPr="0056738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Applications requiring precise timestamps (e.g., environmental monitoring, industrial systems).</w:t>
      </w:r>
    </w:p>
    <w:p w:rsidR="008C1BB4" w:rsidRPr="0056738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56738D">
        <w:rPr>
          <w:rFonts w:ascii="Times New Roman" w:eastAsia="Times New Roman" w:hAnsi="Times New Roman" w:cs="Times New Roman"/>
          <w:b/>
          <w:bCs/>
          <w:sz w:val="24"/>
          <w:szCs w:val="24"/>
        </w:rPr>
        <w:t>Example:</w:t>
      </w:r>
    </w:p>
    <w:p w:rsidR="008C1BB4" w:rsidRPr="0056738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 xml:space="preserve">A </w:t>
      </w:r>
      <w:r w:rsidRPr="0056738D">
        <w:rPr>
          <w:rFonts w:ascii="Times New Roman" w:eastAsia="Times New Roman" w:hAnsi="Times New Roman" w:cs="Times New Roman"/>
          <w:b/>
          <w:bCs/>
          <w:sz w:val="24"/>
          <w:szCs w:val="24"/>
        </w:rPr>
        <w:t>weather station</w:t>
      </w:r>
      <w:r w:rsidRPr="0056738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56738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56738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56738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56738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56738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7678" cy="3487861"/>
                    </a:xfrm>
                    <a:prstGeom prst="rect">
                      <a:avLst/>
                    </a:prstGeom>
                  </pic:spPr>
                </pic:pic>
              </a:graphicData>
            </a:graphic>
          </wp:inline>
        </w:drawing>
      </w:r>
    </w:p>
    <w:p w:rsidR="009D6D74" w:rsidRPr="0056738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56738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56738D">
        <w:rPr>
          <w:rFonts w:ascii="Times New Roman" w:eastAsia="Times New Roman" w:hAnsi="Times New Roman" w:cs="Times New Roman"/>
          <w:b/>
          <w:bCs/>
          <w:sz w:val="27"/>
          <w:szCs w:val="27"/>
        </w:rPr>
        <w:t>Which One to Use?</w:t>
      </w:r>
    </w:p>
    <w:p w:rsidR="008F52B6" w:rsidRPr="0056738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Use ESP32 Internal RTC When</w:t>
      </w:r>
      <w:r w:rsidRPr="0056738D">
        <w:rPr>
          <w:rFonts w:ascii="Times New Roman" w:eastAsia="Times New Roman" w:hAnsi="Times New Roman" w:cs="Times New Roman"/>
          <w:sz w:val="24"/>
          <w:szCs w:val="24"/>
        </w:rPr>
        <w:t>:</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Cost and simplicity are critical.</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system connects to the internet for periodic NTP synchronization.</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application has short timekeeping requirements.</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Power efficiency is a priority, such as in battery-powered IoT devices.</w:t>
      </w:r>
    </w:p>
    <w:p w:rsidR="008F52B6" w:rsidRPr="0056738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b/>
          <w:bCs/>
          <w:sz w:val="24"/>
          <w:szCs w:val="24"/>
        </w:rPr>
        <w:t>Use External RTC When</w:t>
      </w:r>
      <w:r w:rsidRPr="0056738D">
        <w:rPr>
          <w:rFonts w:ascii="Times New Roman" w:eastAsia="Times New Roman" w:hAnsi="Times New Roman" w:cs="Times New Roman"/>
          <w:sz w:val="24"/>
          <w:szCs w:val="24"/>
        </w:rPr>
        <w:t>:</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Accurate and persistent timekeeping is required.</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The device operates in an offline environment.</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Long-term data logging or scheduling is necessary.</w:t>
      </w:r>
    </w:p>
    <w:p w:rsidR="008F52B6" w:rsidRPr="0056738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56738D">
        <w:rPr>
          <w:rFonts w:ascii="Times New Roman" w:eastAsia="Times New Roman" w:hAnsi="Times New Roman" w:cs="Times New Roman"/>
          <w:sz w:val="24"/>
          <w:szCs w:val="24"/>
        </w:rPr>
        <w:t>Applications cannot tolerate clock drift (e.g., industrial systems or scientific measurements).</w:t>
      </w:r>
    </w:p>
    <w:p w:rsidR="008C1BB4" w:rsidRPr="0056738D" w:rsidRDefault="008C1BB4">
      <w:pPr>
        <w:rPr>
          <w:rFonts w:ascii="Times New Roman" w:hAnsi="Times New Roman" w:cs="Times New Roman"/>
          <w:b/>
          <w:sz w:val="28"/>
        </w:rPr>
      </w:pPr>
    </w:p>
    <w:p w:rsidR="00FF35D2" w:rsidRPr="0056738D" w:rsidRDefault="00FF35D2">
      <w:pPr>
        <w:pBdr>
          <w:top w:val="single" w:sz="12" w:space="1" w:color="auto"/>
          <w:bottom w:val="single" w:sz="12" w:space="1" w:color="auto"/>
        </w:pBdr>
        <w:rPr>
          <w:rFonts w:ascii="Times New Roman" w:hAnsi="Times New Roman" w:cs="Times New Roman"/>
          <w:b/>
          <w:sz w:val="28"/>
        </w:rPr>
      </w:pPr>
    </w:p>
    <w:p w:rsidR="001F44E8" w:rsidRPr="0056738D" w:rsidRDefault="001F44E8">
      <w:pPr>
        <w:pBdr>
          <w:bottom w:val="single" w:sz="12" w:space="1" w:color="auto"/>
          <w:between w:val="single" w:sz="12" w:space="1" w:color="auto"/>
        </w:pBdr>
        <w:rPr>
          <w:rFonts w:ascii="Times New Roman" w:hAnsi="Times New Roman" w:cs="Times New Roman"/>
          <w:b/>
          <w:sz w:val="28"/>
        </w:rPr>
      </w:pPr>
    </w:p>
    <w:p w:rsidR="001F44E8" w:rsidRPr="0056738D" w:rsidRDefault="001F44E8">
      <w:pPr>
        <w:rPr>
          <w:rFonts w:ascii="Times New Roman" w:hAnsi="Times New Roman" w:cs="Times New Roman"/>
          <w:b/>
          <w:sz w:val="28"/>
        </w:rPr>
      </w:pPr>
    </w:p>
    <w:p w:rsidR="0099287F" w:rsidRPr="0056738D" w:rsidRDefault="0099287F">
      <w:pPr>
        <w:rPr>
          <w:rFonts w:ascii="Times New Roman" w:hAnsi="Times New Roman" w:cs="Times New Roman"/>
          <w:b/>
          <w:sz w:val="28"/>
        </w:rPr>
      </w:pPr>
    </w:p>
    <w:p w:rsidR="00576C92" w:rsidRPr="0056738D"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56738D">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56738D" w:rsidRDefault="00576C92" w:rsidP="00E6792D">
      <w:pPr>
        <w:pStyle w:val="Heading1"/>
        <w:shd w:val="clear" w:color="auto" w:fill="FFFFFF"/>
        <w:spacing w:before="0"/>
        <w:textAlignment w:val="baseline"/>
        <w:rPr>
          <w:rFonts w:ascii="Times New Roman" w:hAnsi="Times New Roman" w:cs="Times New Roman"/>
          <w:sz w:val="41"/>
          <w:szCs w:val="51"/>
        </w:rPr>
      </w:pPr>
    </w:p>
    <w:p w:rsidR="002C2034" w:rsidRPr="0056738D" w:rsidRDefault="006F5F29" w:rsidP="0003672A">
      <w:pPr>
        <w:pStyle w:val="Heading1"/>
        <w:shd w:val="clear" w:color="auto" w:fill="FFFFFF"/>
        <w:spacing w:before="0"/>
        <w:textAlignment w:val="baseline"/>
        <w:rPr>
          <w:rFonts w:ascii="Times New Roman" w:hAnsi="Times New Roman" w:cs="Times New Roman"/>
          <w:sz w:val="41"/>
          <w:szCs w:val="51"/>
        </w:rPr>
      </w:pPr>
      <w:r w:rsidRPr="0056738D">
        <w:rPr>
          <w:rFonts w:ascii="Times New Roman" w:hAnsi="Times New Roman" w:cs="Times New Roman"/>
          <w:sz w:val="41"/>
          <w:szCs w:val="51"/>
        </w:rPr>
        <w:t xml:space="preserve">1) </w:t>
      </w:r>
      <w:r w:rsidR="00E6792D" w:rsidRPr="0056738D">
        <w:rPr>
          <w:rFonts w:ascii="Times New Roman" w:hAnsi="Times New Roman" w:cs="Times New Roman"/>
          <w:sz w:val="41"/>
          <w:szCs w:val="51"/>
        </w:rPr>
        <w:t xml:space="preserve">DS3231 RTC </w:t>
      </w:r>
      <w:r w:rsidR="00CA6D83" w:rsidRPr="0056738D">
        <w:rPr>
          <w:rFonts w:ascii="Times New Roman" w:hAnsi="Times New Roman" w:cs="Times New Roman"/>
          <w:sz w:val="41"/>
          <w:szCs w:val="51"/>
        </w:rPr>
        <w:t>Module:</w:t>
      </w:r>
    </w:p>
    <w:p w:rsidR="002C2034" w:rsidRPr="0056738D" w:rsidRDefault="002C2034" w:rsidP="00D028FD">
      <w:pPr>
        <w:rPr>
          <w:rFonts w:ascii="Times New Roman" w:hAnsi="Times New Roman" w:cs="Times New Roman"/>
          <w:sz w:val="16"/>
        </w:rPr>
      </w:pPr>
      <w:r w:rsidRPr="0056738D">
        <w:rPr>
          <w:rFonts w:ascii="Times New Roman" w:hAnsi="Times New Roman" w:cs="Times New Roman"/>
          <w:sz w:val="16"/>
        </w:rPr>
        <w:t>RS: 750/-</w:t>
      </w:r>
    </w:p>
    <w:p w:rsidR="00D028FD" w:rsidRPr="0056738D" w:rsidRDefault="00B633A1" w:rsidP="00D028FD">
      <w:pPr>
        <w:rPr>
          <w:rFonts w:ascii="Times New Roman" w:hAnsi="Times New Roman" w:cs="Times New Roman"/>
          <w:sz w:val="16"/>
        </w:rPr>
      </w:pPr>
      <w:hyperlink r:id="rId7" w:anchor=":~:text=DS3231%20Real%20Time%20Clock%20RTC,Price%20in%20Pakistan%20%7C%20Epro.pk&amp;text=DC%20Brushless%20Fan%20(Stock%2DLot,Current%20price%20is%3A%20%E2%82%A8180" w:history="1">
        <w:r w:rsidR="00D028FD" w:rsidRPr="0056738D">
          <w:rPr>
            <w:rStyle w:val="Hyperlink"/>
            <w:rFonts w:ascii="Times New Roman" w:hAnsi="Times New Roman" w:cs="Times New Roman"/>
            <w:sz w:val="16"/>
          </w:rPr>
          <w:t>https://epro.pk/product/ds3231-rtc-real-time-clock-in-pakistan/#:~:text=DS3231%20Real%20Time%20Clock%20RTC,Price%20in%20Pakistan%20%7C%20Epro.pk&amp;text=DC%20Brushless%20Fan%20(Stock%2DLot,Current%20price%20is%3A%20%E2%82%A8180</w:t>
        </w:r>
      </w:hyperlink>
      <w:r w:rsidR="00D028FD" w:rsidRPr="0056738D">
        <w:rPr>
          <w:rFonts w:ascii="Times New Roman" w:hAnsi="Times New Roman" w:cs="Times New Roman"/>
          <w:sz w:val="16"/>
        </w:rPr>
        <w:t>.</w:t>
      </w:r>
    </w:p>
    <w:p w:rsidR="009D650C" w:rsidRPr="0056738D" w:rsidRDefault="009D650C" w:rsidP="00D028FD">
      <w:pPr>
        <w:rPr>
          <w:rFonts w:ascii="Times New Roman" w:hAnsi="Times New Roman" w:cs="Times New Roman"/>
          <w:sz w:val="16"/>
        </w:rPr>
      </w:pPr>
    </w:p>
    <w:p w:rsidR="00BD58F6" w:rsidRPr="0056738D" w:rsidRDefault="00BD58F6" w:rsidP="00D028FD">
      <w:pPr>
        <w:rPr>
          <w:rFonts w:ascii="Times New Roman" w:hAnsi="Times New Roman" w:cs="Times New Roman"/>
          <w:sz w:val="16"/>
        </w:rPr>
      </w:pPr>
      <w:r w:rsidRPr="0056738D">
        <w:rPr>
          <w:rFonts w:ascii="Times New Roman" w:hAnsi="Times New Roman" w:cs="Times New Roman"/>
          <w:sz w:val="16"/>
        </w:rPr>
        <w:t>RS: 450/-</w:t>
      </w:r>
    </w:p>
    <w:p w:rsidR="009D650C" w:rsidRPr="0056738D" w:rsidRDefault="00B633A1" w:rsidP="00D028FD">
      <w:pPr>
        <w:rPr>
          <w:rFonts w:ascii="Times New Roman" w:hAnsi="Times New Roman" w:cs="Times New Roman"/>
          <w:sz w:val="16"/>
        </w:rPr>
      </w:pPr>
      <w:hyperlink r:id="rId8" w:history="1">
        <w:r w:rsidR="009D650C" w:rsidRPr="0056738D">
          <w:rPr>
            <w:rStyle w:val="Hyperlink"/>
            <w:rFonts w:ascii="Times New Roman" w:hAnsi="Times New Roman" w:cs="Times New Roman"/>
            <w:sz w:val="16"/>
          </w:rPr>
          <w:t>https://digilog.pk/products/ds3231-rtc-module?srsltid=AfmBOoqB_edSfKgfJz-22dSNgsJMhBQ39hLiaNI2YSgkm93rDw0LQ-D7</w:t>
        </w:r>
      </w:hyperlink>
    </w:p>
    <w:p w:rsidR="00E6792D" w:rsidRPr="0056738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56738D">
        <w:rPr>
          <w:rFonts w:ascii="Times New Roman" w:hAnsi="Times New Roman" w:cs="Times New Roman"/>
          <w:noProof/>
          <w:sz w:val="51"/>
          <w:szCs w:val="51"/>
        </w:rPr>
        <w:drawing>
          <wp:inline distT="0" distB="0" distL="0" distR="0" wp14:anchorId="31B02BD5" wp14:editId="44E469D4">
            <wp:extent cx="1834410" cy="171143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45" t="2929" r="870" b="402"/>
                    <a:stretch/>
                  </pic:blipFill>
                  <pic:spPr bwMode="auto">
                    <a:xfrm>
                      <a:off x="0" y="0"/>
                      <a:ext cx="1853482" cy="1729232"/>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56738D" w:rsidRDefault="000641BA" w:rsidP="0017647E">
      <w:pPr>
        <w:jc w:val="both"/>
        <w:rPr>
          <w:rFonts w:ascii="Times New Roman" w:hAnsi="Times New Roman" w:cs="Times New Roman"/>
          <w:color w:val="001D35"/>
          <w:szCs w:val="27"/>
          <w:shd w:val="clear" w:color="auto" w:fill="FFFFFF"/>
        </w:rPr>
      </w:pPr>
      <w:r w:rsidRPr="0056738D">
        <w:rPr>
          <w:rFonts w:ascii="Times New Roman" w:hAnsi="Times New Roman" w:cs="Times New Roman"/>
          <w:color w:val="001D35"/>
          <w:szCs w:val="27"/>
          <w:shd w:val="clear" w:color="auto" w:fill="FFFFFF"/>
        </w:rPr>
        <w:t>A DS3231 RTC module is </w:t>
      </w:r>
      <w:r w:rsidRPr="0056738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56738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56738D" w:rsidRDefault="00E91A5E" w:rsidP="0017647E">
      <w:pPr>
        <w:jc w:val="both"/>
        <w:rPr>
          <w:rFonts w:ascii="Times New Roman" w:hAnsi="Times New Roman" w:cs="Times New Roman"/>
          <w:color w:val="001D35"/>
          <w:szCs w:val="27"/>
          <w:shd w:val="clear" w:color="auto" w:fill="FFFFFF"/>
        </w:rPr>
      </w:pPr>
    </w:p>
    <w:p w:rsidR="00FD6E4D" w:rsidRPr="0056738D"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56738D">
        <w:rPr>
          <w:rFonts w:ascii="Times New Roman" w:eastAsia="Times New Roman" w:hAnsi="Times New Roman" w:cs="Times New Roman"/>
          <w:b/>
          <w:color w:val="001D35"/>
          <w:sz w:val="20"/>
          <w:szCs w:val="20"/>
        </w:rPr>
        <w:t>Key features:</w:t>
      </w:r>
    </w:p>
    <w:p w:rsidR="00E91A5E" w:rsidRPr="0056738D"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High Accuracy:</w:t>
      </w:r>
      <w:r w:rsidRPr="0056738D">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56738D">
        <w:rPr>
          <w:rFonts w:ascii="Times New Roman" w:eastAsia="Times New Roman" w:hAnsi="Times New Roman" w:cs="Times New Roman"/>
          <w:color w:val="001D35"/>
          <w:sz w:val="20"/>
          <w:szCs w:val="20"/>
        </w:rPr>
        <w:t> </w:t>
      </w:r>
    </w:p>
    <w:p w:rsidR="00E91A5E" w:rsidRPr="0056738D"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56738D">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56738D">
        <w:rPr>
          <w:rFonts w:ascii="Times New Roman" w:eastAsia="Times New Roman" w:hAnsi="Times New Roman" w:cs="Times New Roman"/>
          <w:color w:val="001D35"/>
          <w:sz w:val="20"/>
          <w:szCs w:val="20"/>
        </w:rPr>
        <w:t> </w:t>
      </w:r>
    </w:p>
    <w:p w:rsidR="00E91A5E" w:rsidRPr="0056738D" w:rsidRDefault="00E91A5E" w:rsidP="00DF3CAD">
      <w:pPr>
        <w:ind w:left="360" w:hanging="360"/>
        <w:jc w:val="both"/>
        <w:rPr>
          <w:rFonts w:ascii="Times New Roman" w:hAnsi="Times New Roman" w:cs="Times New Roman"/>
          <w:b/>
        </w:rPr>
      </w:pPr>
    </w:p>
    <w:p w:rsidR="00495532" w:rsidRPr="0056738D" w:rsidRDefault="00495532" w:rsidP="00DF3CAD">
      <w:pPr>
        <w:pBdr>
          <w:bottom w:val="single" w:sz="12" w:space="1" w:color="auto"/>
        </w:pBdr>
        <w:ind w:left="360" w:hanging="360"/>
        <w:jc w:val="both"/>
        <w:rPr>
          <w:rFonts w:ascii="Times New Roman" w:hAnsi="Times New Roman" w:cs="Times New Roman"/>
          <w:b/>
        </w:rPr>
      </w:pPr>
    </w:p>
    <w:p w:rsidR="00B532D1" w:rsidRPr="0056738D" w:rsidRDefault="00B532D1" w:rsidP="00694573">
      <w:pPr>
        <w:pStyle w:val="Heading1"/>
        <w:shd w:val="clear" w:color="auto" w:fill="FFFFFF"/>
        <w:spacing w:before="0"/>
        <w:textAlignment w:val="baseline"/>
        <w:rPr>
          <w:rFonts w:ascii="Times New Roman" w:hAnsi="Times New Roman" w:cs="Times New Roman"/>
          <w:sz w:val="37"/>
          <w:szCs w:val="51"/>
        </w:rPr>
      </w:pPr>
    </w:p>
    <w:p w:rsidR="00270DA2" w:rsidRPr="0056738D" w:rsidRDefault="0090739E" w:rsidP="00270DA2">
      <w:pPr>
        <w:pStyle w:val="Heading1"/>
        <w:shd w:val="clear" w:color="auto" w:fill="FFFFFF"/>
        <w:spacing w:before="0"/>
        <w:textAlignment w:val="baseline"/>
        <w:rPr>
          <w:rFonts w:ascii="Times New Roman" w:hAnsi="Times New Roman" w:cs="Times New Roman"/>
          <w:sz w:val="37"/>
          <w:szCs w:val="51"/>
        </w:rPr>
      </w:pPr>
      <w:r w:rsidRPr="0056738D">
        <w:rPr>
          <w:rFonts w:ascii="Times New Roman" w:hAnsi="Times New Roman" w:cs="Times New Roman"/>
          <w:sz w:val="37"/>
          <w:szCs w:val="51"/>
        </w:rPr>
        <w:t xml:space="preserve">2) </w:t>
      </w:r>
      <w:r w:rsidR="00495532" w:rsidRPr="0056738D">
        <w:rPr>
          <w:rFonts w:ascii="Times New Roman" w:hAnsi="Times New Roman" w:cs="Times New Roman"/>
          <w:sz w:val="37"/>
          <w:szCs w:val="51"/>
        </w:rPr>
        <w:t xml:space="preserve">DS1307 AT24C32 </w:t>
      </w:r>
      <w:r w:rsidR="005319B9" w:rsidRPr="0056738D">
        <w:rPr>
          <w:rFonts w:ascii="Times New Roman" w:hAnsi="Times New Roman" w:cs="Times New Roman"/>
          <w:sz w:val="37"/>
          <w:szCs w:val="51"/>
        </w:rPr>
        <w:t>RTC</w:t>
      </w:r>
      <w:r w:rsidR="00495532" w:rsidRPr="0056738D">
        <w:rPr>
          <w:rFonts w:ascii="Times New Roman" w:hAnsi="Times New Roman" w:cs="Times New Roman"/>
          <w:sz w:val="37"/>
          <w:szCs w:val="51"/>
        </w:rPr>
        <w:t xml:space="preserve"> Module</w:t>
      </w:r>
      <w:r w:rsidR="005319B9" w:rsidRPr="0056738D">
        <w:rPr>
          <w:rFonts w:ascii="Times New Roman" w:hAnsi="Times New Roman" w:cs="Times New Roman"/>
          <w:sz w:val="37"/>
          <w:szCs w:val="51"/>
        </w:rPr>
        <w:t>:</w:t>
      </w:r>
    </w:p>
    <w:p w:rsidR="00270DA2" w:rsidRPr="0056738D" w:rsidRDefault="00270DA2" w:rsidP="00850B58">
      <w:pPr>
        <w:spacing w:after="0" w:line="240" w:lineRule="auto"/>
        <w:rPr>
          <w:rFonts w:ascii="Times New Roman" w:hAnsi="Times New Roman" w:cs="Times New Roman"/>
          <w:sz w:val="14"/>
        </w:rPr>
      </w:pPr>
      <w:r w:rsidRPr="0056738D">
        <w:rPr>
          <w:rFonts w:ascii="Times New Roman" w:hAnsi="Times New Roman" w:cs="Times New Roman"/>
          <w:sz w:val="14"/>
        </w:rPr>
        <w:t>RS: 150</w:t>
      </w:r>
    </w:p>
    <w:p w:rsidR="00857AA3" w:rsidRPr="0056738D" w:rsidRDefault="00B633A1" w:rsidP="00850B58">
      <w:pPr>
        <w:spacing w:line="240" w:lineRule="auto"/>
        <w:rPr>
          <w:rFonts w:ascii="Times New Roman" w:hAnsi="Times New Roman" w:cs="Times New Roman"/>
          <w:sz w:val="14"/>
        </w:rPr>
      </w:pPr>
      <w:hyperlink r:id="rId10" w:history="1">
        <w:r w:rsidR="003D6799" w:rsidRPr="0056738D">
          <w:rPr>
            <w:rStyle w:val="Hyperlink"/>
            <w:rFonts w:ascii="Times New Roman" w:hAnsi="Times New Roman" w:cs="Times New Roman"/>
            <w:sz w:val="14"/>
          </w:rPr>
          <w:t>https://epro.pk/product/rtc-i2c-ds1307-at24c32-real-time-clock-module/</w:t>
        </w:r>
      </w:hyperlink>
    </w:p>
    <w:p w:rsidR="00857AA3" w:rsidRPr="0056738D" w:rsidRDefault="00E20F29" w:rsidP="00850B58">
      <w:pPr>
        <w:spacing w:after="0" w:line="240" w:lineRule="auto"/>
        <w:rPr>
          <w:rFonts w:ascii="Times New Roman" w:hAnsi="Times New Roman" w:cs="Times New Roman"/>
          <w:sz w:val="14"/>
        </w:rPr>
      </w:pPr>
      <w:r w:rsidRPr="0056738D">
        <w:rPr>
          <w:rFonts w:ascii="Times New Roman" w:hAnsi="Times New Roman" w:cs="Times New Roman"/>
          <w:sz w:val="14"/>
        </w:rPr>
        <w:t>RS: 140</w:t>
      </w:r>
    </w:p>
    <w:p w:rsidR="00007CE7" w:rsidRPr="0056738D" w:rsidRDefault="00B633A1" w:rsidP="0043486C">
      <w:pPr>
        <w:spacing w:after="0" w:line="240" w:lineRule="auto"/>
        <w:rPr>
          <w:rFonts w:ascii="Times New Roman" w:hAnsi="Times New Roman" w:cs="Times New Roman"/>
          <w:sz w:val="14"/>
        </w:rPr>
      </w:pPr>
      <w:hyperlink r:id="rId11" w:history="1">
        <w:r w:rsidR="00007CE7" w:rsidRPr="0056738D">
          <w:rPr>
            <w:rStyle w:val="Hyperlink"/>
            <w:rFonts w:ascii="Times New Roman" w:hAnsi="Times New Roman" w:cs="Times New Roman"/>
            <w:sz w:val="14"/>
          </w:rPr>
          <w:t>https://mekatroniks.com/product/real-time-clock-module-ds1307/</w:t>
        </w:r>
      </w:hyperlink>
    </w:p>
    <w:p w:rsidR="00007CE7" w:rsidRPr="0056738D" w:rsidRDefault="00007CE7" w:rsidP="0043486C">
      <w:pPr>
        <w:spacing w:after="0" w:line="240" w:lineRule="auto"/>
        <w:rPr>
          <w:rFonts w:ascii="Times New Roman" w:hAnsi="Times New Roman" w:cs="Times New Roman"/>
          <w:sz w:val="14"/>
        </w:rPr>
      </w:pPr>
    </w:p>
    <w:p w:rsidR="00F55F66" w:rsidRPr="0056738D" w:rsidRDefault="00F55F66" w:rsidP="0043486C">
      <w:pPr>
        <w:spacing w:after="0" w:line="240" w:lineRule="auto"/>
        <w:rPr>
          <w:rFonts w:ascii="Times New Roman" w:hAnsi="Times New Roman" w:cs="Times New Roman"/>
          <w:sz w:val="14"/>
        </w:rPr>
      </w:pPr>
      <w:r w:rsidRPr="0056738D">
        <w:rPr>
          <w:rFonts w:ascii="Times New Roman" w:hAnsi="Times New Roman" w:cs="Times New Roman"/>
          <w:sz w:val="14"/>
        </w:rPr>
        <w:t>RS:149</w:t>
      </w:r>
    </w:p>
    <w:p w:rsidR="007E6248" w:rsidRPr="0056738D" w:rsidRDefault="00B633A1" w:rsidP="00531550">
      <w:pPr>
        <w:spacing w:line="240" w:lineRule="auto"/>
        <w:rPr>
          <w:rFonts w:ascii="Times New Roman" w:hAnsi="Times New Roman" w:cs="Times New Roman"/>
          <w:sz w:val="14"/>
        </w:rPr>
      </w:pPr>
      <w:hyperlink r:id="rId12" w:history="1">
        <w:r w:rsidR="00F55F66" w:rsidRPr="0056738D">
          <w:rPr>
            <w:rStyle w:val="Hyperlink"/>
            <w:rFonts w:ascii="Times New Roman" w:hAnsi="Times New Roman" w:cs="Times New Roman"/>
            <w:sz w:val="14"/>
          </w:rPr>
          <w:t>https://digilog.pk/products/real-time-clock-ds1307-ds-1307-rtc-i2c-module-at24c32-battery?srsltid=AfmBOoo1nhoGxhH3eBvHx9L3PcIpdJeOOhi8IogyMann3eVqh7JL369H</w:t>
        </w:r>
      </w:hyperlink>
    </w:p>
    <w:p w:rsidR="00AA3065" w:rsidRPr="0056738D" w:rsidRDefault="00495532" w:rsidP="0098324B">
      <w:pPr>
        <w:ind w:left="360" w:hanging="360"/>
        <w:jc w:val="center"/>
        <w:rPr>
          <w:rFonts w:ascii="Times New Roman" w:hAnsi="Times New Roman" w:cs="Times New Roman"/>
          <w:b/>
        </w:rPr>
      </w:pPr>
      <w:r w:rsidRPr="0056738D">
        <w:rPr>
          <w:rFonts w:ascii="Times New Roman" w:hAnsi="Times New Roman" w:cs="Times New Roman"/>
          <w:b/>
          <w:noProof/>
        </w:rPr>
        <w:drawing>
          <wp:inline distT="0" distB="0" distL="0" distR="0" wp14:anchorId="2456A733" wp14:editId="69CCAA3B">
            <wp:extent cx="1834410" cy="1384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0014" cy="1403622"/>
                    </a:xfrm>
                    <a:prstGeom prst="rect">
                      <a:avLst/>
                    </a:prstGeom>
                  </pic:spPr>
                </pic:pic>
              </a:graphicData>
            </a:graphic>
          </wp:inline>
        </w:drawing>
      </w:r>
    </w:p>
    <w:p w:rsidR="000C6757" w:rsidRPr="0056738D"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56738D">
        <w:rPr>
          <w:rFonts w:ascii="Times New Roman" w:eastAsia="Times New Roman" w:hAnsi="Times New Roman" w:cs="Times New Roman"/>
          <w:b/>
          <w:color w:val="001D35"/>
          <w:sz w:val="20"/>
          <w:szCs w:val="20"/>
        </w:rPr>
        <w:t>Key features:</w:t>
      </w:r>
    </w:p>
    <w:p w:rsidR="00182360" w:rsidRPr="0056738D"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I2C Communication:</w:t>
      </w:r>
      <w:r w:rsidRPr="0056738D">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56738D">
        <w:rPr>
          <w:rFonts w:ascii="Times New Roman" w:eastAsia="Times New Roman" w:hAnsi="Times New Roman" w:cs="Times New Roman"/>
          <w:color w:val="001D35"/>
          <w:sz w:val="20"/>
          <w:szCs w:val="20"/>
        </w:rPr>
        <w:t> </w:t>
      </w:r>
    </w:p>
    <w:p w:rsidR="00182360" w:rsidRPr="0056738D"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56738D">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56738D">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56738D">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56738D">
        <w:rPr>
          <w:rFonts w:ascii="Times New Roman" w:eastAsia="Times New Roman" w:hAnsi="Times New Roman" w:cs="Times New Roman"/>
          <w:color w:val="001D35"/>
          <w:sz w:val="20"/>
          <w:szCs w:val="20"/>
        </w:rPr>
        <w:t> </w:t>
      </w:r>
    </w:p>
    <w:p w:rsidR="00AA3065" w:rsidRPr="0056738D" w:rsidRDefault="00AA3065" w:rsidP="00AA3065">
      <w:pPr>
        <w:pBdr>
          <w:bottom w:val="single" w:sz="12" w:space="1" w:color="auto"/>
        </w:pBdr>
        <w:rPr>
          <w:rFonts w:ascii="Times New Roman" w:hAnsi="Times New Roman" w:cs="Times New Roman"/>
        </w:rPr>
      </w:pPr>
    </w:p>
    <w:p w:rsidR="00287762" w:rsidRPr="0056738D" w:rsidRDefault="00287762" w:rsidP="00287762">
      <w:pPr>
        <w:pStyle w:val="Heading1"/>
        <w:shd w:val="clear" w:color="auto" w:fill="FFFFFF"/>
        <w:spacing w:before="0"/>
        <w:textAlignment w:val="baseline"/>
        <w:rPr>
          <w:rFonts w:ascii="Times New Roman" w:hAnsi="Times New Roman" w:cs="Times New Roman"/>
          <w:sz w:val="18"/>
          <w:szCs w:val="51"/>
        </w:rPr>
      </w:pPr>
    </w:p>
    <w:p w:rsidR="00287762" w:rsidRPr="0056738D" w:rsidRDefault="00CC331F" w:rsidP="00287762">
      <w:pPr>
        <w:pStyle w:val="Heading1"/>
        <w:shd w:val="clear" w:color="auto" w:fill="FFFFFF"/>
        <w:spacing w:before="0"/>
        <w:textAlignment w:val="baseline"/>
        <w:rPr>
          <w:rFonts w:ascii="Times New Roman" w:hAnsi="Times New Roman" w:cs="Times New Roman"/>
          <w:sz w:val="41"/>
          <w:szCs w:val="51"/>
        </w:rPr>
      </w:pPr>
      <w:r w:rsidRPr="0056738D">
        <w:rPr>
          <w:rFonts w:ascii="Times New Roman" w:hAnsi="Times New Roman" w:cs="Times New Roman"/>
          <w:sz w:val="41"/>
          <w:szCs w:val="51"/>
        </w:rPr>
        <w:t xml:space="preserve">3) </w:t>
      </w:r>
      <w:r w:rsidR="00287762" w:rsidRPr="0056738D">
        <w:rPr>
          <w:rFonts w:ascii="Times New Roman" w:hAnsi="Times New Roman" w:cs="Times New Roman"/>
          <w:sz w:val="41"/>
          <w:szCs w:val="51"/>
        </w:rPr>
        <w:t>PCF8563 RTC Module:</w:t>
      </w:r>
      <w:r w:rsidR="00A54411">
        <w:rPr>
          <w:rFonts w:ascii="Times New Roman" w:hAnsi="Times New Roman" w:cs="Times New Roman"/>
          <w:sz w:val="41"/>
          <w:szCs w:val="51"/>
        </w:rPr>
        <w:t xml:space="preserve"> </w:t>
      </w:r>
    </w:p>
    <w:p w:rsidR="004A5815" w:rsidRPr="0056738D" w:rsidRDefault="004A5815" w:rsidP="00F94640">
      <w:pPr>
        <w:spacing w:before="240" w:after="0"/>
        <w:rPr>
          <w:rFonts w:ascii="Times New Roman" w:hAnsi="Times New Roman" w:cs="Times New Roman"/>
          <w:sz w:val="18"/>
        </w:rPr>
      </w:pPr>
      <w:r w:rsidRPr="0056738D">
        <w:rPr>
          <w:rFonts w:ascii="Times New Roman" w:hAnsi="Times New Roman" w:cs="Times New Roman"/>
          <w:sz w:val="18"/>
        </w:rPr>
        <w:t>RS: 441</w:t>
      </w:r>
    </w:p>
    <w:p w:rsidR="004A5815" w:rsidRPr="0056738D" w:rsidRDefault="00B633A1" w:rsidP="004A5815">
      <w:pPr>
        <w:rPr>
          <w:rFonts w:ascii="Times New Roman" w:hAnsi="Times New Roman" w:cs="Times New Roman"/>
          <w:sz w:val="18"/>
        </w:rPr>
      </w:pPr>
      <w:hyperlink r:id="rId14" w:history="1">
        <w:r w:rsidR="004A5815" w:rsidRPr="0056738D">
          <w:rPr>
            <w:rStyle w:val="Hyperlink"/>
            <w:rFonts w:ascii="Times New Roman" w:hAnsi="Times New Roman" w:cs="Times New Roman"/>
            <w:sz w:val="18"/>
          </w:rPr>
          <w:t>https://www.daraz.pk/products/pcf8563-pcf8563t-8563-iic-real-time-clock-rtc-module-board-for-arduino-i291438491.html</w:t>
        </w:r>
      </w:hyperlink>
    </w:p>
    <w:p w:rsidR="00317014" w:rsidRPr="0056738D" w:rsidRDefault="00B4636C" w:rsidP="00F95E15">
      <w:pPr>
        <w:spacing w:after="0"/>
        <w:rPr>
          <w:rFonts w:ascii="Times New Roman" w:hAnsi="Times New Roman" w:cs="Times New Roman"/>
          <w:sz w:val="18"/>
        </w:rPr>
      </w:pPr>
      <w:r w:rsidRPr="0056738D">
        <w:rPr>
          <w:rFonts w:ascii="Times New Roman" w:hAnsi="Times New Roman" w:cs="Times New Roman"/>
          <w:sz w:val="18"/>
        </w:rPr>
        <w:t>$ 0.65</w:t>
      </w:r>
    </w:p>
    <w:p w:rsidR="00F95E15" w:rsidRPr="0056738D" w:rsidRDefault="00B633A1" w:rsidP="00F95E15">
      <w:pPr>
        <w:spacing w:after="0"/>
        <w:rPr>
          <w:rFonts w:ascii="Times New Roman" w:hAnsi="Times New Roman" w:cs="Times New Roman"/>
          <w:sz w:val="18"/>
        </w:rPr>
      </w:pPr>
      <w:hyperlink r:id="rId15" w:history="1">
        <w:r w:rsidR="00F95E15" w:rsidRPr="0056738D">
          <w:rPr>
            <w:rStyle w:val="Hyperlink"/>
            <w:rFonts w:ascii="Times New Roman" w:hAnsi="Times New Roman" w:cs="Times New Roman"/>
            <w:sz w:val="18"/>
          </w:rPr>
          <w:t>https://electropeak.com/pcf8563-rtc-module?srsltid=AfmBOoog1nm2eTIxcj9F9fAItdaa51ZnkAnh6f2ukJkLwZ4hMjtUuBfv</w:t>
        </w:r>
      </w:hyperlink>
    </w:p>
    <w:p w:rsidR="00F95E15" w:rsidRPr="0056738D" w:rsidRDefault="00F95E15" w:rsidP="00F95E15">
      <w:pPr>
        <w:spacing w:after="0"/>
        <w:rPr>
          <w:rFonts w:ascii="Times New Roman" w:hAnsi="Times New Roman" w:cs="Times New Roman"/>
          <w:sz w:val="18"/>
        </w:rPr>
      </w:pPr>
    </w:p>
    <w:p w:rsidR="00317014" w:rsidRPr="0056738D" w:rsidRDefault="00317014" w:rsidP="00317014">
      <w:pPr>
        <w:jc w:val="center"/>
        <w:rPr>
          <w:rFonts w:ascii="Times New Roman" w:hAnsi="Times New Roman" w:cs="Times New Roman"/>
        </w:rPr>
      </w:pPr>
      <w:r w:rsidRPr="0056738D">
        <w:rPr>
          <w:rFonts w:ascii="Times New Roman" w:hAnsi="Times New Roman" w:cs="Times New Roman"/>
          <w:noProof/>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5025" cy="1603566"/>
                    </a:xfrm>
                    <a:prstGeom prst="rect">
                      <a:avLst/>
                    </a:prstGeom>
                  </pic:spPr>
                </pic:pic>
              </a:graphicData>
            </a:graphic>
          </wp:inline>
        </w:drawing>
      </w:r>
    </w:p>
    <w:p w:rsidR="008669CA" w:rsidRPr="0056738D"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56738D">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56738D"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56738D">
        <w:rPr>
          <w:rFonts w:eastAsia="Microsoft YaHei"/>
          <w:color w:val="333333"/>
          <w:sz w:val="20"/>
        </w:rPr>
        <w:t xml:space="preserve">All addresses and data are transferred serially via a two-line bi-directional I2C bus. The maximum bus speed is 400 </w:t>
      </w:r>
      <w:proofErr w:type="spellStart"/>
      <w:r w:rsidRPr="0056738D">
        <w:rPr>
          <w:rFonts w:eastAsia="Microsoft YaHei"/>
          <w:color w:val="333333"/>
          <w:sz w:val="20"/>
        </w:rPr>
        <w:t>kbit</w:t>
      </w:r>
      <w:proofErr w:type="spellEnd"/>
      <w:r w:rsidRPr="0056738D">
        <w:rPr>
          <w:rFonts w:eastAsia="Microsoft YaHei"/>
          <w:color w:val="333333"/>
          <w:sz w:val="20"/>
        </w:rPr>
        <w:t>/s. The built-in word address register is automatically incremented after each data byte is written or read.</w:t>
      </w:r>
    </w:p>
    <w:p w:rsidR="00B7273C" w:rsidRPr="0056738D" w:rsidRDefault="00B7273C" w:rsidP="006F3378">
      <w:pPr>
        <w:spacing w:before="240" w:after="0" w:line="240" w:lineRule="auto"/>
        <w:ind w:left="180"/>
        <w:rPr>
          <w:rFonts w:ascii="Times New Roman" w:hAnsi="Times New Roman" w:cs="Times New Roman"/>
          <w:b/>
          <w:sz w:val="20"/>
        </w:rPr>
      </w:pPr>
      <w:r w:rsidRPr="0056738D">
        <w:rPr>
          <w:rFonts w:ascii="Times New Roman" w:hAnsi="Times New Roman" w:cs="Times New Roman"/>
          <w:b/>
          <w:sz w:val="20"/>
        </w:rPr>
        <w:t>Features:</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Low-power RTC.</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Operates via I2C.</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Includes alarms, timers, and clock output functions.</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Compatible with a wide voltage range.</w:t>
      </w:r>
    </w:p>
    <w:p w:rsidR="00B7273C" w:rsidRPr="0056738D" w:rsidRDefault="00B7273C" w:rsidP="00D32692">
      <w:pPr>
        <w:pStyle w:val="ListParagraph"/>
        <w:numPr>
          <w:ilvl w:val="0"/>
          <w:numId w:val="15"/>
        </w:numPr>
        <w:rPr>
          <w:rFonts w:ascii="Times New Roman" w:hAnsi="Times New Roman" w:cs="Times New Roman"/>
          <w:sz w:val="20"/>
        </w:rPr>
      </w:pPr>
      <w:r w:rsidRPr="0056738D">
        <w:rPr>
          <w:rFonts w:ascii="Times New Roman" w:hAnsi="Times New Roman" w:cs="Times New Roman"/>
          <w:sz w:val="20"/>
        </w:rPr>
        <w:t>Use Cases: Ideal for low-power and battery-operated devices.</w:t>
      </w:r>
    </w:p>
    <w:p w:rsidR="001E4BF3" w:rsidRPr="0056738D" w:rsidRDefault="001E4BF3" w:rsidP="001E4BF3">
      <w:pPr>
        <w:pBdr>
          <w:bottom w:val="single" w:sz="12" w:space="1" w:color="auto"/>
        </w:pBdr>
        <w:rPr>
          <w:rFonts w:ascii="Times New Roman" w:hAnsi="Times New Roman" w:cs="Times New Roman"/>
        </w:rPr>
      </w:pPr>
    </w:p>
    <w:p w:rsidR="00E13627" w:rsidRDefault="00180174" w:rsidP="00E13627">
      <w:pPr>
        <w:pStyle w:val="Heading1"/>
        <w:shd w:val="clear" w:color="auto" w:fill="FFFFFF"/>
        <w:spacing w:before="0"/>
        <w:textAlignment w:val="baseline"/>
        <w:rPr>
          <w:rFonts w:ascii="Times New Roman" w:hAnsi="Times New Roman" w:cs="Times New Roman"/>
          <w:sz w:val="41"/>
          <w:szCs w:val="51"/>
        </w:rPr>
      </w:pPr>
      <w:r w:rsidRPr="0056738D">
        <w:rPr>
          <w:rFonts w:ascii="Times New Roman" w:hAnsi="Times New Roman" w:cs="Times New Roman"/>
          <w:sz w:val="41"/>
          <w:szCs w:val="51"/>
        </w:rPr>
        <w:t xml:space="preserve">4) </w:t>
      </w:r>
      <w:r w:rsidR="00E13627" w:rsidRPr="0056738D">
        <w:rPr>
          <w:rFonts w:ascii="Times New Roman" w:hAnsi="Times New Roman" w:cs="Times New Roman"/>
          <w:sz w:val="41"/>
          <w:szCs w:val="51"/>
        </w:rPr>
        <w:t>PCF8523 RTC Module:</w:t>
      </w:r>
    </w:p>
    <w:p w:rsidR="0006018C" w:rsidRPr="000D5569" w:rsidRDefault="0006018C" w:rsidP="000D5569">
      <w:pPr>
        <w:spacing w:after="0"/>
        <w:rPr>
          <w:sz w:val="16"/>
        </w:rPr>
      </w:pPr>
      <w:r w:rsidRPr="000D5569">
        <w:rPr>
          <w:sz w:val="16"/>
        </w:rPr>
        <w:t>RS: 1751/-</w:t>
      </w:r>
    </w:p>
    <w:p w:rsidR="0006018C" w:rsidRDefault="00B633A1" w:rsidP="000D5569">
      <w:pPr>
        <w:spacing w:after="0"/>
        <w:rPr>
          <w:sz w:val="16"/>
        </w:rPr>
      </w:pPr>
      <w:hyperlink r:id="rId17" w:history="1">
        <w:r w:rsidR="0006018C" w:rsidRPr="000D5569">
          <w:rPr>
            <w:rStyle w:val="Hyperlink"/>
            <w:sz w:val="16"/>
          </w:rPr>
          <w:t>https://www.daraz.pk/products/3295-pcf8523-real-time-clock-rtc-assembled-microcontroller-breakout-board-without-coin-battery-for-arduino-raspberry-pi-33v-5v-i300586348.html</w:t>
        </w:r>
      </w:hyperlink>
    </w:p>
    <w:p w:rsidR="00707C81" w:rsidRDefault="00707C81" w:rsidP="000D5569">
      <w:pPr>
        <w:spacing w:after="0"/>
        <w:rPr>
          <w:sz w:val="16"/>
        </w:rPr>
      </w:pPr>
    </w:p>
    <w:p w:rsidR="00A70014" w:rsidRPr="000D5569" w:rsidRDefault="00A70014" w:rsidP="000D5569">
      <w:pPr>
        <w:spacing w:after="0"/>
        <w:rPr>
          <w:sz w:val="16"/>
        </w:rPr>
      </w:pPr>
    </w:p>
    <w:p w:rsidR="0006018C" w:rsidRPr="0006018C" w:rsidRDefault="0006018C" w:rsidP="0006018C"/>
    <w:p w:rsidR="00B7273C" w:rsidRPr="0056738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56738D">
        <w:rPr>
          <w:rFonts w:eastAsia="Microsoft YaHei"/>
          <w:noProof/>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574" cy="1409244"/>
                    </a:xfrm>
                    <a:prstGeom prst="rect">
                      <a:avLst/>
                    </a:prstGeom>
                  </pic:spPr>
                </pic:pic>
              </a:graphicData>
            </a:graphic>
          </wp:inline>
        </w:drawing>
      </w:r>
      <w:r w:rsidR="00F22A31" w:rsidRPr="0056738D">
        <w:rPr>
          <w:rFonts w:eastAsia="Microsoft YaHei"/>
          <w:noProof/>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5673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5673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56738D">
        <w:rPr>
          <w:rFonts w:ascii="Times New Roman" w:eastAsia="Times New Roman" w:hAnsi="Times New Roman" w:cs="Times New Roman"/>
          <w:b/>
          <w:bCs/>
          <w:sz w:val="20"/>
          <w:szCs w:val="20"/>
          <w:bdr w:val="none" w:sz="0" w:space="0" w:color="auto" w:frame="1"/>
        </w:rPr>
        <w:t>Features</w:t>
      </w:r>
      <w:r w:rsidR="00B61AA3" w:rsidRPr="0056738D">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I2C Serial Interface</w:t>
      </w:r>
    </w:p>
    <w:p w:rsidR="00E65DF9"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Low-cost RTC module with built-in temperature compensation.</w:t>
      </w:r>
    </w:p>
    <w:p w:rsidR="00E65DF9"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Alarms, timers, and clock output available.</w:t>
      </w:r>
    </w:p>
    <w:p w:rsidR="00E65DF9"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Advantages: Better suited for low-power applications than the PCF8563.</w:t>
      </w:r>
    </w:p>
    <w:p w:rsidR="007863A2" w:rsidRPr="0056738D" w:rsidRDefault="00E65DF9" w:rsidP="00E65DF9">
      <w:pPr>
        <w:pStyle w:val="ListParagraph"/>
        <w:numPr>
          <w:ilvl w:val="0"/>
          <w:numId w:val="16"/>
        </w:numPr>
        <w:rPr>
          <w:rFonts w:ascii="Times New Roman" w:hAnsi="Times New Roman" w:cs="Times New Roman"/>
          <w:sz w:val="20"/>
          <w:szCs w:val="20"/>
        </w:rPr>
      </w:pPr>
      <w:r w:rsidRPr="0056738D">
        <w:rPr>
          <w:rFonts w:ascii="Times New Roman" w:hAnsi="Times New Roman" w:cs="Times New Roman"/>
          <w:sz w:val="20"/>
          <w:szCs w:val="20"/>
        </w:rPr>
        <w:t>Use Cases: Portable devices requiring basic timekeeping with moderate accuracy.</w:t>
      </w:r>
    </w:p>
    <w:p w:rsidR="006B21AA" w:rsidRPr="0056738D" w:rsidRDefault="006B21AA" w:rsidP="006B21AA">
      <w:pPr>
        <w:pBdr>
          <w:bottom w:val="single" w:sz="12" w:space="1" w:color="auto"/>
        </w:pBdr>
        <w:rPr>
          <w:rFonts w:ascii="Times New Roman" w:hAnsi="Times New Roman" w:cs="Times New Roman"/>
        </w:rPr>
      </w:pPr>
    </w:p>
    <w:p w:rsidR="00191231" w:rsidRPr="0056738D"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56738D" w:rsidRDefault="00F476E7" w:rsidP="00862CA3">
      <w:pPr>
        <w:pStyle w:val="NormalWeb"/>
        <w:shd w:val="clear" w:color="auto" w:fill="FFFFFF"/>
        <w:spacing w:before="0" w:beforeAutospacing="0" w:after="0" w:afterAutospacing="0"/>
        <w:rPr>
          <w:rStyle w:val="Strong"/>
          <w:b w:val="0"/>
          <w:color w:val="5B9BD5" w:themeColor="accent1"/>
          <w:spacing w:val="12"/>
          <w:sz w:val="40"/>
          <w:szCs w:val="40"/>
        </w:rPr>
      </w:pPr>
      <w:r w:rsidRPr="0056738D">
        <w:rPr>
          <w:rStyle w:val="Strong"/>
          <w:b w:val="0"/>
          <w:color w:val="5B9BD5" w:themeColor="accent1"/>
          <w:spacing w:val="12"/>
          <w:sz w:val="40"/>
          <w:szCs w:val="40"/>
        </w:rPr>
        <w:t xml:space="preserve">5) </w:t>
      </w:r>
      <w:r w:rsidR="00191231" w:rsidRPr="0056738D">
        <w:rPr>
          <w:rStyle w:val="Strong"/>
          <w:b w:val="0"/>
          <w:color w:val="5B9BD5" w:themeColor="accent1"/>
          <w:spacing w:val="12"/>
          <w:sz w:val="40"/>
          <w:szCs w:val="40"/>
        </w:rPr>
        <w:t>RV-3028-C7</w:t>
      </w:r>
      <w:r w:rsidR="00191231" w:rsidRPr="0056738D">
        <w:rPr>
          <w:b/>
          <w:color w:val="5B9BD5" w:themeColor="accent1"/>
          <w:sz w:val="40"/>
          <w:szCs w:val="40"/>
        </w:rPr>
        <w:t xml:space="preserve"> </w:t>
      </w:r>
      <w:r w:rsidR="00191231" w:rsidRPr="0056738D">
        <w:rPr>
          <w:color w:val="5B9BD5" w:themeColor="accent1"/>
          <w:sz w:val="40"/>
          <w:szCs w:val="40"/>
        </w:rPr>
        <w:t>RTC</w:t>
      </w:r>
      <w:r w:rsidR="00191231" w:rsidRPr="0056738D">
        <w:rPr>
          <w:b/>
          <w:color w:val="5B9BD5" w:themeColor="accent1"/>
          <w:sz w:val="40"/>
          <w:szCs w:val="40"/>
        </w:rPr>
        <w:t xml:space="preserve"> </w:t>
      </w:r>
      <w:r w:rsidR="00191231" w:rsidRPr="0056738D">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8A3276" w:rsidRPr="00861848" w:rsidRDefault="008A3276" w:rsidP="00862CA3">
      <w:pPr>
        <w:pStyle w:val="NormalWeb"/>
        <w:shd w:val="clear" w:color="auto" w:fill="FFFFFF"/>
        <w:spacing w:before="0" w:beforeAutospacing="0" w:after="0" w:afterAutospacing="0"/>
        <w:rPr>
          <w:rStyle w:val="Strong"/>
          <w:b w:val="0"/>
          <w:color w:val="000000"/>
          <w:spacing w:val="12"/>
          <w:sz w:val="16"/>
          <w:szCs w:val="27"/>
        </w:rPr>
      </w:pPr>
      <w:r w:rsidRPr="00861848">
        <w:rPr>
          <w:rStyle w:val="Strong"/>
          <w:b w:val="0"/>
          <w:color w:val="000000"/>
          <w:spacing w:val="12"/>
          <w:sz w:val="16"/>
          <w:szCs w:val="27"/>
        </w:rPr>
        <w:t>RS: 4300/-</w:t>
      </w:r>
    </w:p>
    <w:p w:rsidR="008A3276" w:rsidRPr="00861848" w:rsidRDefault="00B633A1" w:rsidP="00862CA3">
      <w:pPr>
        <w:pStyle w:val="NormalWeb"/>
        <w:shd w:val="clear" w:color="auto" w:fill="FFFFFF"/>
        <w:spacing w:before="0" w:beforeAutospacing="0" w:after="0" w:afterAutospacing="0"/>
        <w:rPr>
          <w:rStyle w:val="Strong"/>
          <w:color w:val="000000"/>
          <w:spacing w:val="12"/>
          <w:sz w:val="16"/>
          <w:szCs w:val="27"/>
        </w:rPr>
      </w:pPr>
      <w:hyperlink r:id="rId20" w:history="1">
        <w:r w:rsidR="008A3276" w:rsidRPr="00861848">
          <w:rPr>
            <w:rStyle w:val="Hyperlink"/>
            <w:spacing w:val="12"/>
            <w:sz w:val="16"/>
            <w:szCs w:val="27"/>
          </w:rPr>
          <w:t>https://store.rokland.com/products/rak-wireless-rak12002-rtc-module-micro-crystal-rv-3028-c7-pid-100032?srsltid=AfmBOorR_V9wtCUUhq-7-QqYz-IhQF95XawWaJQgVhYHiWNdFg4fKooy</w:t>
        </w:r>
      </w:hyperlink>
    </w:p>
    <w:p w:rsidR="008A3276" w:rsidRPr="008A3276" w:rsidRDefault="008A3276" w:rsidP="00862CA3">
      <w:pPr>
        <w:pStyle w:val="NormalWeb"/>
        <w:shd w:val="clear" w:color="auto" w:fill="FFFFFF"/>
        <w:spacing w:before="0" w:beforeAutospacing="0" w:after="0" w:afterAutospacing="0"/>
        <w:rPr>
          <w:rStyle w:val="Strong"/>
          <w:color w:val="000000"/>
          <w:spacing w:val="12"/>
          <w:sz w:val="16"/>
          <w:szCs w:val="27"/>
        </w:rPr>
      </w:pPr>
    </w:p>
    <w:p w:rsidR="00145DFD" w:rsidRPr="0056738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56738D">
        <w:rPr>
          <w:rStyle w:val="Strong"/>
          <w:noProof/>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3162" cy="1575963"/>
                    </a:xfrm>
                    <a:prstGeom prst="rect">
                      <a:avLst/>
                    </a:prstGeom>
                  </pic:spPr>
                </pic:pic>
              </a:graphicData>
            </a:graphic>
          </wp:inline>
        </w:drawing>
      </w:r>
      <w:r w:rsidRPr="0056738D">
        <w:rPr>
          <w:rStyle w:val="Strong"/>
          <w:noProof/>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0159" cy="1576702"/>
                    </a:xfrm>
                    <a:prstGeom prst="rect">
                      <a:avLst/>
                    </a:prstGeom>
                  </pic:spPr>
                </pic:pic>
              </a:graphicData>
            </a:graphic>
          </wp:inline>
        </w:drawing>
      </w:r>
    </w:p>
    <w:p w:rsidR="00145DFD" w:rsidRPr="0056738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A44AED" w:rsidRDefault="00862CA3" w:rsidP="00862CA3">
      <w:pPr>
        <w:pStyle w:val="NormalWeb"/>
        <w:shd w:val="clear" w:color="auto" w:fill="FFFFFF"/>
        <w:spacing w:before="0" w:beforeAutospacing="0" w:after="0" w:afterAutospacing="0"/>
        <w:rPr>
          <w:color w:val="000000"/>
          <w:spacing w:val="12"/>
          <w:sz w:val="20"/>
          <w:szCs w:val="27"/>
        </w:rPr>
      </w:pPr>
      <w:r w:rsidRPr="00A44AED">
        <w:rPr>
          <w:rStyle w:val="Strong"/>
          <w:color w:val="000000"/>
          <w:spacing w:val="12"/>
          <w:sz w:val="20"/>
          <w:szCs w:val="27"/>
        </w:rPr>
        <w:t>RV-3028-C7</w:t>
      </w:r>
      <w:r w:rsidRPr="00A44AED">
        <w:rPr>
          <w:color w:val="000000"/>
          <w:spacing w:val="12"/>
          <w:sz w:val="20"/>
          <w:szCs w:val="27"/>
        </w:rPr>
        <w:t> is a SMT Real-Time Clock Module that incorporates an integrated CMOS circuit together with an XTAL. It operates under vacuum in a hermetically sealed ceramic package with metal lid.</w:t>
      </w:r>
    </w:p>
    <w:p w:rsidR="00862CA3" w:rsidRPr="00A44AED" w:rsidRDefault="00862CA3" w:rsidP="00862CA3">
      <w:pPr>
        <w:pStyle w:val="NormalWeb"/>
        <w:shd w:val="clear" w:color="auto" w:fill="FFFFFF"/>
        <w:spacing w:before="0" w:beforeAutospacing="0" w:after="0" w:afterAutospacing="0"/>
        <w:rPr>
          <w:color w:val="000000"/>
          <w:spacing w:val="12"/>
          <w:sz w:val="20"/>
          <w:szCs w:val="27"/>
        </w:rPr>
      </w:pPr>
      <w:r w:rsidRPr="00A44AED">
        <w:rPr>
          <w:color w:val="000000"/>
          <w:spacing w:val="12"/>
          <w:sz w:val="20"/>
          <w:szCs w:val="27"/>
        </w:rPr>
        <w:t>The </w:t>
      </w:r>
      <w:r w:rsidRPr="00A44AED">
        <w:rPr>
          <w:rStyle w:val="Strong"/>
          <w:color w:val="000000"/>
          <w:spacing w:val="12"/>
          <w:sz w:val="20"/>
          <w:szCs w:val="27"/>
        </w:rPr>
        <w:t>RV-3028-C7 </w:t>
      </w:r>
      <w:r w:rsidRPr="00A44AED">
        <w:rPr>
          <w:color w:val="000000"/>
          <w:spacing w:val="12"/>
          <w:sz w:val="20"/>
          <w:szCs w:val="27"/>
        </w:rPr>
        <w:t>real-time clock/calendar module with an automatic backup power switchover circuit is optimized for </w:t>
      </w:r>
      <w:r w:rsidRPr="00A44AED">
        <w:rPr>
          <w:rStyle w:val="Strong"/>
          <w:color w:val="000000"/>
          <w:spacing w:val="12"/>
          <w:sz w:val="20"/>
          <w:szCs w:val="27"/>
        </w:rPr>
        <w:t>extreme low power consumption</w:t>
      </w:r>
      <w:r w:rsidRPr="00A44AED">
        <w:rPr>
          <w:color w:val="000000"/>
          <w:spacing w:val="12"/>
          <w:sz w:val="20"/>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56738D" w:rsidRDefault="00952803" w:rsidP="00862CA3">
      <w:pPr>
        <w:pStyle w:val="NormalWeb"/>
        <w:shd w:val="clear" w:color="auto" w:fill="FFFFFF"/>
        <w:spacing w:before="0" w:beforeAutospacing="0" w:after="0" w:afterAutospacing="0"/>
        <w:rPr>
          <w:color w:val="000000"/>
          <w:spacing w:val="12"/>
          <w:sz w:val="22"/>
          <w:szCs w:val="27"/>
        </w:rPr>
      </w:pPr>
    </w:p>
    <w:p w:rsidR="00952803" w:rsidRPr="00A44AED" w:rsidRDefault="00952803" w:rsidP="00952803">
      <w:pPr>
        <w:rPr>
          <w:rFonts w:ascii="Times New Roman" w:hAnsi="Times New Roman" w:cs="Times New Roman"/>
          <w:sz w:val="20"/>
          <w:szCs w:val="20"/>
        </w:rPr>
      </w:pPr>
      <w:r w:rsidRPr="00A44AED">
        <w:rPr>
          <w:rFonts w:ascii="Times New Roman" w:hAnsi="Times New Roman" w:cs="Times New Roman"/>
          <w:b/>
          <w:bCs/>
          <w:sz w:val="20"/>
          <w:szCs w:val="20"/>
        </w:rPr>
        <w:t>Features</w:t>
      </w:r>
      <w:r w:rsidRPr="00A44AED">
        <w:rPr>
          <w:rFonts w:ascii="Times New Roman" w:hAnsi="Times New Roman" w:cs="Times New Roman"/>
          <w:sz w:val="20"/>
          <w:szCs w:val="20"/>
        </w:rPr>
        <w:t>:</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Ultra-low-power RTC.</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High accuracy with temperature compensation (±1 ppm at 25°C).</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I2C and SPI interfaces.</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Battery backup.</w:t>
      </w:r>
    </w:p>
    <w:p w:rsidR="00952803" w:rsidRPr="00A44AED" w:rsidRDefault="00952803" w:rsidP="00952803">
      <w:pPr>
        <w:pStyle w:val="ListParagraph"/>
        <w:numPr>
          <w:ilvl w:val="0"/>
          <w:numId w:val="19"/>
        </w:numPr>
        <w:rPr>
          <w:rFonts w:ascii="Times New Roman" w:hAnsi="Times New Roman" w:cs="Times New Roman"/>
          <w:sz w:val="20"/>
          <w:szCs w:val="20"/>
        </w:rPr>
      </w:pPr>
      <w:r w:rsidRPr="00A44AED">
        <w:rPr>
          <w:rFonts w:ascii="Times New Roman" w:hAnsi="Times New Roman" w:cs="Times New Roman"/>
          <w:sz w:val="20"/>
          <w:szCs w:val="20"/>
        </w:rPr>
        <w:t>Advantages: Extremely energy-efficient, ideal for energy-sensitive applications.</w:t>
      </w:r>
    </w:p>
    <w:p w:rsidR="00952803" w:rsidRPr="00A44AED" w:rsidRDefault="00952803" w:rsidP="00952803">
      <w:pPr>
        <w:pStyle w:val="ListParagraph"/>
        <w:numPr>
          <w:ilvl w:val="0"/>
          <w:numId w:val="19"/>
        </w:numPr>
        <w:pBdr>
          <w:bottom w:val="single" w:sz="12" w:space="1" w:color="auto"/>
        </w:pBdr>
        <w:rPr>
          <w:rFonts w:ascii="Times New Roman" w:hAnsi="Times New Roman" w:cs="Times New Roman"/>
          <w:sz w:val="20"/>
          <w:szCs w:val="20"/>
        </w:rPr>
      </w:pPr>
      <w:r w:rsidRPr="00A44AED">
        <w:rPr>
          <w:rFonts w:ascii="Times New Roman" w:hAnsi="Times New Roman" w:cs="Times New Roman"/>
          <w:sz w:val="20"/>
          <w:szCs w:val="20"/>
        </w:rPr>
        <w:t>Use Cases: Wearable devices, IoT applications.</w:t>
      </w:r>
    </w:p>
    <w:p w:rsidR="00525B09" w:rsidRPr="0056738D" w:rsidRDefault="00525B09" w:rsidP="001B010A">
      <w:pPr>
        <w:rPr>
          <w:rFonts w:ascii="Times New Roman" w:hAnsi="Times New Roman" w:cs="Times New Roman"/>
          <w:bCs/>
          <w:color w:val="5B9BD5" w:themeColor="accent1"/>
          <w:sz w:val="40"/>
          <w:szCs w:val="40"/>
        </w:rPr>
      </w:pPr>
    </w:p>
    <w:p w:rsidR="001B010A" w:rsidRDefault="00662441" w:rsidP="001B010A">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lastRenderedPageBreak/>
        <w:t xml:space="preserve">6) </w:t>
      </w:r>
      <w:r w:rsidR="008D74B9" w:rsidRPr="0056738D">
        <w:rPr>
          <w:rFonts w:ascii="Times New Roman" w:hAnsi="Times New Roman" w:cs="Times New Roman"/>
          <w:bCs/>
          <w:color w:val="5B9BD5" w:themeColor="accent1"/>
          <w:sz w:val="40"/>
          <w:szCs w:val="40"/>
        </w:rPr>
        <w:t>MCP7940N</w:t>
      </w:r>
      <w:r w:rsidR="008D74B9" w:rsidRPr="0056738D">
        <w:rPr>
          <w:rFonts w:ascii="Times New Roman" w:hAnsi="Times New Roman" w:cs="Times New Roman"/>
          <w:color w:val="5B9BD5" w:themeColor="accent1"/>
          <w:sz w:val="40"/>
          <w:szCs w:val="40"/>
        </w:rPr>
        <w:t xml:space="preserve"> RTC</w:t>
      </w:r>
      <w:r w:rsidR="008D74B9" w:rsidRPr="0056738D">
        <w:rPr>
          <w:rFonts w:ascii="Times New Roman" w:hAnsi="Times New Roman" w:cs="Times New Roman"/>
          <w:b/>
          <w:color w:val="5B9BD5" w:themeColor="accent1"/>
          <w:sz w:val="40"/>
          <w:szCs w:val="40"/>
        </w:rPr>
        <w:t xml:space="preserve"> </w:t>
      </w:r>
      <w:r w:rsidR="008D74B9" w:rsidRPr="0056738D">
        <w:rPr>
          <w:rFonts w:ascii="Times New Roman" w:hAnsi="Times New Roman" w:cs="Times New Roman"/>
          <w:color w:val="5B9BD5" w:themeColor="accent1"/>
          <w:sz w:val="40"/>
          <w:szCs w:val="40"/>
        </w:rPr>
        <w:t>Module</w:t>
      </w:r>
      <w:r w:rsidR="00390FD1" w:rsidRPr="0056738D">
        <w:rPr>
          <w:rFonts w:ascii="Times New Roman" w:hAnsi="Times New Roman" w:cs="Times New Roman"/>
          <w:color w:val="5B9BD5" w:themeColor="accent1"/>
          <w:sz w:val="40"/>
          <w:szCs w:val="40"/>
        </w:rPr>
        <w:t>:</w:t>
      </w:r>
    </w:p>
    <w:p w:rsidR="00EF591F" w:rsidRPr="00E4165E" w:rsidRDefault="00EF591F" w:rsidP="003A438F">
      <w:pPr>
        <w:spacing w:after="0"/>
        <w:rPr>
          <w:rFonts w:ascii="Times New Roman" w:hAnsi="Times New Roman" w:cs="Times New Roman"/>
          <w:sz w:val="16"/>
          <w:szCs w:val="40"/>
        </w:rPr>
      </w:pPr>
      <w:r w:rsidRPr="00E4165E">
        <w:rPr>
          <w:rFonts w:ascii="Times New Roman" w:hAnsi="Times New Roman" w:cs="Times New Roman"/>
          <w:sz w:val="16"/>
          <w:szCs w:val="40"/>
        </w:rPr>
        <w:t xml:space="preserve">RS: </w:t>
      </w:r>
      <w:r w:rsidRPr="003A438F">
        <w:rPr>
          <w:rFonts w:ascii="Times New Roman" w:hAnsi="Times New Roman" w:cs="Times New Roman"/>
          <w:sz w:val="16"/>
          <w:szCs w:val="40"/>
        </w:rPr>
        <w:t>570</w:t>
      </w:r>
      <w:r w:rsidR="002E0CC3">
        <w:rPr>
          <w:rFonts w:ascii="Times New Roman" w:hAnsi="Times New Roman" w:cs="Times New Roman"/>
          <w:sz w:val="16"/>
          <w:szCs w:val="40"/>
        </w:rPr>
        <w:t>/-</w:t>
      </w:r>
    </w:p>
    <w:p w:rsidR="006309B7" w:rsidRDefault="00B633A1" w:rsidP="001B010A">
      <w:pPr>
        <w:rPr>
          <w:rFonts w:ascii="Times New Roman" w:hAnsi="Times New Roman" w:cs="Times New Roman"/>
          <w:color w:val="5B9BD5" w:themeColor="accent1"/>
          <w:sz w:val="16"/>
          <w:szCs w:val="40"/>
        </w:rPr>
      </w:pPr>
      <w:hyperlink r:id="rId23" w:history="1">
        <w:r w:rsidR="006309B7" w:rsidRPr="00E4165E">
          <w:rPr>
            <w:rStyle w:val="Hyperlink"/>
            <w:rFonts w:ascii="Times New Roman" w:hAnsi="Times New Roman" w:cs="Times New Roman"/>
            <w:sz w:val="16"/>
            <w:szCs w:val="40"/>
          </w:rPr>
          <w:t>https://www.daraz.pk/products/5-pcslot-mcp7940n-isn-mcp7940n-mcp7940-sop-8-in-stock-i260621313.html</w:t>
        </w:r>
      </w:hyperlink>
    </w:p>
    <w:p w:rsidR="00B220FB" w:rsidRDefault="00B220FB" w:rsidP="00B20C0A">
      <w:pPr>
        <w:spacing w:after="0"/>
        <w:rPr>
          <w:rFonts w:ascii="Times New Roman" w:hAnsi="Times New Roman" w:cs="Times New Roman"/>
          <w:sz w:val="16"/>
          <w:szCs w:val="40"/>
        </w:rPr>
      </w:pPr>
      <w:r w:rsidRPr="00B220FB">
        <w:rPr>
          <w:rFonts w:ascii="Times New Roman" w:hAnsi="Times New Roman" w:cs="Times New Roman"/>
          <w:sz w:val="16"/>
          <w:szCs w:val="40"/>
        </w:rPr>
        <w:t>RS: 612</w:t>
      </w:r>
    </w:p>
    <w:p w:rsidR="007E3B2A" w:rsidRPr="00B220FB" w:rsidRDefault="00B633A1" w:rsidP="001B010A">
      <w:pPr>
        <w:rPr>
          <w:rFonts w:ascii="Times New Roman" w:hAnsi="Times New Roman" w:cs="Times New Roman"/>
          <w:sz w:val="16"/>
          <w:szCs w:val="40"/>
        </w:rPr>
      </w:pPr>
      <w:hyperlink r:id="rId24" w:history="1">
        <w:r w:rsidR="007E3B2A" w:rsidRPr="00A411F2">
          <w:rPr>
            <w:rStyle w:val="Hyperlink"/>
            <w:rFonts w:ascii="Times New Roman" w:hAnsi="Times New Roman" w:cs="Times New Roman"/>
            <w:sz w:val="16"/>
            <w:szCs w:val="40"/>
          </w:rPr>
          <w:t>https://www.daraz.pk/products/mcp7940n-isn-mcp7940n-sop-8-i357058823.html</w:t>
        </w:r>
      </w:hyperlink>
    </w:p>
    <w:p w:rsidR="00C52E73" w:rsidRPr="0056738D" w:rsidRDefault="00C52E73" w:rsidP="00C52E73">
      <w:pPr>
        <w:jc w:val="center"/>
        <w:rPr>
          <w:rFonts w:ascii="Times New Roman" w:hAnsi="Times New Roman" w:cs="Times New Roman"/>
          <w:b/>
          <w:bCs/>
          <w:color w:val="5B9BD5" w:themeColor="accent1"/>
          <w:sz w:val="40"/>
          <w:szCs w:val="40"/>
        </w:rPr>
      </w:pPr>
      <w:r w:rsidRPr="0056738D">
        <w:rPr>
          <w:rFonts w:ascii="Times New Roman" w:hAnsi="Times New Roman" w:cs="Times New Roman"/>
          <w:b/>
          <w:bCs/>
          <w:noProof/>
          <w:color w:val="5B9BD5" w:themeColor="accent1"/>
          <w:sz w:val="40"/>
          <w:szCs w:val="40"/>
        </w:rPr>
        <w:drawing>
          <wp:inline distT="0" distB="0" distL="0" distR="0" wp14:anchorId="32833E85" wp14:editId="40DFC19C">
            <wp:extent cx="2113280" cy="140920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1557" cy="1428060"/>
                    </a:xfrm>
                    <a:prstGeom prst="rect">
                      <a:avLst/>
                    </a:prstGeom>
                  </pic:spPr>
                </pic:pic>
              </a:graphicData>
            </a:graphic>
          </wp:inline>
        </w:drawing>
      </w:r>
      <w:r w:rsidRPr="0056738D">
        <w:rPr>
          <w:rFonts w:ascii="Times New Roman" w:hAnsi="Times New Roman" w:cs="Times New Roman"/>
          <w:b/>
          <w:bCs/>
          <w:noProof/>
          <w:color w:val="5B9BD5" w:themeColor="accent1"/>
          <w:sz w:val="40"/>
          <w:szCs w:val="40"/>
        </w:rPr>
        <w:drawing>
          <wp:inline distT="0" distB="0" distL="0" distR="0" wp14:anchorId="1667B826" wp14:editId="03784345">
            <wp:extent cx="2121408" cy="14055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4252" cy="1420700"/>
                    </a:xfrm>
                    <a:prstGeom prst="rect">
                      <a:avLst/>
                    </a:prstGeom>
                  </pic:spPr>
                </pic:pic>
              </a:graphicData>
            </a:graphic>
          </wp:inline>
        </w:drawing>
      </w:r>
    </w:p>
    <w:p w:rsidR="009465AC" w:rsidRPr="0056738D" w:rsidRDefault="009465AC" w:rsidP="00081116">
      <w:pPr>
        <w:spacing w:after="0"/>
        <w:ind w:left="360"/>
        <w:rPr>
          <w:rFonts w:ascii="Times New Roman" w:hAnsi="Times New Roman" w:cs="Times New Roman"/>
          <w:b/>
          <w:sz w:val="20"/>
        </w:rPr>
      </w:pPr>
      <w:r w:rsidRPr="0056738D">
        <w:rPr>
          <w:rFonts w:ascii="Times New Roman" w:hAnsi="Times New Roman" w:cs="Times New Roman"/>
          <w:b/>
          <w:sz w:val="20"/>
        </w:rPr>
        <w:t>Features:</w:t>
      </w:r>
    </w:p>
    <w:p w:rsidR="009465AC"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Integrated EEPROM for user data.</w:t>
      </w:r>
    </w:p>
    <w:p w:rsidR="009465AC"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Supports alarms</w:t>
      </w:r>
      <w:r w:rsidR="007F6859" w:rsidRPr="0056738D">
        <w:rPr>
          <w:rFonts w:ascii="Times New Roman" w:hAnsi="Times New Roman" w:cs="Times New Roman"/>
          <w:sz w:val="20"/>
        </w:rPr>
        <w:t>.</w:t>
      </w:r>
    </w:p>
    <w:p w:rsidR="009465AC"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Advantages: Combines RTC and EEPROM, simplifying designs.</w:t>
      </w:r>
    </w:p>
    <w:p w:rsidR="0008145F" w:rsidRPr="0056738D" w:rsidRDefault="009465AC"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sz w:val="20"/>
        </w:rPr>
        <w:t>Use Cases: Projects needing RTC and small non-volatile storage.</w:t>
      </w:r>
    </w:p>
    <w:p w:rsidR="0008145F" w:rsidRPr="0056738D" w:rsidRDefault="0008145F"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rPr>
        <w:t>Comprehensive Timekeeping: Tracks seconds, minutes, hours, day of week, day, month, and year, including leap year compensation up to 2399. </w:t>
      </w:r>
    </w:p>
    <w:p w:rsidR="0008145F" w:rsidRPr="0056738D" w:rsidRDefault="0008145F" w:rsidP="005E30BA">
      <w:pPr>
        <w:pStyle w:val="ListParagraph"/>
        <w:numPr>
          <w:ilvl w:val="0"/>
          <w:numId w:val="22"/>
        </w:numPr>
        <w:jc w:val="both"/>
        <w:rPr>
          <w:rFonts w:ascii="Times New Roman" w:hAnsi="Times New Roman" w:cs="Times New Roman"/>
          <w:sz w:val="20"/>
        </w:rPr>
      </w:pPr>
      <w:r w:rsidRPr="0056738D">
        <w:rPr>
          <w:rFonts w:ascii="Times New Roman" w:hAnsi="Times New Roman" w:cs="Times New Roman"/>
        </w:rPr>
        <w:t>12/24 Hour Modes: Ability to switch between 12-hour and 24-hour time formats.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On-chip Calibration: Integrated digital trimming mechanism for improved time accuracy.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High Interface Speed: Supports up to 400 kHz I2C communication speed.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Low Power Consumption: Designed for battery-backed applications with minimal power draw.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Wide Operating Temperature Range: Can function in environments from -40°C to 125°C. </w:t>
      </w:r>
    </w:p>
    <w:p w:rsidR="0008145F" w:rsidRPr="0056738D" w:rsidRDefault="0008145F" w:rsidP="005E30BA">
      <w:pPr>
        <w:pStyle w:val="ListParagraph"/>
        <w:numPr>
          <w:ilvl w:val="0"/>
          <w:numId w:val="22"/>
        </w:numPr>
        <w:jc w:val="both"/>
        <w:rPr>
          <w:rFonts w:ascii="Times New Roman" w:hAnsi="Times New Roman" w:cs="Times New Roman"/>
        </w:rPr>
      </w:pPr>
      <w:r w:rsidRPr="0056738D">
        <w:rPr>
          <w:rFonts w:ascii="Times New Roman" w:hAnsi="Times New Roman" w:cs="Times New Roman"/>
        </w:rPr>
        <w:t>Compact Package: Comes in an 8-pin package, making it suitable for space-constrained designs. </w:t>
      </w:r>
    </w:p>
    <w:p w:rsidR="00191A15" w:rsidRPr="0056738D" w:rsidRDefault="0008145F" w:rsidP="00191A15">
      <w:pPr>
        <w:pStyle w:val="ListParagraph"/>
        <w:numPr>
          <w:ilvl w:val="0"/>
          <w:numId w:val="22"/>
        </w:numPr>
        <w:jc w:val="both"/>
        <w:rPr>
          <w:rFonts w:ascii="Times New Roman" w:hAnsi="Times New Roman" w:cs="Times New Roman"/>
        </w:rPr>
      </w:pPr>
      <w:r w:rsidRPr="0056738D">
        <w:rPr>
          <w:rFonts w:ascii="Times New Roman" w:hAnsi="Times New Roman" w:cs="Times New Roman"/>
        </w:rPr>
        <w:t>Automotive Grade: Considered reliable for demanding automotive applications. </w:t>
      </w:r>
    </w:p>
    <w:p w:rsidR="00191A15" w:rsidRPr="0056738D" w:rsidRDefault="00191A15" w:rsidP="00191A15">
      <w:pPr>
        <w:pBdr>
          <w:bottom w:val="single" w:sz="12" w:space="1" w:color="auto"/>
        </w:pBdr>
        <w:jc w:val="both"/>
        <w:rPr>
          <w:rFonts w:ascii="Times New Roman" w:hAnsi="Times New Roman" w:cs="Times New Roman"/>
        </w:rPr>
      </w:pPr>
    </w:p>
    <w:p w:rsidR="00191A15" w:rsidRDefault="000C465D" w:rsidP="00EE613A">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t xml:space="preserve">7) </w:t>
      </w:r>
      <w:hyperlink r:id="rId27" w:history="1">
        <w:r w:rsidR="00EE613A" w:rsidRPr="00F06D19">
          <w:rPr>
            <w:rStyle w:val="Hyperlink"/>
            <w:rFonts w:ascii="Times New Roman" w:hAnsi="Times New Roman" w:cs="Times New Roman"/>
            <w:bCs/>
            <w:sz w:val="40"/>
            <w:szCs w:val="40"/>
          </w:rPr>
          <w:t>DS2417</w:t>
        </w:r>
      </w:hyperlink>
      <w:r w:rsidR="00EE613A" w:rsidRPr="0056738D">
        <w:rPr>
          <w:rFonts w:ascii="Times New Roman" w:hAnsi="Times New Roman" w:cs="Times New Roman"/>
          <w:color w:val="5B9BD5" w:themeColor="accent1"/>
          <w:sz w:val="40"/>
          <w:szCs w:val="40"/>
        </w:rPr>
        <w:t xml:space="preserve"> RTC</w:t>
      </w:r>
      <w:r w:rsidR="00EE613A" w:rsidRPr="0056738D">
        <w:rPr>
          <w:rFonts w:ascii="Times New Roman" w:hAnsi="Times New Roman" w:cs="Times New Roman"/>
          <w:b/>
          <w:color w:val="5B9BD5" w:themeColor="accent1"/>
          <w:sz w:val="40"/>
          <w:szCs w:val="40"/>
        </w:rPr>
        <w:t xml:space="preserve"> </w:t>
      </w:r>
      <w:r w:rsidR="00EE613A" w:rsidRPr="0056738D">
        <w:rPr>
          <w:rFonts w:ascii="Times New Roman" w:hAnsi="Times New Roman" w:cs="Times New Roman"/>
          <w:color w:val="5B9BD5" w:themeColor="accent1"/>
          <w:sz w:val="40"/>
          <w:szCs w:val="40"/>
        </w:rPr>
        <w:t>Module:</w:t>
      </w:r>
    </w:p>
    <w:p w:rsidR="00D54FFC" w:rsidRPr="0056738D" w:rsidRDefault="00D54FFC" w:rsidP="00EE613A">
      <w:pPr>
        <w:rPr>
          <w:rFonts w:ascii="Times New Roman" w:hAnsi="Times New Roman" w:cs="Times New Roman"/>
          <w:color w:val="5B9BD5" w:themeColor="accent1"/>
          <w:sz w:val="40"/>
          <w:szCs w:val="40"/>
        </w:rPr>
      </w:pPr>
    </w:p>
    <w:p w:rsidR="00F0402E" w:rsidRPr="0056738D" w:rsidRDefault="00F0402E" w:rsidP="00042E9E">
      <w:pPr>
        <w:jc w:val="center"/>
        <w:rPr>
          <w:rFonts w:ascii="Times New Roman" w:hAnsi="Times New Roman" w:cs="Times New Roman"/>
        </w:rPr>
      </w:pPr>
      <w:r w:rsidRPr="0056738D">
        <w:rPr>
          <w:rFonts w:ascii="Times New Roman" w:hAnsi="Times New Roman" w:cs="Times New Roman"/>
          <w:noProof/>
        </w:rPr>
        <w:drawing>
          <wp:inline distT="0" distB="0" distL="0" distR="0" wp14:anchorId="5619AC4F" wp14:editId="38A8B9DD">
            <wp:extent cx="2531837" cy="117043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7676" cy="1200868"/>
                    </a:xfrm>
                    <a:prstGeom prst="rect">
                      <a:avLst/>
                    </a:prstGeom>
                  </pic:spPr>
                </pic:pic>
              </a:graphicData>
            </a:graphic>
          </wp:inline>
        </w:drawing>
      </w:r>
    </w:p>
    <w:p w:rsidR="00042E9E" w:rsidRPr="0056738D" w:rsidRDefault="00042E9E" w:rsidP="00113E46">
      <w:pPr>
        <w:ind w:firstLine="450"/>
        <w:rPr>
          <w:rFonts w:ascii="Times New Roman" w:hAnsi="Times New Roman" w:cs="Times New Roman"/>
          <w:b/>
          <w:sz w:val="20"/>
        </w:rPr>
      </w:pPr>
      <w:r w:rsidRPr="0056738D">
        <w:rPr>
          <w:rFonts w:ascii="Times New Roman" w:hAnsi="Times New Roman" w:cs="Times New Roman"/>
          <w:b/>
          <w:sz w:val="20"/>
        </w:rPr>
        <w:t>Features:</w:t>
      </w:r>
    </w:p>
    <w:p w:rsidR="00042E9E" w:rsidRPr="0056738D" w:rsidRDefault="00042E9E" w:rsidP="00042E9E">
      <w:pPr>
        <w:pStyle w:val="ListParagraph"/>
        <w:numPr>
          <w:ilvl w:val="0"/>
          <w:numId w:val="27"/>
        </w:numPr>
        <w:rPr>
          <w:rFonts w:ascii="Times New Roman" w:hAnsi="Times New Roman" w:cs="Times New Roman"/>
        </w:rPr>
      </w:pPr>
      <w:r w:rsidRPr="0056738D">
        <w:rPr>
          <w:rFonts w:ascii="Times New Roman" w:hAnsi="Times New Roman" w:cs="Times New Roman"/>
        </w:rPr>
        <w:t>RTC with a 1-Wire interface.</w:t>
      </w:r>
    </w:p>
    <w:p w:rsidR="00042E9E" w:rsidRPr="0056738D" w:rsidRDefault="00042E9E" w:rsidP="00042E9E">
      <w:pPr>
        <w:pStyle w:val="ListParagraph"/>
        <w:numPr>
          <w:ilvl w:val="0"/>
          <w:numId w:val="27"/>
        </w:numPr>
        <w:rPr>
          <w:rFonts w:ascii="Times New Roman" w:hAnsi="Times New Roman" w:cs="Times New Roman"/>
        </w:rPr>
      </w:pPr>
      <w:r w:rsidRPr="0056738D">
        <w:rPr>
          <w:rFonts w:ascii="Times New Roman" w:hAnsi="Times New Roman" w:cs="Times New Roman"/>
        </w:rPr>
        <w:t>Programmable clock output for synchronization.</w:t>
      </w:r>
    </w:p>
    <w:p w:rsidR="00013DFB" w:rsidRPr="0056738D" w:rsidRDefault="00042E9E" w:rsidP="00081116">
      <w:pPr>
        <w:pStyle w:val="ListParagraph"/>
        <w:numPr>
          <w:ilvl w:val="0"/>
          <w:numId w:val="27"/>
        </w:numPr>
        <w:rPr>
          <w:rFonts w:ascii="Times New Roman" w:eastAsia="Times New Roman" w:hAnsi="Times New Roman" w:cs="Times New Roman"/>
          <w:color w:val="0D0D0D"/>
          <w:sz w:val="24"/>
          <w:szCs w:val="24"/>
        </w:rPr>
      </w:pPr>
      <w:r w:rsidRPr="0056738D">
        <w:rPr>
          <w:rFonts w:ascii="Times New Roman" w:hAnsi="Times New Roman" w:cs="Times New Roman"/>
        </w:rPr>
        <w:lastRenderedPageBreak/>
        <w:t>Use Cases: Applications where</w:t>
      </w:r>
      <w:r w:rsidRPr="0056738D">
        <w:rPr>
          <w:rFonts w:ascii="Times New Roman" w:eastAsia="Times New Roman" w:hAnsi="Times New Roman" w:cs="Times New Roman"/>
          <w:color w:val="0D0D0D"/>
          <w:sz w:val="24"/>
          <w:szCs w:val="24"/>
        </w:rPr>
        <w:t xml:space="preserve"> a single-wire communication interface is beneficial.</w:t>
      </w:r>
    </w:p>
    <w:p w:rsidR="00081116" w:rsidRPr="0056738D" w:rsidRDefault="00081116" w:rsidP="00081116">
      <w:pPr>
        <w:pBdr>
          <w:bottom w:val="single" w:sz="12" w:space="1" w:color="auto"/>
        </w:pBdr>
        <w:rPr>
          <w:rFonts w:ascii="Times New Roman" w:eastAsia="Times New Roman" w:hAnsi="Times New Roman" w:cs="Times New Roman"/>
          <w:color w:val="0D0D0D"/>
          <w:sz w:val="24"/>
          <w:szCs w:val="24"/>
        </w:rPr>
      </w:pPr>
    </w:p>
    <w:p w:rsidR="00081116" w:rsidRDefault="000D01B9" w:rsidP="00081116">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t xml:space="preserve">8) </w:t>
      </w:r>
      <w:r w:rsidR="008F760D" w:rsidRPr="0056738D">
        <w:rPr>
          <w:rFonts w:ascii="Times New Roman" w:hAnsi="Times New Roman" w:cs="Times New Roman"/>
          <w:bCs/>
          <w:color w:val="5B9BD5" w:themeColor="accent1"/>
          <w:sz w:val="40"/>
          <w:szCs w:val="40"/>
        </w:rPr>
        <w:t>AM1805</w:t>
      </w:r>
      <w:r w:rsidR="00A41619" w:rsidRPr="0056738D">
        <w:rPr>
          <w:rFonts w:ascii="Times New Roman" w:hAnsi="Times New Roman" w:cs="Times New Roman"/>
          <w:color w:val="5B9BD5" w:themeColor="accent1"/>
          <w:sz w:val="40"/>
          <w:szCs w:val="40"/>
        </w:rPr>
        <w:t xml:space="preserve"> RTC</w:t>
      </w:r>
      <w:r w:rsidR="00A41619" w:rsidRPr="0056738D">
        <w:rPr>
          <w:rFonts w:ascii="Times New Roman" w:hAnsi="Times New Roman" w:cs="Times New Roman"/>
          <w:b/>
          <w:color w:val="5B9BD5" w:themeColor="accent1"/>
          <w:sz w:val="40"/>
          <w:szCs w:val="40"/>
        </w:rPr>
        <w:t xml:space="preserve"> </w:t>
      </w:r>
      <w:r w:rsidR="00A41619" w:rsidRPr="0056738D">
        <w:rPr>
          <w:rFonts w:ascii="Times New Roman" w:hAnsi="Times New Roman" w:cs="Times New Roman"/>
          <w:color w:val="5B9BD5" w:themeColor="accent1"/>
          <w:sz w:val="40"/>
          <w:szCs w:val="40"/>
        </w:rPr>
        <w:t>Module:</w:t>
      </w:r>
    </w:p>
    <w:p w:rsidR="00971D18" w:rsidRPr="00971D18" w:rsidRDefault="00645E5D" w:rsidP="00971D18">
      <w:pPr>
        <w:spacing w:after="0"/>
        <w:rPr>
          <w:rFonts w:ascii="Arial" w:hAnsi="Arial" w:cs="Arial"/>
          <w:color w:val="333333"/>
          <w:sz w:val="18"/>
          <w:szCs w:val="20"/>
          <w:shd w:val="clear" w:color="auto" w:fill="FFFFFF"/>
        </w:rPr>
      </w:pPr>
      <w:proofErr w:type="gramStart"/>
      <w:r>
        <w:rPr>
          <w:rFonts w:ascii="Arial" w:hAnsi="Arial" w:cs="Arial"/>
          <w:color w:val="333333"/>
          <w:sz w:val="18"/>
          <w:szCs w:val="20"/>
          <w:shd w:val="clear" w:color="auto" w:fill="FFFFFF"/>
        </w:rPr>
        <w:t>Price</w:t>
      </w:r>
      <w:r w:rsidR="00971D18">
        <w:rPr>
          <w:rFonts w:ascii="Arial" w:hAnsi="Arial" w:cs="Arial"/>
          <w:color w:val="333333"/>
          <w:sz w:val="18"/>
          <w:szCs w:val="20"/>
          <w:shd w:val="clear" w:color="auto" w:fill="FFFFFF"/>
        </w:rPr>
        <w:t xml:space="preserve"> :</w:t>
      </w:r>
      <w:proofErr w:type="gramEnd"/>
      <w:r w:rsidR="00971D18">
        <w:rPr>
          <w:rFonts w:ascii="Arial" w:hAnsi="Arial" w:cs="Arial"/>
          <w:color w:val="333333"/>
          <w:sz w:val="18"/>
          <w:szCs w:val="20"/>
          <w:shd w:val="clear" w:color="auto" w:fill="FFFFFF"/>
        </w:rPr>
        <w:t xml:space="preserve"> </w:t>
      </w:r>
      <w:r w:rsidR="00971D18" w:rsidRPr="00971D18">
        <w:rPr>
          <w:rFonts w:ascii="Arial" w:hAnsi="Arial" w:cs="Arial"/>
          <w:color w:val="333333"/>
          <w:sz w:val="18"/>
          <w:szCs w:val="20"/>
          <w:shd w:val="clear" w:color="auto" w:fill="FFFFFF"/>
        </w:rPr>
        <w:t>77,36 €</w:t>
      </w:r>
    </w:p>
    <w:p w:rsidR="00971D18" w:rsidRPr="00971D18" w:rsidRDefault="00971D18" w:rsidP="00971D18">
      <w:pPr>
        <w:spacing w:after="0"/>
        <w:rPr>
          <w:rFonts w:ascii="Arial" w:hAnsi="Arial" w:cs="Arial"/>
          <w:color w:val="333333"/>
          <w:sz w:val="18"/>
          <w:szCs w:val="20"/>
          <w:shd w:val="clear" w:color="auto" w:fill="FFFFFF"/>
        </w:rPr>
      </w:pPr>
      <w:hyperlink r:id="rId29" w:history="1">
        <w:r w:rsidRPr="00971D18">
          <w:rPr>
            <w:rStyle w:val="Hyperlink"/>
            <w:rFonts w:ascii="Arial" w:hAnsi="Arial" w:cs="Arial"/>
            <w:sz w:val="18"/>
            <w:szCs w:val="20"/>
            <w:shd w:val="clear" w:color="auto" w:fill="FFFFFF"/>
          </w:rPr>
          <w:t>https://eu.mouser.com/ProductDetail/Ambiq/AM1805I2CEVB?qs=Imq1NPwxi74eNDIj80LL0Q%3D%3D</w:t>
        </w:r>
      </w:hyperlink>
    </w:p>
    <w:p w:rsidR="00971D18" w:rsidRPr="00971D18" w:rsidRDefault="00971D18" w:rsidP="00971D18">
      <w:pPr>
        <w:spacing w:after="0"/>
        <w:rPr>
          <w:rFonts w:ascii="Arial" w:hAnsi="Arial" w:cs="Arial"/>
          <w:color w:val="333333"/>
          <w:sz w:val="20"/>
          <w:szCs w:val="20"/>
          <w:shd w:val="clear" w:color="auto" w:fill="FFFFFF"/>
        </w:rPr>
      </w:pPr>
    </w:p>
    <w:p w:rsidR="00132E76" w:rsidRPr="0056738D" w:rsidRDefault="00132E76" w:rsidP="00132E76">
      <w:pPr>
        <w:jc w:val="center"/>
        <w:rPr>
          <w:rFonts w:ascii="Times New Roman" w:hAnsi="Times New Roman" w:cs="Times New Roman"/>
          <w:color w:val="5B9BD5" w:themeColor="accent1"/>
          <w:sz w:val="40"/>
          <w:szCs w:val="40"/>
        </w:rPr>
      </w:pPr>
      <w:r w:rsidRPr="0056738D">
        <w:rPr>
          <w:rFonts w:ascii="Times New Roman" w:hAnsi="Times New Roman" w:cs="Times New Roman"/>
          <w:noProof/>
          <w:color w:val="5B9BD5" w:themeColor="accent1"/>
          <w:sz w:val="40"/>
          <w:szCs w:val="40"/>
        </w:rPr>
        <w:drawing>
          <wp:inline distT="0" distB="0" distL="0" distR="0" wp14:anchorId="3970E9F5" wp14:editId="224367C6">
            <wp:extent cx="1426464" cy="1233237"/>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4038" cy="1248431"/>
                    </a:xfrm>
                    <a:prstGeom prst="rect">
                      <a:avLst/>
                    </a:prstGeom>
                  </pic:spPr>
                </pic:pic>
              </a:graphicData>
            </a:graphic>
          </wp:inline>
        </w:drawing>
      </w:r>
    </w:p>
    <w:p w:rsidR="00960F12" w:rsidRPr="0056738D" w:rsidRDefault="00960F12" w:rsidP="00113E46">
      <w:pPr>
        <w:ind w:left="360"/>
        <w:jc w:val="both"/>
        <w:rPr>
          <w:rFonts w:ascii="Times New Roman" w:eastAsia="Times New Roman" w:hAnsi="Times New Roman" w:cs="Times New Roman"/>
          <w:color w:val="0D0D0D"/>
          <w:sz w:val="20"/>
          <w:szCs w:val="20"/>
        </w:rPr>
      </w:pPr>
      <w:r w:rsidRPr="0056738D">
        <w:rPr>
          <w:rFonts w:ascii="Times New Roman" w:hAnsi="Times New Roman" w:cs="Times New Roman"/>
          <w:color w:val="1F1F1F"/>
          <w:sz w:val="20"/>
          <w:szCs w:val="20"/>
          <w:shd w:val="clear" w:color="auto" w:fill="FFFFFF"/>
        </w:rPr>
        <w:t>The AM1805 includes on-chip oscillators to provide minimum power consumption, full RTC functions including battery backup and programmable counters and alarms for timer and watchdog functions, and a I</w:t>
      </w:r>
      <w:r w:rsidRPr="0056738D">
        <w:rPr>
          <w:rFonts w:ascii="Times New Roman" w:hAnsi="Times New Roman" w:cs="Times New Roman"/>
          <w:color w:val="1F1F1F"/>
          <w:sz w:val="20"/>
          <w:szCs w:val="20"/>
          <w:shd w:val="clear" w:color="auto" w:fill="FFFFFF"/>
          <w:vertAlign w:val="superscript"/>
        </w:rPr>
        <w:t>2</w:t>
      </w:r>
      <w:r w:rsidRPr="0056738D">
        <w:rPr>
          <w:rFonts w:ascii="Times New Roman" w:hAnsi="Times New Roman" w:cs="Times New Roman"/>
          <w:color w:val="1F1F1F"/>
          <w:sz w:val="20"/>
          <w:szCs w:val="20"/>
          <w:shd w:val="clear" w:color="auto" w:fill="FFFFFF"/>
        </w:rPr>
        <w:t>C serial interface for communication with a host controller.</w:t>
      </w:r>
    </w:p>
    <w:p w:rsidR="00F04B17" w:rsidRPr="0056738D" w:rsidRDefault="00F04B17" w:rsidP="00113E46">
      <w:pPr>
        <w:ind w:left="360"/>
        <w:rPr>
          <w:rFonts w:ascii="Times New Roman" w:hAnsi="Times New Roman" w:cs="Times New Roman"/>
          <w:b/>
          <w:sz w:val="20"/>
          <w:szCs w:val="20"/>
        </w:rPr>
      </w:pPr>
      <w:r w:rsidRPr="0056738D">
        <w:rPr>
          <w:rFonts w:ascii="Times New Roman" w:hAnsi="Times New Roman" w:cs="Times New Roman"/>
          <w:b/>
          <w:sz w:val="20"/>
          <w:szCs w:val="20"/>
        </w:rPr>
        <w:t>Features:</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High accuracy with internal oscillator.</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I2C/SPI communication.</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Low power consumption.</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Advantages: Suitable for both low-power and industrial applications.</w:t>
      </w:r>
    </w:p>
    <w:p w:rsidR="00F04B17" w:rsidRPr="0056738D" w:rsidRDefault="00F04B17" w:rsidP="00113E46">
      <w:pPr>
        <w:pStyle w:val="ListParagraph"/>
        <w:numPr>
          <w:ilvl w:val="0"/>
          <w:numId w:val="29"/>
        </w:numPr>
        <w:ind w:left="360" w:firstLine="0"/>
        <w:rPr>
          <w:rFonts w:ascii="Times New Roman" w:hAnsi="Times New Roman" w:cs="Times New Roman"/>
          <w:sz w:val="20"/>
          <w:szCs w:val="20"/>
        </w:rPr>
      </w:pPr>
      <w:r w:rsidRPr="0056738D">
        <w:rPr>
          <w:rFonts w:ascii="Times New Roman" w:hAnsi="Times New Roman" w:cs="Times New Roman"/>
          <w:sz w:val="20"/>
          <w:szCs w:val="20"/>
        </w:rPr>
        <w:t>Use Cases: Industrial automation and IoT devices.</w:t>
      </w:r>
    </w:p>
    <w:p w:rsidR="00576E31" w:rsidRPr="0056738D" w:rsidRDefault="00576E31" w:rsidP="00576E31">
      <w:pPr>
        <w:pBdr>
          <w:bottom w:val="single" w:sz="12" w:space="1" w:color="auto"/>
        </w:pBdr>
        <w:rPr>
          <w:rFonts w:ascii="Times New Roman" w:hAnsi="Times New Roman" w:cs="Times New Roman"/>
          <w:sz w:val="20"/>
          <w:szCs w:val="20"/>
        </w:rPr>
      </w:pPr>
    </w:p>
    <w:p w:rsidR="00037CA7" w:rsidRPr="0056738D" w:rsidRDefault="00037CA7" w:rsidP="00576E31">
      <w:pPr>
        <w:rPr>
          <w:rFonts w:ascii="Times New Roman" w:hAnsi="Times New Roman" w:cs="Times New Roman"/>
          <w:sz w:val="20"/>
          <w:szCs w:val="20"/>
        </w:rPr>
      </w:pPr>
    </w:p>
    <w:p w:rsidR="00CA090A" w:rsidRPr="0056738D" w:rsidRDefault="00660E7A" w:rsidP="00576E31">
      <w:pPr>
        <w:rPr>
          <w:rFonts w:ascii="Times New Roman" w:hAnsi="Times New Roman" w:cs="Times New Roman"/>
          <w:color w:val="5B9BD5" w:themeColor="accent1"/>
          <w:sz w:val="40"/>
          <w:szCs w:val="40"/>
        </w:rPr>
      </w:pPr>
      <w:r w:rsidRPr="0056738D">
        <w:rPr>
          <w:rFonts w:ascii="Times New Roman" w:hAnsi="Times New Roman" w:cs="Times New Roman"/>
          <w:bCs/>
          <w:color w:val="5B9BD5" w:themeColor="accent1"/>
          <w:sz w:val="40"/>
          <w:szCs w:val="40"/>
        </w:rPr>
        <w:t xml:space="preserve">9) </w:t>
      </w:r>
      <w:r w:rsidR="00856A21" w:rsidRPr="00856A21">
        <w:rPr>
          <w:rFonts w:ascii="Times New Roman" w:hAnsi="Times New Roman" w:cs="Times New Roman"/>
          <w:bCs/>
          <w:color w:val="5B9BD5" w:themeColor="accent1"/>
          <w:sz w:val="40"/>
          <w:szCs w:val="40"/>
        </w:rPr>
        <w:t xml:space="preserve">RX8025 </w:t>
      </w:r>
      <w:r w:rsidR="00037CA7" w:rsidRPr="0056738D">
        <w:rPr>
          <w:rFonts w:ascii="Times New Roman" w:hAnsi="Times New Roman" w:cs="Times New Roman"/>
          <w:color w:val="5B9BD5" w:themeColor="accent1"/>
          <w:sz w:val="40"/>
          <w:szCs w:val="40"/>
        </w:rPr>
        <w:t>RTC</w:t>
      </w:r>
      <w:r w:rsidR="00037CA7" w:rsidRPr="0056738D">
        <w:rPr>
          <w:rFonts w:ascii="Times New Roman" w:hAnsi="Times New Roman" w:cs="Times New Roman"/>
          <w:b/>
          <w:color w:val="5B9BD5" w:themeColor="accent1"/>
          <w:sz w:val="40"/>
          <w:szCs w:val="40"/>
        </w:rPr>
        <w:t xml:space="preserve"> </w:t>
      </w:r>
      <w:r w:rsidR="00037CA7" w:rsidRPr="0056738D">
        <w:rPr>
          <w:rFonts w:ascii="Times New Roman" w:hAnsi="Times New Roman" w:cs="Times New Roman"/>
          <w:color w:val="5B9BD5" w:themeColor="accent1"/>
          <w:sz w:val="40"/>
          <w:szCs w:val="40"/>
        </w:rPr>
        <w:t>Module:</w:t>
      </w:r>
    </w:p>
    <w:p w:rsidR="00576E31" w:rsidRPr="0056738D" w:rsidRDefault="00037CA7" w:rsidP="00AC215A">
      <w:pPr>
        <w:jc w:val="center"/>
        <w:rPr>
          <w:rFonts w:ascii="Times New Roman" w:hAnsi="Times New Roman" w:cs="Times New Roman"/>
          <w:sz w:val="20"/>
          <w:szCs w:val="20"/>
        </w:rPr>
      </w:pPr>
      <w:r w:rsidRPr="0056738D">
        <w:rPr>
          <w:rFonts w:ascii="Times New Roman" w:hAnsi="Times New Roman" w:cs="Times New Roman"/>
          <w:noProof/>
          <w:sz w:val="20"/>
          <w:szCs w:val="20"/>
        </w:rPr>
        <w:drawing>
          <wp:inline distT="0" distB="0" distL="0" distR="0" wp14:anchorId="03200DB1" wp14:editId="0BD239E6">
            <wp:extent cx="1521562" cy="11849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5991" cy="1227351"/>
                    </a:xfrm>
                    <a:prstGeom prst="rect">
                      <a:avLst/>
                    </a:prstGeom>
                  </pic:spPr>
                </pic:pic>
              </a:graphicData>
            </a:graphic>
          </wp:inline>
        </w:drawing>
      </w:r>
    </w:p>
    <w:p w:rsidR="00D61705" w:rsidRPr="0056738D" w:rsidRDefault="00D61705" w:rsidP="00D61705">
      <w:pPr>
        <w:spacing w:beforeAutospacing="1" w:after="0" w:line="360" w:lineRule="atLeast"/>
        <w:textAlignment w:val="bottom"/>
        <w:rPr>
          <w:rFonts w:ascii="Times New Roman" w:eastAsia="Times New Roman" w:hAnsi="Times New Roman" w:cs="Times New Roman"/>
          <w:b/>
          <w:color w:val="000000"/>
          <w:sz w:val="20"/>
          <w:szCs w:val="20"/>
        </w:rPr>
      </w:pPr>
      <w:r w:rsidRPr="0056738D">
        <w:rPr>
          <w:rFonts w:ascii="Times New Roman" w:eastAsia="Times New Roman" w:hAnsi="Times New Roman" w:cs="Times New Roman"/>
          <w:b/>
          <w:color w:val="000000"/>
          <w:sz w:val="20"/>
          <w:szCs w:val="20"/>
        </w:rPr>
        <w:t>Key Features:</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Built-in 32.768kHz crystal </w:t>
      </w:r>
      <w:proofErr w:type="gramStart"/>
      <w:r w:rsidRPr="0056738D">
        <w:rPr>
          <w:rFonts w:ascii="Times New Roman" w:hAnsi="Times New Roman" w:cs="Times New Roman"/>
        </w:rPr>
        <w:t>unit :</w:t>
      </w:r>
      <w:proofErr w:type="gramEnd"/>
      <w:r w:rsidRPr="0056738D">
        <w:rPr>
          <w:rFonts w:ascii="Times New Roman" w:hAnsi="Times New Roman" w:cs="Times New Roman"/>
        </w:rPr>
        <w:t xml:space="preserve"> Frequency adjusted for high accuracy(±5x10-6 / Ta=+25°C)</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Interface </w:t>
      </w:r>
      <w:proofErr w:type="gramStart"/>
      <w:r w:rsidRPr="0056738D">
        <w:rPr>
          <w:rFonts w:ascii="Times New Roman" w:hAnsi="Times New Roman" w:cs="Times New Roman"/>
        </w:rPr>
        <w:t>Type :</w:t>
      </w:r>
      <w:proofErr w:type="gramEnd"/>
      <w:r w:rsidRPr="0056738D">
        <w:rPr>
          <w:rFonts w:ascii="Times New Roman" w:hAnsi="Times New Roman" w:cs="Times New Roman"/>
        </w:rPr>
        <w:t xml:space="preserve"> I2C-Bus interface (400kHz)</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Operating voltage </w:t>
      </w:r>
      <w:proofErr w:type="gramStart"/>
      <w:r w:rsidRPr="0056738D">
        <w:rPr>
          <w:rFonts w:ascii="Times New Roman" w:hAnsi="Times New Roman" w:cs="Times New Roman"/>
        </w:rPr>
        <w:t>range :</w:t>
      </w:r>
      <w:proofErr w:type="gramEnd"/>
      <w:r w:rsidRPr="0056738D">
        <w:rPr>
          <w:rFonts w:ascii="Times New Roman" w:hAnsi="Times New Roman" w:cs="Times New Roman"/>
        </w:rPr>
        <w:t xml:space="preserve"> 1.70V to 5.5V</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Wide voltage for </w:t>
      </w:r>
      <w:proofErr w:type="gramStart"/>
      <w:r w:rsidRPr="0056738D">
        <w:rPr>
          <w:rFonts w:ascii="Times New Roman" w:hAnsi="Times New Roman" w:cs="Times New Roman"/>
        </w:rPr>
        <w:t>timekeeping :</w:t>
      </w:r>
      <w:proofErr w:type="gramEnd"/>
      <w:r w:rsidRPr="0056738D">
        <w:rPr>
          <w:rFonts w:ascii="Times New Roman" w:hAnsi="Times New Roman" w:cs="Times New Roman"/>
        </w:rPr>
        <w:t xml:space="preserve"> 1.15V to 5.5V</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Various detection </w:t>
      </w:r>
      <w:proofErr w:type="gramStart"/>
      <w:r w:rsidRPr="0056738D">
        <w:rPr>
          <w:rFonts w:ascii="Times New Roman" w:hAnsi="Times New Roman" w:cs="Times New Roman"/>
        </w:rPr>
        <w:t>Functions :</w:t>
      </w:r>
      <w:proofErr w:type="gramEnd"/>
      <w:r w:rsidRPr="0056738D">
        <w:rPr>
          <w:rFonts w:ascii="Times New Roman" w:hAnsi="Times New Roman" w:cs="Times New Roman"/>
        </w:rPr>
        <w:t xml:space="preserve"> Ex. Oscillation stop detection function</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t xml:space="preserve">Low backup </w:t>
      </w:r>
      <w:proofErr w:type="gramStart"/>
      <w:r w:rsidRPr="0056738D">
        <w:rPr>
          <w:rFonts w:ascii="Times New Roman" w:hAnsi="Times New Roman" w:cs="Times New Roman"/>
        </w:rPr>
        <w:t>current :</w:t>
      </w:r>
      <w:proofErr w:type="gramEnd"/>
      <w:r w:rsidRPr="0056738D">
        <w:rPr>
          <w:rFonts w:ascii="Times New Roman" w:hAnsi="Times New Roman" w:cs="Times New Roman"/>
        </w:rPr>
        <w:t xml:space="preserve"> 0.48µA / 3V (Typ.)</w:t>
      </w:r>
    </w:p>
    <w:p w:rsidR="00D61705" w:rsidRPr="0056738D" w:rsidRDefault="00D61705" w:rsidP="00D61705">
      <w:pPr>
        <w:pStyle w:val="ListParagraph"/>
        <w:numPr>
          <w:ilvl w:val="0"/>
          <w:numId w:val="31"/>
        </w:numPr>
        <w:rPr>
          <w:rFonts w:ascii="Times New Roman" w:hAnsi="Times New Roman" w:cs="Times New Roman"/>
        </w:rPr>
      </w:pPr>
      <w:r w:rsidRPr="0056738D">
        <w:rPr>
          <w:rFonts w:ascii="Times New Roman" w:hAnsi="Times New Roman" w:cs="Times New Roman"/>
        </w:rPr>
        <w:lastRenderedPageBreak/>
        <w:t xml:space="preserve">32.768kHz frequency output </w:t>
      </w:r>
      <w:proofErr w:type="gramStart"/>
      <w:r w:rsidRPr="0056738D">
        <w:rPr>
          <w:rFonts w:ascii="Times New Roman" w:hAnsi="Times New Roman" w:cs="Times New Roman"/>
        </w:rPr>
        <w:t>function :</w:t>
      </w:r>
      <w:proofErr w:type="gramEnd"/>
      <w:r w:rsidRPr="0056738D">
        <w:rPr>
          <w:rFonts w:ascii="Times New Roman" w:hAnsi="Times New Roman" w:cs="Times New Roman"/>
        </w:rPr>
        <w:t xml:space="preserve"> C-MOS output with OE pin</w:t>
      </w:r>
    </w:p>
    <w:p w:rsidR="003B09CC" w:rsidRPr="0056738D" w:rsidRDefault="00D61705" w:rsidP="003B09CC">
      <w:pPr>
        <w:pStyle w:val="ListParagraph"/>
        <w:numPr>
          <w:ilvl w:val="0"/>
          <w:numId w:val="31"/>
        </w:numPr>
        <w:rPr>
          <w:rFonts w:ascii="Times New Roman" w:hAnsi="Times New Roman" w:cs="Times New Roman"/>
        </w:rPr>
      </w:pPr>
      <w:r w:rsidRPr="0056738D">
        <w:rPr>
          <w:rFonts w:ascii="Times New Roman" w:hAnsi="Times New Roman" w:cs="Times New Roman"/>
        </w:rPr>
        <w:t xml:space="preserve">The various functions include full </w:t>
      </w:r>
      <w:proofErr w:type="spellStart"/>
      <w:proofErr w:type="gramStart"/>
      <w:r w:rsidRPr="0056738D">
        <w:rPr>
          <w:rFonts w:ascii="Times New Roman" w:hAnsi="Times New Roman" w:cs="Times New Roman"/>
        </w:rPr>
        <w:t>calendar,Dual</w:t>
      </w:r>
      <w:proofErr w:type="spellEnd"/>
      <w:proofErr w:type="gramEnd"/>
      <w:r w:rsidRPr="0056738D">
        <w:rPr>
          <w:rFonts w:ascii="Times New Roman" w:hAnsi="Times New Roman" w:cs="Times New Roman"/>
        </w:rPr>
        <w:t xml:space="preserve"> alarm, Periodic interruption</w:t>
      </w:r>
    </w:p>
    <w:p w:rsidR="004C17CE" w:rsidRPr="0056738D" w:rsidRDefault="004C17CE" w:rsidP="004C17CE">
      <w:pPr>
        <w:pBdr>
          <w:bottom w:val="single" w:sz="12" w:space="1" w:color="auto"/>
        </w:pBdr>
        <w:rPr>
          <w:rFonts w:ascii="Times New Roman" w:hAnsi="Times New Roman" w:cs="Times New Roman"/>
        </w:rPr>
      </w:pPr>
    </w:p>
    <w:p w:rsidR="004C17CE" w:rsidRPr="0056738D" w:rsidRDefault="00A42E33" w:rsidP="004C17CE">
      <w:pPr>
        <w:rPr>
          <w:rFonts w:ascii="Times New Roman" w:hAnsi="Times New Roman" w:cs="Times New Roman"/>
        </w:rPr>
      </w:pPr>
      <w:r w:rsidRPr="0056738D">
        <w:rPr>
          <w:rFonts w:ascii="Times New Roman" w:hAnsi="Times New Roman" w:cs="Times New Roman"/>
          <w:bCs/>
          <w:color w:val="5B9BD5" w:themeColor="accent1"/>
          <w:sz w:val="40"/>
          <w:szCs w:val="40"/>
        </w:rPr>
        <w:t xml:space="preserve">10) </w:t>
      </w:r>
      <w:proofErr w:type="spellStart"/>
      <w:r w:rsidRPr="0056738D">
        <w:rPr>
          <w:rFonts w:ascii="Times New Roman" w:hAnsi="Times New Roman" w:cs="Times New Roman"/>
          <w:bCs/>
          <w:color w:val="5B9BD5" w:themeColor="accent1"/>
          <w:sz w:val="40"/>
          <w:szCs w:val="40"/>
        </w:rPr>
        <w:t>ChronoDot</w:t>
      </w:r>
      <w:proofErr w:type="spellEnd"/>
      <w:r w:rsidRPr="0056738D">
        <w:rPr>
          <w:rFonts w:ascii="Times New Roman" w:hAnsi="Times New Roman" w:cs="Times New Roman"/>
          <w:color w:val="5B9BD5" w:themeColor="accent1"/>
          <w:sz w:val="40"/>
          <w:szCs w:val="40"/>
        </w:rPr>
        <w:t xml:space="preserve"> RTC</w:t>
      </w:r>
      <w:r w:rsidRPr="0056738D">
        <w:rPr>
          <w:rFonts w:ascii="Times New Roman" w:hAnsi="Times New Roman" w:cs="Times New Roman"/>
          <w:b/>
          <w:color w:val="5B9BD5" w:themeColor="accent1"/>
          <w:sz w:val="40"/>
          <w:szCs w:val="40"/>
        </w:rPr>
        <w:t xml:space="preserve"> </w:t>
      </w:r>
      <w:r w:rsidRPr="0056738D">
        <w:rPr>
          <w:rFonts w:ascii="Times New Roman" w:hAnsi="Times New Roman" w:cs="Times New Roman"/>
          <w:color w:val="5B9BD5" w:themeColor="accent1"/>
          <w:sz w:val="40"/>
          <w:szCs w:val="40"/>
        </w:rPr>
        <w:t>Module:</w:t>
      </w:r>
    </w:p>
    <w:p w:rsidR="00287762" w:rsidRPr="0056738D" w:rsidRDefault="00B70130" w:rsidP="00CF3121">
      <w:pPr>
        <w:jc w:val="center"/>
        <w:rPr>
          <w:rFonts w:ascii="Times New Roman" w:hAnsi="Times New Roman" w:cs="Times New Roman"/>
        </w:rPr>
      </w:pPr>
      <w:r w:rsidRPr="0056738D">
        <w:rPr>
          <w:rFonts w:ascii="Times New Roman" w:hAnsi="Times New Roman" w:cs="Times New Roman"/>
          <w:noProof/>
        </w:rPr>
        <w:drawing>
          <wp:inline distT="0" distB="0" distL="0" distR="0" wp14:anchorId="6BA4CBF9" wp14:editId="38525E88">
            <wp:extent cx="1711756" cy="16054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71" t="2986" r="1355" b="1788"/>
                    <a:stretch/>
                  </pic:blipFill>
                  <pic:spPr bwMode="auto">
                    <a:xfrm>
                      <a:off x="0" y="0"/>
                      <a:ext cx="1729770" cy="1622365"/>
                    </a:xfrm>
                    <a:prstGeom prst="rect">
                      <a:avLst/>
                    </a:prstGeom>
                    <a:ln>
                      <a:noFill/>
                    </a:ln>
                    <a:extLst>
                      <a:ext uri="{53640926-AAD7-44D8-BBD7-CCE9431645EC}">
                        <a14:shadowObscured xmlns:a14="http://schemas.microsoft.com/office/drawing/2010/main"/>
                      </a:ext>
                    </a:extLst>
                  </pic:spPr>
                </pic:pic>
              </a:graphicData>
            </a:graphic>
          </wp:inline>
        </w:drawing>
      </w:r>
      <w:r w:rsidR="00000F47" w:rsidRPr="0056738D">
        <w:rPr>
          <w:rFonts w:ascii="Times New Roman" w:hAnsi="Times New Roman" w:cs="Times New Roman"/>
          <w:noProof/>
        </w:rPr>
        <w:drawing>
          <wp:inline distT="0" distB="0" distL="0" distR="0" wp14:anchorId="43420BE5" wp14:editId="2D4C6BCA">
            <wp:extent cx="1725262" cy="16020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8567" cy="1623670"/>
                    </a:xfrm>
                    <a:prstGeom prst="rect">
                      <a:avLst/>
                    </a:prstGeom>
                  </pic:spPr>
                </pic:pic>
              </a:graphicData>
            </a:graphic>
          </wp:inline>
        </w:drawing>
      </w:r>
    </w:p>
    <w:p w:rsidR="00F8203B" w:rsidRPr="0056738D" w:rsidRDefault="00F8203B" w:rsidP="00F8203B">
      <w:pPr>
        <w:rPr>
          <w:rFonts w:ascii="Times New Roman" w:hAnsi="Times New Roman" w:cs="Times New Roman"/>
          <w:b/>
          <w:sz w:val="20"/>
          <w:szCs w:val="20"/>
        </w:rPr>
      </w:pPr>
      <w:r w:rsidRPr="0056738D">
        <w:rPr>
          <w:rFonts w:ascii="Times New Roman" w:hAnsi="Times New Roman" w:cs="Times New Roman"/>
          <w:b/>
          <w:sz w:val="20"/>
          <w:szCs w:val="20"/>
        </w:rPr>
        <w:t>Features:</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Uses DS3231 IC.</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High-precision RTC with battery backup.</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Pre-assembled module for easy integration.</w:t>
      </w:r>
    </w:p>
    <w:p w:rsidR="00F8203B"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Advantages: High accuracy and ease of use.</w:t>
      </w:r>
    </w:p>
    <w:p w:rsidR="0020522A" w:rsidRPr="0056738D" w:rsidRDefault="00F8203B" w:rsidP="00F8203B">
      <w:pPr>
        <w:pStyle w:val="ListParagraph"/>
        <w:numPr>
          <w:ilvl w:val="0"/>
          <w:numId w:val="33"/>
        </w:numPr>
        <w:rPr>
          <w:rFonts w:ascii="Times New Roman" w:hAnsi="Times New Roman" w:cs="Times New Roman"/>
          <w:sz w:val="20"/>
          <w:szCs w:val="20"/>
        </w:rPr>
      </w:pPr>
      <w:r w:rsidRPr="0056738D">
        <w:rPr>
          <w:rFonts w:ascii="Times New Roman" w:hAnsi="Times New Roman" w:cs="Times New Roman"/>
          <w:sz w:val="20"/>
          <w:szCs w:val="20"/>
        </w:rPr>
        <w:t>Use Cases: Prototyping and DIY electronics projects.</w:t>
      </w:r>
    </w:p>
    <w:p w:rsidR="00240121" w:rsidRPr="0056738D" w:rsidRDefault="00240121" w:rsidP="00240121">
      <w:pPr>
        <w:pBdr>
          <w:bottom w:val="single" w:sz="12" w:space="1" w:color="auto"/>
        </w:pBdr>
        <w:rPr>
          <w:rFonts w:ascii="Times New Roman" w:hAnsi="Times New Roman" w:cs="Times New Roman"/>
          <w:sz w:val="20"/>
          <w:szCs w:val="20"/>
        </w:rPr>
      </w:pPr>
    </w:p>
    <w:p w:rsidR="00240121" w:rsidRPr="0056738D" w:rsidRDefault="0024012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5252B1" w:rsidRPr="0056738D" w:rsidRDefault="005252B1" w:rsidP="00240121">
      <w:pPr>
        <w:rPr>
          <w:rFonts w:ascii="Times New Roman" w:hAnsi="Times New Roman" w:cs="Times New Roman"/>
          <w:sz w:val="20"/>
          <w:szCs w:val="20"/>
        </w:rPr>
      </w:pPr>
    </w:p>
    <w:p w:rsidR="00C00937" w:rsidRPr="005211CD" w:rsidRDefault="00C00937" w:rsidP="002C740D">
      <w:pPr>
        <w:ind w:left="-540"/>
        <w:jc w:val="center"/>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11CD">
        <w:rPr>
          <w:rFonts w:ascii="Times New Roman" w:hAnsi="Times New Roman" w:cs="Times New Roman"/>
          <w:b/>
          <w:color w:val="000000" w:themeColor="text1"/>
          <w:sz w:val="20"/>
          <w:szCs w:val="20"/>
          <w:highlight w:val="green"/>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Comparison Table </w:t>
      </w:r>
      <w:proofErr w:type="gramStart"/>
      <w:r w:rsidRPr="005211CD">
        <w:rPr>
          <w:rFonts w:ascii="Times New Roman" w:hAnsi="Times New Roman" w:cs="Times New Roman"/>
          <w:b/>
          <w:color w:val="000000" w:themeColor="text1"/>
          <w:sz w:val="20"/>
          <w:szCs w:val="20"/>
          <w:highlight w:val="green"/>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sidRPr="005211CD">
        <w:rPr>
          <w:rFonts w:ascii="Times New Roman" w:hAnsi="Times New Roman" w:cs="Times New Roman"/>
          <w:b/>
          <w:color w:val="000000" w:themeColor="text1"/>
          <w:sz w:val="20"/>
          <w:szCs w:val="20"/>
          <w:highlight w:val="green"/>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Different RTC Modules</w:t>
      </w:r>
      <w:r w:rsidR="007D2BE5" w:rsidRPr="005211CD">
        <w:rPr>
          <w:rFonts w:ascii="Times New Roman" w:hAnsi="Times New Roman" w:cs="Times New Roman"/>
          <w:b/>
          <w:color w:val="000000" w:themeColor="text1"/>
          <w:sz w:val="20"/>
          <w:szCs w:val="20"/>
          <w:highlight w:val="green"/>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bl>
      <w:tblPr>
        <w:tblStyle w:val="TableGrid"/>
        <w:tblW w:w="10305" w:type="dxa"/>
        <w:tblInd w:w="-275" w:type="dxa"/>
        <w:tblLook w:val="04A0" w:firstRow="1" w:lastRow="0" w:firstColumn="1" w:lastColumn="0" w:noHBand="0" w:noVBand="1"/>
      </w:tblPr>
      <w:tblGrid>
        <w:gridCol w:w="1828"/>
        <w:gridCol w:w="909"/>
        <w:gridCol w:w="909"/>
        <w:gridCol w:w="831"/>
        <w:gridCol w:w="831"/>
        <w:gridCol w:w="831"/>
        <w:gridCol w:w="916"/>
        <w:gridCol w:w="675"/>
        <w:gridCol w:w="831"/>
        <w:gridCol w:w="831"/>
        <w:gridCol w:w="913"/>
      </w:tblGrid>
      <w:tr w:rsidR="00F843B9" w:rsidRPr="0056738D" w:rsidTr="00DC2FA1">
        <w:trPr>
          <w:trHeight w:val="415"/>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yellow"/>
              </w:rPr>
              <w:t>Feature</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DS3231</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DS1307</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PCF8563</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PCF8523</w:t>
            </w:r>
          </w:p>
        </w:tc>
        <w:tc>
          <w:tcPr>
            <w:tcW w:w="823" w:type="dxa"/>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RV-3028-C7</w:t>
            </w:r>
          </w:p>
        </w:tc>
        <w:tc>
          <w:tcPr>
            <w:tcW w:w="908" w:type="dxa"/>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MCP7940N</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DS2417</w:t>
            </w:r>
          </w:p>
        </w:tc>
        <w:tc>
          <w:tcPr>
            <w:tcW w:w="0" w:type="auto"/>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AM1805</w:t>
            </w:r>
          </w:p>
        </w:tc>
        <w:tc>
          <w:tcPr>
            <w:tcW w:w="823" w:type="dxa"/>
            <w:hideMark/>
          </w:tcPr>
          <w:p w:rsidR="00707E87" w:rsidRPr="0056738D" w:rsidRDefault="00707E87" w:rsidP="00707E87">
            <w:pPr>
              <w:rPr>
                <w:rFonts w:ascii="Times New Roman" w:hAnsi="Times New Roman" w:cs="Times New Roman"/>
                <w:b/>
                <w:sz w:val="14"/>
                <w:highlight w:val="yellow"/>
              </w:rPr>
            </w:pPr>
            <w:r w:rsidRPr="0056738D">
              <w:rPr>
                <w:rFonts w:ascii="Times New Roman" w:hAnsi="Times New Roman" w:cs="Times New Roman"/>
                <w:b/>
                <w:sz w:val="14"/>
                <w:highlight w:val="yellow"/>
              </w:rPr>
              <w:t>RX8025</w:t>
            </w:r>
          </w:p>
        </w:tc>
        <w:tc>
          <w:tcPr>
            <w:tcW w:w="905" w:type="dxa"/>
            <w:hideMark/>
          </w:tcPr>
          <w:p w:rsidR="00707E87" w:rsidRPr="0056738D" w:rsidRDefault="00707E87" w:rsidP="00707E87">
            <w:pPr>
              <w:rPr>
                <w:rFonts w:ascii="Times New Roman" w:hAnsi="Times New Roman" w:cs="Times New Roman"/>
                <w:b/>
                <w:sz w:val="14"/>
                <w:highlight w:val="yellow"/>
              </w:rPr>
            </w:pPr>
            <w:proofErr w:type="spellStart"/>
            <w:r w:rsidRPr="0056738D">
              <w:rPr>
                <w:rFonts w:ascii="Times New Roman" w:hAnsi="Times New Roman" w:cs="Times New Roman"/>
                <w:b/>
                <w:sz w:val="14"/>
                <w:highlight w:val="yellow"/>
              </w:rPr>
              <w:t>ChronoDot</w:t>
            </w:r>
            <w:proofErr w:type="spellEnd"/>
          </w:p>
        </w:tc>
      </w:tr>
      <w:tr w:rsidR="00F843B9" w:rsidRPr="0056738D" w:rsidTr="00DC2FA1">
        <w:trPr>
          <w:trHeight w:val="630"/>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Accuracy</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ppm (0°C to 40°C)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±20 ppm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±5 ppm (at 25°C)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±5 ppm (at 25°C)</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 ppm (at 25°C)</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±10 ppm (typical)</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±20 ppm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ppm</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±3 ppm</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(±2 ppm)</w:t>
            </w:r>
          </w:p>
        </w:tc>
      </w:tr>
      <w:tr w:rsidR="00F843B9" w:rsidRPr="0056738D" w:rsidTr="00DC2FA1">
        <w:trPr>
          <w:trHeight w:val="1215"/>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Power Consumption</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~200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(battery mode)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~300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(battery mode)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~250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(typical)</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~120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(typical)</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~45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 xml:space="preserve"> (battery mode)</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~1.2 µA</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 µA</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~150 </w:t>
            </w:r>
            <w:proofErr w:type="spellStart"/>
            <w:r w:rsidRPr="0056738D">
              <w:rPr>
                <w:rFonts w:ascii="Times New Roman" w:hAnsi="Times New Roman" w:cs="Times New Roman"/>
                <w:sz w:val="14"/>
              </w:rPr>
              <w:t>nA</w:t>
            </w:r>
            <w:proofErr w:type="spellEnd"/>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~400 </w:t>
            </w:r>
            <w:proofErr w:type="spellStart"/>
            <w:r w:rsidRPr="0056738D">
              <w:rPr>
                <w:rFonts w:ascii="Times New Roman" w:hAnsi="Times New Roman" w:cs="Times New Roman"/>
                <w:sz w:val="14"/>
              </w:rPr>
              <w:t>nA</w:t>
            </w:r>
            <w:proofErr w:type="spellEnd"/>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 xml:space="preserve">Same as DS3231 (~200 </w:t>
            </w:r>
            <w:proofErr w:type="spellStart"/>
            <w:r w:rsidRPr="0056738D">
              <w:rPr>
                <w:rFonts w:ascii="Times New Roman" w:hAnsi="Times New Roman" w:cs="Times New Roman"/>
                <w:sz w:val="14"/>
              </w:rPr>
              <w:t>nA</w:t>
            </w:r>
            <w:proofErr w:type="spellEnd"/>
            <w:r w:rsidRPr="0056738D">
              <w:rPr>
                <w:rFonts w:ascii="Times New Roman" w:hAnsi="Times New Roman" w:cs="Times New Roman"/>
                <w:sz w:val="14"/>
              </w:rPr>
              <w:t>)</w:t>
            </w:r>
          </w:p>
        </w:tc>
      </w:tr>
      <w:tr w:rsidR="00F843B9" w:rsidRPr="0056738D" w:rsidTr="00DC2FA1">
        <w:trPr>
          <w:trHeight w:val="713"/>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Battery Backup</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r>
      <w:tr w:rsidR="00F843B9" w:rsidRPr="0056738D" w:rsidTr="00DC2FA1">
        <w:trPr>
          <w:trHeight w:val="630"/>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Interface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 SPI</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1-Wire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 SPI</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I2C (as it's based on DS3231)</w:t>
            </w:r>
          </w:p>
        </w:tc>
      </w:tr>
      <w:tr w:rsidR="00F843B9" w:rsidRPr="0056738D" w:rsidTr="00DC2FA1">
        <w:trPr>
          <w:trHeight w:val="630"/>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Operating Voltage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2.3V–5.5V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4.5V–5.5V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1.5V–5.5V</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2.8V–5.5V</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1.8V–5.5V</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(2.3V–5.5V)</w:t>
            </w:r>
          </w:p>
        </w:tc>
      </w:tr>
      <w:tr w:rsidR="00F843B9" w:rsidRPr="0056738D" w:rsidTr="00DC2FA1">
        <w:trPr>
          <w:trHeight w:val="678"/>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Temperature Compensation</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r>
      <w:tr w:rsidR="00F843B9" w:rsidRPr="0056738D" w:rsidTr="00DC2FA1">
        <w:trPr>
          <w:trHeight w:val="630"/>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2 alarms</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(2 alarms)</w:t>
            </w:r>
          </w:p>
        </w:tc>
      </w:tr>
      <w:tr w:rsidR="00F843B9" w:rsidRPr="0056738D" w:rsidTr="00DC2FA1">
        <w:trPr>
          <w:trHeight w:val="630"/>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EEPROM/Memory</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56 bytes user SRAM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64 bytes EEPROM</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None</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(None)</w:t>
            </w:r>
          </w:p>
        </w:tc>
      </w:tr>
      <w:tr w:rsidR="00F843B9" w:rsidRPr="0056738D" w:rsidTr="00DC2FA1">
        <w:trPr>
          <w:trHeight w:val="767"/>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Square Wave Output</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Yes</w:t>
            </w:r>
          </w:p>
        </w:tc>
      </w:tr>
      <w:tr w:rsidR="00F843B9" w:rsidRPr="0056738D" w:rsidTr="00DC2FA1">
        <w:trPr>
          <w:trHeight w:val="841"/>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Temperature Range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0°C to +70°C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-40°C to +85°C</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Same as DS3231 (-40°C to +85°C)</w:t>
            </w:r>
          </w:p>
        </w:tc>
      </w:tr>
      <w:tr w:rsidR="00F843B9" w:rsidRPr="0056738D" w:rsidTr="00DC2FA1">
        <w:trPr>
          <w:trHeight w:val="1060"/>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Package Type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IC</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Module/IC</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Pre-assembled module with DS3231</w:t>
            </w:r>
          </w:p>
        </w:tc>
      </w:tr>
      <w:tr w:rsidR="00F843B9" w:rsidRPr="0056738D" w:rsidTr="00DC2FA1">
        <w:trPr>
          <w:trHeight w:val="1447"/>
        </w:trPr>
        <w:tc>
          <w:tcPr>
            <w:tcW w:w="1906" w:type="dxa"/>
            <w:hideMark/>
          </w:tcPr>
          <w:p w:rsidR="00707E87" w:rsidRPr="0056738D" w:rsidRDefault="00707E87" w:rsidP="00707E87">
            <w:pPr>
              <w:rPr>
                <w:rFonts w:ascii="Times New Roman" w:hAnsi="Times New Roman" w:cs="Times New Roman"/>
                <w:b/>
                <w:sz w:val="14"/>
                <w:highlight w:val="cyan"/>
              </w:rPr>
            </w:pPr>
            <w:r w:rsidRPr="0056738D">
              <w:rPr>
                <w:rFonts w:ascii="Times New Roman" w:hAnsi="Times New Roman" w:cs="Times New Roman"/>
                <w:b/>
                <w:sz w:val="14"/>
                <w:highlight w:val="cyan"/>
              </w:rPr>
              <w:t>Typical Use Cases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High-precision timekeeping</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Basic timekeeping</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Low-power devices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Low-power devices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Energy-efficient devices</w:t>
            </w:r>
          </w:p>
        </w:tc>
        <w:tc>
          <w:tcPr>
            <w:tcW w:w="908"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RTC + storage</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Single-wire systems</w:t>
            </w:r>
          </w:p>
        </w:tc>
        <w:tc>
          <w:tcPr>
            <w:tcW w:w="0" w:type="auto"/>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Industrial systems</w:t>
            </w:r>
          </w:p>
        </w:tc>
        <w:tc>
          <w:tcPr>
            <w:tcW w:w="823"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Compact devices</w:t>
            </w:r>
          </w:p>
        </w:tc>
        <w:tc>
          <w:tcPr>
            <w:tcW w:w="905" w:type="dxa"/>
            <w:hideMark/>
          </w:tcPr>
          <w:p w:rsidR="00707E87" w:rsidRPr="0056738D" w:rsidRDefault="00707E87" w:rsidP="00707E87">
            <w:pPr>
              <w:rPr>
                <w:rFonts w:ascii="Times New Roman" w:hAnsi="Times New Roman" w:cs="Times New Roman"/>
                <w:sz w:val="14"/>
              </w:rPr>
            </w:pPr>
            <w:r w:rsidRPr="0056738D">
              <w:rPr>
                <w:rFonts w:ascii="Times New Roman" w:hAnsi="Times New Roman" w:cs="Times New Roman"/>
                <w:sz w:val="14"/>
              </w:rPr>
              <w:t>Prototyping, DIY projects</w:t>
            </w:r>
          </w:p>
        </w:tc>
      </w:tr>
    </w:tbl>
    <w:p w:rsidR="005252B1" w:rsidRDefault="005252B1" w:rsidP="00240121">
      <w:pPr>
        <w:rPr>
          <w:rFonts w:ascii="Times New Roman" w:hAnsi="Times New Roman" w:cs="Times New Roman"/>
          <w:sz w:val="20"/>
          <w:szCs w:val="20"/>
        </w:rPr>
      </w:pPr>
    </w:p>
    <w:p w:rsidR="00DC0F88" w:rsidRDefault="00DC0F88" w:rsidP="00240121">
      <w:pPr>
        <w:pBdr>
          <w:bottom w:val="single" w:sz="12" w:space="1" w:color="auto"/>
        </w:pBdr>
        <w:rPr>
          <w:rFonts w:ascii="Times New Roman" w:hAnsi="Times New Roman" w:cs="Times New Roman"/>
          <w:sz w:val="20"/>
          <w:szCs w:val="20"/>
        </w:rPr>
      </w:pPr>
    </w:p>
    <w:p w:rsidR="00992EC2" w:rsidRDefault="00992EC2" w:rsidP="00992EC2"/>
    <w:p w:rsidR="00DC2FA1" w:rsidRDefault="00DC2FA1" w:rsidP="00992EC2"/>
    <w:p w:rsidR="00DC2FA1" w:rsidRDefault="00DC2FA1" w:rsidP="00992EC2"/>
    <w:p w:rsidR="00DC2FA1" w:rsidRPr="00E3599F" w:rsidRDefault="00E3599F" w:rsidP="00992EC2">
      <w:pPr>
        <w:rPr>
          <w:b/>
          <w:color w:val="FFC000" w:themeColor="accent4"/>
          <w:sz w:val="32"/>
          <w14:textOutline w14:w="0" w14:cap="flat" w14:cmpd="sng" w14:algn="ctr">
            <w14:noFill/>
            <w14:prstDash w14:val="solid"/>
            <w14:round/>
          </w14:textOutline>
          <w14:props3d w14:extrusionH="57150" w14:contourW="0" w14:prstMaterial="softEdge">
            <w14:bevelT w14:w="25400" w14:h="38100" w14:prst="circle"/>
          </w14:props3d>
        </w:rPr>
      </w:pPr>
      <w:r w:rsidRPr="00E3599F">
        <w:rPr>
          <w:b/>
          <w:color w:val="FFC000" w:themeColor="accent4"/>
          <w:sz w:val="32"/>
          <w:highlight w:val="black"/>
          <w14:textOutline w14:w="0" w14:cap="flat" w14:cmpd="sng" w14:algn="ctr">
            <w14:noFill/>
            <w14:prstDash w14:val="solid"/>
            <w14:round/>
          </w14:textOutline>
          <w14:props3d w14:extrusionH="57150" w14:contourW="0" w14:prstMaterial="softEdge">
            <w14:bevelT w14:w="25400" w14:h="38100" w14:prst="circle"/>
          </w14:props3d>
        </w:rPr>
        <w:t xml:space="preserve">Production </w:t>
      </w:r>
      <w:r>
        <w:rPr>
          <w:b/>
          <w:color w:val="FFC000" w:themeColor="accent4"/>
          <w:sz w:val="32"/>
          <w:highlight w:val="black"/>
          <w14:textOutline w14:w="0" w14:cap="flat" w14:cmpd="sng" w14:algn="ctr">
            <w14:noFill/>
            <w14:prstDash w14:val="solid"/>
            <w14:round/>
          </w14:textOutline>
          <w14:props3d w14:extrusionH="57150" w14:contourW="0" w14:prstMaterial="softEdge">
            <w14:bevelT w14:w="25400" w14:h="38100" w14:prst="circle"/>
          </w14:props3d>
        </w:rPr>
        <w:t xml:space="preserve">Status </w:t>
      </w:r>
      <w:proofErr w:type="gramStart"/>
      <w:r>
        <w:rPr>
          <w:b/>
          <w:color w:val="FFC000" w:themeColor="accent4"/>
          <w:sz w:val="32"/>
          <w:highlight w:val="black"/>
          <w14:textOutline w14:w="0" w14:cap="flat" w14:cmpd="sng" w14:algn="ctr">
            <w14:noFill/>
            <w14:prstDash w14:val="solid"/>
            <w14:round/>
          </w14:textOutline>
          <w14:props3d w14:extrusionH="57150" w14:contourW="0" w14:prstMaterial="softEdge">
            <w14:bevelT w14:w="25400" w14:h="38100" w14:prst="circle"/>
          </w14:props3d>
        </w:rPr>
        <w:t>Of</w:t>
      </w:r>
      <w:proofErr w:type="gramEnd"/>
      <w:r>
        <w:rPr>
          <w:b/>
          <w:color w:val="FFC000" w:themeColor="accent4"/>
          <w:sz w:val="32"/>
          <w:highlight w:val="black"/>
          <w14:textOutline w14:w="0" w14:cap="flat" w14:cmpd="sng" w14:algn="ctr">
            <w14:noFill/>
            <w14:prstDash w14:val="solid"/>
            <w14:round/>
          </w14:textOutline>
          <w14:props3d w14:extrusionH="57150" w14:contourW="0" w14:prstMaterial="softEdge">
            <w14:bevelT w14:w="25400" w14:h="38100" w14:prst="circle"/>
          </w14:props3d>
        </w:rPr>
        <w:t xml:space="preserve"> Different RTC</w:t>
      </w:r>
      <w:r w:rsidRPr="00E3599F">
        <w:rPr>
          <w:b/>
          <w:color w:val="FFC000" w:themeColor="accent4"/>
          <w:sz w:val="32"/>
          <w:highlight w:val="black"/>
          <w14:textOutline w14:w="0" w14:cap="flat" w14:cmpd="sng" w14:algn="ctr">
            <w14:noFill/>
            <w14:prstDash w14:val="solid"/>
            <w14:round/>
          </w14:textOutline>
          <w14:props3d w14:extrusionH="57150" w14:contourW="0" w14:prstMaterial="softEdge">
            <w14:bevelT w14:w="25400" w14:h="38100" w14:prst="circle"/>
          </w14:props3d>
        </w:rPr>
        <w:t>s In 2024</w:t>
      </w:r>
    </w:p>
    <w:p w:rsidR="00DC2FA1" w:rsidRPr="00992EC2" w:rsidRDefault="00DC2FA1" w:rsidP="00992EC2"/>
    <w:tbl>
      <w:tblPr>
        <w:tblStyle w:val="TableGrid"/>
        <w:tblW w:w="11663" w:type="dxa"/>
        <w:tblInd w:w="-1175" w:type="dxa"/>
        <w:tblLayout w:type="fixed"/>
        <w:tblLook w:val="04A0" w:firstRow="1" w:lastRow="0" w:firstColumn="1" w:lastColumn="0" w:noHBand="0" w:noVBand="1"/>
      </w:tblPr>
      <w:tblGrid>
        <w:gridCol w:w="1414"/>
        <w:gridCol w:w="1767"/>
        <w:gridCol w:w="1060"/>
        <w:gridCol w:w="1767"/>
        <w:gridCol w:w="1679"/>
        <w:gridCol w:w="1325"/>
        <w:gridCol w:w="1683"/>
        <w:gridCol w:w="968"/>
      </w:tblGrid>
      <w:tr w:rsidR="00EA14E3" w:rsidRPr="00992EC2" w:rsidTr="00A84DB7">
        <w:trPr>
          <w:trHeight w:val="374"/>
        </w:trPr>
        <w:tc>
          <w:tcPr>
            <w:tcW w:w="1414"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RTC Module</w:t>
            </w:r>
          </w:p>
        </w:tc>
        <w:tc>
          <w:tcPr>
            <w:tcW w:w="1767"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Communication Interface</w:t>
            </w:r>
          </w:p>
        </w:tc>
        <w:tc>
          <w:tcPr>
            <w:tcW w:w="1060"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Power Supply</w:t>
            </w:r>
          </w:p>
        </w:tc>
        <w:tc>
          <w:tcPr>
            <w:tcW w:w="1767"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Temperature Range</w:t>
            </w:r>
          </w:p>
        </w:tc>
        <w:tc>
          <w:tcPr>
            <w:tcW w:w="1679"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Features</w:t>
            </w:r>
          </w:p>
        </w:tc>
        <w:tc>
          <w:tcPr>
            <w:tcW w:w="1325"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Accuracy</w:t>
            </w:r>
          </w:p>
        </w:tc>
        <w:tc>
          <w:tcPr>
            <w:tcW w:w="1683" w:type="dxa"/>
            <w:hideMark/>
          </w:tcPr>
          <w:p w:rsidR="00EA14E3" w:rsidRPr="00992EC2" w:rsidRDefault="00EA14E3" w:rsidP="00992EC2">
            <w:pPr>
              <w:jc w:val="center"/>
              <w:rPr>
                <w:rFonts w:ascii="Segoe UI" w:eastAsia="Times New Roman" w:hAnsi="Segoe UI" w:cs="Segoe UI"/>
                <w:b/>
                <w:bCs/>
                <w:color w:val="0D0D0D"/>
                <w:sz w:val="21"/>
                <w:szCs w:val="21"/>
              </w:rPr>
            </w:pPr>
            <w:r w:rsidRPr="00992EC2">
              <w:rPr>
                <w:rFonts w:ascii="Segoe UI" w:eastAsia="Times New Roman" w:hAnsi="Segoe UI" w:cs="Segoe UI"/>
                <w:b/>
                <w:bCs/>
                <w:color w:val="0D0D0D"/>
                <w:sz w:val="21"/>
                <w:szCs w:val="21"/>
              </w:rPr>
              <w:t>Production Status</w:t>
            </w:r>
          </w:p>
        </w:tc>
        <w:tc>
          <w:tcPr>
            <w:tcW w:w="968" w:type="dxa"/>
          </w:tcPr>
          <w:p w:rsidR="00EA14E3" w:rsidRPr="00992EC2" w:rsidRDefault="00EA14E3" w:rsidP="00992EC2">
            <w:pPr>
              <w:jc w:val="center"/>
              <w:rPr>
                <w:rFonts w:ascii="Segoe UI" w:eastAsia="Times New Roman" w:hAnsi="Segoe UI" w:cs="Segoe UI"/>
                <w:b/>
                <w:bCs/>
                <w:color w:val="0D0D0D"/>
                <w:sz w:val="21"/>
                <w:szCs w:val="21"/>
              </w:rPr>
            </w:pPr>
            <w:r>
              <w:rPr>
                <w:rFonts w:ascii="Segoe UI" w:eastAsia="Times New Roman" w:hAnsi="Segoe UI" w:cs="Segoe UI"/>
                <w:b/>
                <w:bCs/>
                <w:color w:val="0D0D0D"/>
                <w:sz w:val="21"/>
                <w:szCs w:val="21"/>
              </w:rPr>
              <w:t>Price</w:t>
            </w:r>
          </w:p>
        </w:tc>
      </w:tr>
      <w:tr w:rsidR="00EA14E3" w:rsidRPr="00992EC2" w:rsidTr="00A84DB7">
        <w:trPr>
          <w:trHeight w:val="954"/>
        </w:trPr>
        <w:tc>
          <w:tcPr>
            <w:tcW w:w="1414" w:type="dxa"/>
            <w:hideMark/>
          </w:tcPr>
          <w:p w:rsidR="00EA14E3" w:rsidRDefault="00EA14E3" w:rsidP="00992EC2">
            <w:pPr>
              <w:rPr>
                <w:rFonts w:ascii="Segoe UI" w:eastAsia="Times New Roman" w:hAnsi="Segoe UI" w:cs="Segoe UI"/>
                <w:b/>
                <w:bCs/>
                <w:color w:val="0D0D0D"/>
                <w:sz w:val="21"/>
                <w:szCs w:val="21"/>
                <w:bdr w:val="single" w:sz="2" w:space="0" w:color="E3E3E3" w:frame="1"/>
              </w:rPr>
            </w:pPr>
            <w:hyperlink r:id="rId34" w:history="1">
              <w:r w:rsidRPr="00EF46EA">
                <w:rPr>
                  <w:rStyle w:val="Hyperlink"/>
                  <w:rFonts w:ascii="Segoe UI" w:eastAsia="Times New Roman" w:hAnsi="Segoe UI" w:cs="Segoe UI"/>
                  <w:b/>
                  <w:bCs/>
                  <w:sz w:val="21"/>
                  <w:szCs w:val="21"/>
                  <w:bdr w:val="single" w:sz="2" w:space="0" w:color="E3E3E3" w:frame="1"/>
                </w:rPr>
                <w:t xml:space="preserve">DS3231 </w:t>
              </w:r>
            </w:hyperlink>
            <w:r>
              <w:rPr>
                <w:rFonts w:ascii="Segoe UI" w:eastAsia="Times New Roman" w:hAnsi="Segoe UI" w:cs="Segoe UI"/>
                <w:b/>
                <w:bCs/>
                <w:color w:val="0D0D0D"/>
                <w:sz w:val="21"/>
                <w:szCs w:val="21"/>
                <w:bdr w:val="single" w:sz="2" w:space="0" w:color="E3E3E3" w:frame="1"/>
              </w:rPr>
              <w:t xml:space="preserve"> </w:t>
            </w:r>
          </w:p>
          <w:p w:rsidR="00EA14E3" w:rsidRDefault="00EA14E3" w:rsidP="00992EC2">
            <w:pPr>
              <w:rPr>
                <w:rFonts w:ascii="Segoe UI" w:eastAsia="Times New Roman" w:hAnsi="Segoe UI" w:cs="Segoe UI"/>
                <w:b/>
                <w:bCs/>
                <w:color w:val="0D0D0D"/>
                <w:sz w:val="21"/>
                <w:szCs w:val="21"/>
                <w:bdr w:val="single" w:sz="2" w:space="0" w:color="E3E3E3" w:frame="1"/>
              </w:rPr>
            </w:pPr>
          </w:p>
          <w:p w:rsidR="00EA14E3" w:rsidRPr="00992EC2" w:rsidRDefault="00EA14E3" w:rsidP="00992EC2">
            <w:pPr>
              <w:rPr>
                <w:rFonts w:ascii="Segoe UI" w:eastAsia="Times New Roman" w:hAnsi="Segoe UI" w:cs="Segoe UI"/>
                <w:color w:val="0D0D0D"/>
                <w:sz w:val="21"/>
                <w:szCs w:val="21"/>
              </w:rPr>
            </w:pPr>
            <w:r>
              <w:rPr>
                <w:rFonts w:ascii="Segoe UI" w:eastAsia="Times New Roman" w:hAnsi="Segoe UI" w:cs="Segoe UI"/>
                <w:b/>
                <w:bCs/>
                <w:color w:val="0070C0"/>
                <w:sz w:val="18"/>
                <w:szCs w:val="21"/>
                <w:bdr w:val="single" w:sz="2" w:space="0" w:color="E3E3E3" w:frame="1"/>
              </w:rPr>
              <w:t xml:space="preserve"> </w:t>
            </w:r>
            <w:hyperlink r:id="rId35" w:history="1">
              <w:r w:rsidRPr="00C25985">
                <w:rPr>
                  <w:rStyle w:val="Hyperlink"/>
                  <w:rFonts w:ascii="Segoe UI" w:eastAsia="Times New Roman" w:hAnsi="Segoe UI" w:cs="Segoe UI"/>
                  <w:b/>
                  <w:bCs/>
                  <w:color w:val="0070C0"/>
                  <w:sz w:val="18"/>
                  <w:szCs w:val="21"/>
                  <w:bdr w:val="single" w:sz="2" w:space="0" w:color="E3E3E3" w:frame="1"/>
                </w:rPr>
                <w:t>[1]</w:t>
              </w:r>
            </w:hyperlink>
            <w:r>
              <w:rPr>
                <w:rFonts w:ascii="Segoe UI" w:eastAsia="Times New Roman" w:hAnsi="Segoe UI" w:cs="Segoe UI"/>
                <w:b/>
                <w:bCs/>
                <w:color w:val="0070C0"/>
                <w:sz w:val="18"/>
                <w:szCs w:val="21"/>
                <w:bdr w:val="single" w:sz="2" w:space="0" w:color="E3E3E3" w:frame="1"/>
              </w:rPr>
              <w:t xml:space="preserve"> </w:t>
            </w:r>
            <w:r w:rsidRPr="00C25985">
              <w:rPr>
                <w:rFonts w:ascii="Segoe UI" w:eastAsia="Times New Roman" w:hAnsi="Segoe UI" w:cs="Segoe UI"/>
                <w:b/>
                <w:bCs/>
                <w:color w:val="0070C0"/>
                <w:sz w:val="18"/>
                <w:szCs w:val="21"/>
                <w:bdr w:val="single" w:sz="2" w:space="0" w:color="E3E3E3" w:frame="1"/>
              </w:rPr>
              <w:t xml:space="preserve"> </w:t>
            </w:r>
            <w:hyperlink r:id="rId36" w:history="1">
              <w:r w:rsidRPr="00C25985">
                <w:rPr>
                  <w:rStyle w:val="Hyperlink"/>
                  <w:rFonts w:ascii="Segoe UI" w:eastAsia="Times New Roman" w:hAnsi="Segoe UI" w:cs="Segoe UI"/>
                  <w:b/>
                  <w:bCs/>
                  <w:color w:val="0070C0"/>
                  <w:sz w:val="18"/>
                  <w:szCs w:val="21"/>
                  <w:bdr w:val="single" w:sz="2" w:space="0" w:color="E3E3E3" w:frame="1"/>
                </w:rPr>
                <w:t>[2]</w:t>
              </w:r>
            </w:hyperlink>
            <w:r>
              <w:rPr>
                <w:rFonts w:ascii="Segoe UI" w:eastAsia="Times New Roman" w:hAnsi="Segoe UI" w:cs="Segoe UI"/>
                <w:b/>
                <w:bCs/>
                <w:color w:val="0070C0"/>
                <w:sz w:val="18"/>
                <w:szCs w:val="21"/>
                <w:bdr w:val="single" w:sz="2" w:space="0" w:color="E3E3E3" w:frame="1"/>
              </w:rPr>
              <w:t xml:space="preserve"> </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I2C</w:t>
            </w:r>
          </w:p>
        </w:tc>
        <w:tc>
          <w:tcPr>
            <w:tcW w:w="1060"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2.3–5.5V</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-40°C to +85°C</w:t>
            </w:r>
          </w:p>
        </w:tc>
        <w:tc>
          <w:tcPr>
            <w:tcW w:w="1679"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Temperature-compensated crystal oscillator, alarms, battery backup</w:t>
            </w:r>
          </w:p>
        </w:tc>
        <w:tc>
          <w:tcPr>
            <w:tcW w:w="1325"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±2 ppm (±1 minute/year)</w:t>
            </w:r>
          </w:p>
        </w:tc>
        <w:tc>
          <w:tcPr>
            <w:tcW w:w="1683" w:type="dxa"/>
            <w:hideMark/>
          </w:tcPr>
          <w:p w:rsidR="00EA14E3" w:rsidRPr="00992EC2" w:rsidRDefault="00EA14E3" w:rsidP="00992EC2">
            <w:pPr>
              <w:rPr>
                <w:rFonts w:ascii="Segoe UI" w:eastAsia="Times New Roman" w:hAnsi="Segoe UI" w:cs="Segoe UI"/>
                <w:color w:val="0D0D0D"/>
                <w:sz w:val="21"/>
                <w:szCs w:val="21"/>
                <w:bdr w:val="single" w:sz="2" w:space="0" w:color="E3E3E3" w:frame="1"/>
              </w:rPr>
            </w:pPr>
            <w:r w:rsidRPr="00992EC2">
              <w:rPr>
                <w:rFonts w:ascii="Segoe UI" w:eastAsia="Times New Roman" w:hAnsi="Segoe UI" w:cs="Segoe UI"/>
                <w:color w:val="0D0D0D"/>
                <w:sz w:val="21"/>
                <w:szCs w:val="21"/>
              </w:rPr>
              <w:t>In Production​</w:t>
            </w:r>
          </w:p>
          <w:p w:rsidR="00EA14E3" w:rsidRPr="00992EC2" w:rsidRDefault="00EA14E3" w:rsidP="00992EC2">
            <w:pPr>
              <w:rPr>
                <w:rFonts w:ascii="Segoe UI" w:eastAsia="Times New Roman" w:hAnsi="Segoe UI" w:cs="Segoe UI"/>
                <w:color w:val="0D0D0D"/>
                <w:sz w:val="21"/>
                <w:szCs w:val="21"/>
                <w:bdr w:val="single" w:sz="2" w:space="0" w:color="E3E3E3" w:frame="1"/>
              </w:rPr>
            </w:pPr>
            <w:hyperlink r:id="rId37" w:tgtFrame="_blank" w:history="1">
              <w:r w:rsidRPr="00992EC2">
                <w:rPr>
                  <w:rFonts w:ascii="Segoe UI" w:eastAsia="Times New Roman" w:hAnsi="Segoe UI" w:cs="Segoe UI"/>
                  <w:caps/>
                  <w:color w:val="0000FF"/>
                  <w:sz w:val="11"/>
                  <w:szCs w:val="11"/>
                  <w:bdr w:val="single" w:sz="2" w:space="0" w:color="E3E3E3" w:frame="1"/>
                </w:rPr>
                <w:t>DigiKey</w:t>
              </w:r>
            </w:hyperlink>
          </w:p>
          <w:p w:rsidR="00EA14E3" w:rsidRPr="00992EC2" w:rsidRDefault="00EA14E3" w:rsidP="00992EC2">
            <w:pPr>
              <w:rPr>
                <w:rFonts w:ascii="Segoe UI" w:eastAsia="Times New Roman" w:hAnsi="Segoe UI" w:cs="Segoe UI"/>
                <w:color w:val="0D0D0D"/>
                <w:sz w:val="21"/>
                <w:szCs w:val="21"/>
                <w:bdr w:val="single" w:sz="2" w:space="0" w:color="E3E3E3" w:frame="1"/>
              </w:rPr>
            </w:pPr>
            <w:r w:rsidRPr="00992EC2">
              <w:rPr>
                <w:rFonts w:ascii="Segoe UI" w:eastAsia="Times New Roman" w:hAnsi="Segoe UI" w:cs="Segoe UI"/>
                <w:color w:val="0D0D0D"/>
                <w:sz w:val="21"/>
                <w:szCs w:val="21"/>
              </w:rPr>
              <w:t>​</w:t>
            </w:r>
          </w:p>
          <w:p w:rsidR="00EA14E3" w:rsidRPr="00992EC2" w:rsidRDefault="00EA14E3" w:rsidP="00992EC2">
            <w:pPr>
              <w:rPr>
                <w:rFonts w:ascii="Segoe UI" w:eastAsia="Times New Roman" w:hAnsi="Segoe UI" w:cs="Segoe UI"/>
                <w:color w:val="0D0D0D"/>
                <w:sz w:val="21"/>
                <w:szCs w:val="21"/>
                <w:bdr w:val="single" w:sz="2" w:space="0" w:color="E3E3E3" w:frame="1"/>
              </w:rPr>
            </w:pPr>
            <w:hyperlink r:id="rId38" w:tgtFrame="_blank" w:history="1">
              <w:r w:rsidRPr="00992EC2">
                <w:rPr>
                  <w:rFonts w:ascii="Segoe UI" w:eastAsia="Times New Roman" w:hAnsi="Segoe UI" w:cs="Segoe UI"/>
                  <w:caps/>
                  <w:color w:val="0000FF"/>
                  <w:sz w:val="11"/>
                  <w:szCs w:val="11"/>
                  <w:bdr w:val="single" w:sz="2" w:space="0" w:color="E3E3E3" w:frame="1"/>
                </w:rPr>
                <w:t>Analog Devices</w:t>
              </w:r>
            </w:hyperlink>
          </w:p>
        </w:tc>
        <w:tc>
          <w:tcPr>
            <w:tcW w:w="968" w:type="dxa"/>
          </w:tcPr>
          <w:p w:rsidR="0090559C" w:rsidRPr="00691EB8" w:rsidRDefault="00691EB8" w:rsidP="0090559C">
            <w:pPr>
              <w:rPr>
                <w:rFonts w:ascii="Times New Roman" w:hAnsi="Times New Roman" w:cs="Times New Roman"/>
                <w:sz w:val="18"/>
              </w:rPr>
            </w:pPr>
            <w:hyperlink r:id="rId39" w:history="1">
              <w:proofErr w:type="spellStart"/>
              <w:r w:rsidR="0090559C" w:rsidRPr="00691EB8">
                <w:rPr>
                  <w:rStyle w:val="Hyperlink"/>
                  <w:rFonts w:ascii="Times New Roman" w:hAnsi="Times New Roman" w:cs="Times New Roman"/>
                  <w:sz w:val="18"/>
                </w:rPr>
                <w:t>R</w:t>
              </w:r>
              <w:r w:rsidR="00FA3D72">
                <w:rPr>
                  <w:rStyle w:val="Hyperlink"/>
                  <w:rFonts w:ascii="Times New Roman" w:hAnsi="Times New Roman" w:cs="Times New Roman"/>
                  <w:sz w:val="18"/>
                </w:rPr>
                <w:t>s</w:t>
              </w:r>
              <w:proofErr w:type="spellEnd"/>
              <w:r w:rsidRPr="00691EB8">
                <w:rPr>
                  <w:rStyle w:val="Hyperlink"/>
                  <w:rFonts w:ascii="Times New Roman" w:hAnsi="Times New Roman" w:cs="Times New Roman"/>
                  <w:sz w:val="18"/>
                </w:rPr>
                <w:t>: 4</w:t>
              </w:r>
              <w:r w:rsidR="0090559C" w:rsidRPr="00691EB8">
                <w:rPr>
                  <w:rStyle w:val="Hyperlink"/>
                  <w:rFonts w:ascii="Times New Roman" w:hAnsi="Times New Roman" w:cs="Times New Roman"/>
                  <w:sz w:val="18"/>
                </w:rPr>
                <w:t>50/-</w:t>
              </w:r>
            </w:hyperlink>
          </w:p>
          <w:p w:rsidR="00EA14E3" w:rsidRPr="00992EC2" w:rsidRDefault="00EA14E3" w:rsidP="00992EC2">
            <w:pPr>
              <w:rPr>
                <w:rFonts w:ascii="Segoe UI" w:eastAsia="Times New Roman" w:hAnsi="Segoe UI" w:cs="Segoe UI"/>
                <w:color w:val="0D0D0D"/>
                <w:sz w:val="21"/>
                <w:szCs w:val="21"/>
              </w:rPr>
            </w:pPr>
          </w:p>
        </w:tc>
      </w:tr>
      <w:tr w:rsidR="00EA14E3" w:rsidRPr="00992EC2" w:rsidTr="00A84DB7">
        <w:trPr>
          <w:trHeight w:val="484"/>
        </w:trPr>
        <w:tc>
          <w:tcPr>
            <w:tcW w:w="1414"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b/>
                <w:bCs/>
                <w:color w:val="0D0D0D"/>
                <w:sz w:val="21"/>
                <w:szCs w:val="21"/>
                <w:bdr w:val="single" w:sz="2" w:space="0" w:color="E3E3E3" w:frame="1"/>
              </w:rPr>
              <w:t>DS1307</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I2C</w:t>
            </w:r>
          </w:p>
        </w:tc>
        <w:tc>
          <w:tcPr>
            <w:tcW w:w="1060"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5V</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0°C to +70°C</w:t>
            </w:r>
          </w:p>
        </w:tc>
        <w:tc>
          <w:tcPr>
            <w:tcW w:w="1679"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Battery backup, 56-byte NV RAM</w:t>
            </w:r>
          </w:p>
        </w:tc>
        <w:tc>
          <w:tcPr>
            <w:tcW w:w="1325"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±20 ppm (±10 minutes/month)</w:t>
            </w:r>
          </w:p>
        </w:tc>
        <w:tc>
          <w:tcPr>
            <w:tcW w:w="1683" w:type="dxa"/>
            <w:hideMark/>
          </w:tcPr>
          <w:p w:rsidR="00EA14E3" w:rsidRPr="00992EC2" w:rsidRDefault="00EA14E3" w:rsidP="00992EC2">
            <w:pPr>
              <w:rPr>
                <w:rFonts w:ascii="Segoe UI" w:eastAsia="Times New Roman" w:hAnsi="Segoe UI" w:cs="Segoe UI"/>
                <w:color w:val="0D0D0D"/>
                <w:sz w:val="21"/>
                <w:szCs w:val="21"/>
                <w:bdr w:val="single" w:sz="2" w:space="0" w:color="E3E3E3" w:frame="1"/>
              </w:rPr>
            </w:pPr>
            <w:r w:rsidRPr="00992EC2">
              <w:rPr>
                <w:rFonts w:ascii="Segoe UI" w:eastAsia="Times New Roman" w:hAnsi="Segoe UI" w:cs="Segoe UI"/>
                <w:color w:val="0D0D0D"/>
                <w:sz w:val="21"/>
                <w:szCs w:val="21"/>
              </w:rPr>
              <w:t>In Production​</w:t>
            </w:r>
          </w:p>
          <w:p w:rsidR="00EA14E3" w:rsidRPr="00992EC2" w:rsidRDefault="00EA14E3" w:rsidP="00992EC2">
            <w:pPr>
              <w:rPr>
                <w:rFonts w:ascii="Segoe UI" w:eastAsia="Times New Roman" w:hAnsi="Segoe UI" w:cs="Segoe UI"/>
                <w:color w:val="0D0D0D"/>
                <w:sz w:val="21"/>
                <w:szCs w:val="21"/>
                <w:bdr w:val="single" w:sz="2" w:space="0" w:color="E3E3E3" w:frame="1"/>
              </w:rPr>
            </w:pPr>
            <w:hyperlink r:id="rId40" w:tgtFrame="_blank" w:history="1">
              <w:r w:rsidRPr="00992EC2">
                <w:rPr>
                  <w:rFonts w:ascii="Segoe UI" w:eastAsia="Times New Roman" w:hAnsi="Segoe UI" w:cs="Segoe UI"/>
                  <w:caps/>
                  <w:color w:val="0000FF"/>
                  <w:sz w:val="11"/>
                  <w:szCs w:val="11"/>
                  <w:bdr w:val="single" w:sz="2" w:space="0" w:color="E3E3E3" w:frame="1"/>
                </w:rPr>
                <w:t>DigiKey</w:t>
              </w:r>
            </w:hyperlink>
          </w:p>
        </w:tc>
        <w:tc>
          <w:tcPr>
            <w:tcW w:w="968" w:type="dxa"/>
          </w:tcPr>
          <w:p w:rsidR="00EA14E3" w:rsidRPr="00992EC2" w:rsidRDefault="00691EB8" w:rsidP="00992EC2">
            <w:pPr>
              <w:rPr>
                <w:rFonts w:ascii="Segoe UI" w:eastAsia="Times New Roman" w:hAnsi="Segoe UI" w:cs="Segoe UI"/>
                <w:color w:val="0D0D0D"/>
                <w:sz w:val="21"/>
                <w:szCs w:val="21"/>
              </w:rPr>
            </w:pPr>
            <w:hyperlink r:id="rId41" w:history="1">
              <w:proofErr w:type="spellStart"/>
              <w:r w:rsidR="00FA3D72">
                <w:rPr>
                  <w:rStyle w:val="Hyperlink"/>
                  <w:rFonts w:ascii="Segoe UI" w:eastAsia="Times New Roman" w:hAnsi="Segoe UI" w:cs="Segoe UI"/>
                  <w:sz w:val="18"/>
                  <w:szCs w:val="21"/>
                </w:rPr>
                <w:t>Rs</w:t>
              </w:r>
              <w:proofErr w:type="spellEnd"/>
              <w:r w:rsidRPr="00691EB8">
                <w:rPr>
                  <w:rStyle w:val="Hyperlink"/>
                  <w:rFonts w:ascii="Segoe UI" w:eastAsia="Times New Roman" w:hAnsi="Segoe UI" w:cs="Segoe UI"/>
                  <w:sz w:val="18"/>
                  <w:szCs w:val="21"/>
                </w:rPr>
                <w:t>: 140</w:t>
              </w:r>
            </w:hyperlink>
          </w:p>
        </w:tc>
      </w:tr>
      <w:tr w:rsidR="00EA14E3" w:rsidRPr="00992EC2" w:rsidTr="00A84DB7">
        <w:trPr>
          <w:trHeight w:val="561"/>
        </w:trPr>
        <w:tc>
          <w:tcPr>
            <w:tcW w:w="1414"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b/>
                <w:bCs/>
                <w:color w:val="0D0D0D"/>
                <w:sz w:val="21"/>
                <w:szCs w:val="21"/>
                <w:bdr w:val="single" w:sz="2" w:space="0" w:color="E3E3E3" w:frame="1"/>
              </w:rPr>
              <w:t>PCF8563</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I2C</w:t>
            </w:r>
          </w:p>
        </w:tc>
        <w:tc>
          <w:tcPr>
            <w:tcW w:w="1060"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1.8–5.5V</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-40°C to +85°C</w:t>
            </w:r>
          </w:p>
        </w:tc>
        <w:tc>
          <w:tcPr>
            <w:tcW w:w="1679"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Low power consumption, alarm, timer</w:t>
            </w:r>
          </w:p>
        </w:tc>
        <w:tc>
          <w:tcPr>
            <w:tcW w:w="1325"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±20 ppm</w:t>
            </w:r>
          </w:p>
        </w:tc>
        <w:tc>
          <w:tcPr>
            <w:tcW w:w="1683"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In Production</w:t>
            </w:r>
          </w:p>
        </w:tc>
        <w:tc>
          <w:tcPr>
            <w:tcW w:w="968" w:type="dxa"/>
          </w:tcPr>
          <w:p w:rsidR="00EA14E3" w:rsidRDefault="00FA3D72" w:rsidP="00992EC2">
            <w:pPr>
              <w:rPr>
                <w:rFonts w:ascii="Segoe UI" w:eastAsia="Times New Roman" w:hAnsi="Segoe UI" w:cs="Segoe UI"/>
                <w:color w:val="0D0D0D"/>
                <w:sz w:val="16"/>
                <w:szCs w:val="21"/>
              </w:rPr>
            </w:pPr>
            <w:hyperlink r:id="rId42" w:history="1">
              <w:proofErr w:type="spellStart"/>
              <w:r w:rsidRPr="00596805">
                <w:rPr>
                  <w:rStyle w:val="Hyperlink"/>
                  <w:rFonts w:ascii="Segoe UI" w:eastAsia="Times New Roman" w:hAnsi="Segoe UI" w:cs="Segoe UI"/>
                  <w:sz w:val="16"/>
                  <w:szCs w:val="21"/>
                </w:rPr>
                <w:t>Rs</w:t>
              </w:r>
              <w:proofErr w:type="spellEnd"/>
              <w:r w:rsidRPr="00596805">
                <w:rPr>
                  <w:rStyle w:val="Hyperlink"/>
                  <w:rFonts w:ascii="Segoe UI" w:eastAsia="Times New Roman" w:hAnsi="Segoe UI" w:cs="Segoe UI"/>
                  <w:sz w:val="16"/>
                  <w:szCs w:val="21"/>
                </w:rPr>
                <w:t>: 441</w:t>
              </w:r>
            </w:hyperlink>
          </w:p>
          <w:p w:rsidR="003C608F" w:rsidRDefault="003C608F" w:rsidP="00992EC2">
            <w:pPr>
              <w:rPr>
                <w:rFonts w:ascii="Segoe UI" w:eastAsia="Times New Roman" w:hAnsi="Segoe UI" w:cs="Segoe UI"/>
                <w:color w:val="0D0D0D"/>
                <w:sz w:val="16"/>
                <w:szCs w:val="21"/>
              </w:rPr>
            </w:pPr>
          </w:p>
          <w:p w:rsidR="003C608F" w:rsidRPr="00992EC2" w:rsidRDefault="003C608F" w:rsidP="00992EC2">
            <w:pPr>
              <w:rPr>
                <w:rFonts w:ascii="Segoe UI" w:eastAsia="Times New Roman" w:hAnsi="Segoe UI" w:cs="Segoe UI"/>
                <w:color w:val="0D0D0D"/>
                <w:sz w:val="21"/>
                <w:szCs w:val="21"/>
              </w:rPr>
            </w:pPr>
            <w:hyperlink r:id="rId43" w:history="1">
              <w:r w:rsidRPr="003C608F">
                <w:rPr>
                  <w:rStyle w:val="Hyperlink"/>
                  <w:rFonts w:ascii="Segoe UI" w:eastAsia="Times New Roman" w:hAnsi="Segoe UI" w:cs="Segoe UI"/>
                  <w:sz w:val="16"/>
                  <w:szCs w:val="21"/>
                </w:rPr>
                <w:t>$ 0.65</w:t>
              </w:r>
            </w:hyperlink>
          </w:p>
        </w:tc>
      </w:tr>
      <w:tr w:rsidR="00EA14E3" w:rsidRPr="00992EC2" w:rsidTr="00A84DB7">
        <w:trPr>
          <w:trHeight w:val="570"/>
        </w:trPr>
        <w:tc>
          <w:tcPr>
            <w:tcW w:w="1414" w:type="dxa"/>
            <w:hideMark/>
          </w:tcPr>
          <w:p w:rsidR="00EA14E3" w:rsidRPr="00992EC2" w:rsidRDefault="00B633A1" w:rsidP="00992EC2">
            <w:pPr>
              <w:rPr>
                <w:rFonts w:ascii="Segoe UI" w:eastAsia="Times New Roman" w:hAnsi="Segoe UI" w:cs="Segoe UI"/>
                <w:color w:val="0D0D0D"/>
                <w:sz w:val="21"/>
                <w:szCs w:val="21"/>
              </w:rPr>
            </w:pPr>
            <w:hyperlink r:id="rId44" w:history="1">
              <w:r w:rsidR="00EA14E3" w:rsidRPr="00B633A1">
                <w:rPr>
                  <w:rStyle w:val="Hyperlink"/>
                  <w:rFonts w:ascii="Segoe UI" w:eastAsia="Times New Roman" w:hAnsi="Segoe UI" w:cs="Segoe UI"/>
                  <w:b/>
                  <w:bCs/>
                  <w:sz w:val="21"/>
                  <w:szCs w:val="21"/>
                  <w:bdr w:val="single" w:sz="2" w:space="0" w:color="E3E3E3" w:frame="1"/>
                </w:rPr>
                <w:t>RV-8803-C7</w:t>
              </w:r>
            </w:hyperlink>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I2C</w:t>
            </w:r>
          </w:p>
        </w:tc>
        <w:tc>
          <w:tcPr>
            <w:tcW w:w="1060"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1.5–5.5V</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-40°C to +85°C</w:t>
            </w:r>
          </w:p>
        </w:tc>
        <w:tc>
          <w:tcPr>
            <w:tcW w:w="1679"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High accuracy, low power, battery backup</w:t>
            </w:r>
          </w:p>
        </w:tc>
        <w:tc>
          <w:tcPr>
            <w:tcW w:w="1325"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±3.8 ppm</w:t>
            </w:r>
          </w:p>
        </w:tc>
        <w:tc>
          <w:tcPr>
            <w:tcW w:w="1683"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In Production</w:t>
            </w:r>
          </w:p>
        </w:tc>
        <w:tc>
          <w:tcPr>
            <w:tcW w:w="968" w:type="dxa"/>
          </w:tcPr>
          <w:p w:rsidR="00EA14E3" w:rsidRDefault="00C72946" w:rsidP="00992EC2">
            <w:pPr>
              <w:rPr>
                <w:rFonts w:ascii="Segoe UI" w:eastAsia="Times New Roman" w:hAnsi="Segoe UI" w:cs="Segoe UI"/>
                <w:color w:val="0D0D0D"/>
                <w:sz w:val="18"/>
                <w:szCs w:val="21"/>
              </w:rPr>
            </w:pPr>
            <w:hyperlink r:id="rId45" w:history="1">
              <w:r w:rsidRPr="00C72946">
                <w:rPr>
                  <w:rStyle w:val="Hyperlink"/>
                  <w:rFonts w:ascii="Segoe UI" w:eastAsia="Times New Roman" w:hAnsi="Segoe UI" w:cs="Segoe UI"/>
                  <w:sz w:val="18"/>
                  <w:szCs w:val="21"/>
                </w:rPr>
                <w:t>$ 17.50</w:t>
              </w:r>
            </w:hyperlink>
          </w:p>
          <w:p w:rsidR="00327D50" w:rsidRDefault="00327D50" w:rsidP="00992EC2">
            <w:pPr>
              <w:rPr>
                <w:rFonts w:ascii="Segoe UI" w:eastAsia="Times New Roman" w:hAnsi="Segoe UI" w:cs="Segoe UI"/>
                <w:color w:val="0D0D0D"/>
                <w:sz w:val="18"/>
                <w:szCs w:val="21"/>
              </w:rPr>
            </w:pPr>
          </w:p>
          <w:p w:rsidR="00327D50" w:rsidRPr="00992EC2" w:rsidRDefault="00327D50" w:rsidP="00992EC2">
            <w:pPr>
              <w:rPr>
                <w:rFonts w:ascii="Segoe UI" w:eastAsia="Times New Roman" w:hAnsi="Segoe UI" w:cs="Segoe UI"/>
                <w:color w:val="0D0D0D"/>
                <w:sz w:val="21"/>
                <w:szCs w:val="21"/>
              </w:rPr>
            </w:pPr>
            <w:hyperlink r:id="rId46" w:history="1">
              <w:r w:rsidRPr="00327D50">
                <w:rPr>
                  <w:rStyle w:val="Hyperlink"/>
                  <w:rFonts w:ascii="Segoe UI" w:eastAsia="Times New Roman" w:hAnsi="Segoe UI" w:cs="Segoe UI"/>
                  <w:sz w:val="18"/>
                  <w:szCs w:val="21"/>
                </w:rPr>
                <w:t>$ 22.82</w:t>
              </w:r>
            </w:hyperlink>
          </w:p>
        </w:tc>
      </w:tr>
      <w:tr w:rsidR="00EA14E3" w:rsidRPr="00992EC2" w:rsidTr="00A84DB7">
        <w:trPr>
          <w:trHeight w:val="758"/>
        </w:trPr>
        <w:tc>
          <w:tcPr>
            <w:tcW w:w="1414"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b/>
                <w:bCs/>
                <w:color w:val="0D0D0D"/>
                <w:sz w:val="21"/>
                <w:szCs w:val="21"/>
                <w:bdr w:val="single" w:sz="2" w:space="0" w:color="E3E3E3" w:frame="1"/>
              </w:rPr>
              <w:t>AM1805</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SPI/I2C</w:t>
            </w:r>
          </w:p>
        </w:tc>
        <w:tc>
          <w:tcPr>
            <w:tcW w:w="1060"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1.8–5.5V</w:t>
            </w:r>
          </w:p>
        </w:tc>
        <w:tc>
          <w:tcPr>
            <w:tcW w:w="1767"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-40°C to +85°C</w:t>
            </w:r>
          </w:p>
        </w:tc>
        <w:tc>
          <w:tcPr>
            <w:tcW w:w="1679"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Power management, watchdog timer, battery switchover</w:t>
            </w:r>
          </w:p>
        </w:tc>
        <w:tc>
          <w:tcPr>
            <w:tcW w:w="1325"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±2 ppm</w:t>
            </w:r>
          </w:p>
        </w:tc>
        <w:tc>
          <w:tcPr>
            <w:tcW w:w="1683" w:type="dxa"/>
            <w:hideMark/>
          </w:tcPr>
          <w:p w:rsidR="00EA14E3" w:rsidRPr="00992EC2" w:rsidRDefault="00EA14E3" w:rsidP="00992EC2">
            <w:pPr>
              <w:rPr>
                <w:rFonts w:ascii="Segoe UI" w:eastAsia="Times New Roman" w:hAnsi="Segoe UI" w:cs="Segoe UI"/>
                <w:color w:val="0D0D0D"/>
                <w:sz w:val="21"/>
                <w:szCs w:val="21"/>
              </w:rPr>
            </w:pPr>
            <w:r w:rsidRPr="00992EC2">
              <w:rPr>
                <w:rFonts w:ascii="Segoe UI" w:eastAsia="Times New Roman" w:hAnsi="Segoe UI" w:cs="Segoe UI"/>
                <w:color w:val="0D0D0D"/>
                <w:sz w:val="21"/>
                <w:szCs w:val="21"/>
              </w:rPr>
              <w:t>In Production</w:t>
            </w:r>
          </w:p>
        </w:tc>
        <w:tc>
          <w:tcPr>
            <w:tcW w:w="968" w:type="dxa"/>
          </w:tcPr>
          <w:p w:rsidR="005B418A" w:rsidRDefault="005B418A" w:rsidP="00992EC2">
            <w:pPr>
              <w:rPr>
                <w:rFonts w:ascii="Arial" w:hAnsi="Arial" w:cs="Arial"/>
                <w:color w:val="333333"/>
                <w:sz w:val="16"/>
                <w:szCs w:val="20"/>
                <w:shd w:val="clear" w:color="auto" w:fill="FFFFFF"/>
              </w:rPr>
            </w:pPr>
          </w:p>
          <w:p w:rsidR="00EA14E3" w:rsidRPr="00992EC2" w:rsidRDefault="0061320E" w:rsidP="00992EC2">
            <w:pPr>
              <w:rPr>
                <w:rFonts w:ascii="Segoe UI" w:eastAsia="Times New Roman" w:hAnsi="Segoe UI" w:cs="Segoe UI"/>
                <w:color w:val="0D0D0D"/>
                <w:sz w:val="21"/>
                <w:szCs w:val="21"/>
              </w:rPr>
            </w:pPr>
            <w:hyperlink r:id="rId47" w:history="1">
              <w:r w:rsidRPr="005A54E0">
                <w:rPr>
                  <w:rStyle w:val="Hyperlink"/>
                  <w:rFonts w:ascii="Arial" w:hAnsi="Arial" w:cs="Arial"/>
                  <w:sz w:val="16"/>
                  <w:szCs w:val="20"/>
                  <w:shd w:val="clear" w:color="auto" w:fill="FFFFFF"/>
                </w:rPr>
                <w:t>77,36 €</w:t>
              </w:r>
            </w:hyperlink>
          </w:p>
        </w:tc>
      </w:tr>
    </w:tbl>
    <w:p w:rsidR="00992EC2" w:rsidRDefault="00992EC2" w:rsidP="00240121">
      <w:pPr>
        <w:rPr>
          <w:rFonts w:ascii="Times New Roman" w:hAnsi="Times New Roman" w:cs="Times New Roman"/>
          <w:sz w:val="20"/>
          <w:szCs w:val="20"/>
        </w:rPr>
      </w:pPr>
    </w:p>
    <w:p w:rsidR="007D4072" w:rsidRDefault="007D4072" w:rsidP="00240121">
      <w:pPr>
        <w:rPr>
          <w:rFonts w:ascii="Times New Roman" w:hAnsi="Times New Roman" w:cs="Times New Roman"/>
          <w:sz w:val="20"/>
          <w:szCs w:val="20"/>
        </w:rPr>
      </w:pPr>
    </w:p>
    <w:p w:rsidR="00EA14E3" w:rsidRPr="00EA14E3" w:rsidRDefault="00EA14E3" w:rsidP="00EA14E3">
      <w:pPr>
        <w:rPr>
          <w:rFonts w:ascii="Times New Roman" w:hAnsi="Times New Roman" w:cs="Times New Roman"/>
          <w:b/>
          <w:szCs w:val="20"/>
        </w:rPr>
      </w:pPr>
      <w:r w:rsidRPr="00EA14E3">
        <w:rPr>
          <w:rFonts w:ascii="Times New Roman" w:hAnsi="Times New Roman" w:cs="Times New Roman"/>
          <w:b/>
          <w:szCs w:val="20"/>
        </w:rPr>
        <w:t xml:space="preserve">Most Common External RTC Modules: </w:t>
      </w:r>
    </w:p>
    <w:p w:rsidR="00EA14E3" w:rsidRPr="00EA14E3" w:rsidRDefault="00EA14E3" w:rsidP="002A3C89">
      <w:pPr>
        <w:spacing w:after="0" w:line="240" w:lineRule="auto"/>
        <w:rPr>
          <w:rFonts w:ascii="Times New Roman" w:hAnsi="Times New Roman" w:cs="Times New Roman"/>
          <w:sz w:val="20"/>
          <w:szCs w:val="20"/>
        </w:rPr>
      </w:pPr>
    </w:p>
    <w:p w:rsidR="00EA14E3" w:rsidRPr="002A3C89" w:rsidRDefault="00EA14E3" w:rsidP="002A3C89">
      <w:pPr>
        <w:spacing w:after="0" w:line="240" w:lineRule="auto"/>
        <w:rPr>
          <w:rFonts w:ascii="Times New Roman" w:hAnsi="Times New Roman" w:cs="Times New Roman"/>
          <w:b/>
          <w:sz w:val="18"/>
          <w:szCs w:val="20"/>
        </w:rPr>
      </w:pPr>
      <w:r w:rsidRPr="002A3C89">
        <w:rPr>
          <w:rFonts w:ascii="Times New Roman" w:hAnsi="Times New Roman" w:cs="Times New Roman"/>
          <w:b/>
          <w:sz w:val="18"/>
          <w:szCs w:val="20"/>
        </w:rPr>
        <w:t>DS3231</w:t>
      </w:r>
    </w:p>
    <w:p w:rsidR="00EA14E3" w:rsidRPr="00EA14E3" w:rsidRDefault="00EA14E3" w:rsidP="002A3C89">
      <w:pPr>
        <w:spacing w:after="0" w:line="240" w:lineRule="auto"/>
        <w:rPr>
          <w:rFonts w:ascii="Times New Roman" w:hAnsi="Times New Roman" w:cs="Times New Roman"/>
          <w:sz w:val="18"/>
          <w:szCs w:val="20"/>
        </w:rPr>
      </w:pPr>
      <w:r w:rsidRPr="00EA14E3">
        <w:rPr>
          <w:rFonts w:ascii="Times New Roman" w:hAnsi="Times New Roman" w:cs="Times New Roman"/>
          <w:sz w:val="18"/>
          <w:szCs w:val="20"/>
        </w:rPr>
        <w:t xml:space="preserve">A low-cost RTC module that uses the I2C protocol to communicate with the ESP32. It has a temperature-compensated crystal oscillator (TCXO) and a battery input to maintain accurate timekeeping even when the main power is off. </w:t>
      </w:r>
    </w:p>
    <w:p w:rsidR="00EA14E3" w:rsidRPr="00EA14E3" w:rsidRDefault="00EA14E3" w:rsidP="002A3C89">
      <w:pPr>
        <w:spacing w:after="0" w:line="240" w:lineRule="auto"/>
        <w:rPr>
          <w:rFonts w:ascii="Times New Roman" w:hAnsi="Times New Roman" w:cs="Times New Roman"/>
          <w:sz w:val="18"/>
          <w:szCs w:val="20"/>
        </w:rPr>
      </w:pPr>
    </w:p>
    <w:p w:rsidR="00EA14E3" w:rsidRPr="002A3C89" w:rsidRDefault="00EA14E3" w:rsidP="002A3C89">
      <w:pPr>
        <w:spacing w:after="0" w:line="240" w:lineRule="auto"/>
        <w:rPr>
          <w:rFonts w:ascii="Times New Roman" w:hAnsi="Times New Roman" w:cs="Times New Roman"/>
          <w:b/>
          <w:sz w:val="18"/>
          <w:szCs w:val="20"/>
        </w:rPr>
      </w:pPr>
      <w:r w:rsidRPr="002A3C89">
        <w:rPr>
          <w:rFonts w:ascii="Times New Roman" w:hAnsi="Times New Roman" w:cs="Times New Roman"/>
          <w:b/>
          <w:sz w:val="18"/>
          <w:szCs w:val="20"/>
        </w:rPr>
        <w:t>DS1302</w:t>
      </w:r>
    </w:p>
    <w:p w:rsidR="00EA14E3" w:rsidRPr="00EA14E3" w:rsidRDefault="00EA14E3" w:rsidP="002A3C89">
      <w:pPr>
        <w:pStyle w:val="ListParagraph"/>
        <w:numPr>
          <w:ilvl w:val="0"/>
          <w:numId w:val="34"/>
        </w:numPr>
        <w:spacing w:after="0" w:line="240" w:lineRule="auto"/>
        <w:rPr>
          <w:rFonts w:ascii="Times New Roman" w:hAnsi="Times New Roman" w:cs="Times New Roman"/>
          <w:sz w:val="18"/>
          <w:szCs w:val="20"/>
        </w:rPr>
      </w:pPr>
      <w:r w:rsidRPr="00EA14E3">
        <w:rPr>
          <w:rFonts w:ascii="Times New Roman" w:hAnsi="Times New Roman" w:cs="Times New Roman"/>
          <w:sz w:val="18"/>
          <w:szCs w:val="20"/>
        </w:rPr>
        <w:t xml:space="preserve">An RTC module that can track years, months, days, weekdays, hours, minutes, and seconds. It can also adjust for leap years. </w:t>
      </w:r>
    </w:p>
    <w:p w:rsidR="00EA14E3" w:rsidRPr="00EA14E3" w:rsidRDefault="00EA14E3" w:rsidP="002A3C89">
      <w:pPr>
        <w:spacing w:after="0" w:line="240" w:lineRule="auto"/>
        <w:rPr>
          <w:rFonts w:ascii="Times New Roman" w:hAnsi="Times New Roman" w:cs="Times New Roman"/>
          <w:sz w:val="18"/>
          <w:szCs w:val="20"/>
        </w:rPr>
      </w:pPr>
    </w:p>
    <w:p w:rsidR="00EA14E3" w:rsidRPr="002A3C89" w:rsidRDefault="00EA14E3" w:rsidP="002A3C89">
      <w:pPr>
        <w:spacing w:after="0" w:line="240" w:lineRule="auto"/>
        <w:rPr>
          <w:rFonts w:ascii="Times New Roman" w:hAnsi="Times New Roman" w:cs="Times New Roman"/>
          <w:b/>
          <w:sz w:val="18"/>
          <w:szCs w:val="20"/>
        </w:rPr>
      </w:pPr>
      <w:r w:rsidRPr="002A3C89">
        <w:rPr>
          <w:rFonts w:ascii="Times New Roman" w:hAnsi="Times New Roman" w:cs="Times New Roman"/>
          <w:b/>
          <w:sz w:val="18"/>
          <w:szCs w:val="20"/>
        </w:rPr>
        <w:t>DS1307</w:t>
      </w:r>
    </w:p>
    <w:p w:rsidR="007D4072" w:rsidRPr="00EA14E3" w:rsidRDefault="00EA14E3" w:rsidP="002A3C89">
      <w:pPr>
        <w:pStyle w:val="ListParagraph"/>
        <w:numPr>
          <w:ilvl w:val="0"/>
          <w:numId w:val="34"/>
        </w:numPr>
        <w:spacing w:after="0" w:line="240" w:lineRule="auto"/>
        <w:rPr>
          <w:rFonts w:ascii="Times New Roman" w:hAnsi="Times New Roman" w:cs="Times New Roman"/>
          <w:sz w:val="18"/>
          <w:szCs w:val="20"/>
        </w:rPr>
      </w:pPr>
      <w:bookmarkStart w:id="0" w:name="_GoBack"/>
      <w:bookmarkEnd w:id="0"/>
      <w:r w:rsidRPr="00EA14E3">
        <w:rPr>
          <w:rFonts w:ascii="Times New Roman" w:hAnsi="Times New Roman" w:cs="Times New Roman"/>
          <w:sz w:val="18"/>
          <w:szCs w:val="20"/>
        </w:rPr>
        <w:t>A low-power RTC module that uses the I2C protocol to communicate with the ESP32. It provides information on seconds, minutes, hours, day, date, month, and year.</w:t>
      </w:r>
    </w:p>
    <w:sectPr w:rsidR="007D4072" w:rsidRPr="00EA14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89"/>
    <w:multiLevelType w:val="multilevel"/>
    <w:tmpl w:val="8F368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B20DE"/>
    <w:multiLevelType w:val="multilevel"/>
    <w:tmpl w:val="51C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D6E6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87A6A"/>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D178E"/>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4D5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48B7A98"/>
    <w:multiLevelType w:val="multilevel"/>
    <w:tmpl w:val="FB86D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C5369"/>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A1ADE"/>
    <w:multiLevelType w:val="hybridMultilevel"/>
    <w:tmpl w:val="F0B04B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9"/>
  </w:num>
  <w:num w:numId="4">
    <w:abstractNumId w:val="2"/>
  </w:num>
  <w:num w:numId="5">
    <w:abstractNumId w:val="33"/>
  </w:num>
  <w:num w:numId="6">
    <w:abstractNumId w:val="29"/>
  </w:num>
  <w:num w:numId="7">
    <w:abstractNumId w:val="31"/>
  </w:num>
  <w:num w:numId="8">
    <w:abstractNumId w:val="22"/>
  </w:num>
  <w:num w:numId="9">
    <w:abstractNumId w:val="16"/>
  </w:num>
  <w:num w:numId="10">
    <w:abstractNumId w:val="4"/>
  </w:num>
  <w:num w:numId="11">
    <w:abstractNumId w:val="30"/>
  </w:num>
  <w:num w:numId="12">
    <w:abstractNumId w:val="6"/>
  </w:num>
  <w:num w:numId="13">
    <w:abstractNumId w:val="8"/>
  </w:num>
  <w:num w:numId="14">
    <w:abstractNumId w:val="14"/>
  </w:num>
  <w:num w:numId="15">
    <w:abstractNumId w:val="28"/>
  </w:num>
  <w:num w:numId="16">
    <w:abstractNumId w:val="11"/>
  </w:num>
  <w:num w:numId="17">
    <w:abstractNumId w:val="1"/>
  </w:num>
  <w:num w:numId="18">
    <w:abstractNumId w:val="26"/>
  </w:num>
  <w:num w:numId="19">
    <w:abstractNumId w:val="17"/>
  </w:num>
  <w:num w:numId="20">
    <w:abstractNumId w:val="20"/>
  </w:num>
  <w:num w:numId="21">
    <w:abstractNumId w:val="19"/>
  </w:num>
  <w:num w:numId="22">
    <w:abstractNumId w:val="15"/>
  </w:num>
  <w:num w:numId="23">
    <w:abstractNumId w:val="24"/>
  </w:num>
  <w:num w:numId="24">
    <w:abstractNumId w:val="21"/>
  </w:num>
  <w:num w:numId="25">
    <w:abstractNumId w:val="3"/>
  </w:num>
  <w:num w:numId="26">
    <w:abstractNumId w:val="0"/>
  </w:num>
  <w:num w:numId="27">
    <w:abstractNumId w:val="13"/>
  </w:num>
  <w:num w:numId="28">
    <w:abstractNumId w:val="25"/>
  </w:num>
  <w:num w:numId="29">
    <w:abstractNumId w:val="18"/>
  </w:num>
  <w:num w:numId="30">
    <w:abstractNumId w:val="10"/>
  </w:num>
  <w:num w:numId="31">
    <w:abstractNumId w:val="27"/>
  </w:num>
  <w:num w:numId="32">
    <w:abstractNumId w:val="7"/>
  </w:num>
  <w:num w:numId="33">
    <w:abstractNumId w:val="12"/>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00F47"/>
    <w:rsid w:val="00005D18"/>
    <w:rsid w:val="00007CE7"/>
    <w:rsid w:val="00013DFB"/>
    <w:rsid w:val="00024514"/>
    <w:rsid w:val="0003672A"/>
    <w:rsid w:val="00037CA7"/>
    <w:rsid w:val="00042E9E"/>
    <w:rsid w:val="00053079"/>
    <w:rsid w:val="0006018C"/>
    <w:rsid w:val="000641BA"/>
    <w:rsid w:val="00081116"/>
    <w:rsid w:val="0008145F"/>
    <w:rsid w:val="00085835"/>
    <w:rsid w:val="000B6405"/>
    <w:rsid w:val="000C0088"/>
    <w:rsid w:val="000C43D5"/>
    <w:rsid w:val="000C465D"/>
    <w:rsid w:val="000C6757"/>
    <w:rsid w:val="000D01B9"/>
    <w:rsid w:val="000D5569"/>
    <w:rsid w:val="000F4DF9"/>
    <w:rsid w:val="00101A36"/>
    <w:rsid w:val="00113E46"/>
    <w:rsid w:val="00123490"/>
    <w:rsid w:val="00132E76"/>
    <w:rsid w:val="00145DFD"/>
    <w:rsid w:val="0017647E"/>
    <w:rsid w:val="00180174"/>
    <w:rsid w:val="00182360"/>
    <w:rsid w:val="00187E50"/>
    <w:rsid w:val="00191231"/>
    <w:rsid w:val="00191A15"/>
    <w:rsid w:val="00195D2B"/>
    <w:rsid w:val="001A7A6E"/>
    <w:rsid w:val="001B010A"/>
    <w:rsid w:val="001B5A0B"/>
    <w:rsid w:val="001D0A4C"/>
    <w:rsid w:val="001E4BF3"/>
    <w:rsid w:val="001F44E8"/>
    <w:rsid w:val="0020522A"/>
    <w:rsid w:val="00240121"/>
    <w:rsid w:val="00253841"/>
    <w:rsid w:val="002549D3"/>
    <w:rsid w:val="00262404"/>
    <w:rsid w:val="0026410B"/>
    <w:rsid w:val="0026580C"/>
    <w:rsid w:val="00270DA2"/>
    <w:rsid w:val="00287762"/>
    <w:rsid w:val="002A03B7"/>
    <w:rsid w:val="002A1E66"/>
    <w:rsid w:val="002A3C89"/>
    <w:rsid w:val="002C2034"/>
    <w:rsid w:val="002C740D"/>
    <w:rsid w:val="002D2C45"/>
    <w:rsid w:val="002D627E"/>
    <w:rsid w:val="002E0CC3"/>
    <w:rsid w:val="00306150"/>
    <w:rsid w:val="00317014"/>
    <w:rsid w:val="00317B1E"/>
    <w:rsid w:val="00327D50"/>
    <w:rsid w:val="00350150"/>
    <w:rsid w:val="00390FD1"/>
    <w:rsid w:val="00394E80"/>
    <w:rsid w:val="003A438F"/>
    <w:rsid w:val="003B09CC"/>
    <w:rsid w:val="003C52D4"/>
    <w:rsid w:val="003C608F"/>
    <w:rsid w:val="003D6799"/>
    <w:rsid w:val="003F0ADF"/>
    <w:rsid w:val="00412914"/>
    <w:rsid w:val="0043486C"/>
    <w:rsid w:val="004349DE"/>
    <w:rsid w:val="00457AE7"/>
    <w:rsid w:val="00470995"/>
    <w:rsid w:val="0049247D"/>
    <w:rsid w:val="00495030"/>
    <w:rsid w:val="00495532"/>
    <w:rsid w:val="00495F5E"/>
    <w:rsid w:val="004A5815"/>
    <w:rsid w:val="004C17CE"/>
    <w:rsid w:val="005211CD"/>
    <w:rsid w:val="005252B1"/>
    <w:rsid w:val="00525B09"/>
    <w:rsid w:val="00531550"/>
    <w:rsid w:val="005319B9"/>
    <w:rsid w:val="005403A1"/>
    <w:rsid w:val="005559EA"/>
    <w:rsid w:val="0056738D"/>
    <w:rsid w:val="00576C92"/>
    <w:rsid w:val="00576E31"/>
    <w:rsid w:val="00596805"/>
    <w:rsid w:val="005A54E0"/>
    <w:rsid w:val="005B418A"/>
    <w:rsid w:val="005E30BA"/>
    <w:rsid w:val="00600573"/>
    <w:rsid w:val="0061320E"/>
    <w:rsid w:val="006309B7"/>
    <w:rsid w:val="00642291"/>
    <w:rsid w:val="00645E5D"/>
    <w:rsid w:val="00651A6C"/>
    <w:rsid w:val="00660E7A"/>
    <w:rsid w:val="00662441"/>
    <w:rsid w:val="00691EB8"/>
    <w:rsid w:val="00694573"/>
    <w:rsid w:val="006B21AA"/>
    <w:rsid w:val="006B70BE"/>
    <w:rsid w:val="006F3378"/>
    <w:rsid w:val="006F5F29"/>
    <w:rsid w:val="00707C81"/>
    <w:rsid w:val="00707E87"/>
    <w:rsid w:val="00711C84"/>
    <w:rsid w:val="00714320"/>
    <w:rsid w:val="00714813"/>
    <w:rsid w:val="0074006D"/>
    <w:rsid w:val="0074398D"/>
    <w:rsid w:val="007863A2"/>
    <w:rsid w:val="007D2BE5"/>
    <w:rsid w:val="007D4072"/>
    <w:rsid w:val="007E3B2A"/>
    <w:rsid w:val="007E6248"/>
    <w:rsid w:val="007F0A30"/>
    <w:rsid w:val="007F6859"/>
    <w:rsid w:val="00850B58"/>
    <w:rsid w:val="00856A21"/>
    <w:rsid w:val="00857AA3"/>
    <w:rsid w:val="00861848"/>
    <w:rsid w:val="00862CA3"/>
    <w:rsid w:val="008669CA"/>
    <w:rsid w:val="00890980"/>
    <w:rsid w:val="008A3276"/>
    <w:rsid w:val="008C1BB4"/>
    <w:rsid w:val="008D74B9"/>
    <w:rsid w:val="008F07BC"/>
    <w:rsid w:val="008F52B6"/>
    <w:rsid w:val="008F760D"/>
    <w:rsid w:val="00902857"/>
    <w:rsid w:val="0090559C"/>
    <w:rsid w:val="00905C48"/>
    <w:rsid w:val="0090739E"/>
    <w:rsid w:val="00907BC4"/>
    <w:rsid w:val="009156F9"/>
    <w:rsid w:val="009262FB"/>
    <w:rsid w:val="00945496"/>
    <w:rsid w:val="009465AC"/>
    <w:rsid w:val="009478A1"/>
    <w:rsid w:val="00952803"/>
    <w:rsid w:val="00960F12"/>
    <w:rsid w:val="00962235"/>
    <w:rsid w:val="00971D18"/>
    <w:rsid w:val="0098324B"/>
    <w:rsid w:val="0099287F"/>
    <w:rsid w:val="00992EC2"/>
    <w:rsid w:val="009B1B4C"/>
    <w:rsid w:val="009D650C"/>
    <w:rsid w:val="009D6D74"/>
    <w:rsid w:val="00A41619"/>
    <w:rsid w:val="00A42E33"/>
    <w:rsid w:val="00A44AED"/>
    <w:rsid w:val="00A54411"/>
    <w:rsid w:val="00A70014"/>
    <w:rsid w:val="00A71FCC"/>
    <w:rsid w:val="00A746C2"/>
    <w:rsid w:val="00A77BAF"/>
    <w:rsid w:val="00A84DB7"/>
    <w:rsid w:val="00A8750C"/>
    <w:rsid w:val="00AA3065"/>
    <w:rsid w:val="00AC215A"/>
    <w:rsid w:val="00B03FC2"/>
    <w:rsid w:val="00B20C0A"/>
    <w:rsid w:val="00B220FB"/>
    <w:rsid w:val="00B32C5A"/>
    <w:rsid w:val="00B42CD3"/>
    <w:rsid w:val="00B450AE"/>
    <w:rsid w:val="00B4616A"/>
    <w:rsid w:val="00B4636C"/>
    <w:rsid w:val="00B532D1"/>
    <w:rsid w:val="00B61AA3"/>
    <w:rsid w:val="00B633A1"/>
    <w:rsid w:val="00B70130"/>
    <w:rsid w:val="00B7273C"/>
    <w:rsid w:val="00B85EC5"/>
    <w:rsid w:val="00B977CA"/>
    <w:rsid w:val="00BA45E5"/>
    <w:rsid w:val="00BC25FC"/>
    <w:rsid w:val="00BC2C13"/>
    <w:rsid w:val="00BD58F6"/>
    <w:rsid w:val="00BF306D"/>
    <w:rsid w:val="00BF77AF"/>
    <w:rsid w:val="00C00937"/>
    <w:rsid w:val="00C25985"/>
    <w:rsid w:val="00C513DE"/>
    <w:rsid w:val="00C52E73"/>
    <w:rsid w:val="00C660B9"/>
    <w:rsid w:val="00C72946"/>
    <w:rsid w:val="00C84AB5"/>
    <w:rsid w:val="00C85F04"/>
    <w:rsid w:val="00CA090A"/>
    <w:rsid w:val="00CA0D4C"/>
    <w:rsid w:val="00CA3A21"/>
    <w:rsid w:val="00CA6D83"/>
    <w:rsid w:val="00CC331F"/>
    <w:rsid w:val="00CE0DEE"/>
    <w:rsid w:val="00CF3121"/>
    <w:rsid w:val="00D028FD"/>
    <w:rsid w:val="00D02AF3"/>
    <w:rsid w:val="00D212E6"/>
    <w:rsid w:val="00D32692"/>
    <w:rsid w:val="00D41A49"/>
    <w:rsid w:val="00D5162D"/>
    <w:rsid w:val="00D54FFC"/>
    <w:rsid w:val="00D6104D"/>
    <w:rsid w:val="00D61705"/>
    <w:rsid w:val="00D817CF"/>
    <w:rsid w:val="00DB0893"/>
    <w:rsid w:val="00DC0F88"/>
    <w:rsid w:val="00DC2FA1"/>
    <w:rsid w:val="00DD04B7"/>
    <w:rsid w:val="00DE4E9C"/>
    <w:rsid w:val="00DF3CAD"/>
    <w:rsid w:val="00E13627"/>
    <w:rsid w:val="00E13B1E"/>
    <w:rsid w:val="00E20F29"/>
    <w:rsid w:val="00E3599F"/>
    <w:rsid w:val="00E4165E"/>
    <w:rsid w:val="00E65DF9"/>
    <w:rsid w:val="00E6792D"/>
    <w:rsid w:val="00E8071D"/>
    <w:rsid w:val="00E84EF7"/>
    <w:rsid w:val="00E91A5E"/>
    <w:rsid w:val="00EA14E3"/>
    <w:rsid w:val="00EC2378"/>
    <w:rsid w:val="00EE0835"/>
    <w:rsid w:val="00EE613A"/>
    <w:rsid w:val="00EF46EA"/>
    <w:rsid w:val="00EF591F"/>
    <w:rsid w:val="00F0402E"/>
    <w:rsid w:val="00F04B17"/>
    <w:rsid w:val="00F06D19"/>
    <w:rsid w:val="00F22A31"/>
    <w:rsid w:val="00F24FD5"/>
    <w:rsid w:val="00F32386"/>
    <w:rsid w:val="00F476E7"/>
    <w:rsid w:val="00F55F66"/>
    <w:rsid w:val="00F8203B"/>
    <w:rsid w:val="00F843B9"/>
    <w:rsid w:val="00F94640"/>
    <w:rsid w:val="00F95D7A"/>
    <w:rsid w:val="00F95E15"/>
    <w:rsid w:val="00FA3D72"/>
    <w:rsid w:val="00FB108C"/>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1DCA6"/>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559C"/>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 w:type="table" w:styleId="TableGrid">
    <w:name w:val="Table Grid"/>
    <w:basedOn w:val="TableNormal"/>
    <w:uiPriority w:val="39"/>
    <w:rsid w:val="00707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uncate">
    <w:name w:val="truncate"/>
    <w:basedOn w:val="DefaultParagraphFont"/>
    <w:rsid w:val="00992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8527912">
      <w:bodyDiv w:val="1"/>
      <w:marLeft w:val="0"/>
      <w:marRight w:val="0"/>
      <w:marTop w:val="0"/>
      <w:marBottom w:val="0"/>
      <w:divBdr>
        <w:top w:val="none" w:sz="0" w:space="0" w:color="auto"/>
        <w:left w:val="none" w:sz="0" w:space="0" w:color="auto"/>
        <w:bottom w:val="none" w:sz="0" w:space="0" w:color="auto"/>
        <w:right w:val="none" w:sz="0" w:space="0" w:color="auto"/>
      </w:divBdr>
      <w:divsChild>
        <w:div w:id="1365330132">
          <w:marLeft w:val="0"/>
          <w:marRight w:val="0"/>
          <w:marTop w:val="0"/>
          <w:marBottom w:val="0"/>
          <w:divBdr>
            <w:top w:val="single" w:sz="2" w:space="0" w:color="E3E3E3"/>
            <w:left w:val="single" w:sz="2" w:space="0" w:color="E3E3E3"/>
            <w:bottom w:val="single" w:sz="2" w:space="0" w:color="E3E3E3"/>
            <w:right w:val="single" w:sz="2" w:space="0" w:color="E3E3E3"/>
          </w:divBdr>
        </w:div>
        <w:div w:id="460265345">
          <w:marLeft w:val="0"/>
          <w:marRight w:val="0"/>
          <w:marTop w:val="0"/>
          <w:marBottom w:val="0"/>
          <w:divBdr>
            <w:top w:val="single" w:sz="2" w:space="0" w:color="E3E3E3"/>
            <w:left w:val="single" w:sz="2" w:space="0" w:color="E3E3E3"/>
            <w:bottom w:val="single" w:sz="2" w:space="0" w:color="E3E3E3"/>
            <w:right w:val="single" w:sz="2" w:space="0" w:color="E3E3E3"/>
          </w:divBdr>
        </w:div>
        <w:div w:id="1258364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27841796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066608875">
      <w:bodyDiv w:val="1"/>
      <w:marLeft w:val="0"/>
      <w:marRight w:val="0"/>
      <w:marTop w:val="0"/>
      <w:marBottom w:val="0"/>
      <w:divBdr>
        <w:top w:val="none" w:sz="0" w:space="0" w:color="auto"/>
        <w:left w:val="none" w:sz="0" w:space="0" w:color="auto"/>
        <w:bottom w:val="none" w:sz="0" w:space="0" w:color="auto"/>
        <w:right w:val="none" w:sz="0" w:space="0" w:color="auto"/>
      </w:divBdr>
      <w:divsChild>
        <w:div w:id="1347365853">
          <w:marLeft w:val="0"/>
          <w:marRight w:val="0"/>
          <w:marTop w:val="0"/>
          <w:marBottom w:val="0"/>
          <w:divBdr>
            <w:top w:val="single" w:sz="2" w:space="0" w:color="E3E3E3"/>
            <w:left w:val="single" w:sz="2" w:space="0" w:color="E3E3E3"/>
            <w:bottom w:val="single" w:sz="2" w:space="0" w:color="E3E3E3"/>
            <w:right w:val="single" w:sz="2" w:space="0" w:color="E3E3E3"/>
          </w:divBdr>
        </w:div>
        <w:div w:id="1255016361">
          <w:marLeft w:val="0"/>
          <w:marRight w:val="0"/>
          <w:marTop w:val="0"/>
          <w:marBottom w:val="0"/>
          <w:divBdr>
            <w:top w:val="single" w:sz="2" w:space="0" w:color="E3E3E3"/>
            <w:left w:val="single" w:sz="2" w:space="0" w:color="E3E3E3"/>
            <w:bottom w:val="single" w:sz="2" w:space="0" w:color="E3E3E3"/>
            <w:right w:val="single" w:sz="2" w:space="0" w:color="E3E3E3"/>
          </w:divBdr>
        </w:div>
        <w:div w:id="1710034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6185408">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423919573">
      <w:bodyDiv w:val="1"/>
      <w:marLeft w:val="0"/>
      <w:marRight w:val="0"/>
      <w:marTop w:val="0"/>
      <w:marBottom w:val="0"/>
      <w:divBdr>
        <w:top w:val="none" w:sz="0" w:space="0" w:color="auto"/>
        <w:left w:val="none" w:sz="0" w:space="0" w:color="auto"/>
        <w:bottom w:val="none" w:sz="0" w:space="0" w:color="auto"/>
        <w:right w:val="none" w:sz="0" w:space="0" w:color="auto"/>
      </w:divBdr>
      <w:divsChild>
        <w:div w:id="130631815">
          <w:marLeft w:val="0"/>
          <w:marRight w:val="0"/>
          <w:marTop w:val="0"/>
          <w:marBottom w:val="0"/>
          <w:divBdr>
            <w:top w:val="single" w:sz="2" w:space="0" w:color="E3E3E3"/>
            <w:left w:val="single" w:sz="2" w:space="0" w:color="E3E3E3"/>
            <w:bottom w:val="single" w:sz="2" w:space="0" w:color="E3E3E3"/>
            <w:right w:val="single" w:sz="2" w:space="0" w:color="E3E3E3"/>
          </w:divBdr>
        </w:div>
        <w:div w:id="1860043384">
          <w:marLeft w:val="0"/>
          <w:marRight w:val="0"/>
          <w:marTop w:val="0"/>
          <w:marBottom w:val="0"/>
          <w:divBdr>
            <w:top w:val="single" w:sz="2" w:space="0" w:color="E3E3E3"/>
            <w:left w:val="single" w:sz="2" w:space="0" w:color="E3E3E3"/>
            <w:bottom w:val="single" w:sz="2" w:space="0" w:color="E3E3E3"/>
            <w:right w:val="single" w:sz="2" w:space="0" w:color="E3E3E3"/>
          </w:divBdr>
        </w:div>
        <w:div w:id="727726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930441">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536308571">
      <w:bodyDiv w:val="1"/>
      <w:marLeft w:val="0"/>
      <w:marRight w:val="0"/>
      <w:marTop w:val="0"/>
      <w:marBottom w:val="0"/>
      <w:divBdr>
        <w:top w:val="none" w:sz="0" w:space="0" w:color="auto"/>
        <w:left w:val="none" w:sz="0" w:space="0" w:color="auto"/>
        <w:bottom w:val="none" w:sz="0" w:space="0" w:color="auto"/>
        <w:right w:val="none" w:sz="0" w:space="0" w:color="auto"/>
      </w:divBdr>
    </w:div>
    <w:div w:id="1607033838">
      <w:bodyDiv w:val="1"/>
      <w:marLeft w:val="0"/>
      <w:marRight w:val="0"/>
      <w:marTop w:val="0"/>
      <w:marBottom w:val="0"/>
      <w:divBdr>
        <w:top w:val="none" w:sz="0" w:space="0" w:color="auto"/>
        <w:left w:val="none" w:sz="0" w:space="0" w:color="auto"/>
        <w:bottom w:val="none" w:sz="0" w:space="0" w:color="auto"/>
        <w:right w:val="none" w:sz="0" w:space="0" w:color="auto"/>
      </w:divBdr>
    </w:div>
    <w:div w:id="160742109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813058334">
      <w:bodyDiv w:val="1"/>
      <w:marLeft w:val="0"/>
      <w:marRight w:val="0"/>
      <w:marTop w:val="0"/>
      <w:marBottom w:val="0"/>
      <w:divBdr>
        <w:top w:val="none" w:sz="0" w:space="0" w:color="auto"/>
        <w:left w:val="none" w:sz="0" w:space="0" w:color="auto"/>
        <w:bottom w:val="none" w:sz="0" w:space="0" w:color="auto"/>
        <w:right w:val="none" w:sz="0" w:space="0" w:color="auto"/>
      </w:divBdr>
    </w:div>
    <w:div w:id="1818760477">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digilog.pk/products/ds3231-rtc-module?srsltid=AfmBOoqB_edSfKgfJz-22dSNgsJMhBQ39hLiaNI2YSgkm93rDw0LQ-D7" TargetMode="External"/><Relationship Id="rId21" Type="http://schemas.openxmlformats.org/officeDocument/2006/relationships/image" Target="media/image7.png"/><Relationship Id="rId34" Type="http://schemas.openxmlformats.org/officeDocument/2006/relationships/hyperlink" Target="https://www.digikey.com/en/htmldatasheets/production/1799/0/0/1/ds3231s-" TargetMode="External"/><Relationship Id="rId42" Type="http://schemas.openxmlformats.org/officeDocument/2006/relationships/hyperlink" Target="https://www.daraz.pk/products/pcf8563-pcf8563t-8563-iic-real-time-clock-rtc-module-board-for-arduino-i291438491.html" TargetMode="External"/><Relationship Id="rId47" Type="http://schemas.openxmlformats.org/officeDocument/2006/relationships/hyperlink" Target="https://eu.mouser.com/ProductDetail/Ambiq/AM1805I2CEVB?qs=Imq1NPwxi74eNDIj80LL0Q%3D%3D" TargetMode="External"/><Relationship Id="rId7" Type="http://schemas.openxmlformats.org/officeDocument/2006/relationships/hyperlink" Target="https://epro.pk/product/ds3231-rtc-real-time-clock-in-pakistan/"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u.mouser.com/ProductDetail/Ambiq/AM1805I2CEVB?qs=Imq1NPwxi74eNDIj80LL0Q%3D%3D" TargetMode="External"/><Relationship Id="rId11" Type="http://schemas.openxmlformats.org/officeDocument/2006/relationships/hyperlink" Target="https://mekatroniks.com/product/real-time-clock-module-ds1307/" TargetMode="External"/><Relationship Id="rId24" Type="http://schemas.openxmlformats.org/officeDocument/2006/relationships/hyperlink" Target="https://www.daraz.pk/products/mcp7940n-isn-mcp7940n-sop-8-i357058823.html" TargetMode="External"/><Relationship Id="rId32" Type="http://schemas.openxmlformats.org/officeDocument/2006/relationships/image" Target="media/image14.png"/><Relationship Id="rId37" Type="http://schemas.openxmlformats.org/officeDocument/2006/relationships/hyperlink" Target="https://www.digikey.com/en/htmldatasheets/production/1799/0/0/1/ds3231s-.html" TargetMode="External"/><Relationship Id="rId40" Type="http://schemas.openxmlformats.org/officeDocument/2006/relationships/hyperlink" Target="https://www.digikey.com/en/htmldatasheets/production/1799/0/0/1/ds3231s-.html" TargetMode="External"/><Relationship Id="rId45" Type="http://schemas.openxmlformats.org/officeDocument/2006/relationships/hyperlink" Target="https://www.sparkfun.com/products/16281" TargetMode="External"/><Relationship Id="rId5" Type="http://schemas.openxmlformats.org/officeDocument/2006/relationships/webSettings" Target="webSettings.xml"/><Relationship Id="rId15" Type="http://schemas.openxmlformats.org/officeDocument/2006/relationships/hyperlink" Target="https://electropeak.com/pcf8563-rtc-module?srsltid=AfmBOoog1nm2eTIxcj9F9fAItdaa51ZnkAnh6f2ukJkLwZ4hMjtUuBfv" TargetMode="External"/><Relationship Id="rId23" Type="http://schemas.openxmlformats.org/officeDocument/2006/relationships/hyperlink" Target="https://www.daraz.pk/products/5-pcslot-mcp7940n-isn-mcp7940n-mcp7940-sop-8-in-stock-i260621313.html" TargetMode="External"/><Relationship Id="rId28" Type="http://schemas.openxmlformats.org/officeDocument/2006/relationships/image" Target="media/image11.png"/><Relationship Id="rId36" Type="http://schemas.openxmlformats.org/officeDocument/2006/relationships/hyperlink" Target="https://www.analog.com/en/products/ds3231.html" TargetMode="External"/><Relationship Id="rId49" Type="http://schemas.openxmlformats.org/officeDocument/2006/relationships/theme" Target="theme/theme1.xml"/><Relationship Id="rId10" Type="http://schemas.openxmlformats.org/officeDocument/2006/relationships/hyperlink" Target="https://epro.pk/product/rtc-i2c-ds1307-at24c32-real-time-clock-module/"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microcrystal.com/en/products/real-time-clock-rtc-modules/rv-8803-c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araz.pk/products/pcf8563-pcf8563t-8563-iic-real-time-clock-rtc-module-board-for-arduino-i291438491.html" TargetMode="External"/><Relationship Id="rId22" Type="http://schemas.openxmlformats.org/officeDocument/2006/relationships/image" Target="media/image8.png"/><Relationship Id="rId27" Type="http://schemas.openxmlformats.org/officeDocument/2006/relationships/hyperlink" Target="https://www.mikroe.com/rtc-4-click" TargetMode="External"/><Relationship Id="rId30" Type="http://schemas.openxmlformats.org/officeDocument/2006/relationships/image" Target="media/image12.png"/><Relationship Id="rId35" Type="http://schemas.openxmlformats.org/officeDocument/2006/relationships/hyperlink" Target="https://www.digikey.com/en/products/detail/analog-devices-inc-maxim-integrated/DS3231SN-T-R/1197577" TargetMode="External"/><Relationship Id="rId43" Type="http://schemas.openxmlformats.org/officeDocument/2006/relationships/hyperlink" Target="https://electropeak.com/pcf8563-rtc-module?srsltid=AfmBOoog1nm2eTIxcj9F9fAItdaa51ZnkAnh6f2ukJkLwZ4hMjtUuBfv" TargetMode="External"/><Relationship Id="rId48" Type="http://schemas.openxmlformats.org/officeDocument/2006/relationships/fontTable" Target="fontTable.xml"/><Relationship Id="rId8" Type="http://schemas.openxmlformats.org/officeDocument/2006/relationships/hyperlink" Target="https://digilog.pk/products/ds3231-rtc-module?srsltid=AfmBOoqB_edSfKgfJz-22dSNgsJMhBQ39hLiaNI2YSgkm93rDw0LQ-D7" TargetMode="External"/><Relationship Id="rId3" Type="http://schemas.openxmlformats.org/officeDocument/2006/relationships/styles" Target="styles.xml"/><Relationship Id="rId12" Type="http://schemas.openxmlformats.org/officeDocument/2006/relationships/hyperlink" Target="https://digilog.pk/products/real-time-clock-ds1307-ds-1307-rtc-i2c-module-at24c32-battery?srsltid=AfmBOoo1nhoGxhH3eBvHx9L3PcIpdJeOOhi8IogyMann3eVqh7JL369H" TargetMode="External"/><Relationship Id="rId17" Type="http://schemas.openxmlformats.org/officeDocument/2006/relationships/hyperlink" Target="https://www.daraz.pk/products/3295-pcf8523-real-time-clock-rtc-assembled-microcontroller-breakout-board-without-coin-battery-for-arduino-raspberry-pi-33v-5v-i300586348.html"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www.analog.com/media/en/technical-documentation/data-sheets/DS3231.pdf" TargetMode="External"/><Relationship Id="rId46" Type="http://schemas.openxmlformats.org/officeDocument/2006/relationships/hyperlink" Target="https://www.mouser.sg/ProductDetail/Micro-Crystal/RV-8803-C7-EVALUATION-BOARD?qs=7bTaA%2FLYtSZ4AMPNjdZuCg%3D%3D" TargetMode="External"/><Relationship Id="rId20" Type="http://schemas.openxmlformats.org/officeDocument/2006/relationships/hyperlink" Target="https://store.rokland.com/products/rak-wireless-rak12002-rtc-module-micro-crystal-rv-3028-c7-pid-100032?srsltid=AfmBOorR_V9wtCUUhq-7-QqYz-IhQF95XawWaJQgVhYHiWNdFg4fKooy" TargetMode="External"/><Relationship Id="rId41" Type="http://schemas.openxmlformats.org/officeDocument/2006/relationships/hyperlink" Target="https://mekatroniks.com/product/real-time-clock-module-ds1307/"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AB6A1-E5D0-4049-BF48-CD2169F1B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13</Pages>
  <Words>2909</Words>
  <Characters>16585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250</cp:revision>
  <dcterms:created xsi:type="dcterms:W3CDTF">2024-11-28T05:08:00Z</dcterms:created>
  <dcterms:modified xsi:type="dcterms:W3CDTF">2024-11-29T07:30:00Z</dcterms:modified>
</cp:coreProperties>
</file>