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3EC1BAEB"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sidR="00374FAF">
        <w:rPr>
          <w:rFonts w:ascii="Arial" w:eastAsia="Arial" w:hAnsi="Arial" w:cs="Arial"/>
          <w:b/>
          <w:bCs/>
          <w:smallCaps/>
          <w:sz w:val="20"/>
          <w:szCs w:val="20"/>
        </w:rPr>
        <w:t>6</w:t>
      </w:r>
      <w:r>
        <w:rPr>
          <w:rFonts w:ascii="Arial" w:eastAsia="Arial" w:hAnsi="Arial" w:cs="Arial"/>
          <w:b/>
          <w:bCs/>
          <w:smallCaps/>
          <w:sz w:val="20"/>
          <w:szCs w:val="20"/>
        </w:rPr>
        <w:t xml:space="preserve"> – </w:t>
      </w:r>
      <w:r w:rsidR="00637344">
        <w:rPr>
          <w:rFonts w:ascii="Arial" w:eastAsia="Arial" w:hAnsi="Arial" w:cs="Arial"/>
          <w:b/>
          <w:bCs/>
          <w:smallCaps/>
          <w:sz w:val="20"/>
          <w:szCs w:val="20"/>
        </w:rPr>
        <w:t>BORRAR MENSAJE PROPIO</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3AA3A31C"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Fecha: 1</w:t>
            </w:r>
            <w:r w:rsidR="00813FB8">
              <w:rPr>
                <w:rFonts w:ascii="Arial" w:eastAsia="Arial" w:hAnsi="Arial" w:cs="Arial"/>
                <w:color w:val="000000"/>
                <w:sz w:val="20"/>
                <w:szCs w:val="20"/>
              </w:rPr>
              <w:t>8</w:t>
            </w:r>
            <w:r>
              <w:rPr>
                <w:rFonts w:ascii="Arial" w:eastAsia="Arial" w:hAnsi="Arial" w:cs="Arial"/>
                <w:color w:val="000000"/>
                <w:sz w:val="20"/>
                <w:szCs w:val="20"/>
              </w:rPr>
              <w:t>/0</w:t>
            </w:r>
            <w:r w:rsidR="00813FB8">
              <w:rPr>
                <w:rFonts w:ascii="Arial" w:eastAsia="Arial" w:hAnsi="Arial" w:cs="Arial"/>
                <w:color w:val="000000"/>
                <w:sz w:val="20"/>
                <w:szCs w:val="20"/>
              </w:rPr>
              <w:t>8</w:t>
            </w:r>
            <w:r>
              <w:rPr>
                <w:rFonts w:ascii="Arial" w:eastAsia="Arial" w:hAnsi="Arial" w:cs="Arial"/>
                <w:color w:val="000000"/>
                <w:sz w:val="20"/>
                <w:szCs w:val="20"/>
              </w:rPr>
              <w:t>/202</w:t>
            </w:r>
            <w:r w:rsidR="00813FB8">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17ECE82F"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sidR="009F64EE">
              <w:rPr>
                <w:rFonts w:ascii="Arial" w:eastAsia="Arial" w:hAnsi="Arial" w:cs="Arial"/>
                <w:sz w:val="20"/>
                <w:szCs w:val="20"/>
              </w:rPr>
              <w:t>6</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3AE1B75C" w:rsidR="005937A5" w:rsidRDefault="00655531">
            <w:pPr>
              <w:rPr>
                <w:rFonts w:ascii="Arial" w:eastAsia="Arial" w:hAnsi="Arial" w:cs="Arial"/>
                <w:sz w:val="20"/>
                <w:szCs w:val="20"/>
              </w:rPr>
            </w:pPr>
            <w:r>
              <w:rPr>
                <w:rFonts w:ascii="Arial" w:eastAsia="Arial" w:hAnsi="Arial" w:cs="Arial"/>
                <w:sz w:val="20"/>
                <w:szCs w:val="20"/>
              </w:rPr>
              <w:t xml:space="preserve">Gestión de </w:t>
            </w:r>
            <w:r w:rsidR="00374FAF">
              <w:rPr>
                <w:rFonts w:ascii="Arial" w:eastAsia="Arial" w:hAnsi="Arial" w:cs="Arial"/>
                <w:sz w:val="20"/>
                <w:szCs w:val="20"/>
              </w:rPr>
              <w:t>Mensaje</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47987084" w:rsidR="005937A5" w:rsidRDefault="009F64EE">
            <w:pPr>
              <w:rPr>
                <w:rFonts w:ascii="Arial" w:eastAsia="Arial" w:hAnsi="Arial" w:cs="Arial"/>
                <w:sz w:val="20"/>
                <w:szCs w:val="20"/>
              </w:rPr>
            </w:pPr>
            <w:r w:rsidRPr="009F64EE">
              <w:rPr>
                <w:rFonts w:ascii="Arial" w:eastAsia="Arial" w:hAnsi="Arial" w:cs="Arial"/>
                <w:sz w:val="20"/>
                <w:szCs w:val="20"/>
              </w:rPr>
              <w:t>Borrar Mensaje Propio</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0BFB984E" w:rsidR="005937A5" w:rsidRDefault="009F64EE">
            <w:pPr>
              <w:rPr>
                <w:rFonts w:ascii="Arial" w:eastAsia="Arial" w:hAnsi="Arial" w:cs="Arial"/>
                <w:sz w:val="20"/>
                <w:szCs w:val="20"/>
              </w:rPr>
            </w:pPr>
            <w:r>
              <w:rPr>
                <w:rFonts w:ascii="Arial" w:eastAsia="Arial" w:hAnsi="Arial" w:cs="Arial"/>
                <w:sz w:val="20"/>
                <w:szCs w:val="20"/>
              </w:rPr>
              <w:t>7</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29BF82EB" w:rsidR="005937A5" w:rsidRDefault="00943685">
            <w:pPr>
              <w:rPr>
                <w:rFonts w:ascii="Arial" w:eastAsia="Arial" w:hAnsi="Arial" w:cs="Arial"/>
                <w:sz w:val="20"/>
                <w:szCs w:val="20"/>
              </w:rPr>
            </w:pPr>
            <w:r w:rsidRPr="00943685">
              <w:rPr>
                <w:rFonts w:ascii="Arial" w:eastAsia="Arial" w:hAnsi="Arial" w:cs="Arial"/>
                <w:sz w:val="20"/>
                <w:szCs w:val="20"/>
              </w:rPr>
              <w:t>Permite que un usuario elimine definitivamente un mensaje que él mismo publicó.</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0205C8E3" w:rsidR="005937A5" w:rsidRPr="002E450D" w:rsidRDefault="00943685">
            <w:pPr>
              <w:rPr>
                <w:rFonts w:ascii="Arial" w:eastAsia="Arial" w:hAnsi="Arial" w:cs="Arial"/>
                <w:sz w:val="20"/>
                <w:szCs w:val="20"/>
              </w:rPr>
            </w:pPr>
            <w:r w:rsidRPr="00943685">
              <w:rPr>
                <w:rFonts w:ascii="Arial" w:eastAsia="Arial" w:hAnsi="Arial" w:cs="Arial"/>
                <w:b/>
                <w:bCs/>
                <w:sz w:val="20"/>
                <w:szCs w:val="20"/>
              </w:rPr>
              <w:t>Usuario</w:t>
            </w:r>
            <w:r w:rsidRPr="00943685">
              <w:rPr>
                <w:rFonts w:ascii="Arial" w:eastAsia="Arial" w:hAnsi="Arial" w:cs="Arial"/>
                <w:sz w:val="20"/>
                <w:szCs w:val="20"/>
              </w:rPr>
              <w:t>: empleado registrado con sesión activa, autor del mensaje.</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7A8CC2DE" w:rsidR="005937A5" w:rsidRDefault="00943685">
            <w:pPr>
              <w:rPr>
                <w:rFonts w:ascii="Arial" w:eastAsia="Arial" w:hAnsi="Arial" w:cs="Arial"/>
                <w:sz w:val="20"/>
                <w:szCs w:val="20"/>
              </w:rPr>
            </w:pPr>
            <w:r w:rsidRPr="00943685">
              <w:rPr>
                <w:rFonts w:ascii="Arial" w:eastAsia="Arial" w:hAnsi="Arial" w:cs="Arial"/>
                <w:sz w:val="20"/>
                <w:szCs w:val="20"/>
              </w:rPr>
              <w:t>Baja.</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40F035A3" w:rsidR="005937A5" w:rsidRDefault="00943685">
            <w:pPr>
              <w:rPr>
                <w:rFonts w:ascii="Arial" w:eastAsia="Arial" w:hAnsi="Arial" w:cs="Arial"/>
                <w:sz w:val="20"/>
                <w:szCs w:val="20"/>
              </w:rPr>
            </w:pPr>
            <w:r w:rsidRPr="00943685">
              <w:rPr>
                <w:rFonts w:ascii="Arial" w:eastAsia="Arial" w:hAnsi="Arial" w:cs="Arial"/>
                <w:sz w:val="20"/>
                <w:szCs w:val="20"/>
              </w:rPr>
              <w:t>La eliminación arrastra las republicaciones del mensaje, por ser referencias al original.</w:t>
            </w: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5" w14:textId="77777777" w:rsidR="005937A5" w:rsidRDefault="00655531">
      <w:pPr>
        <w:rPr>
          <w:rFonts w:ascii="Arial" w:eastAsia="Arial" w:hAnsi="Arial" w:cs="Arial"/>
          <w:sz w:val="20"/>
          <w:szCs w:val="20"/>
        </w:rPr>
      </w:pPr>
      <w:r>
        <w:br w:type="page"/>
      </w:r>
    </w:p>
    <w:p w14:paraId="2DE399F6" w14:textId="77777777" w:rsidR="005937A5" w:rsidRDefault="005937A5">
      <w:pPr>
        <w:rPr>
          <w:rFonts w:ascii="Arial" w:eastAsia="Arial" w:hAnsi="Arial" w:cs="Arial"/>
          <w:sz w:val="20"/>
          <w:szCs w:val="20"/>
        </w:rPr>
      </w:pP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75A3CE11" w:rsidR="005937A5" w:rsidRDefault="00943685">
            <w:pPr>
              <w:rPr>
                <w:rFonts w:ascii="Arial" w:eastAsia="Arial" w:hAnsi="Arial" w:cs="Arial"/>
                <w:sz w:val="20"/>
                <w:szCs w:val="20"/>
              </w:rPr>
            </w:pPr>
            <w:r w:rsidRPr="00943685">
              <w:rPr>
                <w:rFonts w:ascii="Arial" w:eastAsia="Arial" w:hAnsi="Arial" w:cs="Arial"/>
                <w:sz w:val="20"/>
                <w:szCs w:val="20"/>
              </w:rPr>
              <w:t>El Usuario debe tener sesión activa y ser el autor del mensaje a borrar.</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5B37ED4C" w:rsidR="005937A5" w:rsidRDefault="002C01C9">
            <w:pPr>
              <w:rPr>
                <w:rFonts w:ascii="Arial" w:eastAsia="Arial" w:hAnsi="Arial" w:cs="Arial"/>
                <w:sz w:val="20"/>
                <w:szCs w:val="20"/>
              </w:rPr>
            </w:pPr>
            <w:r w:rsidRPr="002C01C9">
              <w:rPr>
                <w:rFonts w:ascii="Arial" w:eastAsia="Arial" w:hAnsi="Arial" w:cs="Arial"/>
                <w:sz w:val="20"/>
                <w:szCs w:val="20"/>
              </w:rPr>
              <w:t xml:space="preserve">El Usuario selecciona la opción de borrar sobre uno de sus mensajes. </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5743CE52" w:rsidR="005937A5" w:rsidRDefault="002C01C9">
            <w:pPr>
              <w:rPr>
                <w:rFonts w:ascii="Arial" w:eastAsia="Arial" w:hAnsi="Arial" w:cs="Arial"/>
                <w:sz w:val="20"/>
                <w:szCs w:val="20"/>
              </w:rPr>
            </w:pPr>
            <w:r w:rsidRPr="002C01C9">
              <w:rPr>
                <w:rFonts w:ascii="Arial" w:eastAsia="Arial" w:hAnsi="Arial" w:cs="Arial"/>
                <w:sz w:val="20"/>
                <w:szCs w:val="20"/>
              </w:rPr>
              <w:t>El sistema verifica que el Usuario sea el autor del mensaje.</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7F6A7096" w:rsidR="005937A5" w:rsidRDefault="002C01C9">
            <w:pPr>
              <w:rPr>
                <w:rFonts w:ascii="Arial" w:eastAsia="Arial" w:hAnsi="Arial" w:cs="Arial"/>
                <w:sz w:val="20"/>
                <w:szCs w:val="20"/>
              </w:rPr>
            </w:pPr>
            <w:r w:rsidRPr="002C01C9">
              <w:rPr>
                <w:rFonts w:ascii="Arial" w:eastAsia="Arial" w:hAnsi="Arial" w:cs="Arial"/>
                <w:sz w:val="20"/>
                <w:szCs w:val="20"/>
              </w:rPr>
              <w:t>El sistema solicita confirmación e informa que la acción no puede deshacerse y que el mensaje desaparecerá también de los tablones donde fue republicado.</w:t>
            </w:r>
          </w:p>
        </w:tc>
      </w:tr>
      <w:tr w:rsidR="005937A5" w14:paraId="2DE39A0C" w14:textId="77777777">
        <w:trPr>
          <w:trHeight w:val="320"/>
        </w:trPr>
        <w:tc>
          <w:tcPr>
            <w:tcW w:w="1560" w:type="dxa"/>
          </w:tcPr>
          <w:p w14:paraId="2DE39A0A" w14:textId="77777777" w:rsidR="005937A5" w:rsidRDefault="00655531">
            <w:pPr>
              <w:jc w:val="center"/>
              <w:rPr>
                <w:rFonts w:ascii="Arial" w:eastAsia="Arial" w:hAnsi="Arial" w:cs="Arial"/>
                <w:sz w:val="20"/>
                <w:szCs w:val="20"/>
              </w:rPr>
            </w:pPr>
            <w:r>
              <w:rPr>
                <w:rFonts w:ascii="Arial" w:eastAsia="Arial" w:hAnsi="Arial" w:cs="Arial"/>
                <w:sz w:val="20"/>
                <w:szCs w:val="20"/>
              </w:rPr>
              <w:t>4</w:t>
            </w:r>
          </w:p>
        </w:tc>
        <w:tc>
          <w:tcPr>
            <w:tcW w:w="8205" w:type="dxa"/>
          </w:tcPr>
          <w:p w14:paraId="2DE39A0B" w14:textId="3E01F0E2" w:rsidR="005937A5" w:rsidRDefault="00055A94">
            <w:pPr>
              <w:widowControl/>
              <w:pBdr>
                <w:top w:val="nil"/>
                <w:left w:val="nil"/>
                <w:bottom w:val="nil"/>
                <w:right w:val="nil"/>
                <w:between w:val="nil"/>
              </w:pBdr>
              <w:rPr>
                <w:color w:val="000000"/>
              </w:rPr>
            </w:pPr>
            <w:r w:rsidRPr="00055A94">
              <w:rPr>
                <w:rFonts w:ascii="Arial" w:eastAsia="Arial" w:hAnsi="Arial" w:cs="Arial"/>
                <w:color w:val="000000"/>
                <w:sz w:val="20"/>
                <w:szCs w:val="20"/>
              </w:rPr>
              <w:t>El Usuario confirma.</w:t>
            </w:r>
          </w:p>
        </w:tc>
      </w:tr>
      <w:tr w:rsidR="005937A5" w14:paraId="2DE39A0F" w14:textId="77777777">
        <w:trPr>
          <w:trHeight w:val="320"/>
        </w:trPr>
        <w:tc>
          <w:tcPr>
            <w:tcW w:w="1560" w:type="dxa"/>
          </w:tcPr>
          <w:p w14:paraId="2DE39A0D" w14:textId="77777777" w:rsidR="005937A5" w:rsidRDefault="00655531">
            <w:pPr>
              <w:jc w:val="center"/>
              <w:rPr>
                <w:rFonts w:ascii="Arial" w:eastAsia="Arial" w:hAnsi="Arial" w:cs="Arial"/>
                <w:sz w:val="20"/>
                <w:szCs w:val="20"/>
              </w:rPr>
            </w:pPr>
            <w:r>
              <w:rPr>
                <w:rFonts w:ascii="Arial" w:eastAsia="Arial" w:hAnsi="Arial" w:cs="Arial"/>
                <w:sz w:val="20"/>
                <w:szCs w:val="20"/>
              </w:rPr>
              <w:t>5</w:t>
            </w:r>
          </w:p>
        </w:tc>
        <w:tc>
          <w:tcPr>
            <w:tcW w:w="8205" w:type="dxa"/>
          </w:tcPr>
          <w:p w14:paraId="2DE39A0E" w14:textId="108045D1" w:rsidR="005937A5" w:rsidRDefault="00055A94">
            <w:pPr>
              <w:rPr>
                <w:rFonts w:ascii="Arial" w:eastAsia="Arial" w:hAnsi="Arial" w:cs="Arial"/>
                <w:sz w:val="20"/>
                <w:szCs w:val="20"/>
              </w:rPr>
            </w:pPr>
            <w:r w:rsidRPr="00055A94">
              <w:rPr>
                <w:rFonts w:ascii="Arial" w:eastAsia="Arial" w:hAnsi="Arial" w:cs="Arial"/>
                <w:sz w:val="20"/>
                <w:szCs w:val="20"/>
              </w:rPr>
              <w:t>El sistema elimina todas las republicaciones del mensaje.</w:t>
            </w:r>
          </w:p>
        </w:tc>
      </w:tr>
      <w:tr w:rsidR="00235674" w14:paraId="664C36E1" w14:textId="77777777">
        <w:trPr>
          <w:trHeight w:val="320"/>
        </w:trPr>
        <w:tc>
          <w:tcPr>
            <w:tcW w:w="1560" w:type="dxa"/>
          </w:tcPr>
          <w:p w14:paraId="20D31A45" w14:textId="1B6E8F00" w:rsidR="00235674" w:rsidRDefault="00235674">
            <w:pPr>
              <w:jc w:val="center"/>
              <w:rPr>
                <w:rFonts w:ascii="Arial" w:eastAsia="Arial" w:hAnsi="Arial" w:cs="Arial"/>
                <w:sz w:val="20"/>
                <w:szCs w:val="20"/>
              </w:rPr>
            </w:pPr>
            <w:r>
              <w:rPr>
                <w:rFonts w:ascii="Arial" w:eastAsia="Arial" w:hAnsi="Arial" w:cs="Arial"/>
                <w:sz w:val="20"/>
                <w:szCs w:val="20"/>
              </w:rPr>
              <w:t>6</w:t>
            </w:r>
          </w:p>
        </w:tc>
        <w:tc>
          <w:tcPr>
            <w:tcW w:w="8205" w:type="dxa"/>
          </w:tcPr>
          <w:p w14:paraId="5DA38C5A" w14:textId="058083D2" w:rsidR="00235674" w:rsidRPr="00235674" w:rsidRDefault="00055A94">
            <w:pPr>
              <w:rPr>
                <w:rFonts w:ascii="Arial" w:eastAsia="Arial" w:hAnsi="Arial" w:cs="Arial"/>
                <w:sz w:val="20"/>
                <w:szCs w:val="20"/>
              </w:rPr>
            </w:pPr>
            <w:r w:rsidRPr="00055A94">
              <w:rPr>
                <w:rFonts w:ascii="Arial" w:eastAsia="Arial" w:hAnsi="Arial" w:cs="Arial"/>
                <w:sz w:val="20"/>
                <w:szCs w:val="20"/>
              </w:rPr>
              <w:t xml:space="preserve">El sistema elimina el mensaje junto con sus menciones y sus </w:t>
            </w:r>
            <w:proofErr w:type="gramStart"/>
            <w:r w:rsidRPr="00055A94">
              <w:rPr>
                <w:rFonts w:ascii="Arial" w:eastAsia="Arial" w:hAnsi="Arial" w:cs="Arial"/>
                <w:sz w:val="20"/>
                <w:szCs w:val="20"/>
              </w:rPr>
              <w:t>links</w:t>
            </w:r>
            <w:proofErr w:type="gramEnd"/>
            <w:r w:rsidRPr="00055A94">
              <w:rPr>
                <w:rFonts w:ascii="Arial" w:eastAsia="Arial" w:hAnsi="Arial" w:cs="Arial"/>
                <w:sz w:val="20"/>
                <w:szCs w:val="20"/>
              </w:rPr>
              <w:t>, y libera sus etiquetas.</w:t>
            </w:r>
          </w:p>
        </w:tc>
      </w:tr>
      <w:tr w:rsidR="00235674" w14:paraId="0AFBF6E3" w14:textId="77777777">
        <w:trPr>
          <w:trHeight w:val="320"/>
        </w:trPr>
        <w:tc>
          <w:tcPr>
            <w:tcW w:w="1560" w:type="dxa"/>
          </w:tcPr>
          <w:p w14:paraId="1E801FB4" w14:textId="7B70BAC7" w:rsidR="00235674" w:rsidRDefault="00235674">
            <w:pPr>
              <w:jc w:val="center"/>
              <w:rPr>
                <w:rFonts w:ascii="Arial" w:eastAsia="Arial" w:hAnsi="Arial" w:cs="Arial"/>
                <w:sz w:val="20"/>
                <w:szCs w:val="20"/>
              </w:rPr>
            </w:pPr>
            <w:r>
              <w:rPr>
                <w:rFonts w:ascii="Arial" w:eastAsia="Arial" w:hAnsi="Arial" w:cs="Arial"/>
                <w:sz w:val="20"/>
                <w:szCs w:val="20"/>
              </w:rPr>
              <w:t>7</w:t>
            </w:r>
          </w:p>
        </w:tc>
        <w:tc>
          <w:tcPr>
            <w:tcW w:w="8205" w:type="dxa"/>
          </w:tcPr>
          <w:p w14:paraId="344D0D17" w14:textId="4B4113BA" w:rsidR="00235674" w:rsidRPr="00235674" w:rsidRDefault="00055A94">
            <w:pPr>
              <w:rPr>
                <w:rFonts w:ascii="Arial" w:eastAsia="Arial" w:hAnsi="Arial" w:cs="Arial"/>
                <w:sz w:val="20"/>
                <w:szCs w:val="20"/>
              </w:rPr>
            </w:pPr>
            <w:r w:rsidRPr="00055A94">
              <w:rPr>
                <w:rFonts w:ascii="Arial" w:eastAsia="Arial" w:hAnsi="Arial" w:cs="Arial"/>
                <w:sz w:val="20"/>
                <w:szCs w:val="20"/>
              </w:rPr>
              <w:t>El sistema actualiza la vista. El mensaje deja de figurar en el muro del autor, en los tablones, en las búsquedas por etiqueta y en el conteo de los temas del momento.</w:t>
            </w:r>
          </w:p>
        </w:tc>
      </w:tr>
      <w:tr w:rsidR="00055A94" w14:paraId="77D91A40" w14:textId="77777777">
        <w:trPr>
          <w:trHeight w:val="320"/>
        </w:trPr>
        <w:tc>
          <w:tcPr>
            <w:tcW w:w="1560" w:type="dxa"/>
          </w:tcPr>
          <w:p w14:paraId="3C4734DC" w14:textId="75BF9A68" w:rsidR="00055A94" w:rsidRDefault="00055A94" w:rsidP="00055A94">
            <w:pPr>
              <w:jc w:val="center"/>
              <w:rPr>
                <w:rFonts w:ascii="Arial" w:eastAsia="Arial" w:hAnsi="Arial" w:cs="Arial"/>
                <w:sz w:val="20"/>
                <w:szCs w:val="20"/>
              </w:rPr>
            </w:pPr>
            <w:r>
              <w:rPr>
                <w:rFonts w:ascii="Arial" w:eastAsia="Arial" w:hAnsi="Arial" w:cs="Arial"/>
                <w:sz w:val="20"/>
                <w:szCs w:val="20"/>
              </w:rPr>
              <w:t>8</w:t>
            </w:r>
          </w:p>
        </w:tc>
        <w:tc>
          <w:tcPr>
            <w:tcW w:w="8205" w:type="dxa"/>
          </w:tcPr>
          <w:p w14:paraId="12C3AD39" w14:textId="2EBA1170" w:rsidR="00055A94" w:rsidRPr="00235674" w:rsidRDefault="00055A94" w:rsidP="00055A94">
            <w:pPr>
              <w:rPr>
                <w:rFonts w:ascii="Arial" w:eastAsia="Arial" w:hAnsi="Arial" w:cs="Arial"/>
                <w:sz w:val="20"/>
                <w:szCs w:val="20"/>
              </w:rPr>
            </w:pPr>
            <w:r w:rsidRPr="00123AFE">
              <w:rPr>
                <w:rFonts w:ascii="Arial" w:eastAsia="Arial" w:hAnsi="Arial" w:cs="Arial"/>
                <w:sz w:val="20"/>
                <w:szCs w:val="20"/>
              </w:rPr>
              <w:t>FIN CASO DE USO</w:t>
            </w:r>
          </w:p>
        </w:tc>
      </w:tr>
    </w:tbl>
    <w:p w14:paraId="2DE39A11" w14:textId="441F0724" w:rsidR="005937A5" w:rsidRDefault="00655531">
      <w:r>
        <w:br w:type="page"/>
      </w:r>
    </w:p>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44D3BF4D"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055A94">
              <w:rPr>
                <w:rFonts w:ascii="Arial" w:eastAsia="Arial" w:hAnsi="Arial" w:cs="Arial"/>
                <w:b/>
                <w:bCs/>
                <w:color w:val="000000"/>
                <w:sz w:val="20"/>
                <w:szCs w:val="20"/>
              </w:rPr>
              <w:t>6</w:t>
            </w:r>
            <w:r>
              <w:rPr>
                <w:rFonts w:ascii="Arial" w:eastAsia="Arial" w:hAnsi="Arial" w:cs="Arial"/>
                <w:b/>
                <w:bCs/>
                <w:color w:val="000000"/>
                <w:sz w:val="20"/>
                <w:szCs w:val="20"/>
              </w:rPr>
              <w:t>.1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6AF59A74" w:rsidR="005937A5" w:rsidRDefault="00B807D9">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B807D9">
              <w:rPr>
                <w:rFonts w:ascii="Arial" w:eastAsia="Arial" w:hAnsi="Arial" w:cs="Arial"/>
                <w:b/>
                <w:bCs/>
                <w:sz w:val="20"/>
                <w:szCs w:val="20"/>
              </w:rPr>
              <w:t>El mensaje ya no existe</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6F827C4E" w:rsidR="005937A5" w:rsidRDefault="00055A94">
            <w:pPr>
              <w:jc w:val="center"/>
              <w:rPr>
                <w:rFonts w:ascii="Arial" w:eastAsia="Arial" w:hAnsi="Arial" w:cs="Arial"/>
                <w:sz w:val="20"/>
                <w:szCs w:val="20"/>
              </w:rPr>
            </w:pPr>
            <w:r>
              <w:rPr>
                <w:rFonts w:ascii="Arial" w:eastAsia="Arial" w:hAnsi="Arial" w:cs="Arial"/>
                <w:sz w:val="20"/>
                <w:szCs w:val="20"/>
              </w:rPr>
              <w:t>6</w:t>
            </w:r>
            <w:r w:rsidR="00655531">
              <w:rPr>
                <w:rFonts w:ascii="Arial" w:eastAsia="Arial" w:hAnsi="Arial" w:cs="Arial"/>
                <w:sz w:val="20"/>
                <w:szCs w:val="20"/>
              </w:rPr>
              <w:t>.1.1</w:t>
            </w:r>
          </w:p>
        </w:tc>
        <w:tc>
          <w:tcPr>
            <w:tcW w:w="8055" w:type="dxa"/>
            <w:tcBorders>
              <w:left w:val="single" w:sz="4" w:space="0" w:color="000000"/>
              <w:bottom w:val="single" w:sz="4" w:space="0" w:color="auto"/>
              <w:right w:val="single" w:sz="4" w:space="0" w:color="000000"/>
            </w:tcBorders>
            <w:vAlign w:val="center"/>
          </w:tcPr>
          <w:p w14:paraId="2DE39A1C" w14:textId="75E46D58" w:rsidR="005937A5" w:rsidRDefault="00B807D9">
            <w:pPr>
              <w:rPr>
                <w:rFonts w:ascii="Arial" w:eastAsia="Arial" w:hAnsi="Arial" w:cs="Arial"/>
                <w:sz w:val="20"/>
                <w:szCs w:val="20"/>
              </w:rPr>
            </w:pPr>
            <w:r w:rsidRPr="00B807D9">
              <w:rPr>
                <w:rFonts w:ascii="Arial" w:eastAsia="Arial" w:hAnsi="Arial" w:cs="Arial"/>
                <w:sz w:val="20"/>
                <w:szCs w:val="20"/>
              </w:rPr>
              <w:t>El mensaje fue eliminado previamente.</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7F7042F8" w:rsidR="00320589" w:rsidRDefault="00055A94">
            <w:pPr>
              <w:jc w:val="center"/>
              <w:rPr>
                <w:rFonts w:ascii="Arial" w:eastAsia="Arial" w:hAnsi="Arial" w:cs="Arial"/>
                <w:sz w:val="20"/>
                <w:szCs w:val="20"/>
              </w:rPr>
            </w:pPr>
            <w:r>
              <w:rPr>
                <w:rFonts w:ascii="Arial" w:eastAsia="Arial" w:hAnsi="Arial" w:cs="Arial"/>
                <w:sz w:val="20"/>
                <w:szCs w:val="20"/>
              </w:rPr>
              <w:t>6</w:t>
            </w:r>
            <w:r w:rsidR="006A4F50" w:rsidRPr="006A4F50">
              <w:rPr>
                <w:rFonts w:ascii="Arial" w:eastAsia="Arial" w:hAnsi="Arial" w:cs="Arial"/>
                <w:sz w:val="20"/>
                <w:szCs w:val="20"/>
              </w:rPr>
              <w:t>.1.2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0CC57536" w:rsidR="00320589" w:rsidRPr="00320589" w:rsidRDefault="00B807D9">
            <w:pPr>
              <w:rPr>
                <w:rFonts w:ascii="Arial" w:eastAsia="Arial" w:hAnsi="Arial" w:cs="Arial"/>
                <w:sz w:val="20"/>
                <w:szCs w:val="20"/>
              </w:rPr>
            </w:pPr>
            <w:r w:rsidRPr="00B807D9">
              <w:rPr>
                <w:rFonts w:ascii="Arial" w:eastAsia="Arial" w:hAnsi="Arial" w:cs="Arial"/>
                <w:sz w:val="20"/>
                <w:szCs w:val="20"/>
              </w:rPr>
              <w:t>El sistema actualiza la vista sin informar error.</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1C098DC1" w:rsidR="00790F45" w:rsidRDefault="00055A94">
            <w:pPr>
              <w:jc w:val="center"/>
              <w:rPr>
                <w:rFonts w:ascii="Arial" w:eastAsia="Arial" w:hAnsi="Arial" w:cs="Arial"/>
                <w:sz w:val="20"/>
                <w:szCs w:val="20"/>
              </w:rPr>
            </w:pPr>
            <w:r>
              <w:rPr>
                <w:rFonts w:ascii="Arial" w:eastAsia="Arial" w:hAnsi="Arial" w:cs="Arial"/>
                <w:sz w:val="20"/>
                <w:szCs w:val="20"/>
              </w:rPr>
              <w:t>6</w:t>
            </w:r>
            <w:r w:rsidR="006A4F50" w:rsidRPr="006A4F50">
              <w:rPr>
                <w:rFonts w:ascii="Arial" w:eastAsia="Arial" w:hAnsi="Arial" w:cs="Arial"/>
                <w:sz w:val="20"/>
                <w:szCs w:val="20"/>
              </w:rPr>
              <w:t>.1.3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3C7C5EE2" w:rsidR="00790F45" w:rsidRPr="00320589" w:rsidRDefault="00B807D9">
            <w:pPr>
              <w:rPr>
                <w:rFonts w:ascii="Arial" w:eastAsia="Arial" w:hAnsi="Arial" w:cs="Arial"/>
                <w:sz w:val="20"/>
                <w:szCs w:val="20"/>
              </w:rPr>
            </w:pPr>
            <w:r w:rsidRPr="00B807D9">
              <w:rPr>
                <w:rFonts w:ascii="Arial" w:eastAsia="Arial" w:hAnsi="Arial" w:cs="Arial"/>
                <w:sz w:val="20"/>
                <w:szCs w:val="20"/>
              </w:rPr>
              <w:t>FIN CASO DE USO</w:t>
            </w:r>
          </w:p>
        </w:tc>
      </w:tr>
    </w:tbl>
    <w:p w14:paraId="2DE39A1E"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008CAB7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74D185B3" w14:textId="6F2F1414"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055A94">
              <w:rPr>
                <w:rFonts w:ascii="Arial" w:eastAsia="Arial" w:hAnsi="Arial" w:cs="Arial"/>
                <w:b/>
                <w:bCs/>
                <w:color w:val="000000"/>
                <w:sz w:val="20"/>
                <w:szCs w:val="20"/>
              </w:rPr>
              <w:t>6</w:t>
            </w:r>
            <w:r>
              <w:rPr>
                <w:rFonts w:ascii="Arial" w:eastAsia="Arial" w:hAnsi="Arial" w:cs="Arial"/>
                <w:b/>
                <w:bCs/>
                <w:color w:val="000000"/>
                <w:sz w:val="20"/>
                <w:szCs w:val="20"/>
              </w:rPr>
              <w:t>.</w:t>
            </w:r>
            <w:r w:rsidR="00F17794">
              <w:rPr>
                <w:rFonts w:ascii="Arial" w:eastAsia="Arial" w:hAnsi="Arial" w:cs="Arial"/>
                <w:b/>
                <w:bCs/>
                <w:color w:val="000000"/>
                <w:sz w:val="20"/>
                <w:szCs w:val="20"/>
              </w:rPr>
              <w:t>2</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030968" w14:textId="08361C13" w:rsidR="00790F45" w:rsidRPr="00B807D9" w:rsidRDefault="00B807D9" w:rsidP="00B807D9">
            <w:pPr>
              <w:keepNext/>
              <w:numPr>
                <w:ilvl w:val="2"/>
                <w:numId w:val="1"/>
              </w:numPr>
              <w:pBdr>
                <w:top w:val="nil"/>
                <w:left w:val="nil"/>
                <w:bottom w:val="nil"/>
                <w:right w:val="nil"/>
                <w:between w:val="nil"/>
              </w:pBdr>
              <w:tabs>
                <w:tab w:val="left" w:pos="0"/>
              </w:tabs>
              <w:rPr>
                <w:rFonts w:ascii="Arial" w:eastAsia="Arial" w:hAnsi="Arial" w:cs="Arial"/>
                <w:b/>
                <w:bCs/>
                <w:sz w:val="20"/>
                <w:szCs w:val="20"/>
                <w:lang w:val="es-AR"/>
              </w:rPr>
            </w:pPr>
            <w:r w:rsidRPr="00B807D9">
              <w:rPr>
                <w:rFonts w:ascii="Arial" w:eastAsia="Arial" w:hAnsi="Arial" w:cs="Arial"/>
                <w:b/>
                <w:bCs/>
                <w:sz w:val="20"/>
                <w:szCs w:val="20"/>
                <w:lang w:val="es-AR"/>
              </w:rPr>
              <w:t>El Usuario no es el autor</w:t>
            </w:r>
          </w:p>
        </w:tc>
      </w:tr>
      <w:tr w:rsidR="00790F45" w14:paraId="06B7CD79"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2F9B5936"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75BA4A0D"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606E94FF" w14:textId="77777777" w:rsidTr="007F35C5">
        <w:trPr>
          <w:trHeight w:val="284"/>
        </w:trPr>
        <w:tc>
          <w:tcPr>
            <w:tcW w:w="1680" w:type="dxa"/>
            <w:tcBorders>
              <w:left w:val="single" w:sz="4" w:space="0" w:color="000000"/>
              <w:bottom w:val="single" w:sz="4" w:space="0" w:color="auto"/>
            </w:tcBorders>
            <w:vAlign w:val="center"/>
          </w:tcPr>
          <w:p w14:paraId="545256AD" w14:textId="48275410"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790F45">
              <w:rPr>
                <w:rFonts w:ascii="Arial" w:eastAsia="Arial" w:hAnsi="Arial" w:cs="Arial"/>
                <w:sz w:val="20"/>
                <w:szCs w:val="20"/>
              </w:rPr>
              <w:t>.</w:t>
            </w:r>
            <w:r w:rsidR="00F17794">
              <w:rPr>
                <w:rFonts w:ascii="Arial" w:eastAsia="Arial" w:hAnsi="Arial" w:cs="Arial"/>
                <w:sz w:val="20"/>
                <w:szCs w:val="20"/>
              </w:rPr>
              <w:t>2</w:t>
            </w:r>
            <w:r w:rsidR="00790F45">
              <w:rPr>
                <w:rFonts w:ascii="Arial" w:eastAsia="Arial" w:hAnsi="Arial" w:cs="Arial"/>
                <w:sz w:val="20"/>
                <w:szCs w:val="20"/>
              </w:rPr>
              <w:t>.1</w:t>
            </w:r>
          </w:p>
        </w:tc>
        <w:tc>
          <w:tcPr>
            <w:tcW w:w="8055" w:type="dxa"/>
            <w:tcBorders>
              <w:left w:val="single" w:sz="4" w:space="0" w:color="000000"/>
              <w:bottom w:val="single" w:sz="4" w:space="0" w:color="auto"/>
              <w:right w:val="single" w:sz="4" w:space="0" w:color="000000"/>
            </w:tcBorders>
            <w:vAlign w:val="center"/>
          </w:tcPr>
          <w:p w14:paraId="75D3FBC4" w14:textId="7204F0B2" w:rsidR="00790F45" w:rsidRDefault="00B807D9" w:rsidP="00964642">
            <w:pPr>
              <w:rPr>
                <w:rFonts w:ascii="Arial" w:eastAsia="Arial" w:hAnsi="Arial" w:cs="Arial"/>
                <w:sz w:val="20"/>
                <w:szCs w:val="20"/>
              </w:rPr>
            </w:pPr>
            <w:r w:rsidRPr="00B807D9">
              <w:rPr>
                <w:rFonts w:ascii="Arial" w:eastAsia="Arial" w:hAnsi="Arial" w:cs="Arial"/>
                <w:sz w:val="20"/>
                <w:szCs w:val="20"/>
              </w:rPr>
              <w:t>El sistema determina que el mensaje pertenece a otro usuario.</w:t>
            </w:r>
          </w:p>
        </w:tc>
      </w:tr>
      <w:tr w:rsidR="00790F45" w14:paraId="67D13F5D" w14:textId="77777777" w:rsidTr="007F35C5">
        <w:trPr>
          <w:trHeight w:val="310"/>
        </w:trPr>
        <w:tc>
          <w:tcPr>
            <w:tcW w:w="1680" w:type="dxa"/>
            <w:tcBorders>
              <w:top w:val="single" w:sz="4" w:space="0" w:color="auto"/>
              <w:left w:val="single" w:sz="4" w:space="0" w:color="auto"/>
              <w:bottom w:val="single" w:sz="4" w:space="0" w:color="auto"/>
              <w:right w:val="single" w:sz="4" w:space="0" w:color="auto"/>
            </w:tcBorders>
            <w:vAlign w:val="center"/>
          </w:tcPr>
          <w:p w14:paraId="0D56F227" w14:textId="10F41810"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F17794">
              <w:rPr>
                <w:rFonts w:ascii="Arial" w:eastAsia="Arial" w:hAnsi="Arial" w:cs="Arial"/>
                <w:sz w:val="20"/>
                <w:szCs w:val="20"/>
              </w:rPr>
              <w:t>.2.2</w:t>
            </w:r>
          </w:p>
        </w:tc>
        <w:tc>
          <w:tcPr>
            <w:tcW w:w="8055" w:type="dxa"/>
            <w:tcBorders>
              <w:top w:val="single" w:sz="4" w:space="0" w:color="auto"/>
              <w:left w:val="single" w:sz="4" w:space="0" w:color="auto"/>
              <w:bottom w:val="single" w:sz="4" w:space="0" w:color="auto"/>
              <w:right w:val="single" w:sz="4" w:space="0" w:color="auto"/>
            </w:tcBorders>
            <w:vAlign w:val="center"/>
          </w:tcPr>
          <w:p w14:paraId="5B946AC7" w14:textId="77C51DE3" w:rsidR="00790F45" w:rsidRPr="00320589" w:rsidRDefault="00B807D9" w:rsidP="00964642">
            <w:pPr>
              <w:rPr>
                <w:rFonts w:ascii="Arial" w:eastAsia="Arial" w:hAnsi="Arial" w:cs="Arial"/>
                <w:sz w:val="20"/>
                <w:szCs w:val="20"/>
              </w:rPr>
            </w:pPr>
            <w:r w:rsidRPr="00B807D9">
              <w:rPr>
                <w:rFonts w:ascii="Arial" w:eastAsia="Arial" w:hAnsi="Arial" w:cs="Arial"/>
                <w:sz w:val="20"/>
                <w:szCs w:val="20"/>
              </w:rPr>
              <w:t>El sistema rechaza la operación e informa que solo el autor puede borrar un mensaje.</w:t>
            </w:r>
          </w:p>
        </w:tc>
      </w:tr>
      <w:tr w:rsidR="00790F45" w14:paraId="5DE3C0E6" w14:textId="77777777" w:rsidTr="00FF367B">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178C247" w14:textId="1E68EA5D"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F17794">
              <w:rPr>
                <w:rFonts w:ascii="Arial" w:eastAsia="Arial" w:hAnsi="Arial" w:cs="Arial"/>
                <w:sz w:val="20"/>
                <w:szCs w:val="20"/>
              </w:rPr>
              <w:t>.2.3</w:t>
            </w:r>
          </w:p>
        </w:tc>
        <w:tc>
          <w:tcPr>
            <w:tcW w:w="8055" w:type="dxa"/>
            <w:tcBorders>
              <w:top w:val="single" w:sz="4" w:space="0" w:color="auto"/>
              <w:left w:val="single" w:sz="4" w:space="0" w:color="auto"/>
              <w:bottom w:val="single" w:sz="4" w:space="0" w:color="auto"/>
              <w:right w:val="single" w:sz="4" w:space="0" w:color="auto"/>
            </w:tcBorders>
            <w:vAlign w:val="center"/>
          </w:tcPr>
          <w:p w14:paraId="70C2026B" w14:textId="41AFD0A5" w:rsidR="00790F45" w:rsidRPr="00320589" w:rsidRDefault="00E775D8" w:rsidP="00964642">
            <w:pPr>
              <w:rPr>
                <w:rFonts w:ascii="Arial" w:eastAsia="Arial" w:hAnsi="Arial" w:cs="Arial"/>
                <w:sz w:val="20"/>
                <w:szCs w:val="20"/>
              </w:rPr>
            </w:pPr>
            <w:r w:rsidRPr="00E775D8">
              <w:rPr>
                <w:rFonts w:ascii="Arial" w:eastAsia="Arial" w:hAnsi="Arial" w:cs="Arial"/>
                <w:sz w:val="20"/>
                <w:szCs w:val="20"/>
              </w:rPr>
              <w:t>FIN CASO DE USO</w:t>
            </w:r>
          </w:p>
        </w:tc>
      </w:tr>
    </w:tbl>
    <w:p w14:paraId="2DE39A1F"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500F9C0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4597A0DF" w14:textId="53B8C5C5"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055A94">
              <w:rPr>
                <w:rFonts w:ascii="Arial" w:eastAsia="Arial" w:hAnsi="Arial" w:cs="Arial"/>
                <w:b/>
                <w:bCs/>
                <w:color w:val="000000"/>
                <w:sz w:val="20"/>
                <w:szCs w:val="20"/>
              </w:rPr>
              <w:t>6</w:t>
            </w:r>
            <w:r>
              <w:rPr>
                <w:rFonts w:ascii="Arial" w:eastAsia="Arial" w:hAnsi="Arial" w:cs="Arial"/>
                <w:b/>
                <w:bCs/>
                <w:color w:val="000000"/>
                <w:sz w:val="20"/>
                <w:szCs w:val="20"/>
              </w:rPr>
              <w:t>.</w:t>
            </w:r>
            <w:r w:rsidR="007F35C5">
              <w:rPr>
                <w:rFonts w:ascii="Arial" w:eastAsia="Arial" w:hAnsi="Arial" w:cs="Arial"/>
                <w:b/>
                <w:bCs/>
                <w:color w:val="000000"/>
                <w:sz w:val="20"/>
                <w:szCs w:val="20"/>
              </w:rPr>
              <w:t>3</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0370EA" w14:textId="55B8692B" w:rsidR="00790F45" w:rsidRDefault="00E775D8"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E775D8">
              <w:rPr>
                <w:rFonts w:ascii="Arial" w:eastAsia="Arial" w:hAnsi="Arial" w:cs="Arial"/>
                <w:b/>
                <w:bCs/>
                <w:sz w:val="20"/>
                <w:szCs w:val="20"/>
              </w:rPr>
              <w:t>El Usuario cancela la confirmación</w:t>
            </w:r>
          </w:p>
        </w:tc>
      </w:tr>
      <w:tr w:rsidR="00790F45" w14:paraId="1914CD16"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01E24670"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60B4F480"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79A37657" w14:textId="77777777" w:rsidTr="00FF367B">
        <w:trPr>
          <w:trHeight w:val="255"/>
        </w:trPr>
        <w:tc>
          <w:tcPr>
            <w:tcW w:w="1680" w:type="dxa"/>
            <w:tcBorders>
              <w:left w:val="single" w:sz="4" w:space="0" w:color="000000"/>
              <w:bottom w:val="single" w:sz="4" w:space="0" w:color="auto"/>
            </w:tcBorders>
            <w:vAlign w:val="center"/>
          </w:tcPr>
          <w:p w14:paraId="4E0C95C4" w14:textId="63F65943"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790F45">
              <w:rPr>
                <w:rFonts w:ascii="Arial" w:eastAsia="Arial" w:hAnsi="Arial" w:cs="Arial"/>
                <w:sz w:val="20"/>
                <w:szCs w:val="20"/>
              </w:rPr>
              <w:t>.</w:t>
            </w:r>
            <w:r w:rsidR="007F35C5">
              <w:rPr>
                <w:rFonts w:ascii="Arial" w:eastAsia="Arial" w:hAnsi="Arial" w:cs="Arial"/>
                <w:sz w:val="20"/>
                <w:szCs w:val="20"/>
              </w:rPr>
              <w:t>3.1</w:t>
            </w:r>
          </w:p>
        </w:tc>
        <w:tc>
          <w:tcPr>
            <w:tcW w:w="8055" w:type="dxa"/>
            <w:tcBorders>
              <w:left w:val="single" w:sz="4" w:space="0" w:color="000000"/>
              <w:bottom w:val="single" w:sz="4" w:space="0" w:color="auto"/>
              <w:right w:val="single" w:sz="4" w:space="0" w:color="000000"/>
            </w:tcBorders>
            <w:vAlign w:val="center"/>
          </w:tcPr>
          <w:p w14:paraId="53DA52B3" w14:textId="4C9815DD" w:rsidR="00790F45" w:rsidRDefault="00E775D8" w:rsidP="00964642">
            <w:pPr>
              <w:rPr>
                <w:rFonts w:ascii="Arial" w:eastAsia="Arial" w:hAnsi="Arial" w:cs="Arial"/>
                <w:sz w:val="20"/>
                <w:szCs w:val="20"/>
              </w:rPr>
            </w:pPr>
            <w:r w:rsidRPr="00E775D8">
              <w:rPr>
                <w:rFonts w:ascii="Arial" w:eastAsia="Arial" w:hAnsi="Arial" w:cs="Arial"/>
                <w:sz w:val="20"/>
                <w:szCs w:val="20"/>
              </w:rPr>
              <w:t>El Usuario rechaza la confirmación.</w:t>
            </w:r>
          </w:p>
        </w:tc>
      </w:tr>
      <w:tr w:rsidR="00790F45" w14:paraId="3522AC63" w14:textId="77777777" w:rsidTr="00FF367B">
        <w:trPr>
          <w:trHeight w:val="111"/>
        </w:trPr>
        <w:tc>
          <w:tcPr>
            <w:tcW w:w="1680" w:type="dxa"/>
            <w:tcBorders>
              <w:top w:val="single" w:sz="4" w:space="0" w:color="auto"/>
              <w:left w:val="single" w:sz="4" w:space="0" w:color="auto"/>
              <w:bottom w:val="single" w:sz="4" w:space="0" w:color="auto"/>
              <w:right w:val="single" w:sz="4" w:space="0" w:color="auto"/>
            </w:tcBorders>
            <w:vAlign w:val="center"/>
          </w:tcPr>
          <w:p w14:paraId="0EFFD53B" w14:textId="1E31CACC"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7F35C5">
              <w:rPr>
                <w:rFonts w:ascii="Arial" w:eastAsia="Arial" w:hAnsi="Arial" w:cs="Arial"/>
                <w:sz w:val="20"/>
                <w:szCs w:val="20"/>
              </w:rPr>
              <w:t>.3.2</w:t>
            </w:r>
          </w:p>
        </w:tc>
        <w:tc>
          <w:tcPr>
            <w:tcW w:w="8055" w:type="dxa"/>
            <w:tcBorders>
              <w:top w:val="single" w:sz="4" w:space="0" w:color="auto"/>
              <w:left w:val="single" w:sz="4" w:space="0" w:color="auto"/>
              <w:bottom w:val="single" w:sz="4" w:space="0" w:color="auto"/>
              <w:right w:val="single" w:sz="4" w:space="0" w:color="auto"/>
            </w:tcBorders>
            <w:vAlign w:val="center"/>
          </w:tcPr>
          <w:p w14:paraId="07A3E206" w14:textId="7C2AF555" w:rsidR="00790F45" w:rsidRPr="00320589" w:rsidRDefault="00E775D8" w:rsidP="00964642">
            <w:pPr>
              <w:rPr>
                <w:rFonts w:ascii="Arial" w:eastAsia="Arial" w:hAnsi="Arial" w:cs="Arial"/>
                <w:sz w:val="20"/>
                <w:szCs w:val="20"/>
              </w:rPr>
            </w:pPr>
            <w:r w:rsidRPr="00E775D8">
              <w:rPr>
                <w:rFonts w:ascii="Arial" w:eastAsia="Arial" w:hAnsi="Arial" w:cs="Arial"/>
                <w:sz w:val="20"/>
                <w:szCs w:val="20"/>
              </w:rPr>
              <w:t>El sistema mantiene el mensaje sin cambios.</w:t>
            </w:r>
          </w:p>
        </w:tc>
      </w:tr>
      <w:tr w:rsidR="00790F45" w14:paraId="2FC39A37" w14:textId="77777777" w:rsidTr="00FF367B">
        <w:trPr>
          <w:trHeight w:val="328"/>
        </w:trPr>
        <w:tc>
          <w:tcPr>
            <w:tcW w:w="1680" w:type="dxa"/>
            <w:tcBorders>
              <w:top w:val="single" w:sz="4" w:space="0" w:color="auto"/>
              <w:left w:val="single" w:sz="4" w:space="0" w:color="auto"/>
              <w:bottom w:val="single" w:sz="4" w:space="0" w:color="auto"/>
              <w:right w:val="single" w:sz="4" w:space="0" w:color="auto"/>
            </w:tcBorders>
            <w:vAlign w:val="center"/>
          </w:tcPr>
          <w:p w14:paraId="0E3C3240" w14:textId="12DFFC57" w:rsidR="00790F45" w:rsidRDefault="00055A94" w:rsidP="00964642">
            <w:pPr>
              <w:jc w:val="center"/>
              <w:rPr>
                <w:rFonts w:ascii="Arial" w:eastAsia="Arial" w:hAnsi="Arial" w:cs="Arial"/>
                <w:sz w:val="20"/>
                <w:szCs w:val="20"/>
              </w:rPr>
            </w:pPr>
            <w:r>
              <w:rPr>
                <w:rFonts w:ascii="Arial" w:eastAsia="Arial" w:hAnsi="Arial" w:cs="Arial"/>
                <w:sz w:val="20"/>
                <w:szCs w:val="20"/>
              </w:rPr>
              <w:t>6</w:t>
            </w:r>
            <w:r w:rsidR="007F35C5">
              <w:rPr>
                <w:rFonts w:ascii="Arial" w:eastAsia="Arial" w:hAnsi="Arial" w:cs="Arial"/>
                <w:sz w:val="20"/>
                <w:szCs w:val="20"/>
              </w:rPr>
              <w:t>.3.3</w:t>
            </w:r>
          </w:p>
        </w:tc>
        <w:tc>
          <w:tcPr>
            <w:tcW w:w="8055" w:type="dxa"/>
            <w:tcBorders>
              <w:top w:val="single" w:sz="4" w:space="0" w:color="auto"/>
              <w:left w:val="single" w:sz="4" w:space="0" w:color="auto"/>
              <w:bottom w:val="single" w:sz="4" w:space="0" w:color="auto"/>
              <w:right w:val="single" w:sz="4" w:space="0" w:color="auto"/>
            </w:tcBorders>
            <w:vAlign w:val="center"/>
          </w:tcPr>
          <w:p w14:paraId="36608463" w14:textId="7572309C" w:rsidR="00790F45" w:rsidRPr="00320589" w:rsidRDefault="00E775D8" w:rsidP="00964642">
            <w:pPr>
              <w:rPr>
                <w:rFonts w:ascii="Arial" w:eastAsia="Arial" w:hAnsi="Arial" w:cs="Arial"/>
                <w:sz w:val="20"/>
                <w:szCs w:val="20"/>
              </w:rPr>
            </w:pPr>
            <w:r w:rsidRPr="00E775D8">
              <w:rPr>
                <w:rFonts w:ascii="Arial" w:eastAsia="Arial" w:hAnsi="Arial" w:cs="Arial"/>
                <w:sz w:val="20"/>
                <w:szCs w:val="20"/>
              </w:rPr>
              <w:t>FIN CASO DE USO</w:t>
            </w:r>
          </w:p>
        </w:tc>
      </w:tr>
    </w:tbl>
    <w:p w14:paraId="20E67EB5" w14:textId="77777777" w:rsidR="00790F45" w:rsidRDefault="00790F45"/>
    <w:p w14:paraId="71178414" w14:textId="77777777" w:rsidR="006A4F50" w:rsidRDefault="006A4F50"/>
    <w:p w14:paraId="3784C095" w14:textId="77777777" w:rsidR="00055A94" w:rsidRDefault="00055A94"/>
    <w:p w14:paraId="087136F8" w14:textId="77777777" w:rsidR="00055A94" w:rsidRDefault="00055A94"/>
    <w:p w14:paraId="61C12DDE" w14:textId="77777777" w:rsidR="00055A94" w:rsidRDefault="00055A94"/>
    <w:p w14:paraId="40B77F95" w14:textId="77777777" w:rsidR="00E775D8" w:rsidRDefault="00E775D8"/>
    <w:p w14:paraId="45B84264" w14:textId="77777777" w:rsidR="00055A94" w:rsidRDefault="00055A94"/>
    <w:p w14:paraId="1BDB01F7" w14:textId="77777777" w:rsidR="00055A94" w:rsidRDefault="00055A94"/>
    <w:p w14:paraId="2E68DF9D" w14:textId="77777777" w:rsidR="00055A94" w:rsidRDefault="00055A94"/>
    <w:p w14:paraId="17C84647" w14:textId="77777777" w:rsidR="00055A94" w:rsidRDefault="00055A94"/>
    <w:p w14:paraId="2F9609A1" w14:textId="77777777" w:rsidR="00055A94" w:rsidRDefault="00055A94"/>
    <w:p w14:paraId="3207EB10" w14:textId="77777777" w:rsidR="00790F45" w:rsidRDefault="00790F45"/>
    <w:p w14:paraId="1420977F" w14:textId="77777777" w:rsidR="00E57432" w:rsidRDefault="00E57432"/>
    <w:tbl>
      <w:tblPr>
        <w:tblStyle w:val="a6"/>
        <w:tblW w:w="9667" w:type="dxa"/>
        <w:tblInd w:w="0" w:type="dxa"/>
        <w:tblLayout w:type="fixed"/>
        <w:tblLook w:val="0000" w:firstRow="0" w:lastRow="0" w:firstColumn="0" w:lastColumn="0" w:noHBand="0" w:noVBand="0"/>
      </w:tblPr>
      <w:tblGrid>
        <w:gridCol w:w="9667"/>
      </w:tblGrid>
      <w:tr w:rsidR="005937A5" w14:paraId="2DE39A21" w14:textId="77777777">
        <w:tc>
          <w:tcPr>
            <w:tcW w:w="9667"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1659"/>
        <w:gridCol w:w="6501"/>
      </w:tblGrid>
      <w:tr w:rsidR="005937A5" w14:paraId="2DE39A26" w14:textId="77777777" w:rsidTr="002D7573">
        <w:trPr>
          <w:trHeight w:val="320"/>
        </w:trPr>
        <w:tc>
          <w:tcPr>
            <w:tcW w:w="1455"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01"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2D7573">
        <w:trPr>
          <w:trHeight w:val="320"/>
        </w:trPr>
        <w:tc>
          <w:tcPr>
            <w:tcW w:w="1455" w:type="dxa"/>
          </w:tcPr>
          <w:p w14:paraId="2DE39A27" w14:textId="3B6B7586"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E775D8">
              <w:rPr>
                <w:rFonts w:ascii="Arial" w:eastAsia="Arial" w:hAnsi="Arial" w:cs="Arial"/>
                <w:sz w:val="20"/>
                <w:szCs w:val="20"/>
              </w:rPr>
              <w:t>6</w:t>
            </w:r>
            <w:r>
              <w:rPr>
                <w:rFonts w:ascii="Arial" w:eastAsia="Arial" w:hAnsi="Arial" w:cs="Arial"/>
                <w:sz w:val="20"/>
                <w:szCs w:val="20"/>
              </w:rPr>
              <w:t>.1</w:t>
            </w:r>
          </w:p>
        </w:tc>
        <w:tc>
          <w:tcPr>
            <w:tcW w:w="1659" w:type="dxa"/>
          </w:tcPr>
          <w:p w14:paraId="2DE39A28" w14:textId="065CE1DD" w:rsidR="005937A5" w:rsidRDefault="00E775D8" w:rsidP="002D7573">
            <w:pPr>
              <w:rPr>
                <w:rFonts w:ascii="Arial" w:eastAsia="Arial" w:hAnsi="Arial" w:cs="Arial"/>
                <w:sz w:val="20"/>
                <w:szCs w:val="20"/>
                <w:u w:val="single"/>
              </w:rPr>
            </w:pPr>
            <w:r w:rsidRPr="00E775D8">
              <w:rPr>
                <w:rFonts w:ascii="Arial" w:eastAsia="Arial" w:hAnsi="Arial" w:cs="Arial"/>
                <w:sz w:val="20"/>
                <w:szCs w:val="20"/>
              </w:rPr>
              <w:t>Verificación de autoría en el servidor</w:t>
            </w:r>
          </w:p>
        </w:tc>
        <w:tc>
          <w:tcPr>
            <w:tcW w:w="6501" w:type="dxa"/>
          </w:tcPr>
          <w:p w14:paraId="2DE39A2F" w14:textId="3138F0E6" w:rsidR="005937A5" w:rsidRDefault="004D5DF2">
            <w:pPr>
              <w:rPr>
                <w:rFonts w:ascii="Arial" w:eastAsia="Arial" w:hAnsi="Arial" w:cs="Arial"/>
                <w:sz w:val="20"/>
                <w:szCs w:val="20"/>
              </w:rPr>
            </w:pPr>
            <w:r w:rsidRPr="004D5DF2">
              <w:rPr>
                <w:rFonts w:ascii="Arial" w:eastAsia="Arial" w:hAnsi="Arial" w:cs="Arial"/>
                <w:i/>
                <w:iCs/>
                <w:sz w:val="20"/>
                <w:szCs w:val="20"/>
              </w:rPr>
              <w:t>Igual que en CU0005: la autoría se verifica del lado del servidor. Deriva de RNF10.</w:t>
            </w:r>
          </w:p>
        </w:tc>
      </w:tr>
      <w:tr w:rsidR="003A5239" w14:paraId="1C962610" w14:textId="77777777" w:rsidTr="002D7573">
        <w:trPr>
          <w:trHeight w:val="320"/>
        </w:trPr>
        <w:tc>
          <w:tcPr>
            <w:tcW w:w="1455" w:type="dxa"/>
          </w:tcPr>
          <w:p w14:paraId="024ADC06" w14:textId="1E5C7352"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E775D8">
              <w:rPr>
                <w:rFonts w:ascii="Arial" w:eastAsia="Arial" w:hAnsi="Arial" w:cs="Arial"/>
                <w:sz w:val="20"/>
                <w:szCs w:val="20"/>
              </w:rPr>
              <w:t>6</w:t>
            </w:r>
            <w:r>
              <w:rPr>
                <w:rFonts w:ascii="Arial" w:eastAsia="Arial" w:hAnsi="Arial" w:cs="Arial"/>
                <w:sz w:val="20"/>
                <w:szCs w:val="20"/>
              </w:rPr>
              <w:t>.2</w:t>
            </w:r>
          </w:p>
        </w:tc>
        <w:tc>
          <w:tcPr>
            <w:tcW w:w="1659" w:type="dxa"/>
          </w:tcPr>
          <w:p w14:paraId="0CE78D00" w14:textId="5E6D5104" w:rsidR="003A5239" w:rsidRDefault="00E775D8" w:rsidP="002D7573">
            <w:pPr>
              <w:rPr>
                <w:rFonts w:ascii="Arial" w:eastAsia="Arial" w:hAnsi="Arial" w:cs="Arial"/>
                <w:sz w:val="20"/>
                <w:szCs w:val="20"/>
              </w:rPr>
            </w:pPr>
            <w:r w:rsidRPr="00E775D8">
              <w:rPr>
                <w:rFonts w:ascii="Arial" w:eastAsia="Arial" w:hAnsi="Arial" w:cs="Arial"/>
                <w:sz w:val="20"/>
                <w:szCs w:val="20"/>
              </w:rPr>
              <w:t>Confirmación explícita</w:t>
            </w:r>
          </w:p>
        </w:tc>
        <w:tc>
          <w:tcPr>
            <w:tcW w:w="6501" w:type="dxa"/>
          </w:tcPr>
          <w:p w14:paraId="2A190308" w14:textId="7777C4FD" w:rsidR="003A5239" w:rsidRPr="003A5239" w:rsidRDefault="004D5DF2">
            <w:pPr>
              <w:rPr>
                <w:rFonts w:ascii="Arial" w:eastAsia="Arial" w:hAnsi="Arial" w:cs="Arial"/>
                <w:i/>
                <w:iCs/>
                <w:sz w:val="20"/>
                <w:szCs w:val="20"/>
              </w:rPr>
            </w:pPr>
            <w:r w:rsidRPr="004D5DF2">
              <w:rPr>
                <w:rFonts w:ascii="Arial" w:eastAsia="Arial" w:hAnsi="Arial" w:cs="Arial"/>
                <w:i/>
                <w:iCs/>
                <w:sz w:val="20"/>
                <w:szCs w:val="20"/>
              </w:rPr>
              <w:t>Toda operación irreversible exige confirmación explícita del Usuario, con un mensaje que describe las consecuencias. Deriva de RNF16.</w:t>
            </w:r>
          </w:p>
        </w:tc>
      </w:tr>
      <w:tr w:rsidR="003A5239" w14:paraId="6E000BC7" w14:textId="77777777" w:rsidTr="002D7573">
        <w:trPr>
          <w:trHeight w:val="320"/>
        </w:trPr>
        <w:tc>
          <w:tcPr>
            <w:tcW w:w="1455" w:type="dxa"/>
          </w:tcPr>
          <w:p w14:paraId="5BBA4A1C" w14:textId="120FFE82"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E775D8">
              <w:rPr>
                <w:rFonts w:ascii="Arial" w:eastAsia="Arial" w:hAnsi="Arial" w:cs="Arial"/>
                <w:sz w:val="20"/>
                <w:szCs w:val="20"/>
              </w:rPr>
              <w:t>6</w:t>
            </w:r>
            <w:r>
              <w:rPr>
                <w:rFonts w:ascii="Arial" w:eastAsia="Arial" w:hAnsi="Arial" w:cs="Arial"/>
                <w:sz w:val="20"/>
                <w:szCs w:val="20"/>
              </w:rPr>
              <w:t>.3</w:t>
            </w:r>
          </w:p>
        </w:tc>
        <w:tc>
          <w:tcPr>
            <w:tcW w:w="1659" w:type="dxa"/>
          </w:tcPr>
          <w:p w14:paraId="14B9F26F" w14:textId="65AC5074" w:rsidR="003A5239" w:rsidRDefault="004D5DF2" w:rsidP="002D7573">
            <w:pPr>
              <w:rPr>
                <w:rFonts w:ascii="Arial" w:eastAsia="Arial" w:hAnsi="Arial" w:cs="Arial"/>
                <w:sz w:val="20"/>
                <w:szCs w:val="20"/>
              </w:rPr>
            </w:pPr>
            <w:r w:rsidRPr="004D5DF2">
              <w:rPr>
                <w:rFonts w:ascii="Arial" w:eastAsia="Arial" w:hAnsi="Arial" w:cs="Arial"/>
                <w:sz w:val="20"/>
                <w:szCs w:val="20"/>
              </w:rPr>
              <w:t>Atomicidad del borrado</w:t>
            </w:r>
          </w:p>
        </w:tc>
        <w:tc>
          <w:tcPr>
            <w:tcW w:w="6501" w:type="dxa"/>
          </w:tcPr>
          <w:p w14:paraId="3C965322" w14:textId="0A0E79B8" w:rsidR="003A5239" w:rsidRPr="003A5239" w:rsidRDefault="004D5DF2">
            <w:pPr>
              <w:rPr>
                <w:rFonts w:ascii="Arial" w:eastAsia="Arial" w:hAnsi="Arial" w:cs="Arial"/>
                <w:i/>
                <w:iCs/>
                <w:sz w:val="20"/>
                <w:szCs w:val="20"/>
              </w:rPr>
            </w:pPr>
            <w:r w:rsidRPr="004D5DF2">
              <w:rPr>
                <w:rFonts w:ascii="Arial" w:eastAsia="Arial" w:hAnsi="Arial" w:cs="Arial"/>
                <w:i/>
                <w:iCs/>
                <w:sz w:val="20"/>
                <w:szCs w:val="20"/>
              </w:rPr>
              <w:t>La eliminación del mensaje y de sus republicaciones conforma una única transacción: no puede quedar una republicación apuntando a un mensaje inexistente. Deriva de RNF23.</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B" w14:textId="77777777" w:rsidTr="00E57432">
        <w:trPr>
          <w:trHeight w:val="320"/>
        </w:trPr>
        <w:tc>
          <w:tcPr>
            <w:tcW w:w="1695" w:type="dxa"/>
            <w:tcBorders>
              <w:left w:val="single" w:sz="4" w:space="0" w:color="000000"/>
              <w:bottom w:val="single" w:sz="4" w:space="0" w:color="auto"/>
            </w:tcBorders>
            <w:vAlign w:val="center"/>
          </w:tcPr>
          <w:p w14:paraId="2DE39A39" w14:textId="2CFF9791" w:rsidR="005937A5" w:rsidRDefault="00655531">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w:t>
            </w:r>
            <w:r w:rsidR="004D5DF2">
              <w:rPr>
                <w:rFonts w:ascii="Arial" w:eastAsia="Arial" w:hAnsi="Arial" w:cs="Arial"/>
                <w:sz w:val="20"/>
                <w:szCs w:val="20"/>
              </w:rPr>
              <w:t>6</w:t>
            </w:r>
            <w:r w:rsidR="008B00BB">
              <w:rPr>
                <w:rFonts w:ascii="Arial" w:eastAsia="Arial" w:hAnsi="Arial" w:cs="Arial"/>
                <w:sz w:val="20"/>
                <w:szCs w:val="20"/>
              </w:rPr>
              <w:t>.1</w:t>
            </w:r>
          </w:p>
        </w:tc>
        <w:tc>
          <w:tcPr>
            <w:tcW w:w="8100" w:type="dxa"/>
            <w:tcBorders>
              <w:left w:val="single" w:sz="4" w:space="0" w:color="000000"/>
              <w:bottom w:val="single" w:sz="4" w:space="0" w:color="auto"/>
              <w:right w:val="single" w:sz="4" w:space="0" w:color="000000"/>
            </w:tcBorders>
            <w:vAlign w:val="center"/>
          </w:tcPr>
          <w:p w14:paraId="2DE39A3A" w14:textId="0BA4174B" w:rsidR="005937A5" w:rsidRDefault="00BA56C0">
            <w:pPr>
              <w:rPr>
                <w:rFonts w:ascii="Arial" w:eastAsia="Arial" w:hAnsi="Arial" w:cs="Arial"/>
                <w:sz w:val="20"/>
                <w:szCs w:val="20"/>
              </w:rPr>
            </w:pPr>
            <w:r w:rsidRPr="00BA56C0">
              <w:rPr>
                <w:rFonts w:ascii="Arial" w:eastAsia="Arial" w:hAnsi="Arial" w:cs="Arial"/>
                <w:sz w:val="20"/>
                <w:szCs w:val="20"/>
              </w:rPr>
              <w:t>El borrado es físico, no lógico. El enunciado no pide papelera ni recuperación. Una etiqueta que queda sin mensajes asociados permanece registrada, pero deja de aparecer en los temas del momento por no tener apariciones en la ventana de n días.</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8A45" w14:textId="77777777" w:rsidR="003C495F" w:rsidRDefault="003C495F">
      <w:r>
        <w:separator/>
      </w:r>
    </w:p>
  </w:endnote>
  <w:endnote w:type="continuationSeparator" w:id="0">
    <w:p w14:paraId="0518B2E7" w14:textId="77777777" w:rsidR="003C495F" w:rsidRDefault="003C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8B72D4-AE56-4668-B491-8D7CB2CC0C3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9D9618-743B-4F09-9A63-F777F4A16D8E}"/>
  </w:font>
  <w:font w:name="Cambria">
    <w:panose1 w:val="02040503050406030204"/>
    <w:charset w:val="00"/>
    <w:family w:val="roman"/>
    <w:pitch w:val="variable"/>
    <w:sig w:usb0="E00006FF" w:usb1="420024FF" w:usb2="02000000" w:usb3="00000000" w:csb0="0000019F" w:csb1="00000000"/>
    <w:embedRegular r:id="rId3" w:fontKey="{5FC32C89-BDF2-4024-B5F6-CD31BBDC88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9F36" w14:textId="77777777" w:rsidR="003C495F" w:rsidRDefault="003C495F">
      <w:r>
        <w:separator/>
      </w:r>
    </w:p>
  </w:footnote>
  <w:footnote w:type="continuationSeparator" w:id="0">
    <w:p w14:paraId="75881B97" w14:textId="77777777" w:rsidR="003C495F" w:rsidRDefault="003C4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27CAE050"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w:t>
          </w:r>
          <w:r w:rsidR="00637344">
            <w:rPr>
              <w:rFonts w:ascii="Arial" w:eastAsia="Arial" w:hAnsi="Arial" w:cs="Arial"/>
              <w:color w:val="000000"/>
              <w:sz w:val="20"/>
              <w:szCs w:val="20"/>
            </w:rPr>
            <w:t>6</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21E56CDA"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sidR="00637344">
            <w:rPr>
              <w:rFonts w:ascii="Arial" w:eastAsia="Arial" w:hAnsi="Arial" w:cs="Arial"/>
              <w:b/>
              <w:bCs/>
              <w:i/>
              <w:iCs/>
              <w:color w:val="000000"/>
              <w:sz w:val="20"/>
              <w:szCs w:val="20"/>
            </w:rPr>
            <w:t>Borrar Mensaje Propio</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055A94"/>
    <w:rsid w:val="000D19A5"/>
    <w:rsid w:val="00123AFE"/>
    <w:rsid w:val="001930DE"/>
    <w:rsid w:val="00235674"/>
    <w:rsid w:val="002C01C9"/>
    <w:rsid w:val="002D7573"/>
    <w:rsid w:val="002E450D"/>
    <w:rsid w:val="00320589"/>
    <w:rsid w:val="00374FAF"/>
    <w:rsid w:val="003A5239"/>
    <w:rsid w:val="003C495F"/>
    <w:rsid w:val="00446A01"/>
    <w:rsid w:val="004D21F8"/>
    <w:rsid w:val="004D5DF2"/>
    <w:rsid w:val="00583656"/>
    <w:rsid w:val="005937A5"/>
    <w:rsid w:val="005A11E4"/>
    <w:rsid w:val="005B6B96"/>
    <w:rsid w:val="005F067B"/>
    <w:rsid w:val="00637344"/>
    <w:rsid w:val="00655531"/>
    <w:rsid w:val="00674B43"/>
    <w:rsid w:val="006A4F50"/>
    <w:rsid w:val="00790F45"/>
    <w:rsid w:val="007A2C7C"/>
    <w:rsid w:val="007A47D3"/>
    <w:rsid w:val="007F35C5"/>
    <w:rsid w:val="00813FB8"/>
    <w:rsid w:val="008B00BB"/>
    <w:rsid w:val="00943685"/>
    <w:rsid w:val="009A24BD"/>
    <w:rsid w:val="009C037B"/>
    <w:rsid w:val="009C2593"/>
    <w:rsid w:val="009F64EE"/>
    <w:rsid w:val="00A963FD"/>
    <w:rsid w:val="00B807D9"/>
    <w:rsid w:val="00BA56C0"/>
    <w:rsid w:val="00CB660D"/>
    <w:rsid w:val="00D9406C"/>
    <w:rsid w:val="00DF323A"/>
    <w:rsid w:val="00E00FFA"/>
    <w:rsid w:val="00E13C8A"/>
    <w:rsid w:val="00E4790F"/>
    <w:rsid w:val="00E57432"/>
    <w:rsid w:val="00E775D8"/>
    <w:rsid w:val="00F17794"/>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446</Words>
  <Characters>2457</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35</cp:revision>
  <dcterms:created xsi:type="dcterms:W3CDTF">2026-09-13T13:59:00Z</dcterms:created>
  <dcterms:modified xsi:type="dcterms:W3CDTF">2026-09-14T19:35:00Z</dcterms:modified>
</cp:coreProperties>
</file>