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951CD" w14:textId="77777777" w:rsidR="007F1772" w:rsidRPr="00060D44" w:rsidRDefault="007F1772" w:rsidP="007F1772">
      <w:pPr>
        <w:rPr>
          <w:sz w:val="20"/>
          <w:szCs w:val="20"/>
        </w:rPr>
      </w:pPr>
      <w:bookmarkStart w:id="0" w:name="_GoBack"/>
      <w:bookmarkEnd w:id="0"/>
      <w:r w:rsidRPr="003B0B7C">
        <w:rPr>
          <w:b/>
        </w:rPr>
        <w:t>FAQ</w:t>
      </w:r>
      <w:r>
        <w:rPr>
          <w:b/>
        </w:rPr>
        <w:t xml:space="preserve"> Page Content</w:t>
      </w:r>
      <w:r w:rsidRPr="003B0B7C">
        <w:rPr>
          <w:b/>
        </w:rPr>
        <w:t>:</w:t>
      </w:r>
      <w:r>
        <w:rPr>
          <w:b/>
        </w:rPr>
        <w:br/>
      </w:r>
      <w:r w:rsidRPr="00060D44">
        <w:rPr>
          <w:b/>
          <w:sz w:val="20"/>
          <w:szCs w:val="20"/>
        </w:rPr>
        <w:t>NOTE:</w:t>
      </w:r>
      <w:r w:rsidRPr="00060D44">
        <w:rPr>
          <w:sz w:val="20"/>
          <w:szCs w:val="20"/>
        </w:rPr>
        <w:t xml:space="preserve"> The FAQ page is created using the </w:t>
      </w:r>
      <w:r>
        <w:rPr>
          <w:sz w:val="20"/>
          <w:szCs w:val="20"/>
        </w:rPr>
        <w:t>Drupal contrib. module FAQ.</w:t>
      </w:r>
      <w:r w:rsidRPr="00060D44">
        <w:rPr>
          <w:sz w:val="20"/>
          <w:szCs w:val="20"/>
        </w:rPr>
        <w:br/>
      </w:r>
      <w:r>
        <w:rPr>
          <w:sz w:val="20"/>
          <w:szCs w:val="20"/>
        </w:rPr>
        <w:br/>
      </w:r>
      <w:r w:rsidRPr="00060D44">
        <w:rPr>
          <w:sz w:val="20"/>
          <w:szCs w:val="20"/>
        </w:rPr>
        <w:t>Q: What games and game systems do you sell?</w:t>
      </w:r>
      <w:r w:rsidRPr="00060D44">
        <w:rPr>
          <w:sz w:val="20"/>
          <w:szCs w:val="20"/>
        </w:rPr>
        <w:br/>
        <w:t>A:  We accept the following games and game systems:</w:t>
      </w:r>
      <w:r w:rsidRPr="00060D44">
        <w:rPr>
          <w:sz w:val="20"/>
          <w:szCs w:val="20"/>
        </w:rPr>
        <w:br/>
        <w:t xml:space="preserve">Microsoft </w:t>
      </w:r>
      <w:proofErr w:type="spellStart"/>
      <w:r w:rsidRPr="00060D44">
        <w:rPr>
          <w:sz w:val="20"/>
          <w:szCs w:val="20"/>
        </w:rPr>
        <w:t>X</w:t>
      </w:r>
      <w:r>
        <w:rPr>
          <w:sz w:val="20"/>
          <w:szCs w:val="20"/>
        </w:rPr>
        <w:t>B</w:t>
      </w:r>
      <w:r w:rsidRPr="00060D44">
        <w:rPr>
          <w:sz w:val="20"/>
          <w:szCs w:val="20"/>
        </w:rPr>
        <w:t>ox</w:t>
      </w:r>
      <w:proofErr w:type="spellEnd"/>
      <w:r w:rsidRPr="00060D44">
        <w:rPr>
          <w:sz w:val="20"/>
          <w:szCs w:val="20"/>
        </w:rPr>
        <w:t xml:space="preserve"> One</w:t>
      </w:r>
      <w:r w:rsidRPr="00060D44">
        <w:rPr>
          <w:sz w:val="20"/>
          <w:szCs w:val="20"/>
        </w:rPr>
        <w:br/>
        <w:t xml:space="preserve">Microsoft </w:t>
      </w:r>
      <w:proofErr w:type="spellStart"/>
      <w:r w:rsidRPr="00060D44">
        <w:rPr>
          <w:sz w:val="20"/>
          <w:szCs w:val="20"/>
        </w:rPr>
        <w:t>X</w:t>
      </w:r>
      <w:r>
        <w:rPr>
          <w:sz w:val="20"/>
          <w:szCs w:val="20"/>
        </w:rPr>
        <w:t>B</w:t>
      </w:r>
      <w:r w:rsidRPr="00060D44">
        <w:rPr>
          <w:sz w:val="20"/>
          <w:szCs w:val="20"/>
        </w:rPr>
        <w:t>ox</w:t>
      </w:r>
      <w:proofErr w:type="spellEnd"/>
      <w:r w:rsidRPr="00060D44">
        <w:rPr>
          <w:sz w:val="20"/>
          <w:szCs w:val="20"/>
        </w:rPr>
        <w:t xml:space="preserve"> 3560</w:t>
      </w:r>
      <w:r w:rsidRPr="00060D44">
        <w:rPr>
          <w:sz w:val="20"/>
          <w:szCs w:val="20"/>
        </w:rPr>
        <w:br/>
        <w:t>Nintendo 3D</w:t>
      </w:r>
      <w:r>
        <w:rPr>
          <w:sz w:val="20"/>
          <w:szCs w:val="20"/>
        </w:rPr>
        <w:t>S</w:t>
      </w:r>
      <w:r w:rsidRPr="00060D44">
        <w:rPr>
          <w:sz w:val="20"/>
          <w:szCs w:val="20"/>
        </w:rPr>
        <w:t xml:space="preserve"> XL</w:t>
      </w:r>
      <w:r w:rsidRPr="00060D44">
        <w:rPr>
          <w:sz w:val="20"/>
          <w:szCs w:val="20"/>
        </w:rPr>
        <w:br/>
        <w:t>Nintendo Wii</w:t>
      </w:r>
      <w:r w:rsidRPr="00060D44">
        <w:rPr>
          <w:sz w:val="20"/>
          <w:szCs w:val="20"/>
        </w:rPr>
        <w:br/>
        <w:t>Nintendo Wii U</w:t>
      </w:r>
      <w:r w:rsidRPr="00060D44">
        <w:rPr>
          <w:sz w:val="20"/>
          <w:szCs w:val="20"/>
        </w:rPr>
        <w:br/>
        <w:t>Sony Play</w:t>
      </w:r>
      <w:r>
        <w:rPr>
          <w:sz w:val="20"/>
          <w:szCs w:val="20"/>
        </w:rPr>
        <w:t>S</w:t>
      </w:r>
      <w:r w:rsidRPr="00060D44">
        <w:rPr>
          <w:sz w:val="20"/>
          <w:szCs w:val="20"/>
        </w:rPr>
        <w:t>tation 3</w:t>
      </w:r>
      <w:r w:rsidRPr="00060D44">
        <w:rPr>
          <w:sz w:val="20"/>
          <w:szCs w:val="20"/>
        </w:rPr>
        <w:br/>
        <w:t>Sony Play</w:t>
      </w:r>
      <w:r>
        <w:rPr>
          <w:sz w:val="20"/>
          <w:szCs w:val="20"/>
        </w:rPr>
        <w:t>S</w:t>
      </w:r>
      <w:r w:rsidRPr="00060D44">
        <w:rPr>
          <w:sz w:val="20"/>
          <w:szCs w:val="20"/>
        </w:rPr>
        <w:t>tation 4</w:t>
      </w:r>
      <w:r w:rsidRPr="00060D44">
        <w:rPr>
          <w:sz w:val="20"/>
          <w:szCs w:val="20"/>
        </w:rPr>
        <w:br/>
        <w:t>Sony Play</w:t>
      </w:r>
      <w:r>
        <w:rPr>
          <w:sz w:val="20"/>
          <w:szCs w:val="20"/>
        </w:rPr>
        <w:t>S</w:t>
      </w:r>
      <w:r w:rsidRPr="00060D44">
        <w:rPr>
          <w:sz w:val="20"/>
          <w:szCs w:val="20"/>
        </w:rPr>
        <w:t>tation Vita (Wi-Fi)</w:t>
      </w:r>
    </w:p>
    <w:p w14:paraId="25142215" w14:textId="77777777" w:rsidR="007F1772" w:rsidRPr="00060D44" w:rsidRDefault="007F1772" w:rsidP="007F1772">
      <w:pPr>
        <w:rPr>
          <w:sz w:val="20"/>
          <w:szCs w:val="20"/>
        </w:rPr>
      </w:pPr>
      <w:r w:rsidRPr="00060D44">
        <w:rPr>
          <w:sz w:val="20"/>
          <w:szCs w:val="20"/>
        </w:rPr>
        <w:t>Q: How do I donate games and games systems to you?</w:t>
      </w:r>
      <w:r w:rsidRPr="00060D44">
        <w:rPr>
          <w:sz w:val="20"/>
          <w:szCs w:val="20"/>
        </w:rPr>
        <w:br/>
        <w:t xml:space="preserve">A: We have a contact us form on the website. Fill it out and list the games and game systems and their condition.  We will contact you and arrange the best method to send us your </w:t>
      </w:r>
      <w:r>
        <w:rPr>
          <w:sz w:val="20"/>
          <w:szCs w:val="20"/>
        </w:rPr>
        <w:t>equipment</w:t>
      </w:r>
    </w:p>
    <w:p w14:paraId="106C35CE" w14:textId="77777777" w:rsidR="007F1772" w:rsidRPr="00060D44" w:rsidRDefault="007F1772" w:rsidP="007F1772">
      <w:pPr>
        <w:rPr>
          <w:sz w:val="20"/>
          <w:szCs w:val="20"/>
        </w:rPr>
      </w:pPr>
      <w:r w:rsidRPr="00060D44">
        <w:rPr>
          <w:sz w:val="20"/>
          <w:szCs w:val="20"/>
        </w:rPr>
        <w:t>Q: Will I get a tax credit for game and game system donations?</w:t>
      </w:r>
      <w:r w:rsidRPr="00060D44">
        <w:rPr>
          <w:sz w:val="20"/>
          <w:szCs w:val="20"/>
        </w:rPr>
        <w:br/>
        <w:t xml:space="preserve">A: If we were a </w:t>
      </w:r>
      <w:r>
        <w:rPr>
          <w:sz w:val="20"/>
          <w:szCs w:val="20"/>
        </w:rPr>
        <w:t>legitimate</w:t>
      </w:r>
      <w:r w:rsidRPr="00060D44">
        <w:rPr>
          <w:sz w:val="20"/>
          <w:szCs w:val="20"/>
        </w:rPr>
        <w:t xml:space="preserve"> company yes. But we are actually a test case for IT 320 Introduction to CMS, so the answer is no.</w:t>
      </w:r>
    </w:p>
    <w:p w14:paraId="2258DFD4" w14:textId="77777777" w:rsidR="007F1772" w:rsidRPr="00060D44" w:rsidRDefault="007F1772" w:rsidP="007F1772">
      <w:pPr>
        <w:rPr>
          <w:sz w:val="20"/>
          <w:szCs w:val="20"/>
        </w:rPr>
      </w:pPr>
      <w:r w:rsidRPr="00060D44">
        <w:rPr>
          <w:sz w:val="20"/>
          <w:szCs w:val="20"/>
        </w:rPr>
        <w:t>Q: What charity do you support?</w:t>
      </w:r>
      <w:r w:rsidRPr="00060D44">
        <w:rPr>
          <w:sz w:val="20"/>
          <w:szCs w:val="20"/>
        </w:rPr>
        <w:br/>
        <w:t>A:  Wildlife Rescue of Austin Texas:</w:t>
      </w:r>
      <w:r w:rsidRPr="00060D44">
        <w:rPr>
          <w:sz w:val="20"/>
          <w:szCs w:val="20"/>
        </w:rPr>
        <w:br/>
        <w:t>http://www.austinwildliferescue.org/</w:t>
      </w:r>
    </w:p>
    <w:p w14:paraId="468F8023" w14:textId="77777777" w:rsidR="007F1772" w:rsidRPr="00060D44" w:rsidRDefault="007F1772" w:rsidP="007F1772">
      <w:pPr>
        <w:rPr>
          <w:sz w:val="20"/>
          <w:szCs w:val="20"/>
        </w:rPr>
      </w:pPr>
      <w:r w:rsidRPr="00060D44">
        <w:rPr>
          <w:sz w:val="20"/>
          <w:szCs w:val="20"/>
        </w:rPr>
        <w:t>Q: Can I donate game system parts?</w:t>
      </w:r>
      <w:r w:rsidRPr="00060D44">
        <w:rPr>
          <w:sz w:val="20"/>
          <w:szCs w:val="20"/>
        </w:rPr>
        <w:br/>
        <w:t>A: No, we only accept working games and complete game systems for donation. You can list your game system parts on our customer resale page. You must be a registered user to post games, game systems, and parts on our website.</w:t>
      </w:r>
    </w:p>
    <w:p w14:paraId="0A339A6E" w14:textId="77777777" w:rsidR="007F1772" w:rsidRPr="00060D44" w:rsidRDefault="007F1772" w:rsidP="007F1772">
      <w:pPr>
        <w:rPr>
          <w:sz w:val="20"/>
          <w:szCs w:val="20"/>
        </w:rPr>
      </w:pPr>
      <w:r w:rsidRPr="00060D44">
        <w:rPr>
          <w:sz w:val="20"/>
          <w:szCs w:val="20"/>
        </w:rPr>
        <w:t>Q: Are you Guys Legit?</w:t>
      </w:r>
      <w:r w:rsidRPr="00060D44">
        <w:rPr>
          <w:sz w:val="20"/>
          <w:szCs w:val="20"/>
        </w:rPr>
        <w:br/>
        <w:t>A: Of course not.</w:t>
      </w:r>
    </w:p>
    <w:p w14:paraId="78B82E06" w14:textId="77777777" w:rsidR="007F1772" w:rsidRPr="00060D44" w:rsidRDefault="007F1772" w:rsidP="007F1772">
      <w:pPr>
        <w:rPr>
          <w:sz w:val="20"/>
          <w:szCs w:val="20"/>
        </w:rPr>
      </w:pPr>
      <w:r w:rsidRPr="00060D44">
        <w:rPr>
          <w:sz w:val="20"/>
          <w:szCs w:val="20"/>
        </w:rPr>
        <w:t>Q: How Can I sell video games to you if I live outside of Austin TX?</w:t>
      </w:r>
      <w:r w:rsidRPr="00060D44">
        <w:rPr>
          <w:sz w:val="20"/>
          <w:szCs w:val="20"/>
        </w:rPr>
        <w:br/>
        <w:t>A: You can't. We only accept donations from within 100 miles of Austin Texas.</w:t>
      </w:r>
    </w:p>
    <w:p w14:paraId="4CCA81A2" w14:textId="77777777" w:rsidR="00663D4C" w:rsidRDefault="00663D4C"/>
    <w:sectPr w:rsidR="00663D4C" w:rsidSect="00663D4C">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914E0" w14:textId="77777777" w:rsidR="007F1772" w:rsidRDefault="007F1772" w:rsidP="007F1772">
      <w:pPr>
        <w:spacing w:after="0" w:line="240" w:lineRule="auto"/>
      </w:pPr>
      <w:r>
        <w:separator/>
      </w:r>
    </w:p>
  </w:endnote>
  <w:endnote w:type="continuationSeparator" w:id="0">
    <w:p w14:paraId="591E9A35" w14:textId="77777777" w:rsidR="007F1772" w:rsidRDefault="007F1772" w:rsidP="007F1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DBFB99" w14:textId="77777777" w:rsidR="007F1772" w:rsidRDefault="007F1772" w:rsidP="007F1772">
      <w:pPr>
        <w:spacing w:after="0" w:line="240" w:lineRule="auto"/>
      </w:pPr>
      <w:r>
        <w:separator/>
      </w:r>
    </w:p>
  </w:footnote>
  <w:footnote w:type="continuationSeparator" w:id="0">
    <w:p w14:paraId="6035D4E8" w14:textId="77777777" w:rsidR="007F1772" w:rsidRDefault="007F1772" w:rsidP="007F177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44FEB4" w14:textId="77777777" w:rsidR="007F1772" w:rsidRDefault="007F1772">
    <w:pPr>
      <w:pStyle w:val="Header"/>
    </w:pPr>
    <w:r>
      <w:t xml:space="preserve">FAQ </w:t>
    </w:r>
    <w:r w:rsidR="00EC1A36">
      <w:t xml:space="preserve">Page </w:t>
    </w:r>
    <w:r>
      <w:t>Content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doNotLeaveBackslashAlone/>
    <w:ulTrailSpace/>
    <w:doNotExpandShiftReturn/>
    <w:usePrinterMetrics/>
    <w:doNotSuppressParagraphBorders/>
    <w:footnoteLayoutLikeWW8/>
    <w:shapeLayoutLikeWW8/>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
  <w:rsids>
    <w:rsidRoot w:val="007F1772"/>
    <w:rsid w:val="00663D4C"/>
    <w:rsid w:val="007064D6"/>
    <w:rsid w:val="007F1772"/>
    <w:rsid w:val="00EC1A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405C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772"/>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772"/>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1772"/>
    <w:rPr>
      <w:rFonts w:eastAsiaTheme="minorHAnsi"/>
      <w:sz w:val="22"/>
      <w:szCs w:val="22"/>
    </w:rPr>
  </w:style>
  <w:style w:type="paragraph" w:styleId="Footer">
    <w:name w:val="footer"/>
    <w:basedOn w:val="Normal"/>
    <w:link w:val="FooterChar"/>
    <w:uiPriority w:val="99"/>
    <w:unhideWhenUsed/>
    <w:rsid w:val="007F1772"/>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1772"/>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772"/>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772"/>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1772"/>
    <w:rPr>
      <w:rFonts w:eastAsiaTheme="minorHAnsi"/>
      <w:sz w:val="22"/>
      <w:szCs w:val="22"/>
    </w:rPr>
  </w:style>
  <w:style w:type="paragraph" w:styleId="Footer">
    <w:name w:val="footer"/>
    <w:basedOn w:val="Normal"/>
    <w:link w:val="FooterChar"/>
    <w:uiPriority w:val="99"/>
    <w:unhideWhenUsed/>
    <w:rsid w:val="007F1772"/>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1772"/>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1122</Characters>
  <Application>Microsoft Macintosh Word</Application>
  <DocSecurity>0</DocSecurity>
  <Lines>9</Lines>
  <Paragraphs>2</Paragraphs>
  <ScaleCrop>false</ScaleCrop>
  <Company/>
  <LinksUpToDate>false</LinksUpToDate>
  <CharactersWithSpaces>1316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Chase</dc:creator>
  <cp:keywords/>
  <dc:description/>
  <cp:lastModifiedBy>Michael H Chase</cp:lastModifiedBy>
  <cp:revision>2</cp:revision>
  <dcterms:created xsi:type="dcterms:W3CDTF">2019-12-21T01:53:00Z</dcterms:created>
  <dcterms:modified xsi:type="dcterms:W3CDTF">2019-12-21T01:53:00Z</dcterms:modified>
</cp:coreProperties>
</file>