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419858" w14:textId="77777777" w:rsidR="00004566" w:rsidRPr="00CA0AE8" w:rsidRDefault="00004566" w:rsidP="00004566">
      <w:pPr>
        <w:rPr>
          <w:b/>
          <w:bCs/>
          <w:sz w:val="48"/>
          <w:szCs w:val="48"/>
        </w:rPr>
      </w:pPr>
      <w:r w:rsidRPr="00CA0AE8">
        <w:rPr>
          <w:b/>
          <w:bCs/>
          <w:sz w:val="48"/>
          <w:szCs w:val="48"/>
        </w:rPr>
        <w:t>Enhancing Runway and Taxiway Management System</w:t>
      </w:r>
    </w:p>
    <w:p w14:paraId="237FEE5E" w14:textId="1E3CBFA9" w:rsidR="00004566" w:rsidRPr="00004566" w:rsidRDefault="00004566" w:rsidP="00004566">
      <w:r w:rsidRPr="00CA0AE8">
        <w:rPr>
          <w:b/>
          <w:bCs/>
          <w:sz w:val="48"/>
          <w:szCs w:val="48"/>
        </w:rPr>
        <w:t>Representation of the solution through a 3-D Model</w:t>
      </w:r>
      <w:r>
        <w:rPr>
          <w:b/>
          <w:bCs/>
        </w:rPr>
        <w:t xml:space="preserve">  </w:t>
      </w:r>
      <w:r w:rsidR="00000000">
        <w:pict w14:anchorId="61A05C18">
          <v:rect id="_x0000_i1025" style="width:0;height:1.5pt" o:hralign="center" o:hrstd="t" o:hr="t" fillcolor="#a0a0a0" stroked="f"/>
        </w:pict>
      </w:r>
    </w:p>
    <w:p w14:paraId="7DE83E7F" w14:textId="77777777" w:rsidR="00004566" w:rsidRPr="00CA0AE8" w:rsidRDefault="00004566" w:rsidP="00004566">
      <w:pPr>
        <w:rPr>
          <w:sz w:val="40"/>
          <w:szCs w:val="40"/>
        </w:rPr>
      </w:pPr>
      <w:r w:rsidRPr="00CA0AE8">
        <w:rPr>
          <w:b/>
          <w:bCs/>
          <w:sz w:val="40"/>
          <w:szCs w:val="40"/>
        </w:rPr>
        <w:t>Smart Runway and Taxiway Management System</w:t>
      </w:r>
    </w:p>
    <w:p w14:paraId="51B290BC" w14:textId="77777777" w:rsidR="00004566" w:rsidRDefault="00004566" w:rsidP="00004566">
      <w:pPr>
        <w:rPr>
          <w:b/>
          <w:bCs/>
          <w:sz w:val="40"/>
          <w:szCs w:val="40"/>
        </w:rPr>
      </w:pPr>
      <w:r w:rsidRPr="00CA0AE8">
        <w:rPr>
          <w:b/>
          <w:bCs/>
          <w:sz w:val="40"/>
          <w:szCs w:val="40"/>
        </w:rPr>
        <w:t>Bio File and Case Study Report</w:t>
      </w:r>
    </w:p>
    <w:p w14:paraId="472A2524" w14:textId="77777777" w:rsidR="00CA0AE8" w:rsidRPr="00CA0AE8" w:rsidRDefault="00CA0AE8" w:rsidP="00004566">
      <w:pPr>
        <w:rPr>
          <w:sz w:val="40"/>
          <w:szCs w:val="40"/>
        </w:rPr>
      </w:pPr>
    </w:p>
    <w:p w14:paraId="4CBBA824" w14:textId="28491EF2" w:rsidR="00CA0AE8" w:rsidRPr="00CA0AE8" w:rsidRDefault="00FB352B" w:rsidP="00004566">
      <w:pPr>
        <w:rPr>
          <w:i/>
          <w:iCs/>
          <w:sz w:val="32"/>
          <w:szCs w:val="32"/>
        </w:rPr>
      </w:pPr>
      <w:r>
        <w:rPr>
          <w:i/>
          <w:iCs/>
          <w:sz w:val="32"/>
          <w:szCs w:val="32"/>
        </w:rPr>
        <w:t>T</w:t>
      </w:r>
      <w:r w:rsidR="00004566" w:rsidRPr="00CA0AE8">
        <w:rPr>
          <w:i/>
          <w:iCs/>
          <w:sz w:val="32"/>
          <w:szCs w:val="32"/>
        </w:rPr>
        <w:t>e</w:t>
      </w:r>
      <w:r>
        <w:rPr>
          <w:i/>
          <w:iCs/>
          <w:sz w:val="32"/>
          <w:szCs w:val="32"/>
        </w:rPr>
        <w:t>am Rockerz:</w:t>
      </w:r>
      <w:r w:rsidR="00004566" w:rsidRPr="00CA0AE8">
        <w:rPr>
          <w:sz w:val="32"/>
          <w:szCs w:val="32"/>
        </w:rPr>
        <w:br/>
      </w:r>
      <w:r w:rsidR="00004566" w:rsidRPr="00CA0AE8">
        <w:rPr>
          <w:i/>
          <w:iCs/>
          <w:sz w:val="32"/>
          <w:szCs w:val="32"/>
        </w:rPr>
        <w:t>Date</w:t>
      </w:r>
      <w:r>
        <w:rPr>
          <w:i/>
          <w:iCs/>
          <w:sz w:val="32"/>
          <w:szCs w:val="32"/>
        </w:rPr>
        <w:t>: 04/09/4024</w:t>
      </w:r>
    </w:p>
    <w:p w14:paraId="6AC2F101" w14:textId="77777777" w:rsidR="00004566" w:rsidRDefault="00004566" w:rsidP="00004566">
      <w:r>
        <w:rPr>
          <w:noProof/>
        </w:rPr>
        <w:drawing>
          <wp:inline distT="0" distB="0" distL="0" distR="0" wp14:anchorId="0DF2FB0D" wp14:editId="3233E49C">
            <wp:extent cx="5731510" cy="3275330"/>
            <wp:effectExtent l="0" t="0" r="2540" b="1270"/>
            <wp:docPr id="2079734946" name="Picture 2" descr="A model of an airport with airplanes and t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34946" name="Picture 2" descr="A model of an airport with airplanes and tower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inline>
        </w:drawing>
      </w:r>
    </w:p>
    <w:p w14:paraId="2B636BAE" w14:textId="34784E07" w:rsidR="00004566" w:rsidRPr="00004566" w:rsidRDefault="00004566" w:rsidP="00004566">
      <w:pPr>
        <w:jc w:val="center"/>
      </w:pPr>
      <w:r>
        <w:t>Estimated Project Image</w:t>
      </w:r>
      <w:r w:rsidR="00000000">
        <w:pict w14:anchorId="5FF9F9FB">
          <v:rect id="_x0000_i1026" style="width:0;height:1.5pt" o:hralign="center" o:hrstd="t" o:hr="t" fillcolor="#a0a0a0" stroked="f"/>
        </w:pict>
      </w:r>
    </w:p>
    <w:p w14:paraId="23090E56" w14:textId="77777777" w:rsidR="00CA0AE8" w:rsidRDefault="00CA0AE8" w:rsidP="00004566">
      <w:pPr>
        <w:rPr>
          <w:b/>
          <w:bCs/>
        </w:rPr>
      </w:pPr>
    </w:p>
    <w:p w14:paraId="6438145B" w14:textId="77777777" w:rsidR="00CA0AE8" w:rsidRDefault="00CA0AE8" w:rsidP="00004566">
      <w:pPr>
        <w:rPr>
          <w:b/>
          <w:bCs/>
        </w:rPr>
      </w:pPr>
    </w:p>
    <w:p w14:paraId="6A20CE40" w14:textId="77777777" w:rsidR="00CA0AE8" w:rsidRDefault="00CA0AE8" w:rsidP="00004566">
      <w:pPr>
        <w:rPr>
          <w:b/>
          <w:bCs/>
        </w:rPr>
      </w:pPr>
    </w:p>
    <w:p w14:paraId="0A9A8C8F" w14:textId="77777777" w:rsidR="00CA0AE8" w:rsidRDefault="00CA0AE8" w:rsidP="00004566">
      <w:pPr>
        <w:rPr>
          <w:b/>
          <w:bCs/>
        </w:rPr>
      </w:pPr>
    </w:p>
    <w:p w14:paraId="2026C0D0" w14:textId="0D5752F0" w:rsidR="00004566" w:rsidRPr="00015C62" w:rsidRDefault="00004566" w:rsidP="00004566">
      <w:pPr>
        <w:rPr>
          <w:sz w:val="48"/>
          <w:szCs w:val="48"/>
          <w:u w:val="single"/>
        </w:rPr>
      </w:pPr>
      <w:r w:rsidRPr="00015C62">
        <w:rPr>
          <w:b/>
          <w:bCs/>
          <w:sz w:val="48"/>
          <w:szCs w:val="48"/>
          <w:u w:val="single"/>
        </w:rPr>
        <w:lastRenderedPageBreak/>
        <w:t>Table of Contents</w:t>
      </w:r>
      <w:r w:rsidR="00015C62">
        <w:rPr>
          <w:b/>
          <w:bCs/>
          <w:sz w:val="48"/>
          <w:szCs w:val="48"/>
          <w:u w:val="single"/>
        </w:rPr>
        <w:t>:</w:t>
      </w:r>
    </w:p>
    <w:p w14:paraId="3411E4DD" w14:textId="77777777" w:rsidR="00015C62" w:rsidRDefault="00004566" w:rsidP="00015C62">
      <w:pPr>
        <w:numPr>
          <w:ilvl w:val="0"/>
          <w:numId w:val="19"/>
        </w:numPr>
        <w:spacing w:line="360" w:lineRule="auto"/>
        <w:jc w:val="both"/>
        <w:rPr>
          <w:b/>
          <w:bCs/>
          <w:sz w:val="24"/>
          <w:szCs w:val="24"/>
        </w:rPr>
      </w:pPr>
      <w:r w:rsidRPr="00CA0AE8">
        <w:rPr>
          <w:b/>
          <w:bCs/>
          <w:sz w:val="24"/>
          <w:szCs w:val="24"/>
        </w:rPr>
        <w:t>Introduction</w:t>
      </w:r>
    </w:p>
    <w:p w14:paraId="1A61507C" w14:textId="32244257" w:rsidR="00004566" w:rsidRPr="00015C62" w:rsidRDefault="00004566" w:rsidP="00015C62">
      <w:pPr>
        <w:numPr>
          <w:ilvl w:val="0"/>
          <w:numId w:val="19"/>
        </w:numPr>
        <w:spacing w:line="360" w:lineRule="auto"/>
        <w:jc w:val="both"/>
        <w:rPr>
          <w:b/>
          <w:bCs/>
          <w:sz w:val="24"/>
          <w:szCs w:val="24"/>
        </w:rPr>
      </w:pPr>
      <w:r w:rsidRPr="00015C62">
        <w:rPr>
          <w:b/>
          <w:bCs/>
          <w:sz w:val="24"/>
          <w:szCs w:val="24"/>
        </w:rPr>
        <w:t>Case Study Report</w:t>
      </w:r>
    </w:p>
    <w:p w14:paraId="22596171" w14:textId="77777777" w:rsidR="00004566" w:rsidRDefault="00004566" w:rsidP="00706DCC">
      <w:pPr>
        <w:numPr>
          <w:ilvl w:val="0"/>
          <w:numId w:val="19"/>
        </w:numPr>
        <w:spacing w:line="360" w:lineRule="auto"/>
        <w:jc w:val="both"/>
        <w:rPr>
          <w:b/>
          <w:bCs/>
          <w:sz w:val="24"/>
          <w:szCs w:val="24"/>
        </w:rPr>
      </w:pPr>
      <w:r w:rsidRPr="00CA0AE8">
        <w:rPr>
          <w:b/>
          <w:bCs/>
          <w:sz w:val="24"/>
          <w:szCs w:val="24"/>
        </w:rPr>
        <w:t>Model Components and Their Contributions</w:t>
      </w:r>
    </w:p>
    <w:p w14:paraId="2101CA41" w14:textId="3F7AC23E" w:rsidR="00015C62" w:rsidRPr="00015C62" w:rsidRDefault="00004566" w:rsidP="00015C62">
      <w:pPr>
        <w:pStyle w:val="ListParagraph"/>
        <w:numPr>
          <w:ilvl w:val="0"/>
          <w:numId w:val="19"/>
        </w:numPr>
        <w:spacing w:line="360" w:lineRule="auto"/>
        <w:jc w:val="both"/>
        <w:rPr>
          <w:b/>
          <w:bCs/>
          <w:sz w:val="24"/>
          <w:szCs w:val="24"/>
        </w:rPr>
      </w:pPr>
      <w:r w:rsidRPr="00706DCC">
        <w:rPr>
          <w:b/>
          <w:bCs/>
          <w:sz w:val="24"/>
          <w:szCs w:val="24"/>
        </w:rPr>
        <w:t>Problem Solution and Implementation</w:t>
      </w:r>
    </w:p>
    <w:p w14:paraId="310B3513" w14:textId="5B8FDF34" w:rsidR="00004566" w:rsidRPr="00004566" w:rsidRDefault="00004566" w:rsidP="00706DCC">
      <w:pPr>
        <w:pStyle w:val="ListParagraph"/>
        <w:numPr>
          <w:ilvl w:val="0"/>
          <w:numId w:val="19"/>
        </w:numPr>
        <w:spacing w:line="360" w:lineRule="auto"/>
        <w:jc w:val="both"/>
      </w:pPr>
      <w:r w:rsidRPr="00706DCC">
        <w:rPr>
          <w:b/>
          <w:bCs/>
          <w:sz w:val="24"/>
          <w:szCs w:val="24"/>
        </w:rPr>
        <w:t>Conclusion</w:t>
      </w:r>
    </w:p>
    <w:p w14:paraId="15FFEE59" w14:textId="34D06BE0" w:rsidR="00004566" w:rsidRDefault="00004566" w:rsidP="00004566"/>
    <w:p w14:paraId="0B2929A3" w14:textId="77777777" w:rsidR="00CA0AE8" w:rsidRDefault="00CA0AE8" w:rsidP="00004566"/>
    <w:p w14:paraId="39DD133F" w14:textId="77777777" w:rsidR="00CA0AE8" w:rsidRDefault="00CA0AE8" w:rsidP="00004566"/>
    <w:p w14:paraId="13824220" w14:textId="77777777" w:rsidR="00CA0AE8" w:rsidRDefault="00CA0AE8" w:rsidP="00004566"/>
    <w:p w14:paraId="447C1E26" w14:textId="77777777" w:rsidR="00CA0AE8" w:rsidRDefault="00CA0AE8" w:rsidP="00004566"/>
    <w:p w14:paraId="7D56BF01" w14:textId="77777777" w:rsidR="00CA0AE8" w:rsidRDefault="00CA0AE8" w:rsidP="00004566"/>
    <w:p w14:paraId="560E640B" w14:textId="77777777" w:rsidR="00CA0AE8" w:rsidRDefault="00CA0AE8" w:rsidP="00004566"/>
    <w:p w14:paraId="6717801F" w14:textId="77777777" w:rsidR="00CA0AE8" w:rsidRDefault="00CA0AE8" w:rsidP="00004566"/>
    <w:p w14:paraId="592D0C8C" w14:textId="77777777" w:rsidR="00CA0AE8" w:rsidRDefault="00CA0AE8" w:rsidP="00004566"/>
    <w:p w14:paraId="3879F9CD" w14:textId="77777777" w:rsidR="00CA0AE8" w:rsidRDefault="00CA0AE8" w:rsidP="00004566"/>
    <w:p w14:paraId="1B273146" w14:textId="77777777" w:rsidR="00CA0AE8" w:rsidRDefault="00CA0AE8" w:rsidP="00004566"/>
    <w:p w14:paraId="36C7DB43" w14:textId="77777777" w:rsidR="00CA0AE8" w:rsidRDefault="00CA0AE8" w:rsidP="00004566"/>
    <w:p w14:paraId="490AE918" w14:textId="77777777" w:rsidR="00CA0AE8" w:rsidRDefault="00CA0AE8" w:rsidP="00004566"/>
    <w:p w14:paraId="215286F7" w14:textId="77777777" w:rsidR="00CA0AE8" w:rsidRDefault="00CA0AE8" w:rsidP="00004566"/>
    <w:p w14:paraId="71D30836" w14:textId="77777777" w:rsidR="00CA0AE8" w:rsidRDefault="00CA0AE8" w:rsidP="00004566"/>
    <w:p w14:paraId="3501823F" w14:textId="77777777" w:rsidR="00CA0AE8" w:rsidRDefault="00CA0AE8" w:rsidP="00004566"/>
    <w:p w14:paraId="792D5356" w14:textId="77777777" w:rsidR="00CA0AE8" w:rsidRDefault="00CA0AE8" w:rsidP="00004566"/>
    <w:p w14:paraId="5156FD21" w14:textId="77777777" w:rsidR="00CA0AE8" w:rsidRDefault="00CA0AE8" w:rsidP="00004566"/>
    <w:p w14:paraId="7186F065" w14:textId="77777777" w:rsidR="00CA0AE8" w:rsidRDefault="00CA0AE8" w:rsidP="00004566"/>
    <w:p w14:paraId="72C9D60B" w14:textId="77777777" w:rsidR="00CA0AE8" w:rsidRDefault="00CA0AE8" w:rsidP="00004566"/>
    <w:p w14:paraId="674B83D3" w14:textId="77777777" w:rsidR="00CA0AE8" w:rsidRDefault="00CA0AE8" w:rsidP="00004566"/>
    <w:p w14:paraId="2E0C246F" w14:textId="77777777" w:rsidR="00CA0AE8" w:rsidRDefault="00CA0AE8" w:rsidP="00004566"/>
    <w:p w14:paraId="4DC95E63" w14:textId="77777777" w:rsidR="00CA0AE8" w:rsidRDefault="00CA0AE8" w:rsidP="00004566"/>
    <w:p w14:paraId="7286910B" w14:textId="77777777" w:rsidR="00CA0AE8" w:rsidRPr="00004566" w:rsidRDefault="00CA0AE8" w:rsidP="00004566"/>
    <w:p w14:paraId="16679B02" w14:textId="1E6AC63C" w:rsidR="00004566" w:rsidRPr="00CA0AE8" w:rsidRDefault="00004566" w:rsidP="00FE5172">
      <w:pPr>
        <w:pStyle w:val="ListParagraph"/>
        <w:numPr>
          <w:ilvl w:val="0"/>
          <w:numId w:val="4"/>
        </w:numPr>
        <w:rPr>
          <w:sz w:val="28"/>
          <w:szCs w:val="28"/>
          <w:u w:val="single"/>
        </w:rPr>
      </w:pPr>
      <w:r w:rsidRPr="00CA0AE8">
        <w:rPr>
          <w:b/>
          <w:bCs/>
          <w:sz w:val="28"/>
          <w:szCs w:val="28"/>
          <w:u w:val="single"/>
        </w:rPr>
        <w:t>Introduction</w:t>
      </w:r>
    </w:p>
    <w:p w14:paraId="1FB26AEE" w14:textId="183501CF" w:rsidR="00004566" w:rsidRDefault="00CA0AE8" w:rsidP="00004566">
      <w:r>
        <w:t xml:space="preserve">     </w:t>
      </w:r>
      <w:r w:rsidR="00004566" w:rsidRPr="00004566">
        <w:t xml:space="preserve">The 3D model represents an advanced airport layout designed to enhance runway and </w:t>
      </w:r>
      <w:r>
        <w:t xml:space="preserve">       </w:t>
      </w:r>
      <w:r w:rsidR="00004566" w:rsidRPr="00004566">
        <w:t>taxiway management systems using smart sensor technology and real-time data processing.</w:t>
      </w:r>
      <w:r w:rsidR="00FB352B">
        <w:t xml:space="preserve"> </w:t>
      </w:r>
    </w:p>
    <w:p w14:paraId="5A123B40" w14:textId="3BAE8992" w:rsidR="00FB352B" w:rsidRDefault="00FB352B" w:rsidP="00004566">
      <w:r>
        <w:t xml:space="preserve">Build using the BLENDER to view the 3d model you can Install Blender from here: </w:t>
      </w:r>
      <w:hyperlink r:id="rId8" w:history="1">
        <w:r w:rsidRPr="000E748E">
          <w:rPr>
            <w:rStyle w:val="Hyperlink"/>
          </w:rPr>
          <w:t>https://www.blender.org/download/</w:t>
        </w:r>
      </w:hyperlink>
    </w:p>
    <w:p w14:paraId="0C041302" w14:textId="6334B7A2" w:rsidR="00FB352B" w:rsidRDefault="00E9754E" w:rsidP="00004566">
      <w:r>
        <w:t xml:space="preserve">More Information regarding the Solution is provided in presentation.  </w:t>
      </w:r>
    </w:p>
    <w:p w14:paraId="6099D096" w14:textId="77777777" w:rsidR="00E9754E" w:rsidRDefault="00E9754E" w:rsidP="00004566"/>
    <w:p w14:paraId="3F427E17" w14:textId="77777777" w:rsidR="00CA0AE8" w:rsidRPr="00004566" w:rsidRDefault="00CA0AE8" w:rsidP="00004566"/>
    <w:p w14:paraId="5ADF2C3F" w14:textId="1825D2D1" w:rsidR="00004566" w:rsidRPr="00004566" w:rsidRDefault="00004566" w:rsidP="00004566">
      <w:r>
        <w:rPr>
          <w:noProof/>
        </w:rPr>
        <w:drawing>
          <wp:inline distT="0" distB="0" distL="0" distR="0" wp14:anchorId="7E1548BB" wp14:editId="1836A829">
            <wp:extent cx="5918887" cy="4432935"/>
            <wp:effectExtent l="0" t="0" r="5715" b="5715"/>
            <wp:docPr id="1318651443" name="Picture 1" descr="A screenshot of a computer 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51443" name="Picture 1" descr="A screenshot of a computer generated image"/>
                    <pic:cNvPicPr/>
                  </pic:nvPicPr>
                  <pic:blipFill>
                    <a:blip r:embed="rId9">
                      <a:extLst>
                        <a:ext uri="{28A0092B-C50C-407E-A947-70E740481C1C}">
                          <a14:useLocalDpi xmlns:a14="http://schemas.microsoft.com/office/drawing/2010/main" val="0"/>
                        </a:ext>
                      </a:extLst>
                    </a:blip>
                    <a:stretch>
                      <a:fillRect/>
                    </a:stretch>
                  </pic:blipFill>
                  <pic:spPr>
                    <a:xfrm>
                      <a:off x="0" y="0"/>
                      <a:ext cx="5960266" cy="4463926"/>
                    </a:xfrm>
                    <a:prstGeom prst="rect">
                      <a:avLst/>
                    </a:prstGeom>
                  </pic:spPr>
                </pic:pic>
              </a:graphicData>
            </a:graphic>
          </wp:inline>
        </w:drawing>
      </w:r>
      <w:r w:rsidR="00000000">
        <w:pict w14:anchorId="2AB04223">
          <v:rect id="_x0000_i1027" style="width:0;height:1.5pt" o:hralign="center" o:hrstd="t" o:hr="t" fillcolor="#a0a0a0" stroked="f"/>
        </w:pict>
      </w:r>
    </w:p>
    <w:p w14:paraId="0733F161" w14:textId="77777777" w:rsidR="00CA0AE8" w:rsidRDefault="00CA0AE8" w:rsidP="00004566">
      <w:pPr>
        <w:rPr>
          <w:b/>
          <w:bCs/>
        </w:rPr>
      </w:pPr>
    </w:p>
    <w:p w14:paraId="51538480" w14:textId="77777777" w:rsidR="00CA0AE8" w:rsidRDefault="00CA0AE8" w:rsidP="00004566">
      <w:pPr>
        <w:rPr>
          <w:b/>
          <w:bCs/>
        </w:rPr>
      </w:pPr>
    </w:p>
    <w:p w14:paraId="3901441A" w14:textId="77777777" w:rsidR="00CA0AE8" w:rsidRDefault="00CA0AE8" w:rsidP="00004566">
      <w:pPr>
        <w:rPr>
          <w:b/>
          <w:bCs/>
        </w:rPr>
      </w:pPr>
    </w:p>
    <w:p w14:paraId="58665873" w14:textId="77777777" w:rsidR="00CA0AE8" w:rsidRDefault="00CA0AE8" w:rsidP="00004566">
      <w:pPr>
        <w:rPr>
          <w:b/>
          <w:bCs/>
        </w:rPr>
      </w:pPr>
    </w:p>
    <w:p w14:paraId="0F549791" w14:textId="77777777" w:rsidR="00CA0AE8" w:rsidRDefault="00CA0AE8" w:rsidP="00004566">
      <w:pPr>
        <w:rPr>
          <w:b/>
          <w:bCs/>
        </w:rPr>
      </w:pPr>
    </w:p>
    <w:p w14:paraId="72CA249C" w14:textId="77777777" w:rsidR="00CA0AE8" w:rsidRDefault="00CA0AE8" w:rsidP="00004566">
      <w:pPr>
        <w:rPr>
          <w:b/>
          <w:bCs/>
        </w:rPr>
      </w:pPr>
    </w:p>
    <w:p w14:paraId="3EB152A4" w14:textId="4CF79D48" w:rsidR="00004566" w:rsidRPr="00CA0AE8" w:rsidRDefault="00004566" w:rsidP="00CA0AE8">
      <w:pPr>
        <w:pStyle w:val="ListParagraph"/>
        <w:numPr>
          <w:ilvl w:val="0"/>
          <w:numId w:val="4"/>
        </w:numPr>
        <w:rPr>
          <w:sz w:val="28"/>
          <w:szCs w:val="28"/>
          <w:u w:val="single"/>
        </w:rPr>
      </w:pPr>
      <w:r w:rsidRPr="00CA0AE8">
        <w:rPr>
          <w:b/>
          <w:bCs/>
          <w:sz w:val="28"/>
          <w:szCs w:val="28"/>
          <w:u w:val="single"/>
        </w:rPr>
        <w:lastRenderedPageBreak/>
        <w:t>Case Study Report: Enhancing Runway and Taxiway Management Systems</w:t>
      </w:r>
    </w:p>
    <w:p w14:paraId="653054A9" w14:textId="77777777" w:rsidR="00CA0AE8" w:rsidRPr="00CA0AE8" w:rsidRDefault="00CA0AE8" w:rsidP="00CA0AE8">
      <w:pPr>
        <w:pStyle w:val="ListParagraph"/>
        <w:rPr>
          <w:sz w:val="28"/>
          <w:szCs w:val="28"/>
          <w:u w:val="single"/>
        </w:rPr>
      </w:pPr>
    </w:p>
    <w:p w14:paraId="0A97D4CA" w14:textId="654F1B91" w:rsidR="00CA0AE8" w:rsidRPr="00CF1C89" w:rsidRDefault="00CF1C89" w:rsidP="00CF1C89">
      <w:pPr>
        <w:rPr>
          <w:b/>
          <w:bCs/>
          <w:sz w:val="24"/>
          <w:szCs w:val="24"/>
          <w:u w:val="single"/>
        </w:rPr>
      </w:pPr>
      <w:r w:rsidRPr="00CF1C89">
        <w:rPr>
          <w:b/>
          <w:bCs/>
          <w:sz w:val="24"/>
          <w:szCs w:val="24"/>
        </w:rPr>
        <w:t xml:space="preserve"> </w:t>
      </w:r>
      <w:r>
        <w:rPr>
          <w:b/>
          <w:bCs/>
          <w:sz w:val="24"/>
          <w:szCs w:val="24"/>
        </w:rPr>
        <w:t xml:space="preserve">      </w:t>
      </w:r>
      <w:r w:rsidRPr="00CF1C89">
        <w:rPr>
          <w:b/>
          <w:bCs/>
          <w:sz w:val="24"/>
          <w:szCs w:val="24"/>
        </w:rPr>
        <w:t xml:space="preserve"> </w:t>
      </w:r>
      <w:r w:rsidRPr="00CF1C89">
        <w:rPr>
          <w:b/>
          <w:bCs/>
          <w:sz w:val="24"/>
          <w:szCs w:val="24"/>
          <w:u w:val="single"/>
        </w:rPr>
        <w:t>2.1 Objective:</w:t>
      </w:r>
    </w:p>
    <w:p w14:paraId="33BC2AAE" w14:textId="0A2CD6A0" w:rsidR="00004566" w:rsidRPr="00004566" w:rsidRDefault="00004566" w:rsidP="00CA0AE8">
      <w:pPr>
        <w:pStyle w:val="ListParagraph"/>
        <w:ind w:left="740"/>
      </w:pPr>
      <w:r w:rsidRPr="00004566">
        <w:t>Develop a smart runway and taxiway management system to improve monitoring, management, and optimization of aircraft and ground vehicle movements. This system aims to provide accurate, timely information to air traffic controllers and ground personnel to enhance safety, reduce delays, and increase airport throughput.</w:t>
      </w:r>
    </w:p>
    <w:p w14:paraId="54BE2B87" w14:textId="6B16D9E4" w:rsidR="00004566" w:rsidRDefault="00CA0AE8" w:rsidP="00CA0AE8">
      <w:pPr>
        <w:rPr>
          <w:i/>
          <w:iCs/>
        </w:rPr>
      </w:pPr>
      <w:r>
        <w:rPr>
          <w:i/>
          <w:iCs/>
        </w:rPr>
        <w:t xml:space="preserve">              </w:t>
      </w:r>
      <w:r w:rsidR="00004566" w:rsidRPr="00004566">
        <w:rPr>
          <w:i/>
          <w:iCs/>
        </w:rPr>
        <w:t>[Insert Icons or Illustrations Highlighting Key Objectives]</w:t>
      </w:r>
    </w:p>
    <w:p w14:paraId="5971C75E" w14:textId="77777777" w:rsidR="00CF1C89" w:rsidRDefault="00CF1C89" w:rsidP="00CA0AE8">
      <w:pPr>
        <w:rPr>
          <w:i/>
          <w:iCs/>
        </w:rPr>
      </w:pPr>
    </w:p>
    <w:p w14:paraId="3E7BC19B" w14:textId="77777777" w:rsidR="00CA0AE8" w:rsidRPr="00004566" w:rsidRDefault="00CA0AE8" w:rsidP="00CA0AE8"/>
    <w:p w14:paraId="75314C9F" w14:textId="056435CB" w:rsidR="00CA0AE8" w:rsidRPr="00CF1C89" w:rsidRDefault="00CA0AE8" w:rsidP="00CF1C89">
      <w:pPr>
        <w:pStyle w:val="ListParagraph"/>
        <w:numPr>
          <w:ilvl w:val="0"/>
          <w:numId w:val="4"/>
        </w:numPr>
        <w:rPr>
          <w:sz w:val="28"/>
          <w:szCs w:val="28"/>
          <w:u w:val="single"/>
        </w:rPr>
      </w:pPr>
      <w:r w:rsidRPr="00CF1C89">
        <w:rPr>
          <w:b/>
          <w:bCs/>
          <w:sz w:val="28"/>
          <w:szCs w:val="28"/>
          <w:u w:val="single"/>
        </w:rPr>
        <w:t>Model Components and Their Contributions</w:t>
      </w:r>
    </w:p>
    <w:p w14:paraId="4796CCA8" w14:textId="77777777" w:rsidR="00CF1C89" w:rsidRPr="00CA0AE8" w:rsidRDefault="00CF1C89" w:rsidP="00CF1C89">
      <w:pPr>
        <w:pStyle w:val="ListParagraph"/>
        <w:rPr>
          <w:sz w:val="24"/>
          <w:szCs w:val="24"/>
          <w:u w:val="single"/>
        </w:rPr>
      </w:pPr>
    </w:p>
    <w:p w14:paraId="5B5A9553" w14:textId="7EF76D84" w:rsidR="00004566" w:rsidRPr="00CA0AE8" w:rsidRDefault="00004566" w:rsidP="00CA0AE8">
      <w:pPr>
        <w:pStyle w:val="ListParagraph"/>
        <w:numPr>
          <w:ilvl w:val="1"/>
          <w:numId w:val="4"/>
        </w:numPr>
        <w:rPr>
          <w:sz w:val="24"/>
          <w:szCs w:val="24"/>
          <w:u w:val="single"/>
        </w:rPr>
      </w:pPr>
      <w:r w:rsidRPr="00CA0AE8">
        <w:rPr>
          <w:b/>
          <w:bCs/>
        </w:rPr>
        <w:t>Runway and Taxiway Infrastructure</w:t>
      </w:r>
    </w:p>
    <w:p w14:paraId="3D1F68F8" w14:textId="77777777" w:rsidR="00004566" w:rsidRPr="00004566" w:rsidRDefault="00004566" w:rsidP="00CA0AE8">
      <w:pPr>
        <w:numPr>
          <w:ilvl w:val="1"/>
          <w:numId w:val="4"/>
        </w:numPr>
      </w:pPr>
      <w:r w:rsidRPr="00004566">
        <w:rPr>
          <w:b/>
          <w:bCs/>
        </w:rPr>
        <w:t>Runway:</w:t>
      </w:r>
      <w:r w:rsidRPr="00004566">
        <w:t xml:space="preserve"> 300x45 meter runway with asphalt material.</w:t>
      </w:r>
    </w:p>
    <w:p w14:paraId="790AC76F" w14:textId="77777777" w:rsidR="00004566" w:rsidRPr="00004566" w:rsidRDefault="00004566" w:rsidP="00CA0AE8">
      <w:pPr>
        <w:numPr>
          <w:ilvl w:val="1"/>
          <w:numId w:val="4"/>
        </w:numPr>
      </w:pPr>
      <w:r w:rsidRPr="00004566">
        <w:rPr>
          <w:b/>
          <w:bCs/>
        </w:rPr>
        <w:t>Taxiway:</w:t>
      </w:r>
      <w:r w:rsidRPr="00004566">
        <w:t xml:space="preserve"> 200x25 meter taxiway with concrete material.</w:t>
      </w:r>
    </w:p>
    <w:p w14:paraId="2DE725EE" w14:textId="7B64B07B" w:rsidR="00004566" w:rsidRDefault="00004566" w:rsidP="00CA0AE8">
      <w:pPr>
        <w:numPr>
          <w:ilvl w:val="1"/>
          <w:numId w:val="4"/>
        </w:numPr>
        <w:ind w:left="1418"/>
      </w:pPr>
      <w:r w:rsidRPr="00004566">
        <w:rPr>
          <w:i/>
          <w:iCs/>
        </w:rPr>
        <w:t>Graphics</w:t>
      </w:r>
    </w:p>
    <w:p w14:paraId="27ACBF0F" w14:textId="77777777" w:rsidR="00004566" w:rsidRDefault="00004566" w:rsidP="00CA0AE8">
      <w:pPr>
        <w:ind w:left="1418"/>
      </w:pPr>
    </w:p>
    <w:p w14:paraId="2D91E942" w14:textId="60D35D3C" w:rsidR="00004566" w:rsidRDefault="00004566" w:rsidP="00CA0AE8">
      <w:pPr>
        <w:ind w:left="1418"/>
      </w:pPr>
      <w:r>
        <w:rPr>
          <w:noProof/>
        </w:rPr>
        <w:drawing>
          <wp:inline distT="0" distB="0" distL="0" distR="0" wp14:anchorId="3F55CC28" wp14:editId="617E7A5A">
            <wp:extent cx="4982210" cy="1443355"/>
            <wp:effectExtent l="0" t="0" r="8890" b="4445"/>
            <wp:docPr id="16115669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66903" name="Picture 3"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82210" cy="1443355"/>
                    </a:xfrm>
                    <a:prstGeom prst="rect">
                      <a:avLst/>
                    </a:prstGeom>
                  </pic:spPr>
                </pic:pic>
              </a:graphicData>
            </a:graphic>
          </wp:inline>
        </w:drawing>
      </w:r>
    </w:p>
    <w:p w14:paraId="07AABAA1" w14:textId="77777777" w:rsidR="00CF1C89" w:rsidRDefault="00CF1C89" w:rsidP="00CA0AE8">
      <w:pPr>
        <w:ind w:left="1418"/>
      </w:pPr>
    </w:p>
    <w:p w14:paraId="46EED322" w14:textId="77777777" w:rsidR="00CF1C89" w:rsidRDefault="00CF1C89" w:rsidP="00CA0AE8">
      <w:pPr>
        <w:ind w:left="1418"/>
      </w:pPr>
    </w:p>
    <w:p w14:paraId="0AB5DFA4" w14:textId="77777777" w:rsidR="00CF1C89" w:rsidRDefault="00CF1C89" w:rsidP="00CA0AE8">
      <w:pPr>
        <w:ind w:left="1418"/>
      </w:pPr>
    </w:p>
    <w:p w14:paraId="0F50AFBC" w14:textId="77777777" w:rsidR="00CF1C89" w:rsidRDefault="00CF1C89" w:rsidP="00CA0AE8">
      <w:pPr>
        <w:ind w:left="1418"/>
      </w:pPr>
    </w:p>
    <w:p w14:paraId="12B419A3" w14:textId="1619357C" w:rsidR="0020697A" w:rsidRDefault="0020697A" w:rsidP="00D557D4">
      <w:pPr>
        <w:jc w:val="both"/>
      </w:pPr>
    </w:p>
    <w:p w14:paraId="581E2AB5" w14:textId="77777777" w:rsidR="00E9754E" w:rsidRDefault="00E9754E" w:rsidP="00D557D4">
      <w:pPr>
        <w:jc w:val="both"/>
      </w:pPr>
    </w:p>
    <w:p w14:paraId="31E88C8C" w14:textId="77777777" w:rsidR="00E9754E" w:rsidRDefault="00E9754E" w:rsidP="00D557D4">
      <w:pPr>
        <w:jc w:val="both"/>
      </w:pPr>
    </w:p>
    <w:p w14:paraId="4E06DE45" w14:textId="77777777" w:rsidR="00E9754E" w:rsidRDefault="00E9754E" w:rsidP="00D557D4">
      <w:pPr>
        <w:jc w:val="both"/>
      </w:pPr>
    </w:p>
    <w:p w14:paraId="45C55CFD" w14:textId="77777777" w:rsidR="00FB352B" w:rsidRDefault="00FB352B" w:rsidP="00D557D4">
      <w:pPr>
        <w:jc w:val="both"/>
        <w:rPr>
          <w:b/>
          <w:bCs/>
          <w:sz w:val="28"/>
          <w:szCs w:val="28"/>
        </w:rPr>
      </w:pPr>
    </w:p>
    <w:p w14:paraId="78F10297" w14:textId="60259CA1" w:rsidR="00CF1C89" w:rsidRPr="002033D8" w:rsidRDefault="002033D8" w:rsidP="00D557D4">
      <w:pPr>
        <w:jc w:val="both"/>
        <w:rPr>
          <w:sz w:val="28"/>
          <w:szCs w:val="28"/>
          <w:u w:val="single"/>
        </w:rPr>
      </w:pPr>
      <w:r w:rsidRPr="002033D8">
        <w:rPr>
          <w:b/>
          <w:bCs/>
          <w:sz w:val="28"/>
          <w:szCs w:val="28"/>
          <w:u w:val="single"/>
        </w:rPr>
        <w:lastRenderedPageBreak/>
        <w:t xml:space="preserve">3.1 </w:t>
      </w:r>
      <w:r w:rsidR="00004566" w:rsidRPr="002033D8">
        <w:rPr>
          <w:b/>
          <w:bCs/>
          <w:sz w:val="28"/>
          <w:szCs w:val="28"/>
          <w:u w:val="single"/>
        </w:rPr>
        <w:t>Sensor Technology</w:t>
      </w:r>
    </w:p>
    <w:p w14:paraId="26D5E2D8" w14:textId="2E0410AF" w:rsidR="00004566" w:rsidRPr="00004566" w:rsidRDefault="00CF1C89" w:rsidP="00D557D4">
      <w:pPr>
        <w:numPr>
          <w:ilvl w:val="1"/>
          <w:numId w:val="4"/>
        </w:numPr>
        <w:jc w:val="both"/>
      </w:pPr>
      <w:r w:rsidRPr="00004566">
        <w:rPr>
          <w:b/>
          <w:bCs/>
        </w:rPr>
        <w:t>L</w:t>
      </w:r>
      <w:r>
        <w:rPr>
          <w:b/>
          <w:bCs/>
        </w:rPr>
        <w:t>i</w:t>
      </w:r>
      <w:r w:rsidR="00004566" w:rsidRPr="00004566">
        <w:rPr>
          <w:b/>
          <w:bCs/>
        </w:rPr>
        <w:t>DAR Sensors:</w:t>
      </w:r>
      <w:r w:rsidR="00004566" w:rsidRPr="00004566">
        <w:t xml:space="preserve"> For monitoring runway and taxiway conditions.</w:t>
      </w:r>
      <w:r w:rsidR="00015C62" w:rsidRPr="00015C62">
        <w:t xml:space="preserve"> </w:t>
      </w:r>
      <w:r w:rsidR="00015C62" w:rsidRPr="00015C62">
        <w:t>These sensors continuously monitor the runway and taxiway conditions to ensure safety by detecting hazards like debris or surface damage</w:t>
      </w:r>
      <w:r w:rsidR="00015C62">
        <w:t>.</w:t>
      </w:r>
    </w:p>
    <w:p w14:paraId="766C4F75" w14:textId="0ECD1C2E" w:rsidR="00004566" w:rsidRPr="00004566" w:rsidRDefault="00004566" w:rsidP="00D557D4">
      <w:pPr>
        <w:numPr>
          <w:ilvl w:val="1"/>
          <w:numId w:val="4"/>
        </w:numPr>
        <w:jc w:val="both"/>
      </w:pPr>
      <w:r w:rsidRPr="00004566">
        <w:rPr>
          <w:b/>
          <w:bCs/>
        </w:rPr>
        <w:t>IoT Sensors:</w:t>
      </w:r>
      <w:r w:rsidRPr="00004566">
        <w:t xml:space="preserve"> Located at the control tower and terminal for real-time data.</w:t>
      </w:r>
      <w:r w:rsidR="00015C62">
        <w:t xml:space="preserve"> </w:t>
      </w:r>
      <w:r w:rsidR="00015C62" w:rsidRPr="00015C62">
        <w:t>Placed at strategic locations such as the control tower and terminal, these sensors provide real-time data to help with decision-making and resource management.</w:t>
      </w:r>
    </w:p>
    <w:p w14:paraId="34313749" w14:textId="70C06610" w:rsidR="00004566" w:rsidRPr="00CF1C89" w:rsidRDefault="00004566" w:rsidP="00D557D4">
      <w:pPr>
        <w:numPr>
          <w:ilvl w:val="1"/>
          <w:numId w:val="4"/>
        </w:numPr>
        <w:jc w:val="both"/>
        <w:rPr>
          <w:b/>
          <w:bCs/>
        </w:rPr>
      </w:pPr>
      <w:r w:rsidRPr="00CF1C89">
        <w:rPr>
          <w:b/>
          <w:bCs/>
          <w:i/>
          <w:iCs/>
        </w:rPr>
        <w:t>Graphics:</w:t>
      </w:r>
    </w:p>
    <w:p w14:paraId="34590C29" w14:textId="77777777" w:rsidR="00CF1C89" w:rsidRPr="00CF1C89" w:rsidRDefault="00CF1C89" w:rsidP="00D557D4">
      <w:pPr>
        <w:ind w:left="1352"/>
        <w:jc w:val="both"/>
        <w:rPr>
          <w:b/>
          <w:bCs/>
        </w:rPr>
      </w:pPr>
    </w:p>
    <w:p w14:paraId="62CECA4D" w14:textId="2BAD74FD" w:rsidR="00004566" w:rsidRDefault="00672BEF" w:rsidP="00D557D4">
      <w:pPr>
        <w:ind w:left="1440"/>
        <w:jc w:val="both"/>
      </w:pPr>
      <w:r>
        <w:rPr>
          <w:noProof/>
        </w:rPr>
        <w:drawing>
          <wp:inline distT="0" distB="0" distL="0" distR="0" wp14:anchorId="6A3A5300" wp14:editId="1F73AF5D">
            <wp:extent cx="2448267" cy="1124107"/>
            <wp:effectExtent l="0" t="0" r="9525" b="0"/>
            <wp:docPr id="462468147" name="Picture 4" descr="A close-up of a whit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68147" name="Picture 4" descr="A close-up of a white objec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48267" cy="1124107"/>
                    </a:xfrm>
                    <a:prstGeom prst="rect">
                      <a:avLst/>
                    </a:prstGeom>
                  </pic:spPr>
                </pic:pic>
              </a:graphicData>
            </a:graphic>
          </wp:inline>
        </w:drawing>
      </w:r>
      <w:r>
        <w:rPr>
          <w:noProof/>
        </w:rPr>
        <w:drawing>
          <wp:inline distT="0" distB="0" distL="0" distR="0" wp14:anchorId="5C1DEE3B" wp14:editId="41AFF9DE">
            <wp:extent cx="3238952" cy="1105054"/>
            <wp:effectExtent l="0" t="0" r="0" b="0"/>
            <wp:docPr id="1193357675" name="Picture 5" descr="A grey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57675" name="Picture 5" descr="A grey and white 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38952" cy="1105054"/>
                    </a:xfrm>
                    <a:prstGeom prst="rect">
                      <a:avLst/>
                    </a:prstGeom>
                  </pic:spPr>
                </pic:pic>
              </a:graphicData>
            </a:graphic>
          </wp:inline>
        </w:drawing>
      </w:r>
      <w:r>
        <w:rPr>
          <w:noProof/>
        </w:rPr>
        <w:drawing>
          <wp:inline distT="0" distB="0" distL="0" distR="0" wp14:anchorId="386DC775" wp14:editId="179DC4BB">
            <wp:extent cx="2172003" cy="581106"/>
            <wp:effectExtent l="0" t="0" r="0" b="9525"/>
            <wp:docPr id="376600602" name="Picture 6" descr="A grey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00602" name="Picture 6" descr="A grey and white text on a black backgroun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72003" cy="581106"/>
                    </a:xfrm>
                    <a:prstGeom prst="rect">
                      <a:avLst/>
                    </a:prstGeom>
                  </pic:spPr>
                </pic:pic>
              </a:graphicData>
            </a:graphic>
          </wp:inline>
        </w:drawing>
      </w:r>
    </w:p>
    <w:p w14:paraId="7E36C7E3" w14:textId="77777777" w:rsidR="00CF1C89" w:rsidRPr="00004566" w:rsidRDefault="00CF1C89" w:rsidP="00D557D4">
      <w:pPr>
        <w:ind w:left="1440"/>
        <w:jc w:val="both"/>
      </w:pPr>
    </w:p>
    <w:p w14:paraId="5F22C80E" w14:textId="1DF6AA60" w:rsidR="00004566" w:rsidRPr="00CF1C89" w:rsidRDefault="002033D8" w:rsidP="00D557D4">
      <w:pPr>
        <w:ind w:left="360"/>
        <w:jc w:val="both"/>
        <w:rPr>
          <w:sz w:val="28"/>
          <w:szCs w:val="28"/>
          <w:u w:val="single"/>
        </w:rPr>
      </w:pPr>
      <w:r>
        <w:rPr>
          <w:b/>
          <w:bCs/>
          <w:sz w:val="28"/>
          <w:szCs w:val="28"/>
          <w:u w:val="single"/>
        </w:rPr>
        <w:t>3.2</w:t>
      </w:r>
      <w:r w:rsidR="00004566" w:rsidRPr="00CF1C89">
        <w:rPr>
          <w:b/>
          <w:bCs/>
          <w:sz w:val="28"/>
          <w:szCs w:val="28"/>
          <w:u w:val="single"/>
        </w:rPr>
        <w:t>Autonomous Ground Vehicle (AGV)</w:t>
      </w:r>
    </w:p>
    <w:p w14:paraId="0D56E636" w14:textId="211A0E92" w:rsidR="00FB352B" w:rsidRPr="00004566" w:rsidRDefault="00004566" w:rsidP="00015C62">
      <w:pPr>
        <w:numPr>
          <w:ilvl w:val="1"/>
          <w:numId w:val="4"/>
        </w:numPr>
        <w:jc w:val="both"/>
      </w:pPr>
      <w:r w:rsidRPr="00004566">
        <w:t>Represents a ground vehicle equipped with sensors for autonomous operations.</w:t>
      </w:r>
      <w:r w:rsidR="00015C62">
        <w:t xml:space="preserve"> </w:t>
      </w:r>
      <w:r w:rsidR="00015C62" w:rsidRPr="00015C62">
        <w:t>Ground vehicles equipped with sensors for autonomous operations, ensuring they can navigate the airport efficiently and safely.</w:t>
      </w:r>
    </w:p>
    <w:p w14:paraId="4161522C" w14:textId="1A91096F" w:rsidR="00004566" w:rsidRDefault="00004566" w:rsidP="002033D8">
      <w:pPr>
        <w:numPr>
          <w:ilvl w:val="1"/>
          <w:numId w:val="4"/>
        </w:numPr>
        <w:rPr>
          <w:b/>
          <w:bCs/>
          <w:sz w:val="24"/>
          <w:szCs w:val="24"/>
        </w:rPr>
      </w:pPr>
      <w:r w:rsidRPr="00CF1C89">
        <w:rPr>
          <w:b/>
          <w:bCs/>
          <w:i/>
          <w:iCs/>
          <w:sz w:val="24"/>
          <w:szCs w:val="24"/>
        </w:rPr>
        <w:t>Graphics:</w:t>
      </w:r>
      <w:r w:rsidRPr="00CF1C89">
        <w:rPr>
          <w:b/>
          <w:bCs/>
          <w:sz w:val="24"/>
          <w:szCs w:val="24"/>
        </w:rPr>
        <w:t xml:space="preserve"> </w:t>
      </w:r>
    </w:p>
    <w:p w14:paraId="42D6A4BE" w14:textId="77777777" w:rsidR="00CF1C89" w:rsidRPr="00CF1C89" w:rsidRDefault="00CF1C89" w:rsidP="002033D8">
      <w:pPr>
        <w:ind w:left="720"/>
        <w:rPr>
          <w:b/>
          <w:bCs/>
          <w:sz w:val="24"/>
          <w:szCs w:val="24"/>
        </w:rPr>
      </w:pPr>
    </w:p>
    <w:p w14:paraId="0F1C4960" w14:textId="4DD1E1CC" w:rsidR="00CF1C89" w:rsidRDefault="00672BEF" w:rsidP="00015C62">
      <w:pPr>
        <w:ind w:left="1440"/>
      </w:pPr>
      <w:r>
        <w:rPr>
          <w:noProof/>
        </w:rPr>
        <w:drawing>
          <wp:inline distT="0" distB="0" distL="0" distR="0" wp14:anchorId="2FAA5A0A" wp14:editId="0288535E">
            <wp:extent cx="5353677" cy="1193165"/>
            <wp:effectExtent l="0" t="0" r="0" b="6985"/>
            <wp:docPr id="40140607" name="Picture 7" descr="A grey cub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0607" name="Picture 7" descr="A grey cubes with whit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8993" cy="1205493"/>
                    </a:xfrm>
                    <a:prstGeom prst="rect">
                      <a:avLst/>
                    </a:prstGeom>
                  </pic:spPr>
                </pic:pic>
              </a:graphicData>
            </a:graphic>
          </wp:inline>
        </w:drawing>
      </w:r>
    </w:p>
    <w:p w14:paraId="4BD9CA55" w14:textId="77777777" w:rsidR="0020697A" w:rsidRDefault="0020697A" w:rsidP="00CF1C89"/>
    <w:p w14:paraId="4D9A3DB2" w14:textId="1AF2EF35" w:rsidR="00004566" w:rsidRPr="002033D8" w:rsidRDefault="002033D8" w:rsidP="00D557D4">
      <w:pPr>
        <w:ind w:left="360"/>
        <w:rPr>
          <w:sz w:val="28"/>
          <w:szCs w:val="28"/>
          <w:u w:val="single"/>
        </w:rPr>
      </w:pPr>
      <w:r>
        <w:rPr>
          <w:b/>
          <w:bCs/>
          <w:sz w:val="28"/>
          <w:szCs w:val="28"/>
          <w:u w:val="single"/>
        </w:rPr>
        <w:lastRenderedPageBreak/>
        <w:t xml:space="preserve">3.3 </w:t>
      </w:r>
      <w:r w:rsidR="00004566" w:rsidRPr="002033D8">
        <w:rPr>
          <w:b/>
          <w:bCs/>
          <w:sz w:val="28"/>
          <w:szCs w:val="28"/>
          <w:u w:val="single"/>
        </w:rPr>
        <w:t>Control Tower</w:t>
      </w:r>
    </w:p>
    <w:p w14:paraId="313DBC18" w14:textId="69CB215C" w:rsidR="00004566" w:rsidRPr="00004566" w:rsidRDefault="00004566" w:rsidP="00D557D4">
      <w:pPr>
        <w:numPr>
          <w:ilvl w:val="1"/>
          <w:numId w:val="4"/>
        </w:numPr>
      </w:pPr>
      <w:r w:rsidRPr="00004566">
        <w:rPr>
          <w:b/>
          <w:bCs/>
        </w:rPr>
        <w:t>Base and Top:</w:t>
      </w:r>
      <w:r w:rsidRPr="00004566">
        <w:t xml:space="preserve"> Realistic materials for central command and observation.</w:t>
      </w:r>
      <w:r w:rsidR="00015C62">
        <w:t xml:space="preserve"> </w:t>
      </w:r>
      <w:r w:rsidR="00015C62" w:rsidRPr="00015C62">
        <w:t>The control tower serves as the command center, relying on real-time data from various sensors to guide aircraft and ground vehicles.</w:t>
      </w:r>
    </w:p>
    <w:p w14:paraId="2865A3CF" w14:textId="74CF7EEB" w:rsidR="00004566" w:rsidRDefault="00004566" w:rsidP="00D557D4">
      <w:pPr>
        <w:numPr>
          <w:ilvl w:val="1"/>
          <w:numId w:val="4"/>
        </w:numPr>
      </w:pPr>
      <w:r w:rsidRPr="00004566">
        <w:rPr>
          <w:i/>
          <w:iCs/>
        </w:rPr>
        <w:t>Graphics:</w:t>
      </w:r>
    </w:p>
    <w:p w14:paraId="54105BA9" w14:textId="1A60EA37" w:rsidR="00672BEF" w:rsidRDefault="00672BEF" w:rsidP="00D557D4">
      <w:pPr>
        <w:ind w:left="1440"/>
      </w:pPr>
      <w:r>
        <w:rPr>
          <w:noProof/>
        </w:rPr>
        <w:drawing>
          <wp:inline distT="0" distB="0" distL="0" distR="0" wp14:anchorId="1305FC73" wp14:editId="6055BE01">
            <wp:extent cx="1133136" cy="1746250"/>
            <wp:effectExtent l="0" t="0" r="0" b="6350"/>
            <wp:docPr id="1332380673" name="Picture 8" descr="A close-up of a sphe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80673" name="Picture 8" descr="A close-up of a spher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1032" cy="1758418"/>
                    </a:xfrm>
                    <a:prstGeom prst="rect">
                      <a:avLst/>
                    </a:prstGeom>
                  </pic:spPr>
                </pic:pic>
              </a:graphicData>
            </a:graphic>
          </wp:inline>
        </w:drawing>
      </w:r>
    </w:p>
    <w:p w14:paraId="65A33CCE" w14:textId="77777777" w:rsidR="000A4722" w:rsidRDefault="000A4722" w:rsidP="00D557D4"/>
    <w:p w14:paraId="5E4A13CA" w14:textId="42EFF5D7" w:rsidR="00004566" w:rsidRPr="002033D8" w:rsidRDefault="000A4722" w:rsidP="00D557D4">
      <w:pPr>
        <w:rPr>
          <w:sz w:val="28"/>
          <w:szCs w:val="28"/>
          <w:u w:val="single"/>
        </w:rPr>
      </w:pPr>
      <w:r>
        <w:t xml:space="preserve">    </w:t>
      </w:r>
      <w:r w:rsidRPr="000A4722">
        <w:rPr>
          <w:b/>
          <w:bCs/>
          <w:sz w:val="28"/>
          <w:szCs w:val="28"/>
        </w:rPr>
        <w:t xml:space="preserve">   </w:t>
      </w:r>
      <w:r>
        <w:rPr>
          <w:b/>
          <w:bCs/>
          <w:sz w:val="28"/>
          <w:szCs w:val="28"/>
        </w:rPr>
        <w:t xml:space="preserve">  </w:t>
      </w:r>
      <w:r>
        <w:rPr>
          <w:b/>
          <w:bCs/>
          <w:sz w:val="28"/>
          <w:szCs w:val="28"/>
          <w:u w:val="single"/>
        </w:rPr>
        <w:t xml:space="preserve"> </w:t>
      </w:r>
      <w:r w:rsidR="002033D8" w:rsidRPr="002033D8">
        <w:rPr>
          <w:b/>
          <w:bCs/>
          <w:sz w:val="28"/>
          <w:szCs w:val="28"/>
          <w:u w:val="single"/>
        </w:rPr>
        <w:t xml:space="preserve">3.4  </w:t>
      </w:r>
      <w:r w:rsidR="00004566" w:rsidRPr="002033D8">
        <w:rPr>
          <w:b/>
          <w:bCs/>
          <w:sz w:val="28"/>
          <w:szCs w:val="28"/>
          <w:u w:val="single"/>
        </w:rPr>
        <w:t>Terminal Building</w:t>
      </w:r>
    </w:p>
    <w:p w14:paraId="2850389F" w14:textId="101A62BD" w:rsidR="00FB352B" w:rsidRPr="00FB352B" w:rsidRDefault="00004566" w:rsidP="00FB352B">
      <w:pPr>
        <w:numPr>
          <w:ilvl w:val="1"/>
          <w:numId w:val="4"/>
        </w:numPr>
      </w:pPr>
      <w:r w:rsidRPr="00004566">
        <w:t>Passenger and operational facilities with metal material.</w:t>
      </w:r>
    </w:p>
    <w:p w14:paraId="477AD401" w14:textId="0C1681F5" w:rsidR="00004566" w:rsidRDefault="00004566" w:rsidP="00CA0AE8">
      <w:pPr>
        <w:numPr>
          <w:ilvl w:val="1"/>
          <w:numId w:val="4"/>
        </w:numPr>
      </w:pPr>
      <w:r w:rsidRPr="00004566">
        <w:rPr>
          <w:i/>
          <w:iCs/>
        </w:rPr>
        <w:t>Graphics:</w:t>
      </w:r>
      <w:r w:rsidRPr="00004566">
        <w:t xml:space="preserve"> </w:t>
      </w:r>
    </w:p>
    <w:p w14:paraId="4E5DAC41" w14:textId="52BA9E7D" w:rsidR="00672BEF" w:rsidRDefault="00672BEF" w:rsidP="00672BEF">
      <w:pPr>
        <w:ind w:left="1440"/>
      </w:pPr>
      <w:r>
        <w:rPr>
          <w:noProof/>
        </w:rPr>
        <w:drawing>
          <wp:inline distT="0" distB="0" distL="0" distR="0" wp14:anchorId="5C5F0D15" wp14:editId="361C841A">
            <wp:extent cx="3848637" cy="2019582"/>
            <wp:effectExtent l="0" t="0" r="0" b="0"/>
            <wp:docPr id="9814287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28705" name="Picture 981428705"/>
                    <pic:cNvPicPr/>
                  </pic:nvPicPr>
                  <pic:blipFill>
                    <a:blip r:embed="rId16">
                      <a:extLst>
                        <a:ext uri="{28A0092B-C50C-407E-A947-70E740481C1C}">
                          <a14:useLocalDpi xmlns:a14="http://schemas.microsoft.com/office/drawing/2010/main" val="0"/>
                        </a:ext>
                      </a:extLst>
                    </a:blip>
                    <a:stretch>
                      <a:fillRect/>
                    </a:stretch>
                  </pic:blipFill>
                  <pic:spPr>
                    <a:xfrm>
                      <a:off x="0" y="0"/>
                      <a:ext cx="3848637" cy="2019582"/>
                    </a:xfrm>
                    <a:prstGeom prst="rect">
                      <a:avLst/>
                    </a:prstGeom>
                  </pic:spPr>
                </pic:pic>
              </a:graphicData>
            </a:graphic>
          </wp:inline>
        </w:drawing>
      </w:r>
    </w:p>
    <w:p w14:paraId="169912AA" w14:textId="77777777" w:rsidR="00CF1C89" w:rsidRPr="00004566" w:rsidRDefault="00CF1C89" w:rsidP="00672BEF">
      <w:pPr>
        <w:ind w:left="1440"/>
      </w:pPr>
    </w:p>
    <w:p w14:paraId="4F8E68DC" w14:textId="77777777" w:rsidR="0020697A" w:rsidRDefault="002033D8" w:rsidP="002033D8">
      <w:pPr>
        <w:rPr>
          <w:b/>
          <w:bCs/>
          <w:sz w:val="28"/>
          <w:szCs w:val="28"/>
        </w:rPr>
      </w:pPr>
      <w:r w:rsidRPr="002033D8">
        <w:rPr>
          <w:b/>
          <w:bCs/>
          <w:sz w:val="28"/>
          <w:szCs w:val="28"/>
        </w:rPr>
        <w:t xml:space="preserve">                </w:t>
      </w:r>
    </w:p>
    <w:p w14:paraId="4E2413B6" w14:textId="66BED0F3" w:rsidR="00004566" w:rsidRPr="002033D8" w:rsidRDefault="0020697A" w:rsidP="002033D8">
      <w:pPr>
        <w:rPr>
          <w:sz w:val="28"/>
          <w:szCs w:val="28"/>
          <w:u w:val="single"/>
        </w:rPr>
      </w:pPr>
      <w:r>
        <w:rPr>
          <w:b/>
          <w:bCs/>
          <w:sz w:val="28"/>
          <w:szCs w:val="28"/>
        </w:rPr>
        <w:t xml:space="preserve">               </w:t>
      </w:r>
      <w:r w:rsidR="002033D8" w:rsidRPr="002033D8">
        <w:rPr>
          <w:b/>
          <w:bCs/>
          <w:sz w:val="28"/>
          <w:szCs w:val="28"/>
        </w:rPr>
        <w:t xml:space="preserve">  </w:t>
      </w:r>
      <w:r w:rsidR="002033D8" w:rsidRPr="002033D8">
        <w:rPr>
          <w:b/>
          <w:bCs/>
          <w:sz w:val="28"/>
          <w:szCs w:val="28"/>
          <w:u w:val="single"/>
        </w:rPr>
        <w:t>3.5</w:t>
      </w:r>
      <w:r w:rsidR="007202BF">
        <w:rPr>
          <w:b/>
          <w:bCs/>
          <w:sz w:val="28"/>
          <w:szCs w:val="28"/>
          <w:u w:val="single"/>
        </w:rPr>
        <w:t xml:space="preserve"> </w:t>
      </w:r>
      <w:r w:rsidR="00004566" w:rsidRPr="002033D8">
        <w:rPr>
          <w:b/>
          <w:bCs/>
          <w:sz w:val="28"/>
          <w:szCs w:val="28"/>
          <w:u w:val="single"/>
        </w:rPr>
        <w:t>Radar Tower and Dome</w:t>
      </w:r>
    </w:p>
    <w:p w14:paraId="591515CA" w14:textId="3DEA8C63" w:rsidR="00004566" w:rsidRPr="00004566" w:rsidRDefault="00004566" w:rsidP="00CA0AE8">
      <w:pPr>
        <w:numPr>
          <w:ilvl w:val="1"/>
          <w:numId w:val="4"/>
        </w:numPr>
      </w:pPr>
      <w:r w:rsidRPr="00004566">
        <w:t>Radar tower with a white radar dome for air traffic monitoring.</w:t>
      </w:r>
      <w:r w:rsidR="00015C62">
        <w:t xml:space="preserve"> </w:t>
      </w:r>
      <w:r w:rsidR="00015C62" w:rsidRPr="00015C62">
        <w:t>A radar tower with a radar dome monitors air traffic, enhancing the overall situational awareness of air traffic controllers.</w:t>
      </w:r>
    </w:p>
    <w:p w14:paraId="23986468" w14:textId="77777777" w:rsidR="00E9754E" w:rsidRDefault="00E9754E" w:rsidP="00E9754E">
      <w:pPr>
        <w:ind w:left="1352"/>
      </w:pPr>
    </w:p>
    <w:p w14:paraId="47BD20CE" w14:textId="77777777" w:rsidR="00E9754E" w:rsidRDefault="00E9754E" w:rsidP="00E9754E">
      <w:pPr>
        <w:ind w:left="1352"/>
      </w:pPr>
    </w:p>
    <w:p w14:paraId="4D372258" w14:textId="77777777" w:rsidR="00E9754E" w:rsidRDefault="00E9754E" w:rsidP="00E9754E">
      <w:pPr>
        <w:ind w:left="1352"/>
      </w:pPr>
    </w:p>
    <w:p w14:paraId="18F1DD12" w14:textId="59DCB9C9" w:rsidR="00004566" w:rsidRPr="00672BEF" w:rsidRDefault="00004566" w:rsidP="00E9754E">
      <w:pPr>
        <w:numPr>
          <w:ilvl w:val="1"/>
          <w:numId w:val="4"/>
        </w:numPr>
      </w:pPr>
      <w:r w:rsidRPr="00E9754E">
        <w:rPr>
          <w:i/>
          <w:iCs/>
        </w:rPr>
        <w:lastRenderedPageBreak/>
        <w:t>Graphics</w:t>
      </w:r>
      <w:r w:rsidR="00672BEF" w:rsidRPr="00E9754E">
        <w:rPr>
          <w:i/>
          <w:iCs/>
        </w:rPr>
        <w:t>:</w:t>
      </w:r>
    </w:p>
    <w:p w14:paraId="24A06CFB" w14:textId="3F19E639" w:rsidR="00672BEF" w:rsidRDefault="00672BEF" w:rsidP="00672BEF">
      <w:pPr>
        <w:ind w:left="1440"/>
      </w:pPr>
      <w:r>
        <w:rPr>
          <w:noProof/>
        </w:rPr>
        <w:drawing>
          <wp:inline distT="0" distB="0" distL="0" distR="0" wp14:anchorId="5FA1F6D1" wp14:editId="0F7A427F">
            <wp:extent cx="2067989" cy="2893060"/>
            <wp:effectExtent l="0" t="0" r="8890" b="2540"/>
            <wp:docPr id="1931209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0926" name="Picture 1931209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78562" cy="2907852"/>
                    </a:xfrm>
                    <a:prstGeom prst="rect">
                      <a:avLst/>
                    </a:prstGeom>
                  </pic:spPr>
                </pic:pic>
              </a:graphicData>
            </a:graphic>
          </wp:inline>
        </w:drawing>
      </w:r>
    </w:p>
    <w:p w14:paraId="202AEC24" w14:textId="77777777" w:rsidR="007202BF" w:rsidRPr="007202BF" w:rsidRDefault="007202BF" w:rsidP="007202BF">
      <w:pPr>
        <w:rPr>
          <w:sz w:val="24"/>
          <w:szCs w:val="24"/>
        </w:rPr>
      </w:pPr>
    </w:p>
    <w:p w14:paraId="11BACA97" w14:textId="05CDBF38" w:rsidR="00004566" w:rsidRPr="007202BF" w:rsidRDefault="007202BF" w:rsidP="007202BF">
      <w:pPr>
        <w:rPr>
          <w:b/>
          <w:bCs/>
          <w:sz w:val="28"/>
          <w:szCs w:val="28"/>
          <w:u w:val="single"/>
        </w:rPr>
      </w:pPr>
      <w:r>
        <w:t xml:space="preserve">                     </w:t>
      </w:r>
      <w:r w:rsidRPr="007202BF">
        <w:rPr>
          <w:b/>
          <w:bCs/>
          <w:sz w:val="24"/>
          <w:szCs w:val="24"/>
          <w:u w:val="single"/>
        </w:rPr>
        <w:t xml:space="preserve">  </w:t>
      </w:r>
      <w:r w:rsidRPr="007202BF">
        <w:rPr>
          <w:b/>
          <w:bCs/>
          <w:sz w:val="28"/>
          <w:szCs w:val="28"/>
          <w:u w:val="single"/>
        </w:rPr>
        <w:t>3.6</w:t>
      </w:r>
      <w:r>
        <w:rPr>
          <w:b/>
          <w:bCs/>
          <w:sz w:val="28"/>
          <w:szCs w:val="28"/>
          <w:u w:val="single"/>
        </w:rPr>
        <w:t xml:space="preserve"> </w:t>
      </w:r>
      <w:r w:rsidR="00004566" w:rsidRPr="007202BF">
        <w:rPr>
          <w:b/>
          <w:bCs/>
          <w:sz w:val="28"/>
          <w:szCs w:val="28"/>
          <w:u w:val="single"/>
        </w:rPr>
        <w:t>Runway Lights</w:t>
      </w:r>
    </w:p>
    <w:p w14:paraId="3CF4BFA7" w14:textId="1A78698F" w:rsidR="00FB352B" w:rsidRPr="00FB352B" w:rsidRDefault="00004566" w:rsidP="00E9754E">
      <w:pPr>
        <w:numPr>
          <w:ilvl w:val="1"/>
          <w:numId w:val="4"/>
        </w:numPr>
      </w:pPr>
      <w:r w:rsidRPr="00004566">
        <w:t>Lights for night operations and low visibility conditions.</w:t>
      </w:r>
      <w:r w:rsidR="00015C62">
        <w:t xml:space="preserve"> </w:t>
      </w:r>
      <w:r w:rsidR="00015C62" w:rsidRPr="00015C62">
        <w:t>These are essential for night operations and low-visibility conditions.</w:t>
      </w:r>
    </w:p>
    <w:p w14:paraId="41D222C7" w14:textId="42C6B58A" w:rsidR="00004566" w:rsidRPr="00672BEF" w:rsidRDefault="00004566" w:rsidP="00CA0AE8">
      <w:pPr>
        <w:numPr>
          <w:ilvl w:val="1"/>
          <w:numId w:val="4"/>
        </w:numPr>
      </w:pPr>
      <w:r w:rsidRPr="00004566">
        <w:rPr>
          <w:i/>
          <w:iCs/>
        </w:rPr>
        <w:t>Graphics</w:t>
      </w:r>
      <w:r w:rsidR="00672BEF">
        <w:rPr>
          <w:i/>
          <w:iCs/>
        </w:rPr>
        <w:t>:</w:t>
      </w:r>
    </w:p>
    <w:p w14:paraId="0DBA5111" w14:textId="078EA3F1" w:rsidR="00015C62" w:rsidRDefault="00672BEF" w:rsidP="00FB352B">
      <w:pPr>
        <w:ind w:left="1440"/>
      </w:pPr>
      <w:r>
        <w:rPr>
          <w:noProof/>
        </w:rPr>
        <w:drawing>
          <wp:inline distT="0" distB="0" distL="0" distR="0" wp14:anchorId="53CFC32C" wp14:editId="4FDE5174">
            <wp:extent cx="4102100" cy="1311163"/>
            <wp:effectExtent l="0" t="0" r="0" b="3810"/>
            <wp:docPr id="1686290711" name="Picture 11" descr="A black and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90711" name="Picture 11" descr="A black and white background"/>
                    <pic:cNvPicPr/>
                  </pic:nvPicPr>
                  <pic:blipFill>
                    <a:blip r:embed="rId18">
                      <a:extLst>
                        <a:ext uri="{28A0092B-C50C-407E-A947-70E740481C1C}">
                          <a14:useLocalDpi xmlns:a14="http://schemas.microsoft.com/office/drawing/2010/main" val="0"/>
                        </a:ext>
                      </a:extLst>
                    </a:blip>
                    <a:stretch>
                      <a:fillRect/>
                    </a:stretch>
                  </pic:blipFill>
                  <pic:spPr>
                    <a:xfrm>
                      <a:off x="0" y="0"/>
                      <a:ext cx="4117602" cy="1316118"/>
                    </a:xfrm>
                    <a:prstGeom prst="rect">
                      <a:avLst/>
                    </a:prstGeom>
                  </pic:spPr>
                </pic:pic>
              </a:graphicData>
            </a:graphic>
          </wp:inline>
        </w:drawing>
      </w:r>
    </w:p>
    <w:p w14:paraId="14169260" w14:textId="77777777" w:rsidR="00FB352B" w:rsidRDefault="00FB352B" w:rsidP="00FB352B">
      <w:pPr>
        <w:ind w:left="1440"/>
      </w:pPr>
    </w:p>
    <w:p w14:paraId="358D114C" w14:textId="0D298AB1" w:rsidR="00004566" w:rsidRPr="007202BF" w:rsidRDefault="007202BF" w:rsidP="00EF4320">
      <w:pPr>
        <w:rPr>
          <w:sz w:val="28"/>
          <w:szCs w:val="28"/>
          <w:u w:val="single"/>
        </w:rPr>
      </w:pPr>
      <w:r w:rsidRPr="007202BF">
        <w:rPr>
          <w:b/>
          <w:bCs/>
          <w:sz w:val="28"/>
          <w:szCs w:val="28"/>
          <w:u w:val="single"/>
        </w:rPr>
        <w:t>3</w:t>
      </w:r>
      <w:r w:rsidR="00EF4320">
        <w:rPr>
          <w:b/>
          <w:bCs/>
          <w:sz w:val="28"/>
          <w:szCs w:val="28"/>
          <w:u w:val="single"/>
        </w:rPr>
        <w:t>.</w:t>
      </w:r>
      <w:r w:rsidRPr="007202BF">
        <w:rPr>
          <w:b/>
          <w:bCs/>
          <w:sz w:val="28"/>
          <w:szCs w:val="28"/>
          <w:u w:val="single"/>
        </w:rPr>
        <w:t xml:space="preserve">7 </w:t>
      </w:r>
      <w:r w:rsidR="00004566" w:rsidRPr="007202BF">
        <w:rPr>
          <w:b/>
          <w:bCs/>
          <w:sz w:val="28"/>
          <w:szCs w:val="28"/>
          <w:u w:val="single"/>
        </w:rPr>
        <w:t>ILS Antenna</w:t>
      </w:r>
    </w:p>
    <w:p w14:paraId="7FDD64C0" w14:textId="121CAD9A" w:rsidR="00004566" w:rsidRPr="00004566" w:rsidRDefault="00004566" w:rsidP="00015C62">
      <w:pPr>
        <w:pStyle w:val="ListParagraph"/>
        <w:numPr>
          <w:ilvl w:val="1"/>
          <w:numId w:val="4"/>
        </w:numPr>
      </w:pPr>
      <w:r w:rsidRPr="00004566">
        <w:t>For guiding aircraft during landing.</w:t>
      </w:r>
      <w:r w:rsidR="00015C62">
        <w:t xml:space="preserve"> </w:t>
      </w:r>
      <w:r w:rsidR="00015C62" w:rsidRPr="00015C62">
        <w:t>Provide guidance to aircraft during landing, improving safety.</w:t>
      </w:r>
    </w:p>
    <w:p w14:paraId="6B6F1947" w14:textId="027F94BA" w:rsidR="00004566" w:rsidRPr="002033D8" w:rsidRDefault="00004566" w:rsidP="00EF4320">
      <w:pPr>
        <w:numPr>
          <w:ilvl w:val="1"/>
          <w:numId w:val="4"/>
        </w:numPr>
        <w:rPr>
          <w:sz w:val="24"/>
          <w:szCs w:val="24"/>
        </w:rPr>
      </w:pPr>
      <w:r w:rsidRPr="002033D8">
        <w:rPr>
          <w:i/>
          <w:iCs/>
          <w:sz w:val="24"/>
          <w:szCs w:val="24"/>
        </w:rPr>
        <w:t>Graphics:</w:t>
      </w:r>
    </w:p>
    <w:p w14:paraId="5B095121" w14:textId="5253F11E" w:rsidR="00672BEF" w:rsidRPr="00004566" w:rsidRDefault="00EF4320" w:rsidP="00EF4320">
      <w:pPr>
        <w:ind w:left="1440"/>
      </w:pPr>
      <w:r w:rsidRPr="007202BF">
        <w:rPr>
          <w:b/>
          <w:bCs/>
          <w:sz w:val="28"/>
          <w:szCs w:val="28"/>
          <w:u w:val="single"/>
        </w:rPr>
        <w:t>.</w:t>
      </w:r>
      <w:r w:rsidR="00FC4796">
        <w:rPr>
          <w:noProof/>
        </w:rPr>
        <w:drawing>
          <wp:inline distT="0" distB="0" distL="0" distR="0" wp14:anchorId="67FF47E8" wp14:editId="42AB5575">
            <wp:extent cx="1171739" cy="1200318"/>
            <wp:effectExtent l="0" t="0" r="9525" b="0"/>
            <wp:docPr id="1806624090" name="Picture 12" descr="A grey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24090" name="Picture 12" descr="A grey rectangular object with whit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171739" cy="1200318"/>
                    </a:xfrm>
                    <a:prstGeom prst="rect">
                      <a:avLst/>
                    </a:prstGeom>
                  </pic:spPr>
                </pic:pic>
              </a:graphicData>
            </a:graphic>
          </wp:inline>
        </w:drawing>
      </w:r>
    </w:p>
    <w:p w14:paraId="202998A1" w14:textId="73795A7D" w:rsidR="00004566" w:rsidRPr="00004566" w:rsidRDefault="00004566" w:rsidP="00EF4320">
      <w:pPr>
        <w:ind w:left="360"/>
      </w:pPr>
      <w:r w:rsidRPr="00004566">
        <w:rPr>
          <w:b/>
          <w:bCs/>
        </w:rPr>
        <w:lastRenderedPageBreak/>
        <w:t>Text Labels</w:t>
      </w:r>
    </w:p>
    <w:p w14:paraId="4E9C3F31" w14:textId="77AE9E9A" w:rsidR="00004566" w:rsidRPr="00004566" w:rsidRDefault="00004566" w:rsidP="00EF4320">
      <w:pPr>
        <w:numPr>
          <w:ilvl w:val="1"/>
          <w:numId w:val="4"/>
        </w:numPr>
      </w:pPr>
      <w:r w:rsidRPr="00004566">
        <w:t>Informative labels at key locations.</w:t>
      </w:r>
    </w:p>
    <w:p w14:paraId="5B312306" w14:textId="6F484933" w:rsidR="00004566" w:rsidRPr="00004566" w:rsidRDefault="00004566" w:rsidP="00EF4320"/>
    <w:p w14:paraId="0719906C" w14:textId="58105575" w:rsidR="00004566" w:rsidRPr="007202BF" w:rsidRDefault="002033D8" w:rsidP="00EF4320">
      <w:pPr>
        <w:rPr>
          <w:sz w:val="28"/>
          <w:szCs w:val="28"/>
          <w:u w:val="single"/>
        </w:rPr>
      </w:pPr>
      <w:r w:rsidRPr="007202BF">
        <w:rPr>
          <w:b/>
          <w:bCs/>
          <w:sz w:val="28"/>
          <w:szCs w:val="28"/>
          <w:u w:val="single"/>
        </w:rPr>
        <w:t xml:space="preserve">4. </w:t>
      </w:r>
      <w:r w:rsidR="00004566" w:rsidRPr="007202BF">
        <w:rPr>
          <w:b/>
          <w:bCs/>
          <w:sz w:val="28"/>
          <w:szCs w:val="28"/>
          <w:u w:val="single"/>
        </w:rPr>
        <w:t>Problem Solution and Implementation</w:t>
      </w:r>
    </w:p>
    <w:p w14:paraId="7AC640A5" w14:textId="77777777" w:rsidR="00004566" w:rsidRPr="00004566" w:rsidRDefault="00004566" w:rsidP="00EF4320">
      <w:pPr>
        <w:numPr>
          <w:ilvl w:val="0"/>
          <w:numId w:val="3"/>
        </w:numPr>
      </w:pPr>
      <w:r w:rsidRPr="00004566">
        <w:rPr>
          <w:b/>
          <w:bCs/>
        </w:rPr>
        <w:t>Real-Time Monitoring:</w:t>
      </w:r>
    </w:p>
    <w:p w14:paraId="22AAE9BD" w14:textId="77777777" w:rsidR="00004566" w:rsidRPr="00004566" w:rsidRDefault="00004566" w:rsidP="00EF4320">
      <w:pPr>
        <w:numPr>
          <w:ilvl w:val="1"/>
          <w:numId w:val="3"/>
        </w:numPr>
      </w:pPr>
      <w:r w:rsidRPr="00004566">
        <w:t>LiDAR sensors continuously monitor runway and taxiway conditions, ensuring safety and detecting hazards.</w:t>
      </w:r>
    </w:p>
    <w:p w14:paraId="11D5AB70" w14:textId="77777777" w:rsidR="00004566" w:rsidRPr="00004566" w:rsidRDefault="00004566" w:rsidP="00EF4320">
      <w:pPr>
        <w:numPr>
          <w:ilvl w:val="0"/>
          <w:numId w:val="3"/>
        </w:numPr>
      </w:pPr>
      <w:r w:rsidRPr="00004566">
        <w:rPr>
          <w:b/>
          <w:bCs/>
        </w:rPr>
        <w:t>Efficient Management:</w:t>
      </w:r>
    </w:p>
    <w:p w14:paraId="4D1EAEDE" w14:textId="77777777" w:rsidR="00004566" w:rsidRPr="00004566" w:rsidRDefault="00004566" w:rsidP="00EF4320">
      <w:pPr>
        <w:numPr>
          <w:ilvl w:val="1"/>
          <w:numId w:val="3"/>
        </w:numPr>
      </w:pPr>
      <w:r w:rsidRPr="00004566">
        <w:t>IoT sensors provide crucial real-time data for effective resource management and decision-making.</w:t>
      </w:r>
    </w:p>
    <w:p w14:paraId="2D2769EB" w14:textId="77777777" w:rsidR="00004566" w:rsidRPr="00004566" w:rsidRDefault="00004566" w:rsidP="00EF4320">
      <w:pPr>
        <w:numPr>
          <w:ilvl w:val="0"/>
          <w:numId w:val="3"/>
        </w:numPr>
      </w:pPr>
      <w:r w:rsidRPr="00004566">
        <w:rPr>
          <w:b/>
          <w:bCs/>
        </w:rPr>
        <w:t>Enhanced Safety:</w:t>
      </w:r>
    </w:p>
    <w:p w14:paraId="5C172C18" w14:textId="77777777" w:rsidR="00004566" w:rsidRPr="00004566" w:rsidRDefault="00004566" w:rsidP="00EF4320">
      <w:pPr>
        <w:numPr>
          <w:ilvl w:val="1"/>
          <w:numId w:val="3"/>
        </w:numPr>
      </w:pPr>
      <w:r w:rsidRPr="00004566">
        <w:t>Runway lights, radar systems, and ILS antennas improve visibility and guidance, reducing the risk of accidents.</w:t>
      </w:r>
    </w:p>
    <w:p w14:paraId="000378C1" w14:textId="77777777" w:rsidR="00004566" w:rsidRPr="00004566" w:rsidRDefault="00004566" w:rsidP="00EF4320">
      <w:pPr>
        <w:numPr>
          <w:ilvl w:val="0"/>
          <w:numId w:val="3"/>
        </w:numPr>
      </w:pPr>
      <w:r w:rsidRPr="00004566">
        <w:rPr>
          <w:b/>
          <w:bCs/>
        </w:rPr>
        <w:t>Increased Throughput:</w:t>
      </w:r>
    </w:p>
    <w:p w14:paraId="6C831183" w14:textId="122B1505" w:rsidR="00FB352B" w:rsidRPr="00FB352B" w:rsidRDefault="00004566" w:rsidP="00E9754E">
      <w:pPr>
        <w:numPr>
          <w:ilvl w:val="1"/>
          <w:numId w:val="3"/>
        </w:numPr>
      </w:pPr>
      <w:r w:rsidRPr="00004566">
        <w:t>Optimized management through sensor data reduces delays and enhances operational efficiency</w:t>
      </w:r>
      <w:r w:rsidR="00E9754E">
        <w:t>.</w:t>
      </w:r>
    </w:p>
    <w:p w14:paraId="3E3F2F48" w14:textId="2A7F7B72" w:rsidR="00004566" w:rsidRPr="00004566" w:rsidRDefault="00004566" w:rsidP="00EF4320">
      <w:pPr>
        <w:numPr>
          <w:ilvl w:val="0"/>
          <w:numId w:val="3"/>
        </w:numPr>
      </w:pPr>
      <w:r w:rsidRPr="00004566">
        <w:rPr>
          <w:b/>
          <w:bCs/>
        </w:rPr>
        <w:t>Advanced Simulation:</w:t>
      </w:r>
    </w:p>
    <w:p w14:paraId="4A009F6E" w14:textId="7BD49621" w:rsidR="00004566" w:rsidRDefault="00004566" w:rsidP="00004566">
      <w:pPr>
        <w:numPr>
          <w:ilvl w:val="1"/>
          <w:numId w:val="3"/>
        </w:numPr>
      </w:pPr>
      <w:r w:rsidRPr="00004566">
        <w:t>Realistic materials and components offer an accurate simulation environment for training and operational planning.</w:t>
      </w:r>
    </w:p>
    <w:p w14:paraId="2E1C1CEE" w14:textId="77777777" w:rsidR="00FB352B" w:rsidRDefault="00FB352B" w:rsidP="00FB352B">
      <w:pPr>
        <w:ind w:left="1440"/>
      </w:pPr>
    </w:p>
    <w:p w14:paraId="4CE590C6" w14:textId="77777777" w:rsidR="00FB352B" w:rsidRDefault="00FB352B" w:rsidP="00FB352B">
      <w:pPr>
        <w:ind w:left="1440"/>
      </w:pPr>
    </w:p>
    <w:p w14:paraId="16B1C3AE" w14:textId="77777777" w:rsidR="00FB352B" w:rsidRDefault="00FB352B" w:rsidP="00FB352B">
      <w:pPr>
        <w:ind w:left="1440"/>
      </w:pPr>
    </w:p>
    <w:p w14:paraId="44A320B0" w14:textId="77777777" w:rsidR="00FB352B" w:rsidRDefault="00FB352B" w:rsidP="00FB352B">
      <w:pPr>
        <w:ind w:left="1440"/>
      </w:pPr>
    </w:p>
    <w:p w14:paraId="7DCB1681" w14:textId="77777777" w:rsidR="00FB352B" w:rsidRDefault="00FB352B" w:rsidP="00FB352B">
      <w:pPr>
        <w:ind w:left="1440"/>
      </w:pPr>
    </w:p>
    <w:p w14:paraId="5FD0E856" w14:textId="77777777" w:rsidR="00FB352B" w:rsidRDefault="00FB352B" w:rsidP="00FB352B">
      <w:pPr>
        <w:ind w:left="1440"/>
      </w:pPr>
    </w:p>
    <w:p w14:paraId="2BB4AF2B" w14:textId="77777777" w:rsidR="00E9754E" w:rsidRDefault="00E9754E" w:rsidP="00FB352B">
      <w:pPr>
        <w:ind w:left="1440"/>
      </w:pPr>
    </w:p>
    <w:p w14:paraId="14984EF3" w14:textId="77777777" w:rsidR="00E9754E" w:rsidRDefault="00E9754E" w:rsidP="00FB352B">
      <w:pPr>
        <w:ind w:left="1440"/>
      </w:pPr>
    </w:p>
    <w:p w14:paraId="154F66BA" w14:textId="77777777" w:rsidR="00E9754E" w:rsidRDefault="00E9754E" w:rsidP="00FB352B">
      <w:pPr>
        <w:ind w:left="1440"/>
      </w:pPr>
    </w:p>
    <w:p w14:paraId="75B59353" w14:textId="77777777" w:rsidR="00E9754E" w:rsidRDefault="00E9754E" w:rsidP="00FB352B">
      <w:pPr>
        <w:ind w:left="1440"/>
      </w:pPr>
    </w:p>
    <w:p w14:paraId="601DEF15" w14:textId="77777777" w:rsidR="00E9754E" w:rsidRDefault="00E9754E" w:rsidP="00FB352B">
      <w:pPr>
        <w:ind w:left="1440"/>
      </w:pPr>
    </w:p>
    <w:p w14:paraId="34541964" w14:textId="77777777" w:rsidR="00E9754E" w:rsidRDefault="00E9754E" w:rsidP="00FB352B">
      <w:pPr>
        <w:ind w:left="1440"/>
      </w:pPr>
    </w:p>
    <w:p w14:paraId="6A7356A7" w14:textId="77777777" w:rsidR="00E9754E" w:rsidRPr="00004566" w:rsidRDefault="00E9754E" w:rsidP="00FB352B">
      <w:pPr>
        <w:ind w:left="1440"/>
      </w:pPr>
    </w:p>
    <w:p w14:paraId="14F11B93" w14:textId="3B11E330" w:rsidR="00004566" w:rsidRPr="007202BF" w:rsidRDefault="00004566" w:rsidP="0086553B">
      <w:pPr>
        <w:pStyle w:val="ListParagraph"/>
        <w:numPr>
          <w:ilvl w:val="0"/>
          <w:numId w:val="4"/>
        </w:numPr>
        <w:rPr>
          <w:sz w:val="28"/>
          <w:szCs w:val="28"/>
          <w:u w:val="single"/>
        </w:rPr>
      </w:pPr>
      <w:r w:rsidRPr="007202BF">
        <w:rPr>
          <w:b/>
          <w:bCs/>
          <w:sz w:val="28"/>
          <w:szCs w:val="28"/>
          <w:u w:val="single"/>
        </w:rPr>
        <w:lastRenderedPageBreak/>
        <w:t>Conclusion</w:t>
      </w:r>
    </w:p>
    <w:p w14:paraId="00BB9D5D" w14:textId="3C384F7A" w:rsidR="00004566" w:rsidRDefault="00004566" w:rsidP="0086553B">
      <w:r w:rsidRPr="00004566">
        <w:t>This 3D model offers a comprehensive solution for enhancing runway and taxiway management systems by integrating advanced sensor technology and realistic infrastructure. It aids in improving safety, efficiency, and overall airport throughput.</w:t>
      </w:r>
      <w:r w:rsidR="00015C62">
        <w:t xml:space="preserve"> </w:t>
      </w:r>
      <w:r w:rsidR="00015C62" w:rsidRPr="00015C62">
        <w:t>Data Aggregation: Collect and combine sensor data from various sources</w:t>
      </w:r>
      <w:r w:rsidR="00015C62">
        <w:t>. Which shall be implemented in Application for Control Room</w:t>
      </w:r>
      <w:r w:rsidR="00473C77">
        <w:t>.</w:t>
      </w:r>
    </w:p>
    <w:p w14:paraId="4DF7F329" w14:textId="77777777" w:rsidR="008C69C6" w:rsidRDefault="008C69C6" w:rsidP="0086553B"/>
    <w:p w14:paraId="5CA94A33" w14:textId="77777777" w:rsidR="00473C77" w:rsidRPr="00473C77" w:rsidRDefault="00473C77" w:rsidP="00473C77">
      <w:r w:rsidRPr="00473C77">
        <w:t>In developing the enhanced runway and taxiway management solution, significant effort was dedicated to researching, experimenting, and iterating through multiple approaches before arriving at the final, comprehensive solution. I thoroughly investigated various sensor technologies, AI algorithms, and data processing techniques to ensure the system was both cutting-edge and practical for real-world applications.</w:t>
      </w:r>
    </w:p>
    <w:p w14:paraId="659070B3" w14:textId="77777777" w:rsidR="00473C77" w:rsidRPr="00473C77" w:rsidRDefault="00473C77" w:rsidP="00473C77">
      <w:r w:rsidRPr="00473C77">
        <w:t>The process involved detailed exploration of LiDAR and radar technologies, evaluating their performance in diverse weather conditions, and testing IoT-enabled sensors to ensure they could provide accurate real-time data under high-traffic scenarios. Extensive simulations were run to refine the AI-driven predictive analytics and optimization models, ensuring that the system would accurately detect potential hazards, predict delays, and suggest optimal routes for aircraft and ground vehicles.</w:t>
      </w:r>
    </w:p>
    <w:p w14:paraId="71406BA0" w14:textId="15294943" w:rsidR="00473C77" w:rsidRPr="00473C77" w:rsidRDefault="00473C77" w:rsidP="00473C77">
      <w:r w:rsidRPr="00473C77">
        <w:t xml:space="preserve">Countless hours were spent </w:t>
      </w:r>
      <w:r w:rsidR="008C69C6" w:rsidRPr="00473C77">
        <w:t>analysing</w:t>
      </w:r>
      <w:r w:rsidRPr="00473C77">
        <w:t xml:space="preserve"> airport traffic patterns and working through technical challenges, such as latency in data transmission and the integration of autonomous ground vehicles into the existing airport infrastructure. I engaged in extensive consultations with aviation experts and reviewed aviation safety standards to ensure that the system not only improved efficiency but also met the stringent regulatory requirements essential for airport operations.</w:t>
      </w:r>
    </w:p>
    <w:p w14:paraId="4F6DC8D8" w14:textId="574DBE28" w:rsidR="00473C77" w:rsidRDefault="00473C77" w:rsidP="00473C77">
      <w:r w:rsidRPr="00473C77">
        <w:t>The solution was not arrived at lightly. I rigorously tested different models, iteratively improving the system to ensure it would deliver significant long-term benefits such as enhanced safety, reduced delays, and cost savings. This entire journey required continuous learning, troubleshooting, and tireless commitment to achieve a robust, scalable solution that can truly revolutionize airport operations</w:t>
      </w:r>
      <w:r w:rsidR="008C69C6">
        <w:t>.</w:t>
      </w:r>
    </w:p>
    <w:p w14:paraId="707632A1" w14:textId="77777777" w:rsidR="008C69C6" w:rsidRDefault="008C69C6" w:rsidP="00473C77"/>
    <w:p w14:paraId="56608DF6" w14:textId="77777777" w:rsidR="008C69C6" w:rsidRDefault="008C69C6" w:rsidP="00473C77"/>
    <w:p w14:paraId="2E4F2F30" w14:textId="77777777" w:rsidR="008C69C6" w:rsidRDefault="008C69C6" w:rsidP="00473C77"/>
    <w:p w14:paraId="4B67F7EB" w14:textId="77777777" w:rsidR="008C69C6" w:rsidRDefault="008C69C6" w:rsidP="00473C77"/>
    <w:p w14:paraId="5ADF5E60" w14:textId="77777777" w:rsidR="008C69C6" w:rsidRDefault="008C69C6" w:rsidP="00473C77"/>
    <w:p w14:paraId="677EA151" w14:textId="77777777" w:rsidR="008C69C6" w:rsidRDefault="008C69C6" w:rsidP="00473C77"/>
    <w:p w14:paraId="098BF727" w14:textId="77777777" w:rsidR="008C69C6" w:rsidRDefault="008C69C6" w:rsidP="00473C77"/>
    <w:p w14:paraId="4D1A8CC1" w14:textId="77777777" w:rsidR="008C69C6" w:rsidRDefault="008C69C6" w:rsidP="00473C77"/>
    <w:p w14:paraId="3E1BB10C" w14:textId="6108569A" w:rsidR="008C69C6" w:rsidRDefault="008C69C6" w:rsidP="00473C77"/>
    <w:p w14:paraId="45CF50AB" w14:textId="77777777" w:rsidR="008C69C6" w:rsidRDefault="008C69C6" w:rsidP="00473C77"/>
    <w:p w14:paraId="3B8D18D3" w14:textId="246153FB" w:rsidR="008C69C6" w:rsidRPr="001544B9" w:rsidRDefault="008C69C6" w:rsidP="008C69C6">
      <w:pPr>
        <w:jc w:val="center"/>
        <w:rPr>
          <w:sz w:val="44"/>
          <w:szCs w:val="44"/>
        </w:rPr>
      </w:pPr>
      <w:r w:rsidRPr="001544B9">
        <w:rPr>
          <w:sz w:val="44"/>
          <w:szCs w:val="44"/>
        </w:rPr>
        <w:lastRenderedPageBreak/>
        <w:t>A Message from Rockerz</w:t>
      </w:r>
    </w:p>
    <w:p w14:paraId="09032542" w14:textId="77777777" w:rsidR="008C69C6" w:rsidRDefault="008C69C6" w:rsidP="008C69C6">
      <w:pPr>
        <w:jc w:val="center"/>
        <w:rPr>
          <w:sz w:val="36"/>
          <w:szCs w:val="36"/>
        </w:rPr>
      </w:pPr>
    </w:p>
    <w:p w14:paraId="65550442" w14:textId="2E98AA18" w:rsidR="001544B9" w:rsidRPr="001544B9" w:rsidRDefault="001544B9" w:rsidP="001544B9">
      <w:r w:rsidRPr="001544B9">
        <w:t xml:space="preserve">Dear </w:t>
      </w:r>
      <w:r>
        <w:t>Team Aerospanza</w:t>
      </w:r>
      <w:r w:rsidRPr="001544B9">
        <w:t>,</w:t>
      </w:r>
    </w:p>
    <w:p w14:paraId="0991362A" w14:textId="77777777" w:rsidR="001544B9" w:rsidRPr="001544B9" w:rsidRDefault="001544B9" w:rsidP="001544B9">
      <w:r w:rsidRPr="001544B9">
        <w:t>I would like to extend my heartfelt thanks for giving me the opportunity to work on this project. It has been an incredibly rewarding experience, allowing me to challenge myself, dive deep into cutting-edge technologies, and contribute to an innovative solution that can significantly improve runway and taxiway management.</w:t>
      </w:r>
    </w:p>
    <w:p w14:paraId="22D7A919" w14:textId="77777777" w:rsidR="001544B9" w:rsidRPr="001544B9" w:rsidRDefault="001544B9" w:rsidP="001544B9">
      <w:r w:rsidRPr="001544B9">
        <w:t>I truly appreciate the trust and support provided throughout this journey, and I am grateful for the chance to be a part of such a meaningful and impactful project. The knowledge and skills I have gained during this process are invaluable, and I look forward to applying them to future endeavors.</w:t>
      </w:r>
    </w:p>
    <w:p w14:paraId="467EF4A1" w14:textId="77777777" w:rsidR="001544B9" w:rsidRPr="001544B9" w:rsidRDefault="001544B9" w:rsidP="001544B9">
      <w:r w:rsidRPr="001544B9">
        <w:t>Thank you once again for this wonderful opportunity!</w:t>
      </w:r>
    </w:p>
    <w:p w14:paraId="0F7BA872" w14:textId="2E15CBDF" w:rsidR="001544B9" w:rsidRDefault="001544B9" w:rsidP="001544B9">
      <w:r w:rsidRPr="001544B9">
        <w:t>Sincerely,</w:t>
      </w:r>
      <w:r w:rsidRPr="001544B9">
        <w:br/>
      </w:r>
      <w:r>
        <w:t>Team Rockerz</w:t>
      </w:r>
    </w:p>
    <w:p w14:paraId="54DEA80C" w14:textId="0BAECAE5" w:rsidR="001544B9" w:rsidRDefault="001544B9" w:rsidP="001544B9">
      <w:r>
        <w:t>Abhirath(</w:t>
      </w:r>
      <w:hyperlink r:id="rId20" w:history="1">
        <w:r w:rsidRPr="00B64EA7">
          <w:rPr>
            <w:rStyle w:val="Hyperlink"/>
          </w:rPr>
          <w:t>Abhirathkumar2211@gmail.com</w:t>
        </w:r>
      </w:hyperlink>
      <w:r>
        <w:t>)</w:t>
      </w:r>
    </w:p>
    <w:p w14:paraId="1E68A2EB" w14:textId="089B1506" w:rsidR="001544B9" w:rsidRPr="001544B9" w:rsidRDefault="001544B9" w:rsidP="001544B9">
      <w:r>
        <w:t>Anshika</w:t>
      </w:r>
    </w:p>
    <w:p w14:paraId="505A7B39" w14:textId="77777777" w:rsidR="008C69C6" w:rsidRPr="00473C77" w:rsidRDefault="008C69C6" w:rsidP="008C69C6"/>
    <w:p w14:paraId="31A02955" w14:textId="77777777" w:rsidR="00473C77" w:rsidRPr="00004566" w:rsidRDefault="00473C77" w:rsidP="0086553B"/>
    <w:p w14:paraId="2141771C" w14:textId="4A9075E8" w:rsidR="00004566" w:rsidRPr="00004566" w:rsidRDefault="00004566" w:rsidP="0086553B"/>
    <w:p w14:paraId="2CD9550E" w14:textId="77777777" w:rsidR="00C36739" w:rsidRDefault="00C36739"/>
    <w:sectPr w:rsidR="00C36739">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EDBAF2" w14:textId="77777777" w:rsidR="00AA67C9" w:rsidRDefault="00AA67C9" w:rsidP="00CA0AE8">
      <w:pPr>
        <w:spacing w:after="0" w:line="240" w:lineRule="auto"/>
      </w:pPr>
      <w:r>
        <w:separator/>
      </w:r>
    </w:p>
  </w:endnote>
  <w:endnote w:type="continuationSeparator" w:id="0">
    <w:p w14:paraId="2FC46DC1" w14:textId="77777777" w:rsidR="00AA67C9" w:rsidRDefault="00AA67C9" w:rsidP="00CA0A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4170499"/>
      <w:docPartObj>
        <w:docPartGallery w:val="Page Numbers (Bottom of Page)"/>
        <w:docPartUnique/>
      </w:docPartObj>
    </w:sdtPr>
    <w:sdtContent>
      <w:sdt>
        <w:sdtPr>
          <w:id w:val="1728636285"/>
          <w:docPartObj>
            <w:docPartGallery w:val="Page Numbers (Top of Page)"/>
            <w:docPartUnique/>
          </w:docPartObj>
        </w:sdtPr>
        <w:sdtContent>
          <w:p w14:paraId="469A63F1" w14:textId="57582F46" w:rsidR="00CA0AE8" w:rsidRDefault="00CA0AE8">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954C125" w14:textId="77777777" w:rsidR="00CA0AE8" w:rsidRDefault="00CA0A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C6E65F" w14:textId="77777777" w:rsidR="00AA67C9" w:rsidRDefault="00AA67C9" w:rsidP="00CA0AE8">
      <w:pPr>
        <w:spacing w:after="0" w:line="240" w:lineRule="auto"/>
      </w:pPr>
      <w:r>
        <w:separator/>
      </w:r>
    </w:p>
  </w:footnote>
  <w:footnote w:type="continuationSeparator" w:id="0">
    <w:p w14:paraId="475E3DA3" w14:textId="77777777" w:rsidR="00AA67C9" w:rsidRDefault="00AA67C9" w:rsidP="00CA0A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105C33"/>
    <w:multiLevelType w:val="multilevel"/>
    <w:tmpl w:val="94C836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A66EC6"/>
    <w:multiLevelType w:val="multilevel"/>
    <w:tmpl w:val="DEBA3D10"/>
    <w:lvl w:ilvl="0">
      <w:start w:val="3"/>
      <w:numFmt w:val="decimal"/>
      <w:lvlText w:val="%1"/>
      <w:lvlJc w:val="left"/>
      <w:pPr>
        <w:ind w:left="380" w:hanging="380"/>
      </w:pPr>
      <w:rPr>
        <w:rFonts w:hint="default"/>
        <w:b/>
      </w:rPr>
    </w:lvl>
    <w:lvl w:ilvl="1">
      <w:start w:val="6"/>
      <w:numFmt w:val="decimal"/>
      <w:lvlText w:val="%1.%2"/>
      <w:lvlJc w:val="left"/>
      <w:pPr>
        <w:ind w:left="1800" w:hanging="72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4320" w:hanging="108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840" w:hanging="1440"/>
      </w:pPr>
      <w:rPr>
        <w:rFonts w:hint="default"/>
        <w:b/>
      </w:rPr>
    </w:lvl>
    <w:lvl w:ilvl="6">
      <w:start w:val="1"/>
      <w:numFmt w:val="decimal"/>
      <w:lvlText w:val="%1.%2.%3.%4.%5.%6.%7"/>
      <w:lvlJc w:val="left"/>
      <w:pPr>
        <w:ind w:left="8280" w:hanging="1800"/>
      </w:pPr>
      <w:rPr>
        <w:rFonts w:hint="default"/>
        <w:b/>
      </w:rPr>
    </w:lvl>
    <w:lvl w:ilvl="7">
      <w:start w:val="1"/>
      <w:numFmt w:val="decimal"/>
      <w:lvlText w:val="%1.%2.%3.%4.%5.%6.%7.%8"/>
      <w:lvlJc w:val="left"/>
      <w:pPr>
        <w:ind w:left="9360" w:hanging="1800"/>
      </w:pPr>
      <w:rPr>
        <w:rFonts w:hint="default"/>
        <w:b/>
      </w:rPr>
    </w:lvl>
    <w:lvl w:ilvl="8">
      <w:start w:val="1"/>
      <w:numFmt w:val="decimal"/>
      <w:lvlText w:val="%1.%2.%3.%4.%5.%6.%7.%8.%9"/>
      <w:lvlJc w:val="left"/>
      <w:pPr>
        <w:ind w:left="10800" w:hanging="2160"/>
      </w:pPr>
      <w:rPr>
        <w:rFonts w:hint="default"/>
        <w:b/>
      </w:rPr>
    </w:lvl>
  </w:abstractNum>
  <w:abstractNum w:abstractNumId="2" w15:restartNumberingAfterBreak="0">
    <w:nsid w:val="2CAE5077"/>
    <w:multiLevelType w:val="multilevel"/>
    <w:tmpl w:val="66B816A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D472F5F"/>
    <w:multiLevelType w:val="hybridMultilevel"/>
    <w:tmpl w:val="06C402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1486733"/>
    <w:multiLevelType w:val="multilevel"/>
    <w:tmpl w:val="CE041BD0"/>
    <w:lvl w:ilvl="0">
      <w:start w:val="3"/>
      <w:numFmt w:val="decimal"/>
      <w:lvlText w:val="%1"/>
      <w:lvlJc w:val="left"/>
      <w:pPr>
        <w:ind w:left="380" w:hanging="380"/>
      </w:pPr>
      <w:rPr>
        <w:rFonts w:hint="default"/>
        <w:b/>
      </w:rPr>
    </w:lvl>
    <w:lvl w:ilvl="1">
      <w:start w:val="5"/>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5" w15:restartNumberingAfterBreak="0">
    <w:nsid w:val="325A5853"/>
    <w:multiLevelType w:val="multilevel"/>
    <w:tmpl w:val="5CEC1F92"/>
    <w:lvl w:ilvl="0">
      <w:start w:val="3"/>
      <w:numFmt w:val="decimal"/>
      <w:lvlText w:val="%1"/>
      <w:lvlJc w:val="left"/>
      <w:pPr>
        <w:ind w:left="380" w:hanging="380"/>
      </w:pPr>
      <w:rPr>
        <w:rFonts w:hint="default"/>
        <w:b/>
      </w:rPr>
    </w:lvl>
    <w:lvl w:ilvl="1">
      <w:start w:val="5"/>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6" w15:restartNumberingAfterBreak="0">
    <w:nsid w:val="35DF620F"/>
    <w:multiLevelType w:val="multilevel"/>
    <w:tmpl w:val="46CA24E4"/>
    <w:lvl w:ilvl="0">
      <w:start w:val="3"/>
      <w:numFmt w:val="decimal"/>
      <w:lvlText w:val="%1"/>
      <w:lvlJc w:val="left"/>
      <w:pPr>
        <w:ind w:left="380" w:hanging="380"/>
      </w:pPr>
      <w:rPr>
        <w:rFonts w:hint="default"/>
        <w:b/>
      </w:rPr>
    </w:lvl>
    <w:lvl w:ilvl="1">
      <w:start w:val="5"/>
      <w:numFmt w:val="decimal"/>
      <w:lvlText w:val="%1.%2"/>
      <w:lvlJc w:val="left"/>
      <w:pPr>
        <w:ind w:left="1800" w:hanging="72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4320" w:hanging="108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840" w:hanging="1440"/>
      </w:pPr>
      <w:rPr>
        <w:rFonts w:hint="default"/>
        <w:b/>
      </w:rPr>
    </w:lvl>
    <w:lvl w:ilvl="6">
      <w:start w:val="1"/>
      <w:numFmt w:val="decimal"/>
      <w:lvlText w:val="%1.%2.%3.%4.%5.%6.%7"/>
      <w:lvlJc w:val="left"/>
      <w:pPr>
        <w:ind w:left="8280" w:hanging="1800"/>
      </w:pPr>
      <w:rPr>
        <w:rFonts w:hint="default"/>
        <w:b/>
      </w:rPr>
    </w:lvl>
    <w:lvl w:ilvl="7">
      <w:start w:val="1"/>
      <w:numFmt w:val="decimal"/>
      <w:lvlText w:val="%1.%2.%3.%4.%5.%6.%7.%8"/>
      <w:lvlJc w:val="left"/>
      <w:pPr>
        <w:ind w:left="9360" w:hanging="1800"/>
      </w:pPr>
      <w:rPr>
        <w:rFonts w:hint="default"/>
        <w:b/>
      </w:rPr>
    </w:lvl>
    <w:lvl w:ilvl="8">
      <w:start w:val="1"/>
      <w:numFmt w:val="decimal"/>
      <w:lvlText w:val="%1.%2.%3.%4.%5.%6.%7.%8.%9"/>
      <w:lvlJc w:val="left"/>
      <w:pPr>
        <w:ind w:left="10800" w:hanging="2160"/>
      </w:pPr>
      <w:rPr>
        <w:rFonts w:hint="default"/>
        <w:b/>
      </w:rPr>
    </w:lvl>
  </w:abstractNum>
  <w:abstractNum w:abstractNumId="7" w15:restartNumberingAfterBreak="0">
    <w:nsid w:val="36CE2B09"/>
    <w:multiLevelType w:val="hybridMultilevel"/>
    <w:tmpl w:val="3F4256C2"/>
    <w:lvl w:ilvl="0" w:tplc="E0B299DC">
      <w:start w:val="1"/>
      <w:numFmt w:val="decimal"/>
      <w:lvlText w:val="%1."/>
      <w:lvlJc w:val="left"/>
      <w:pPr>
        <w:ind w:left="720" w:hanging="360"/>
      </w:pPr>
      <w:rPr>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00E1E1C"/>
    <w:multiLevelType w:val="multilevel"/>
    <w:tmpl w:val="A5CAA57E"/>
    <w:lvl w:ilvl="0">
      <w:start w:val="3"/>
      <w:numFmt w:val="decimal"/>
      <w:lvlText w:val="%1"/>
      <w:lvlJc w:val="left"/>
      <w:pPr>
        <w:ind w:left="380" w:hanging="380"/>
      </w:pPr>
      <w:rPr>
        <w:rFonts w:hint="default"/>
        <w:b/>
      </w:rPr>
    </w:lvl>
    <w:lvl w:ilvl="1">
      <w:start w:val="6"/>
      <w:numFmt w:val="decimal"/>
      <w:lvlText w:val="%1.%2"/>
      <w:lvlJc w:val="left"/>
      <w:pPr>
        <w:ind w:left="1570" w:hanging="720"/>
      </w:pPr>
      <w:rPr>
        <w:rFonts w:hint="default"/>
        <w:b/>
      </w:rPr>
    </w:lvl>
    <w:lvl w:ilvl="2">
      <w:start w:val="1"/>
      <w:numFmt w:val="decimal"/>
      <w:lvlText w:val="%1.%2.%3"/>
      <w:lvlJc w:val="left"/>
      <w:pPr>
        <w:ind w:left="2420" w:hanging="720"/>
      </w:pPr>
      <w:rPr>
        <w:rFonts w:hint="default"/>
        <w:b/>
      </w:rPr>
    </w:lvl>
    <w:lvl w:ilvl="3">
      <w:start w:val="1"/>
      <w:numFmt w:val="decimal"/>
      <w:lvlText w:val="%1.%2.%3.%4"/>
      <w:lvlJc w:val="left"/>
      <w:pPr>
        <w:ind w:left="3630" w:hanging="1080"/>
      </w:pPr>
      <w:rPr>
        <w:rFonts w:hint="default"/>
        <w:b/>
      </w:rPr>
    </w:lvl>
    <w:lvl w:ilvl="4">
      <w:start w:val="1"/>
      <w:numFmt w:val="decimal"/>
      <w:lvlText w:val="%1.%2.%3.%4.%5"/>
      <w:lvlJc w:val="left"/>
      <w:pPr>
        <w:ind w:left="4480" w:hanging="1080"/>
      </w:pPr>
      <w:rPr>
        <w:rFonts w:hint="default"/>
        <w:b/>
      </w:rPr>
    </w:lvl>
    <w:lvl w:ilvl="5">
      <w:start w:val="1"/>
      <w:numFmt w:val="decimal"/>
      <w:lvlText w:val="%1.%2.%3.%4.%5.%6"/>
      <w:lvlJc w:val="left"/>
      <w:pPr>
        <w:ind w:left="5690" w:hanging="1440"/>
      </w:pPr>
      <w:rPr>
        <w:rFonts w:hint="default"/>
        <w:b/>
      </w:rPr>
    </w:lvl>
    <w:lvl w:ilvl="6">
      <w:start w:val="1"/>
      <w:numFmt w:val="decimal"/>
      <w:lvlText w:val="%1.%2.%3.%4.%5.%6.%7"/>
      <w:lvlJc w:val="left"/>
      <w:pPr>
        <w:ind w:left="6900" w:hanging="1800"/>
      </w:pPr>
      <w:rPr>
        <w:rFonts w:hint="default"/>
        <w:b/>
      </w:rPr>
    </w:lvl>
    <w:lvl w:ilvl="7">
      <w:start w:val="1"/>
      <w:numFmt w:val="decimal"/>
      <w:lvlText w:val="%1.%2.%3.%4.%5.%6.%7.%8"/>
      <w:lvlJc w:val="left"/>
      <w:pPr>
        <w:ind w:left="7750" w:hanging="1800"/>
      </w:pPr>
      <w:rPr>
        <w:rFonts w:hint="default"/>
        <w:b/>
      </w:rPr>
    </w:lvl>
    <w:lvl w:ilvl="8">
      <w:start w:val="1"/>
      <w:numFmt w:val="decimal"/>
      <w:lvlText w:val="%1.%2.%3.%4.%5.%6.%7.%8.%9"/>
      <w:lvlJc w:val="left"/>
      <w:pPr>
        <w:ind w:left="8960" w:hanging="2160"/>
      </w:pPr>
      <w:rPr>
        <w:rFonts w:hint="default"/>
        <w:b/>
      </w:rPr>
    </w:lvl>
  </w:abstractNum>
  <w:abstractNum w:abstractNumId="9" w15:restartNumberingAfterBreak="0">
    <w:nsid w:val="452155BD"/>
    <w:multiLevelType w:val="multilevel"/>
    <w:tmpl w:val="FDC2A2FE"/>
    <w:lvl w:ilvl="0">
      <w:start w:val="3"/>
      <w:numFmt w:val="decimal"/>
      <w:lvlText w:val="%1"/>
      <w:lvlJc w:val="left"/>
      <w:pPr>
        <w:ind w:left="380" w:hanging="380"/>
      </w:pPr>
      <w:rPr>
        <w:rFonts w:hint="default"/>
        <w:b/>
      </w:rPr>
    </w:lvl>
    <w:lvl w:ilvl="1">
      <w:start w:val="4"/>
      <w:numFmt w:val="decimal"/>
      <w:lvlText w:val="%1.%2"/>
      <w:lvlJc w:val="left"/>
      <w:pPr>
        <w:ind w:left="1712"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0" w15:restartNumberingAfterBreak="0">
    <w:nsid w:val="49BA3682"/>
    <w:multiLevelType w:val="multilevel"/>
    <w:tmpl w:val="CB5C22A2"/>
    <w:lvl w:ilvl="0">
      <w:start w:val="3"/>
      <w:numFmt w:val="decimal"/>
      <w:lvlText w:val="%1"/>
      <w:lvlJc w:val="left"/>
      <w:pPr>
        <w:ind w:left="380" w:hanging="380"/>
      </w:pPr>
      <w:rPr>
        <w:rFonts w:hint="default"/>
        <w:b/>
      </w:rPr>
    </w:lvl>
    <w:lvl w:ilvl="1">
      <w:start w:val="1"/>
      <w:numFmt w:val="decimal"/>
      <w:lvlText w:val="%1.%2"/>
      <w:lvlJc w:val="left"/>
      <w:pPr>
        <w:ind w:left="1800" w:hanging="72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4320" w:hanging="108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840" w:hanging="1440"/>
      </w:pPr>
      <w:rPr>
        <w:rFonts w:hint="default"/>
        <w:b/>
      </w:rPr>
    </w:lvl>
    <w:lvl w:ilvl="6">
      <w:start w:val="1"/>
      <w:numFmt w:val="decimal"/>
      <w:lvlText w:val="%1.%2.%3.%4.%5.%6.%7"/>
      <w:lvlJc w:val="left"/>
      <w:pPr>
        <w:ind w:left="8280" w:hanging="1800"/>
      </w:pPr>
      <w:rPr>
        <w:rFonts w:hint="default"/>
        <w:b/>
      </w:rPr>
    </w:lvl>
    <w:lvl w:ilvl="7">
      <w:start w:val="1"/>
      <w:numFmt w:val="decimal"/>
      <w:lvlText w:val="%1.%2.%3.%4.%5.%6.%7.%8"/>
      <w:lvlJc w:val="left"/>
      <w:pPr>
        <w:ind w:left="9360" w:hanging="1800"/>
      </w:pPr>
      <w:rPr>
        <w:rFonts w:hint="default"/>
        <w:b/>
      </w:rPr>
    </w:lvl>
    <w:lvl w:ilvl="8">
      <w:start w:val="1"/>
      <w:numFmt w:val="decimal"/>
      <w:lvlText w:val="%1.%2.%3.%4.%5.%6.%7.%8.%9"/>
      <w:lvlJc w:val="left"/>
      <w:pPr>
        <w:ind w:left="10800" w:hanging="2160"/>
      </w:pPr>
      <w:rPr>
        <w:rFonts w:hint="default"/>
        <w:b/>
      </w:rPr>
    </w:lvl>
  </w:abstractNum>
  <w:abstractNum w:abstractNumId="11" w15:restartNumberingAfterBreak="0">
    <w:nsid w:val="4BCB66CB"/>
    <w:multiLevelType w:val="multilevel"/>
    <w:tmpl w:val="6C52EC2A"/>
    <w:lvl w:ilvl="0">
      <w:start w:val="3"/>
      <w:numFmt w:val="decimal"/>
      <w:lvlText w:val="%1"/>
      <w:lvlJc w:val="left"/>
      <w:pPr>
        <w:ind w:left="380" w:hanging="380"/>
      </w:pPr>
      <w:rPr>
        <w:rFonts w:hint="default"/>
        <w:b/>
      </w:rPr>
    </w:lvl>
    <w:lvl w:ilvl="1">
      <w:start w:val="6"/>
      <w:numFmt w:val="decimal"/>
      <w:lvlText w:val="%1.%2"/>
      <w:lvlJc w:val="left"/>
      <w:pPr>
        <w:ind w:left="1690" w:hanging="720"/>
      </w:pPr>
      <w:rPr>
        <w:rFonts w:hint="default"/>
        <w:b/>
      </w:rPr>
    </w:lvl>
    <w:lvl w:ilvl="2">
      <w:start w:val="1"/>
      <w:numFmt w:val="decimal"/>
      <w:lvlText w:val="%1.%2.%3"/>
      <w:lvlJc w:val="left"/>
      <w:pPr>
        <w:ind w:left="2660" w:hanging="720"/>
      </w:pPr>
      <w:rPr>
        <w:rFonts w:hint="default"/>
        <w:b/>
      </w:rPr>
    </w:lvl>
    <w:lvl w:ilvl="3">
      <w:start w:val="1"/>
      <w:numFmt w:val="decimal"/>
      <w:lvlText w:val="%1.%2.%3.%4"/>
      <w:lvlJc w:val="left"/>
      <w:pPr>
        <w:ind w:left="3990" w:hanging="1080"/>
      </w:pPr>
      <w:rPr>
        <w:rFonts w:hint="default"/>
        <w:b/>
      </w:rPr>
    </w:lvl>
    <w:lvl w:ilvl="4">
      <w:start w:val="1"/>
      <w:numFmt w:val="decimal"/>
      <w:lvlText w:val="%1.%2.%3.%4.%5"/>
      <w:lvlJc w:val="left"/>
      <w:pPr>
        <w:ind w:left="4960" w:hanging="1080"/>
      </w:pPr>
      <w:rPr>
        <w:rFonts w:hint="default"/>
        <w:b/>
      </w:rPr>
    </w:lvl>
    <w:lvl w:ilvl="5">
      <w:start w:val="1"/>
      <w:numFmt w:val="decimal"/>
      <w:lvlText w:val="%1.%2.%3.%4.%5.%6"/>
      <w:lvlJc w:val="left"/>
      <w:pPr>
        <w:ind w:left="6290" w:hanging="1440"/>
      </w:pPr>
      <w:rPr>
        <w:rFonts w:hint="default"/>
        <w:b/>
      </w:rPr>
    </w:lvl>
    <w:lvl w:ilvl="6">
      <w:start w:val="1"/>
      <w:numFmt w:val="decimal"/>
      <w:lvlText w:val="%1.%2.%3.%4.%5.%6.%7"/>
      <w:lvlJc w:val="left"/>
      <w:pPr>
        <w:ind w:left="7620" w:hanging="1800"/>
      </w:pPr>
      <w:rPr>
        <w:rFonts w:hint="default"/>
        <w:b/>
      </w:rPr>
    </w:lvl>
    <w:lvl w:ilvl="7">
      <w:start w:val="1"/>
      <w:numFmt w:val="decimal"/>
      <w:lvlText w:val="%1.%2.%3.%4.%5.%6.%7.%8"/>
      <w:lvlJc w:val="left"/>
      <w:pPr>
        <w:ind w:left="8590" w:hanging="1800"/>
      </w:pPr>
      <w:rPr>
        <w:rFonts w:hint="default"/>
        <w:b/>
      </w:rPr>
    </w:lvl>
    <w:lvl w:ilvl="8">
      <w:start w:val="1"/>
      <w:numFmt w:val="decimal"/>
      <w:lvlText w:val="%1.%2.%3.%4.%5.%6.%7.%8.%9"/>
      <w:lvlJc w:val="left"/>
      <w:pPr>
        <w:ind w:left="9920" w:hanging="2160"/>
      </w:pPr>
      <w:rPr>
        <w:rFonts w:hint="default"/>
        <w:b/>
      </w:rPr>
    </w:lvl>
  </w:abstractNum>
  <w:abstractNum w:abstractNumId="12" w15:restartNumberingAfterBreak="0">
    <w:nsid w:val="5C445E0E"/>
    <w:multiLevelType w:val="multilevel"/>
    <w:tmpl w:val="2FE6F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2A6D83"/>
    <w:multiLevelType w:val="multilevel"/>
    <w:tmpl w:val="EF82ECF6"/>
    <w:lvl w:ilvl="0">
      <w:start w:val="3"/>
      <w:numFmt w:val="decimal"/>
      <w:lvlText w:val="%1"/>
      <w:lvlJc w:val="left"/>
      <w:pPr>
        <w:ind w:left="360" w:hanging="360"/>
      </w:pPr>
      <w:rPr>
        <w:rFonts w:hint="default"/>
        <w:sz w:val="22"/>
      </w:rPr>
    </w:lvl>
    <w:lvl w:ilvl="1">
      <w:start w:val="6"/>
      <w:numFmt w:val="decimal"/>
      <w:lvlText w:val="%1.%2"/>
      <w:lvlJc w:val="left"/>
      <w:pPr>
        <w:ind w:left="1840" w:hanging="720"/>
      </w:pPr>
      <w:rPr>
        <w:rFonts w:hint="default"/>
        <w:sz w:val="22"/>
      </w:rPr>
    </w:lvl>
    <w:lvl w:ilvl="2">
      <w:start w:val="1"/>
      <w:numFmt w:val="decimal"/>
      <w:lvlText w:val="%1.%2.%3"/>
      <w:lvlJc w:val="left"/>
      <w:pPr>
        <w:ind w:left="2960" w:hanging="720"/>
      </w:pPr>
      <w:rPr>
        <w:rFonts w:hint="default"/>
        <w:sz w:val="22"/>
      </w:rPr>
    </w:lvl>
    <w:lvl w:ilvl="3">
      <w:start w:val="1"/>
      <w:numFmt w:val="decimal"/>
      <w:lvlText w:val="%1.%2.%3.%4"/>
      <w:lvlJc w:val="left"/>
      <w:pPr>
        <w:ind w:left="4440" w:hanging="1080"/>
      </w:pPr>
      <w:rPr>
        <w:rFonts w:hint="default"/>
        <w:sz w:val="22"/>
      </w:rPr>
    </w:lvl>
    <w:lvl w:ilvl="4">
      <w:start w:val="1"/>
      <w:numFmt w:val="decimal"/>
      <w:lvlText w:val="%1.%2.%3.%4.%5"/>
      <w:lvlJc w:val="left"/>
      <w:pPr>
        <w:ind w:left="5560" w:hanging="1080"/>
      </w:pPr>
      <w:rPr>
        <w:rFonts w:hint="default"/>
        <w:sz w:val="22"/>
      </w:rPr>
    </w:lvl>
    <w:lvl w:ilvl="5">
      <w:start w:val="1"/>
      <w:numFmt w:val="decimal"/>
      <w:lvlText w:val="%1.%2.%3.%4.%5.%6"/>
      <w:lvlJc w:val="left"/>
      <w:pPr>
        <w:ind w:left="7040" w:hanging="1440"/>
      </w:pPr>
      <w:rPr>
        <w:rFonts w:hint="default"/>
        <w:sz w:val="22"/>
      </w:rPr>
    </w:lvl>
    <w:lvl w:ilvl="6">
      <w:start w:val="1"/>
      <w:numFmt w:val="decimal"/>
      <w:lvlText w:val="%1.%2.%3.%4.%5.%6.%7"/>
      <w:lvlJc w:val="left"/>
      <w:pPr>
        <w:ind w:left="8520" w:hanging="1800"/>
      </w:pPr>
      <w:rPr>
        <w:rFonts w:hint="default"/>
        <w:sz w:val="22"/>
      </w:rPr>
    </w:lvl>
    <w:lvl w:ilvl="7">
      <w:start w:val="1"/>
      <w:numFmt w:val="decimal"/>
      <w:lvlText w:val="%1.%2.%3.%4.%5.%6.%7.%8"/>
      <w:lvlJc w:val="left"/>
      <w:pPr>
        <w:ind w:left="9640" w:hanging="1800"/>
      </w:pPr>
      <w:rPr>
        <w:rFonts w:hint="default"/>
        <w:sz w:val="22"/>
      </w:rPr>
    </w:lvl>
    <w:lvl w:ilvl="8">
      <w:start w:val="1"/>
      <w:numFmt w:val="decimal"/>
      <w:lvlText w:val="%1.%2.%3.%4.%5.%6.%7.%8.%9"/>
      <w:lvlJc w:val="left"/>
      <w:pPr>
        <w:ind w:left="11120" w:hanging="2160"/>
      </w:pPr>
      <w:rPr>
        <w:rFonts w:hint="default"/>
        <w:sz w:val="22"/>
      </w:rPr>
    </w:lvl>
  </w:abstractNum>
  <w:abstractNum w:abstractNumId="14" w15:restartNumberingAfterBreak="0">
    <w:nsid w:val="62D55F80"/>
    <w:multiLevelType w:val="multilevel"/>
    <w:tmpl w:val="A41075A6"/>
    <w:lvl w:ilvl="0">
      <w:start w:val="1"/>
      <w:numFmt w:val="decimal"/>
      <w:lvlText w:val="%1."/>
      <w:lvlJc w:val="left"/>
      <w:pPr>
        <w:ind w:left="501" w:hanging="360"/>
      </w:pPr>
      <w:rPr>
        <w:rFonts w:hint="default"/>
        <w:b/>
      </w:rPr>
    </w:lvl>
    <w:lvl w:ilvl="1">
      <w:start w:val="1"/>
      <w:numFmt w:val="bullet"/>
      <w:lvlText w:val="o"/>
      <w:lvlJc w:val="left"/>
      <w:pPr>
        <w:ind w:left="1352" w:hanging="360"/>
      </w:pPr>
      <w:rPr>
        <w:rFonts w:ascii="Courier New" w:hAnsi="Courier New" w:cs="Courier New"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CE3072F"/>
    <w:multiLevelType w:val="multilevel"/>
    <w:tmpl w:val="827A041A"/>
    <w:lvl w:ilvl="0">
      <w:start w:val="3"/>
      <w:numFmt w:val="decimal"/>
      <w:lvlText w:val="%1"/>
      <w:lvlJc w:val="left"/>
      <w:pPr>
        <w:ind w:left="380" w:hanging="380"/>
      </w:pPr>
      <w:rPr>
        <w:rFonts w:hint="default"/>
        <w:b/>
      </w:rPr>
    </w:lvl>
    <w:lvl w:ilvl="1">
      <w:start w:val="1"/>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6" w15:restartNumberingAfterBreak="0">
    <w:nsid w:val="70860555"/>
    <w:multiLevelType w:val="multilevel"/>
    <w:tmpl w:val="5C50D4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9A0040"/>
    <w:multiLevelType w:val="hybridMultilevel"/>
    <w:tmpl w:val="DF0A2E94"/>
    <w:lvl w:ilvl="0" w:tplc="B14A02E8">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3640F38"/>
    <w:multiLevelType w:val="multilevel"/>
    <w:tmpl w:val="0CAED30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16cid:durableId="1465392887">
    <w:abstractNumId w:val="12"/>
  </w:num>
  <w:num w:numId="2" w16cid:durableId="347604257">
    <w:abstractNumId w:val="0"/>
  </w:num>
  <w:num w:numId="3" w16cid:durableId="1904294179">
    <w:abstractNumId w:val="16"/>
  </w:num>
  <w:num w:numId="4" w16cid:durableId="659114246">
    <w:abstractNumId w:val="14"/>
  </w:num>
  <w:num w:numId="5" w16cid:durableId="1917088417">
    <w:abstractNumId w:val="17"/>
  </w:num>
  <w:num w:numId="6" w16cid:durableId="658851150">
    <w:abstractNumId w:val="18"/>
  </w:num>
  <w:num w:numId="7" w16cid:durableId="1741364578">
    <w:abstractNumId w:val="2"/>
  </w:num>
  <w:num w:numId="8" w16cid:durableId="1641568014">
    <w:abstractNumId w:val="15"/>
  </w:num>
  <w:num w:numId="9" w16cid:durableId="104926110">
    <w:abstractNumId w:val="10"/>
  </w:num>
  <w:num w:numId="10" w16cid:durableId="1197154405">
    <w:abstractNumId w:val="9"/>
  </w:num>
  <w:num w:numId="11" w16cid:durableId="1304309655">
    <w:abstractNumId w:val="5"/>
  </w:num>
  <w:num w:numId="12" w16cid:durableId="1272200034">
    <w:abstractNumId w:val="6"/>
  </w:num>
  <w:num w:numId="13" w16cid:durableId="1006710441">
    <w:abstractNumId w:val="4"/>
  </w:num>
  <w:num w:numId="14" w16cid:durableId="1974947339">
    <w:abstractNumId w:val="1"/>
  </w:num>
  <w:num w:numId="15" w16cid:durableId="1014260057">
    <w:abstractNumId w:val="8"/>
  </w:num>
  <w:num w:numId="16" w16cid:durableId="1432313354">
    <w:abstractNumId w:val="11"/>
  </w:num>
  <w:num w:numId="17" w16cid:durableId="649747638">
    <w:abstractNumId w:val="13"/>
  </w:num>
  <w:num w:numId="18" w16cid:durableId="1249343079">
    <w:abstractNumId w:val="3"/>
  </w:num>
  <w:num w:numId="19" w16cid:durableId="8454824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566"/>
    <w:rsid w:val="00004566"/>
    <w:rsid w:val="00015C62"/>
    <w:rsid w:val="000818D0"/>
    <w:rsid w:val="000A4722"/>
    <w:rsid w:val="001544B9"/>
    <w:rsid w:val="00167EDC"/>
    <w:rsid w:val="002033D8"/>
    <w:rsid w:val="0020697A"/>
    <w:rsid w:val="002C4FE6"/>
    <w:rsid w:val="002E33BE"/>
    <w:rsid w:val="00473C77"/>
    <w:rsid w:val="005F5216"/>
    <w:rsid w:val="00672BEF"/>
    <w:rsid w:val="00706DCC"/>
    <w:rsid w:val="007202BF"/>
    <w:rsid w:val="007C3ABC"/>
    <w:rsid w:val="0086553B"/>
    <w:rsid w:val="00883C66"/>
    <w:rsid w:val="00897673"/>
    <w:rsid w:val="008C43E2"/>
    <w:rsid w:val="008C69C6"/>
    <w:rsid w:val="008E1257"/>
    <w:rsid w:val="00AA67C9"/>
    <w:rsid w:val="00BE3C77"/>
    <w:rsid w:val="00C36739"/>
    <w:rsid w:val="00CA0AE8"/>
    <w:rsid w:val="00CF1C89"/>
    <w:rsid w:val="00D051C1"/>
    <w:rsid w:val="00D557D4"/>
    <w:rsid w:val="00E65B6C"/>
    <w:rsid w:val="00E9754E"/>
    <w:rsid w:val="00EF4320"/>
    <w:rsid w:val="00F427E7"/>
    <w:rsid w:val="00F66A41"/>
    <w:rsid w:val="00F879A0"/>
    <w:rsid w:val="00F87D64"/>
    <w:rsid w:val="00FB352B"/>
    <w:rsid w:val="00FC4796"/>
    <w:rsid w:val="00FE51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37B589"/>
  <w15:chartTrackingRefBased/>
  <w15:docId w15:val="{94CFA781-9612-48A2-83B6-A60718C8D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45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045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0456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456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456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45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45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45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45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45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0456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0456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456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456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45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45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45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4566"/>
    <w:rPr>
      <w:rFonts w:eastAsiaTheme="majorEastAsia" w:cstheme="majorBidi"/>
      <w:color w:val="272727" w:themeColor="text1" w:themeTint="D8"/>
    </w:rPr>
  </w:style>
  <w:style w:type="paragraph" w:styleId="Title">
    <w:name w:val="Title"/>
    <w:basedOn w:val="Normal"/>
    <w:next w:val="Normal"/>
    <w:link w:val="TitleChar"/>
    <w:uiPriority w:val="10"/>
    <w:qFormat/>
    <w:rsid w:val="000045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45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45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45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4566"/>
    <w:pPr>
      <w:spacing w:before="160"/>
      <w:jc w:val="center"/>
    </w:pPr>
    <w:rPr>
      <w:i/>
      <w:iCs/>
      <w:color w:val="404040" w:themeColor="text1" w:themeTint="BF"/>
    </w:rPr>
  </w:style>
  <w:style w:type="character" w:customStyle="1" w:styleId="QuoteChar">
    <w:name w:val="Quote Char"/>
    <w:basedOn w:val="DefaultParagraphFont"/>
    <w:link w:val="Quote"/>
    <w:uiPriority w:val="29"/>
    <w:rsid w:val="00004566"/>
    <w:rPr>
      <w:i/>
      <w:iCs/>
      <w:color w:val="404040" w:themeColor="text1" w:themeTint="BF"/>
    </w:rPr>
  </w:style>
  <w:style w:type="paragraph" w:styleId="ListParagraph">
    <w:name w:val="List Paragraph"/>
    <w:basedOn w:val="Normal"/>
    <w:uiPriority w:val="34"/>
    <w:qFormat/>
    <w:rsid w:val="00004566"/>
    <w:pPr>
      <w:ind w:left="720"/>
      <w:contextualSpacing/>
    </w:pPr>
  </w:style>
  <w:style w:type="character" w:styleId="IntenseEmphasis">
    <w:name w:val="Intense Emphasis"/>
    <w:basedOn w:val="DefaultParagraphFont"/>
    <w:uiPriority w:val="21"/>
    <w:qFormat/>
    <w:rsid w:val="00004566"/>
    <w:rPr>
      <w:i/>
      <w:iCs/>
      <w:color w:val="0F4761" w:themeColor="accent1" w:themeShade="BF"/>
    </w:rPr>
  </w:style>
  <w:style w:type="paragraph" w:styleId="IntenseQuote">
    <w:name w:val="Intense Quote"/>
    <w:basedOn w:val="Normal"/>
    <w:next w:val="Normal"/>
    <w:link w:val="IntenseQuoteChar"/>
    <w:uiPriority w:val="30"/>
    <w:qFormat/>
    <w:rsid w:val="000045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4566"/>
    <w:rPr>
      <w:i/>
      <w:iCs/>
      <w:color w:val="0F4761" w:themeColor="accent1" w:themeShade="BF"/>
    </w:rPr>
  </w:style>
  <w:style w:type="character" w:styleId="IntenseReference">
    <w:name w:val="Intense Reference"/>
    <w:basedOn w:val="DefaultParagraphFont"/>
    <w:uiPriority w:val="32"/>
    <w:qFormat/>
    <w:rsid w:val="00004566"/>
    <w:rPr>
      <w:b/>
      <w:bCs/>
      <w:smallCaps/>
      <w:color w:val="0F4761" w:themeColor="accent1" w:themeShade="BF"/>
      <w:spacing w:val="5"/>
    </w:rPr>
  </w:style>
  <w:style w:type="paragraph" w:styleId="Header">
    <w:name w:val="header"/>
    <w:basedOn w:val="Normal"/>
    <w:link w:val="HeaderChar"/>
    <w:uiPriority w:val="99"/>
    <w:unhideWhenUsed/>
    <w:rsid w:val="00CA0A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0AE8"/>
  </w:style>
  <w:style w:type="paragraph" w:styleId="Footer">
    <w:name w:val="footer"/>
    <w:basedOn w:val="Normal"/>
    <w:link w:val="FooterChar"/>
    <w:uiPriority w:val="99"/>
    <w:unhideWhenUsed/>
    <w:rsid w:val="00CA0A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0AE8"/>
  </w:style>
  <w:style w:type="character" w:styleId="Hyperlink">
    <w:name w:val="Hyperlink"/>
    <w:basedOn w:val="DefaultParagraphFont"/>
    <w:uiPriority w:val="99"/>
    <w:unhideWhenUsed/>
    <w:rsid w:val="00FB352B"/>
    <w:rPr>
      <w:color w:val="467886" w:themeColor="hyperlink"/>
      <w:u w:val="single"/>
    </w:rPr>
  </w:style>
  <w:style w:type="character" w:styleId="UnresolvedMention">
    <w:name w:val="Unresolved Mention"/>
    <w:basedOn w:val="DefaultParagraphFont"/>
    <w:uiPriority w:val="99"/>
    <w:semiHidden/>
    <w:unhideWhenUsed/>
    <w:rsid w:val="00FB35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0654021">
      <w:bodyDiv w:val="1"/>
      <w:marLeft w:val="0"/>
      <w:marRight w:val="0"/>
      <w:marTop w:val="0"/>
      <w:marBottom w:val="0"/>
      <w:divBdr>
        <w:top w:val="none" w:sz="0" w:space="0" w:color="auto"/>
        <w:left w:val="none" w:sz="0" w:space="0" w:color="auto"/>
        <w:bottom w:val="none" w:sz="0" w:space="0" w:color="auto"/>
        <w:right w:val="none" w:sz="0" w:space="0" w:color="auto"/>
      </w:divBdr>
    </w:div>
    <w:div w:id="584801890">
      <w:bodyDiv w:val="1"/>
      <w:marLeft w:val="0"/>
      <w:marRight w:val="0"/>
      <w:marTop w:val="0"/>
      <w:marBottom w:val="0"/>
      <w:divBdr>
        <w:top w:val="none" w:sz="0" w:space="0" w:color="auto"/>
        <w:left w:val="none" w:sz="0" w:space="0" w:color="auto"/>
        <w:bottom w:val="none" w:sz="0" w:space="0" w:color="auto"/>
        <w:right w:val="none" w:sz="0" w:space="0" w:color="auto"/>
      </w:divBdr>
    </w:div>
    <w:div w:id="719591985">
      <w:bodyDiv w:val="1"/>
      <w:marLeft w:val="0"/>
      <w:marRight w:val="0"/>
      <w:marTop w:val="0"/>
      <w:marBottom w:val="0"/>
      <w:divBdr>
        <w:top w:val="none" w:sz="0" w:space="0" w:color="auto"/>
        <w:left w:val="none" w:sz="0" w:space="0" w:color="auto"/>
        <w:bottom w:val="none" w:sz="0" w:space="0" w:color="auto"/>
        <w:right w:val="none" w:sz="0" w:space="0" w:color="auto"/>
      </w:divBdr>
    </w:div>
    <w:div w:id="749233048">
      <w:bodyDiv w:val="1"/>
      <w:marLeft w:val="0"/>
      <w:marRight w:val="0"/>
      <w:marTop w:val="0"/>
      <w:marBottom w:val="0"/>
      <w:divBdr>
        <w:top w:val="none" w:sz="0" w:space="0" w:color="auto"/>
        <w:left w:val="none" w:sz="0" w:space="0" w:color="auto"/>
        <w:bottom w:val="none" w:sz="0" w:space="0" w:color="auto"/>
        <w:right w:val="none" w:sz="0" w:space="0" w:color="auto"/>
      </w:divBdr>
    </w:div>
    <w:div w:id="761489242">
      <w:bodyDiv w:val="1"/>
      <w:marLeft w:val="0"/>
      <w:marRight w:val="0"/>
      <w:marTop w:val="0"/>
      <w:marBottom w:val="0"/>
      <w:divBdr>
        <w:top w:val="none" w:sz="0" w:space="0" w:color="auto"/>
        <w:left w:val="none" w:sz="0" w:space="0" w:color="auto"/>
        <w:bottom w:val="none" w:sz="0" w:space="0" w:color="auto"/>
        <w:right w:val="none" w:sz="0" w:space="0" w:color="auto"/>
      </w:divBdr>
    </w:div>
    <w:div w:id="815684192">
      <w:bodyDiv w:val="1"/>
      <w:marLeft w:val="0"/>
      <w:marRight w:val="0"/>
      <w:marTop w:val="0"/>
      <w:marBottom w:val="0"/>
      <w:divBdr>
        <w:top w:val="none" w:sz="0" w:space="0" w:color="auto"/>
        <w:left w:val="none" w:sz="0" w:space="0" w:color="auto"/>
        <w:bottom w:val="none" w:sz="0" w:space="0" w:color="auto"/>
        <w:right w:val="none" w:sz="0" w:space="0" w:color="auto"/>
      </w:divBdr>
    </w:div>
    <w:div w:id="850145305">
      <w:bodyDiv w:val="1"/>
      <w:marLeft w:val="0"/>
      <w:marRight w:val="0"/>
      <w:marTop w:val="0"/>
      <w:marBottom w:val="0"/>
      <w:divBdr>
        <w:top w:val="none" w:sz="0" w:space="0" w:color="auto"/>
        <w:left w:val="none" w:sz="0" w:space="0" w:color="auto"/>
        <w:bottom w:val="none" w:sz="0" w:space="0" w:color="auto"/>
        <w:right w:val="none" w:sz="0" w:space="0" w:color="auto"/>
      </w:divBdr>
    </w:div>
    <w:div w:id="1048728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lender.org/download/"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mailto:Abhirathkumar2211@gmail.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10</Pages>
  <Words>1034</Words>
  <Characters>5900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Abhirath Kumar</dc:creator>
  <cp:keywords/>
  <dc:description/>
  <cp:lastModifiedBy>Abhirath Kumar</cp:lastModifiedBy>
  <cp:revision>14</cp:revision>
  <dcterms:created xsi:type="dcterms:W3CDTF">2024-09-05T14:56:00Z</dcterms:created>
  <dcterms:modified xsi:type="dcterms:W3CDTF">2024-09-05T16:32:00Z</dcterms:modified>
</cp:coreProperties>
</file>