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529211" w:displacedByCustomXml="next"/>
    <w:bookmarkEnd w:id="0" w:displacedByCustomXml="next"/>
    <w:sdt>
      <w:sdtPr>
        <w:rPr>
          <w:kern w:val="24"/>
        </w:rPr>
        <w:id w:val="-967973357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8"/>
          <w:szCs w:val="28"/>
        </w:rPr>
      </w:sdtEndPr>
      <w:sdtContent>
        <w:p w14:paraId="243F11A6" w14:textId="2EFE8269" w:rsidR="00CA6CFB" w:rsidRDefault="00CA6C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94CB59" wp14:editId="2312A8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 w:themeColor="text2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FA6C49" w14:textId="4945C511" w:rsidR="00CA6CFB" w:rsidRPr="00BE08D2" w:rsidRDefault="00514E4A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bCs/>
                                          <w:color w:val="000000" w:themeColor="text2"/>
                                          <w:sz w:val="28"/>
                                          <w:szCs w:val="28"/>
                                        </w:rPr>
                                        <w:t>4/4/2023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94CB5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2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FA6C49" w14:textId="4945C511" w:rsidR="00CA6CFB" w:rsidRPr="00BE08D2" w:rsidRDefault="00514E4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000000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 w:themeColor="text2"/>
                                    <w:sz w:val="28"/>
                                    <w:szCs w:val="28"/>
                                  </w:rPr>
                                  <w:t>4/4/2023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C4CC81" w14:textId="6060B551" w:rsidR="004F6997" w:rsidRPr="00891FAF" w:rsidRDefault="000D08B4" w:rsidP="00891FAF">
          <w:pPr>
            <w:rPr>
              <w:color w:val="595959" w:themeColor="text1" w:themeTint="A6"/>
              <w:kern w:val="0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3E47D" wp14:editId="5FB43704">
                    <wp:simplePos x="0" y="0"/>
                    <wp:positionH relativeFrom="page">
                      <wp:posOffset>1642986</wp:posOffset>
                    </wp:positionH>
                    <wp:positionV relativeFrom="page">
                      <wp:posOffset>4371517</wp:posOffset>
                    </wp:positionV>
                    <wp:extent cx="5044440" cy="4914288"/>
                    <wp:effectExtent l="0" t="0" r="3810" b="6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440" cy="4914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B3E67" w14:textId="77777777" w:rsidR="000D08B4" w:rsidRPr="00F078D4" w:rsidRDefault="000D08B4" w:rsidP="00B5128A">
                                <w:pPr>
                                  <w:pStyle w:val="Title"/>
                                  <w:jc w:val="right"/>
                                  <w:rPr>
                                    <w:rFonts w:ascii="Calibri" w:hAnsi="Calibri" w:cs="Calibri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F078D4">
                                  <w:rPr>
                                    <w:rFonts w:ascii="Calibri" w:hAnsi="Calibri" w:cs="Calibri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Professor: </w:t>
                                </w:r>
                                <w:r w:rsidRPr="00F078D4">
                                  <w:rPr>
                                    <w:rFonts w:ascii="Calibri" w:hAnsi="Calibri" w:cs="Calibri"/>
                                    <w:b/>
                                    <w:bCs/>
                                    <w:i/>
                                    <w:iCs/>
                                    <w:color w:val="202122"/>
                                    <w:spacing w:val="3"/>
                                    <w:shd w:val="clear" w:color="auto" w:fill="FFFFFF"/>
                                  </w:rPr>
                                  <w:t>Claudia Gomez</w:t>
                                </w:r>
                              </w:p>
                              <w:p w14:paraId="3EC7A7B4" w14:textId="77777777" w:rsidR="00B5128A" w:rsidRPr="00F078D4" w:rsidRDefault="00B5128A" w:rsidP="00B5128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u w:val="single"/>
                                    <w:lang w:val="en-CA"/>
                                  </w:rPr>
                                </w:pPr>
                              </w:p>
                              <w:p w14:paraId="6F498DC1" w14:textId="1D1C9F0C" w:rsidR="00CA6CFB" w:rsidRPr="00F078D4" w:rsidRDefault="00CA6CFB" w:rsidP="00B5128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u w:val="single"/>
                                    <w:lang w:val="en-CA"/>
                                  </w:rPr>
                                </w:pPr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u w:val="single"/>
                                    <w:lang w:val="en-CA"/>
                                  </w:rPr>
                                  <w:t>Submitted By:</w:t>
                                </w:r>
                                <w:r w:rsidR="00D0613C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u w:val="single"/>
                                    <w:lang w:val="en-CA"/>
                                  </w:rPr>
                                  <w:t xml:space="preserve"> Group 08</w:t>
                                </w:r>
                              </w:p>
                              <w:p w14:paraId="34548B0D" w14:textId="531EBB03" w:rsidR="00B5128A" w:rsidRPr="00F078D4" w:rsidRDefault="00B5128A" w:rsidP="00B5128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</w:pPr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Tripathi Vidhi (041057189) (</w:t>
                                </w:r>
                                <w:hyperlink r:id="rId9" w:history="1">
                                  <w:r w:rsidRPr="00F078D4">
                                    <w:rPr>
                                      <w:rStyle w:val="Hyperlink"/>
                                      <w:rFonts w:ascii="Calibri" w:hAnsi="Calibri" w:cs="Calibri"/>
                                      <w:i/>
                                      <w:iCs/>
                                      <w:lang w:val="en-CA"/>
                                    </w:rPr>
                                    <w:t>trip0046@algonquinlive.com</w:t>
                                  </w:r>
                                </w:hyperlink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)</w:t>
                                </w:r>
                              </w:p>
                              <w:p w14:paraId="4BF685F8" w14:textId="166173A8" w:rsidR="00B5128A" w:rsidRPr="00F078D4" w:rsidRDefault="00B5128A" w:rsidP="00B5128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</w:pPr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Walia Kiran (041057641) (</w:t>
                                </w:r>
                                <w:hyperlink r:id="rId10" w:history="1">
                                  <w:r w:rsidRPr="00F078D4">
                                    <w:rPr>
                                      <w:rStyle w:val="Hyperlink"/>
                                      <w:rFonts w:ascii="Calibri" w:hAnsi="Calibri" w:cs="Calibri"/>
                                      <w:i/>
                                      <w:iCs/>
                                      <w:lang w:val="en-CA"/>
                                    </w:rPr>
                                    <w:t>wali0034@algonquinlive.com</w:t>
                                  </w:r>
                                </w:hyperlink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)</w:t>
                                </w:r>
                              </w:p>
                              <w:p w14:paraId="0498F611" w14:textId="142F9233" w:rsidR="00BE08D2" w:rsidRPr="00F078D4" w:rsidRDefault="00BE08D2" w:rsidP="00B5128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</w:pPr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Shah</w:t>
                                </w:r>
                                <w:r w:rsidR="003C7393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 xml:space="preserve"> </w:t>
                                </w:r>
                                <w:r w:rsidR="003C7393"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Saiyam</w:t>
                                </w:r>
                                <w:r w:rsidR="00B5128A"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 xml:space="preserve"> (04108036</w:t>
                                </w:r>
                                <w:r w:rsidR="00790E18"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4)</w:t>
                                </w:r>
                                <w:r w:rsidR="00790E18" w:rsidRPr="00F078D4">
                                  <w:rPr>
                                    <w:rFonts w:ascii="Calibri" w:hAnsi="Calibri" w:cs="Calibri"/>
                                  </w:rPr>
                                  <w:t xml:space="preserve"> </w:t>
                                </w:r>
                                <w:r w:rsidR="00790E18"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(</w:t>
                                </w:r>
                                <w:hyperlink r:id="rId11" w:history="1">
                                  <w:r w:rsidR="00790E18" w:rsidRPr="00F078D4">
                                    <w:rPr>
                                      <w:rStyle w:val="Hyperlink"/>
                                      <w:rFonts w:ascii="Calibri" w:hAnsi="Calibri" w:cs="Calibri"/>
                                      <w:i/>
                                      <w:iCs/>
                                      <w:lang w:val="en-CA"/>
                                    </w:rPr>
                                    <w:t>shah0371@algonquinlive.com</w:t>
                                  </w:r>
                                </w:hyperlink>
                                <w:r w:rsidR="00B5128A"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  <w:lang w:val="en-CA"/>
                                  </w:rPr>
                                  <w:t>)</w:t>
                                </w:r>
                              </w:p>
                              <w:p w14:paraId="4FFC15C4" w14:textId="019AF644" w:rsidR="00CA6CFB" w:rsidRPr="00F078D4" w:rsidRDefault="00B5128A" w:rsidP="00B5128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078D4">
                                  <w:rPr>
                                    <w:rFonts w:ascii="Calibri" w:hAnsi="Calibri" w:cs="Calibri"/>
                                    <w:i/>
                                    <w:iCs/>
                                  </w:rPr>
                                  <w:t>Panchal Paras (041057680) (</w:t>
                                </w:r>
                                <w:hyperlink r:id="rId12" w:history="1">
                                  <w:r w:rsidRPr="00F078D4">
                                    <w:rPr>
                                      <w:rStyle w:val="Hyperlink"/>
                                      <w:rFonts w:ascii="Calibri" w:hAnsi="Calibri" w:cs="Calibri"/>
                                      <w:i/>
                                      <w:iCs/>
                                    </w:rPr>
                                    <w:t>panc0062@algonquinlive.com</w:t>
                                  </w:r>
                                </w:hyperlink>
                                <w:r w:rsidRPr="00F078D4">
                                  <w:rPr>
                                    <w:rFonts w:ascii="Calibri" w:hAnsi="Calibri" w:cs="Calibri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F3E4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129.35pt;margin-top:344.2pt;width:397.2pt;height:38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" filled="f" stroked="f" strokeweight=".5pt">
                    <v:textbox inset="0,0,0,0">
                      <w:txbxContent>
                        <w:p w14:paraId="0ACB3E67" w14:textId="77777777" w:rsidR="000D08B4" w:rsidRPr="00F078D4" w:rsidRDefault="000D08B4" w:rsidP="00B5128A">
                          <w:pPr>
                            <w:pStyle w:val="Title"/>
                            <w:jc w:val="right"/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</w:rPr>
                          </w:pPr>
                          <w:r w:rsidRPr="00F078D4"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</w:rPr>
                            <w:t xml:space="preserve">Professor: </w:t>
                          </w:r>
                          <w:r w:rsidRPr="00F078D4"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202122"/>
                              <w:spacing w:val="3"/>
                              <w:shd w:val="clear" w:color="auto" w:fill="FFFFFF"/>
                            </w:rPr>
                            <w:t>Claudia Gomez</w:t>
                          </w:r>
                        </w:p>
                        <w:p w14:paraId="3EC7A7B4" w14:textId="77777777" w:rsidR="00B5128A" w:rsidRPr="00F078D4" w:rsidRDefault="00B5128A" w:rsidP="00B5128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u w:val="single"/>
                              <w:lang w:val="en-CA"/>
                            </w:rPr>
                          </w:pPr>
                        </w:p>
                        <w:p w14:paraId="6F498DC1" w14:textId="1D1C9F0C" w:rsidR="00CA6CFB" w:rsidRPr="00F078D4" w:rsidRDefault="00CA6CFB" w:rsidP="00B5128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u w:val="single"/>
                              <w:lang w:val="en-CA"/>
                            </w:rPr>
                          </w:pPr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u w:val="single"/>
                              <w:lang w:val="en-CA"/>
                            </w:rPr>
                            <w:t>Submitted By:</w:t>
                          </w:r>
                          <w:r w:rsidR="00D0613C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u w:val="single"/>
                              <w:lang w:val="en-CA"/>
                            </w:rPr>
                            <w:t xml:space="preserve"> Group 08</w:t>
                          </w:r>
                        </w:p>
                        <w:p w14:paraId="34548B0D" w14:textId="531EBB03" w:rsidR="00B5128A" w:rsidRPr="00F078D4" w:rsidRDefault="00B5128A" w:rsidP="00B5128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</w:pPr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Tripathi Vidhi (041057189) (</w:t>
                          </w:r>
                          <w:hyperlink r:id="rId13" w:history="1">
                            <w:r w:rsidRPr="00F078D4">
                              <w:rPr>
                                <w:rStyle w:val="Hyperlink"/>
                                <w:rFonts w:ascii="Calibri" w:hAnsi="Calibri" w:cs="Calibri"/>
                                <w:i/>
                                <w:iCs/>
                                <w:lang w:val="en-CA"/>
                              </w:rPr>
                              <w:t>trip0046@algonquinlive.com</w:t>
                            </w:r>
                          </w:hyperlink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)</w:t>
                          </w:r>
                        </w:p>
                        <w:p w14:paraId="4BF685F8" w14:textId="166173A8" w:rsidR="00B5128A" w:rsidRPr="00F078D4" w:rsidRDefault="00B5128A" w:rsidP="00B5128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</w:pPr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Walia Kiran (041057641) (</w:t>
                          </w:r>
                          <w:hyperlink r:id="rId14" w:history="1">
                            <w:r w:rsidRPr="00F078D4">
                              <w:rPr>
                                <w:rStyle w:val="Hyperlink"/>
                                <w:rFonts w:ascii="Calibri" w:hAnsi="Calibri" w:cs="Calibri"/>
                                <w:i/>
                                <w:iCs/>
                                <w:lang w:val="en-CA"/>
                              </w:rPr>
                              <w:t>wali0034@algonquinlive.com</w:t>
                            </w:r>
                          </w:hyperlink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)</w:t>
                          </w:r>
                        </w:p>
                        <w:p w14:paraId="0498F611" w14:textId="142F9233" w:rsidR="00BE08D2" w:rsidRPr="00F078D4" w:rsidRDefault="00BE08D2" w:rsidP="00B5128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</w:pPr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Shah</w:t>
                          </w:r>
                          <w:r w:rsidR="003C7393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 xml:space="preserve"> </w:t>
                          </w:r>
                          <w:r w:rsidR="003C7393"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Saiyam</w:t>
                          </w:r>
                          <w:r w:rsidR="00B5128A"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 xml:space="preserve"> (04108036</w:t>
                          </w:r>
                          <w:r w:rsidR="00790E18"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4)</w:t>
                          </w:r>
                          <w:r w:rsidR="00790E18" w:rsidRPr="00F078D4">
                            <w:rPr>
                              <w:rFonts w:ascii="Calibri" w:hAnsi="Calibri" w:cs="Calibri"/>
                            </w:rPr>
                            <w:t xml:space="preserve"> </w:t>
                          </w:r>
                          <w:r w:rsidR="00790E18"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(</w:t>
                          </w:r>
                          <w:hyperlink r:id="rId15" w:history="1">
                            <w:r w:rsidR="00790E18" w:rsidRPr="00F078D4">
                              <w:rPr>
                                <w:rStyle w:val="Hyperlink"/>
                                <w:rFonts w:ascii="Calibri" w:hAnsi="Calibri" w:cs="Calibri"/>
                                <w:i/>
                                <w:iCs/>
                                <w:lang w:val="en-CA"/>
                              </w:rPr>
                              <w:t>shah0371@algonquinlive.com</w:t>
                            </w:r>
                          </w:hyperlink>
                          <w:r w:rsidR="00B5128A" w:rsidRPr="00F078D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  <w:lang w:val="en-CA"/>
                            </w:rPr>
                            <w:t>)</w:t>
                          </w:r>
                        </w:p>
                        <w:p w14:paraId="4FFC15C4" w14:textId="019AF644" w:rsidR="00CA6CFB" w:rsidRPr="00F078D4" w:rsidRDefault="00B5128A" w:rsidP="00B5128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078D4">
                            <w:rPr>
                              <w:rFonts w:ascii="Calibri" w:hAnsi="Calibri" w:cs="Calibri"/>
                              <w:i/>
                              <w:iCs/>
                            </w:rPr>
                            <w:t>Panchal Paras (041057680) (</w:t>
                          </w:r>
                          <w:hyperlink r:id="rId16" w:history="1">
                            <w:r w:rsidRPr="00F078D4">
                              <w:rPr>
                                <w:rStyle w:val="Hyperlink"/>
                                <w:rFonts w:ascii="Calibri" w:hAnsi="Calibri" w:cs="Calibri"/>
                                <w:i/>
                                <w:iCs/>
                              </w:rPr>
                              <w:t>panc0062@algonquinlive.com</w:t>
                            </w:r>
                          </w:hyperlink>
                          <w:r w:rsidRPr="00F078D4">
                            <w:rPr>
                              <w:rFonts w:ascii="Calibri" w:hAnsi="Calibri" w:cs="Calibri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A6C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ECC903" wp14:editId="5BDBCC5A">
                    <wp:simplePos x="0" y="0"/>
                    <wp:positionH relativeFrom="page">
                      <wp:posOffset>1210692</wp:posOffset>
                    </wp:positionH>
                    <wp:positionV relativeFrom="page">
                      <wp:posOffset>2613660</wp:posOffset>
                    </wp:positionV>
                    <wp:extent cx="6112127" cy="1432560"/>
                    <wp:effectExtent l="0" t="0" r="3175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2127" cy="1432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BEDD4" w14:textId="0DD5E00F" w:rsidR="00CA6CFB" w:rsidRPr="00DF3277" w:rsidRDefault="00000000" w:rsidP="00CA6CFB">
                                <w:pPr>
                                  <w:pStyle w:val="NoSpacing"/>
                                  <w:jc w:val="center"/>
                                  <w:rPr>
                                    <w:rFonts w:ascii="Calibri" w:eastAsiaTheme="majorEastAsia" w:hAnsi="Calibri" w:cs="Calibri"/>
                                    <w:b/>
                                    <w:bCs/>
                                    <w:color w:val="262626" w:themeColor="text1" w:themeTint="D9"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b/>
                                      <w:bCs/>
                                      <w:color w:val="262626" w:themeColor="text1" w:themeTint="D9"/>
                                      <w:sz w:val="48"/>
                                      <w:szCs w:val="48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A6CFB" w:rsidRPr="00DF3277">
                                      <w:rPr>
                                        <w:rFonts w:ascii="Calibri" w:eastAsiaTheme="majorEastAsia" w:hAnsi="Calibri" w:cs="Calibri"/>
                                        <w:b/>
                                        <w:bCs/>
                                        <w:color w:val="262626" w:themeColor="text1" w:themeTint="D9"/>
                                        <w:sz w:val="48"/>
                                        <w:szCs w:val="48"/>
                                        <w:u w:val="single"/>
                                      </w:rPr>
                                      <w:t>Predicting Classification of Income Level</w:t>
                                    </w:r>
                                  </w:sdtContent>
                                </w:sdt>
                              </w:p>
                              <w:p w14:paraId="631BF7EF" w14:textId="107F0B23" w:rsidR="00CA6CFB" w:rsidRPr="00DF3277" w:rsidRDefault="00000000" w:rsidP="00CA6CFB">
                                <w:pPr>
                                  <w:pStyle w:val="Title2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128A" w:rsidRPr="00DF3277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Data Science Foundations (23W_CST2105_300)</w:t>
                                    </w:r>
                                  </w:sdtContent>
                                </w:sdt>
                                <w:r w:rsidR="00CA6CFB" w:rsidRPr="00DF3277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n-CA"/>
                                  </w:rPr>
                                  <w:t xml:space="preserve"> </w:t>
                                </w:r>
                              </w:p>
                              <w:p w14:paraId="543F8786" w14:textId="76EF5EF1" w:rsidR="00CA6CFB" w:rsidRPr="00DF3277" w:rsidRDefault="00CA6CFB" w:rsidP="00CA6CFB">
                                <w:pPr>
                                  <w:spacing w:before="120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ECC903" id="Text Box 1" o:spid="_x0000_s1056" type="#_x0000_t202" style="position:absolute;left:0;text-align:left;margin-left:95.35pt;margin-top:205.8pt;width:481.25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" filled="f" stroked="f" strokeweight=".5pt">
                    <v:textbox inset="0,0,0,0">
                      <w:txbxContent>
                        <w:p w14:paraId="14DBEDD4" w14:textId="0DD5E00F" w:rsidR="00CA6CFB" w:rsidRPr="00DF3277" w:rsidRDefault="00000000" w:rsidP="00CA6CFB">
                          <w:pPr>
                            <w:pStyle w:val="NoSpacing"/>
                            <w:jc w:val="center"/>
                            <w:rPr>
                              <w:rFonts w:ascii="Calibri" w:eastAsiaTheme="majorEastAsia" w:hAnsi="Calibri" w:cs="Calibri"/>
                              <w:b/>
                              <w:bCs/>
                              <w:color w:val="262626" w:themeColor="text1" w:themeTint="D9"/>
                              <w:sz w:val="52"/>
                              <w:szCs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A6CFB" w:rsidRPr="00DF3277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u w:val="single"/>
                                </w:rPr>
                                <w:t>Predicting Classification of Income Level</w:t>
                              </w:r>
                            </w:sdtContent>
                          </w:sdt>
                        </w:p>
                        <w:p w14:paraId="631BF7EF" w14:textId="107F0B23" w:rsidR="00CA6CFB" w:rsidRPr="00DF3277" w:rsidRDefault="00000000" w:rsidP="00CA6CFB">
                          <w:pPr>
                            <w:pStyle w:val="Title2"/>
                            <w:rPr>
                              <w:rFonts w:ascii="Calibri" w:hAnsi="Calibri" w:cs="Calibri"/>
                              <w:sz w:val="28"/>
                              <w:szCs w:val="28"/>
                              <w:lang w:val="en-CA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128A" w:rsidRPr="00DF3277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Data Science Foundations (23W_CST2105_300)</w:t>
                              </w:r>
                            </w:sdtContent>
                          </w:sdt>
                          <w:r w:rsidR="00CA6CFB" w:rsidRPr="00DF3277">
                            <w:rPr>
                              <w:rFonts w:ascii="Calibri" w:hAnsi="Calibri" w:cs="Calibri"/>
                              <w:sz w:val="28"/>
                              <w:szCs w:val="28"/>
                              <w:lang w:val="en-CA"/>
                            </w:rPr>
                            <w:t xml:space="preserve"> </w:t>
                          </w:r>
                        </w:p>
                        <w:p w14:paraId="543F8786" w14:textId="76EF5EF1" w:rsidR="00CA6CFB" w:rsidRPr="00DF3277" w:rsidRDefault="00CA6CFB" w:rsidP="00CA6CFB">
                          <w:pPr>
                            <w:spacing w:before="120"/>
                            <w:rPr>
                              <w:rFonts w:ascii="Calibri" w:hAnsi="Calibri" w:cs="Calibri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A6CFB">
            <w:rPr>
              <w:color w:val="595959" w:themeColor="text1" w:themeTint="A6"/>
              <w:kern w:val="0"/>
              <w:sz w:val="28"/>
              <w:szCs w:val="28"/>
            </w:rPr>
            <w:br w:type="page"/>
          </w:r>
        </w:p>
      </w:sdtContent>
    </w:sdt>
    <w:p w14:paraId="2C1CF4A8" w14:textId="4AADC3A5" w:rsidR="00207411" w:rsidRPr="00327D78" w:rsidRDefault="00F914F3" w:rsidP="00B505F5">
      <w:pPr>
        <w:pStyle w:val="Heading1"/>
        <w:spacing w:line="276" w:lineRule="auto"/>
        <w:rPr>
          <w:rFonts w:ascii="Calibri" w:hAnsi="Calibri" w:cs="Calibri"/>
          <w:sz w:val="24"/>
        </w:rPr>
      </w:pPr>
      <w:r w:rsidRPr="00327D78">
        <w:rPr>
          <w:rFonts w:ascii="Calibri" w:hAnsi="Calibri" w:cs="Calibri"/>
          <w:sz w:val="24"/>
        </w:rPr>
        <w:lastRenderedPageBreak/>
        <w:t>BUSINESS UNDERSTANDING</w:t>
      </w:r>
    </w:p>
    <w:p w14:paraId="72EB1F32" w14:textId="77777777" w:rsidR="00D76367" w:rsidRPr="000060FA" w:rsidRDefault="00407BD7" w:rsidP="00B505F5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Background:</w:t>
      </w:r>
    </w:p>
    <w:p w14:paraId="47F99415" w14:textId="679000A4" w:rsidR="00407BD7" w:rsidRPr="000060FA" w:rsidRDefault="00D76367" w:rsidP="00B505F5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The </w:t>
      </w:r>
      <w:r w:rsidRPr="000060FA">
        <w:rPr>
          <w:rFonts w:ascii="Calibri" w:hAnsi="Calibri" w:cs="Calibri"/>
          <w:b/>
          <w:bCs/>
          <w:sz w:val="22"/>
          <w:szCs w:val="22"/>
        </w:rPr>
        <w:t>adult income</w:t>
      </w:r>
      <w:r w:rsidRPr="000060FA">
        <w:rPr>
          <w:rFonts w:ascii="Calibri" w:hAnsi="Calibri" w:cs="Calibri"/>
          <w:sz w:val="22"/>
          <w:szCs w:val="22"/>
        </w:rPr>
        <w:t xml:space="preserve"> dataset is taken from UCI machine learning from which we can explore the possibility of predicting income level based on the individual’s personal information</w:t>
      </w:r>
      <w:r w:rsidR="0042494F" w:rsidRPr="000060FA">
        <w:rPr>
          <w:rFonts w:ascii="Calibri" w:hAnsi="Calibri" w:cs="Calibri"/>
          <w:sz w:val="22"/>
          <w:szCs w:val="22"/>
        </w:rPr>
        <w:t xml:space="preserve"> and classify them in</w:t>
      </w:r>
      <w:r w:rsidR="0051075C" w:rsidRPr="000060FA">
        <w:rPr>
          <w:rFonts w:ascii="Calibri" w:hAnsi="Calibri" w:cs="Calibri"/>
          <w:sz w:val="22"/>
          <w:szCs w:val="22"/>
        </w:rPr>
        <w:t>to</w:t>
      </w:r>
      <w:r w:rsidR="0042494F" w:rsidRPr="000060FA">
        <w:rPr>
          <w:rFonts w:ascii="Calibri" w:hAnsi="Calibri" w:cs="Calibri"/>
          <w:sz w:val="22"/>
          <w:szCs w:val="22"/>
        </w:rPr>
        <w:t xml:space="preserve"> various </w:t>
      </w:r>
      <w:r w:rsidR="004863B7" w:rsidRPr="000060FA">
        <w:rPr>
          <w:rFonts w:ascii="Calibri" w:hAnsi="Calibri" w:cs="Calibri"/>
          <w:sz w:val="22"/>
          <w:szCs w:val="22"/>
        </w:rPr>
        <w:t>categories</w:t>
      </w:r>
      <w:r w:rsidRPr="000060FA">
        <w:rPr>
          <w:rFonts w:ascii="Calibri" w:hAnsi="Calibri" w:cs="Calibri"/>
          <w:sz w:val="22"/>
          <w:szCs w:val="22"/>
        </w:rPr>
        <w:t xml:space="preserve">. </w:t>
      </w:r>
      <w:r w:rsidR="00A97F87" w:rsidRPr="000060FA">
        <w:rPr>
          <w:rFonts w:ascii="Calibri" w:hAnsi="Calibri" w:cs="Calibri"/>
          <w:b/>
          <w:bCs/>
          <w:sz w:val="22"/>
          <w:szCs w:val="22"/>
        </w:rPr>
        <w:t xml:space="preserve">The output of this exercise can be useful to keep government </w:t>
      </w:r>
      <w:r w:rsidR="00550980" w:rsidRPr="000060FA">
        <w:rPr>
          <w:rFonts w:ascii="Calibri" w:hAnsi="Calibri" w:cs="Calibri"/>
          <w:b/>
          <w:bCs/>
          <w:sz w:val="22"/>
          <w:szCs w:val="22"/>
        </w:rPr>
        <w:t>records</w:t>
      </w:r>
      <w:r w:rsidR="00A97F87" w:rsidRPr="000060FA">
        <w:rPr>
          <w:rFonts w:ascii="Calibri" w:hAnsi="Calibri" w:cs="Calibri"/>
          <w:b/>
          <w:bCs/>
          <w:sz w:val="22"/>
          <w:szCs w:val="22"/>
        </w:rPr>
        <w:t xml:space="preserve"> to develop public polic</w:t>
      </w:r>
      <w:r w:rsidR="006868A5" w:rsidRPr="000060FA">
        <w:rPr>
          <w:rFonts w:ascii="Calibri" w:hAnsi="Calibri" w:cs="Calibri"/>
          <w:b/>
          <w:bCs/>
          <w:sz w:val="22"/>
          <w:szCs w:val="22"/>
        </w:rPr>
        <w:t>ies</w:t>
      </w:r>
      <w:r w:rsidR="00A97F87" w:rsidRPr="000060FA">
        <w:rPr>
          <w:rFonts w:ascii="Calibri" w:hAnsi="Calibri" w:cs="Calibri"/>
          <w:b/>
          <w:bCs/>
          <w:sz w:val="22"/>
          <w:szCs w:val="22"/>
        </w:rPr>
        <w:t xml:space="preserve"> related to taxation, </w:t>
      </w:r>
      <w:r w:rsidR="00DF3277" w:rsidRPr="000060FA">
        <w:rPr>
          <w:rFonts w:ascii="Calibri" w:hAnsi="Calibri" w:cs="Calibri"/>
          <w:b/>
          <w:bCs/>
          <w:sz w:val="22"/>
          <w:szCs w:val="22"/>
        </w:rPr>
        <w:t>welfare,</w:t>
      </w:r>
      <w:r w:rsidR="00A97F87" w:rsidRPr="000060FA">
        <w:rPr>
          <w:rFonts w:ascii="Calibri" w:hAnsi="Calibri" w:cs="Calibri"/>
          <w:b/>
          <w:bCs/>
          <w:sz w:val="22"/>
          <w:szCs w:val="22"/>
        </w:rPr>
        <w:t xml:space="preserve"> and social security.</w:t>
      </w:r>
      <w:r w:rsidR="00A97F87" w:rsidRPr="000060FA">
        <w:rPr>
          <w:rFonts w:ascii="Calibri" w:hAnsi="Calibri" w:cs="Calibri"/>
          <w:sz w:val="22"/>
          <w:szCs w:val="22"/>
        </w:rPr>
        <w:t xml:space="preserve"> </w:t>
      </w:r>
    </w:p>
    <w:p w14:paraId="668730CF" w14:textId="2ABF17C6" w:rsidR="00D76367" w:rsidRPr="000060FA" w:rsidRDefault="00722426" w:rsidP="00B505F5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Problem </w:t>
      </w:r>
      <w:r w:rsidR="005D6B85" w:rsidRPr="000060FA">
        <w:rPr>
          <w:rFonts w:ascii="Calibri" w:hAnsi="Calibri" w:cs="Calibri"/>
          <w:sz w:val="22"/>
          <w:szCs w:val="22"/>
        </w:rPr>
        <w:t>statement:</w:t>
      </w:r>
    </w:p>
    <w:p w14:paraId="6CA7BFCF" w14:textId="1F2C687B" w:rsidR="00F14EED" w:rsidRPr="000060FA" w:rsidRDefault="00F14EED" w:rsidP="00B505F5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Develop a classification model </w:t>
      </w:r>
      <w:r w:rsidR="005D6B85" w:rsidRPr="000060FA">
        <w:rPr>
          <w:rFonts w:ascii="Calibri" w:hAnsi="Calibri" w:cs="Calibri"/>
          <w:sz w:val="22"/>
          <w:szCs w:val="22"/>
        </w:rPr>
        <w:t xml:space="preserve">on labeled dataset and </w:t>
      </w:r>
      <w:r w:rsidR="00930AFD" w:rsidRPr="000060FA">
        <w:rPr>
          <w:rFonts w:ascii="Calibri" w:hAnsi="Calibri" w:cs="Calibri"/>
          <w:sz w:val="22"/>
          <w:szCs w:val="22"/>
        </w:rPr>
        <w:t xml:space="preserve">predicting income level on unseen data </w:t>
      </w:r>
      <w:r w:rsidR="005B6A0B" w:rsidRPr="000060FA">
        <w:rPr>
          <w:rFonts w:ascii="Calibri" w:hAnsi="Calibri" w:cs="Calibri"/>
          <w:sz w:val="22"/>
          <w:szCs w:val="22"/>
        </w:rPr>
        <w:t>with higher</w:t>
      </w:r>
      <w:r w:rsidR="00930AFD" w:rsidRPr="000060FA">
        <w:rPr>
          <w:rFonts w:ascii="Calibri" w:hAnsi="Calibri" w:cs="Calibri"/>
          <w:sz w:val="22"/>
          <w:szCs w:val="22"/>
        </w:rPr>
        <w:t xml:space="preserve"> accuracy</w:t>
      </w:r>
      <w:r w:rsidRPr="000060FA">
        <w:rPr>
          <w:rFonts w:ascii="Calibri" w:hAnsi="Calibri" w:cs="Calibri"/>
          <w:sz w:val="22"/>
          <w:szCs w:val="22"/>
        </w:rPr>
        <w:t xml:space="preserve"> </w:t>
      </w:r>
      <w:r w:rsidR="00EC3231" w:rsidRPr="000060FA">
        <w:rPr>
          <w:rFonts w:ascii="Calibri" w:hAnsi="Calibri" w:cs="Calibri"/>
          <w:sz w:val="22"/>
          <w:szCs w:val="22"/>
        </w:rPr>
        <w:t>using demographic and socioeconomic variable</w:t>
      </w:r>
      <w:r w:rsidR="005D6B85" w:rsidRPr="000060FA">
        <w:rPr>
          <w:rFonts w:ascii="Calibri" w:hAnsi="Calibri" w:cs="Calibri"/>
          <w:sz w:val="22"/>
          <w:szCs w:val="22"/>
        </w:rPr>
        <w:t>s</w:t>
      </w:r>
      <w:r w:rsidR="00615728" w:rsidRPr="000060FA">
        <w:rPr>
          <w:rFonts w:ascii="Calibri" w:hAnsi="Calibri" w:cs="Calibri"/>
          <w:sz w:val="22"/>
          <w:szCs w:val="22"/>
        </w:rPr>
        <w:t>.</w:t>
      </w:r>
    </w:p>
    <w:p w14:paraId="14E06871" w14:textId="19609DD8" w:rsidR="005D6B85" w:rsidRPr="000060FA" w:rsidRDefault="005D6B85" w:rsidP="00B505F5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Objective:</w:t>
      </w:r>
    </w:p>
    <w:p w14:paraId="2F123AB4" w14:textId="63C79480" w:rsidR="00930AFD" w:rsidRPr="000060FA" w:rsidRDefault="00930AFD" w:rsidP="00B505F5">
      <w:pPr>
        <w:pStyle w:val="Title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</w:rPr>
        <w:t xml:space="preserve">To identify which variables are most important for predicting income level, and to evaluate the effect of other </w:t>
      </w:r>
      <w:r w:rsidR="00E53840" w:rsidRPr="000060FA">
        <w:rPr>
          <w:rFonts w:ascii="Calibri" w:hAnsi="Calibri" w:cs="Calibri"/>
          <w:sz w:val="22"/>
          <w:szCs w:val="22"/>
        </w:rPr>
        <w:t>variables</w:t>
      </w:r>
      <w:r w:rsidRPr="000060FA">
        <w:rPr>
          <w:rFonts w:ascii="Calibri" w:hAnsi="Calibri" w:cs="Calibri"/>
          <w:sz w:val="22"/>
          <w:szCs w:val="22"/>
        </w:rPr>
        <w:t xml:space="preserve"> in the accuracy of the model.</w:t>
      </w:r>
    </w:p>
    <w:p w14:paraId="209B060E" w14:textId="77777777" w:rsidR="005B6A0B" w:rsidRPr="000060FA" w:rsidRDefault="005B6A0B" w:rsidP="00B505F5">
      <w:pPr>
        <w:pStyle w:val="Title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</w:rPr>
        <w:t>To assess the overall performance of the model using various evaluation metrics such as accuracy, precision, recall and F1-score.</w:t>
      </w:r>
    </w:p>
    <w:p w14:paraId="5A2C93B4" w14:textId="6CA8EF74" w:rsidR="005D6B85" w:rsidRPr="00327D78" w:rsidRDefault="00F914F3" w:rsidP="00B505F5">
      <w:pPr>
        <w:pStyle w:val="Heading1"/>
        <w:spacing w:line="276" w:lineRule="auto"/>
        <w:rPr>
          <w:rFonts w:ascii="Calibri" w:hAnsi="Calibri" w:cs="Calibri"/>
          <w:sz w:val="24"/>
        </w:rPr>
      </w:pPr>
      <w:r w:rsidRPr="00327D78">
        <w:rPr>
          <w:rFonts w:ascii="Calibri" w:hAnsi="Calibri" w:cs="Calibri"/>
          <w:sz w:val="24"/>
        </w:rPr>
        <w:t>DATA UNDERSTANDING</w:t>
      </w:r>
    </w:p>
    <w:p w14:paraId="73282C3E" w14:textId="53C9E102" w:rsidR="00D94A1B" w:rsidRPr="000060FA" w:rsidRDefault="00D94A1B" w:rsidP="00B505F5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Data Capture and explanation</w:t>
      </w:r>
    </w:p>
    <w:p w14:paraId="0CA73C2E" w14:textId="66863E01" w:rsidR="00D94A1B" w:rsidRPr="000060FA" w:rsidRDefault="00D94A1B" w:rsidP="00B505F5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Our team gathered this data from </w:t>
      </w:r>
      <w:r w:rsidR="00E53840" w:rsidRPr="000060FA">
        <w:rPr>
          <w:rFonts w:ascii="Calibri" w:hAnsi="Calibri" w:cs="Calibri"/>
          <w:sz w:val="22"/>
          <w:szCs w:val="22"/>
        </w:rPr>
        <w:t>Kaggle,</w:t>
      </w:r>
      <w:r w:rsidRPr="000060FA">
        <w:rPr>
          <w:rFonts w:ascii="Calibri" w:hAnsi="Calibri" w:cs="Calibri"/>
          <w:sz w:val="22"/>
          <w:szCs w:val="22"/>
        </w:rPr>
        <w:t xml:space="preserve"> contain</w:t>
      </w:r>
      <w:r w:rsidR="00B505F5" w:rsidRPr="000060FA">
        <w:rPr>
          <w:rFonts w:ascii="Calibri" w:hAnsi="Calibri" w:cs="Calibri"/>
          <w:sz w:val="22"/>
          <w:szCs w:val="22"/>
        </w:rPr>
        <w:t>ing</w:t>
      </w:r>
      <w:r w:rsidRPr="000060FA">
        <w:rPr>
          <w:rFonts w:ascii="Calibri" w:hAnsi="Calibri" w:cs="Calibri"/>
          <w:sz w:val="22"/>
          <w:szCs w:val="22"/>
        </w:rPr>
        <w:t xml:space="preserve"> </w:t>
      </w:r>
      <w:r w:rsidR="009E311D" w:rsidRPr="000060FA">
        <w:rPr>
          <w:rFonts w:ascii="Calibri" w:hAnsi="Calibri" w:cs="Calibri"/>
          <w:sz w:val="22"/>
          <w:szCs w:val="22"/>
        </w:rPr>
        <w:t>14 attribute</w:t>
      </w:r>
      <w:r w:rsidR="006868A5" w:rsidRPr="000060FA">
        <w:rPr>
          <w:rFonts w:ascii="Calibri" w:hAnsi="Calibri" w:cs="Calibri"/>
          <w:sz w:val="22"/>
          <w:szCs w:val="22"/>
        </w:rPr>
        <w:t>s</w:t>
      </w:r>
      <w:r w:rsidR="009E311D" w:rsidRPr="000060FA">
        <w:rPr>
          <w:rFonts w:ascii="Calibri" w:hAnsi="Calibri" w:cs="Calibri"/>
          <w:sz w:val="22"/>
          <w:szCs w:val="22"/>
        </w:rPr>
        <w:t xml:space="preserve"> </w:t>
      </w:r>
      <w:r w:rsidR="006868A5" w:rsidRPr="000060FA">
        <w:rPr>
          <w:rFonts w:ascii="Calibri" w:hAnsi="Calibri" w:cs="Calibri"/>
          <w:sz w:val="22"/>
          <w:szCs w:val="22"/>
        </w:rPr>
        <w:t>including</w:t>
      </w:r>
      <w:r w:rsidR="009E311D" w:rsidRPr="000060FA">
        <w:rPr>
          <w:rFonts w:ascii="Calibri" w:hAnsi="Calibri" w:cs="Calibri"/>
          <w:sz w:val="22"/>
          <w:szCs w:val="22"/>
        </w:rPr>
        <w:t xml:space="preserve"> age, workclass, fnlwgt, education, educational-num, marital status, occupation, relationship, race, </w:t>
      </w:r>
      <w:r w:rsidR="0042494F" w:rsidRPr="000060FA">
        <w:rPr>
          <w:rFonts w:ascii="Calibri" w:hAnsi="Calibri" w:cs="Calibri"/>
          <w:sz w:val="22"/>
          <w:szCs w:val="22"/>
        </w:rPr>
        <w:t>gender,</w:t>
      </w:r>
      <w:r w:rsidR="009E311D" w:rsidRPr="000060FA">
        <w:rPr>
          <w:rFonts w:ascii="Calibri" w:hAnsi="Calibri" w:cs="Calibri"/>
          <w:sz w:val="22"/>
          <w:szCs w:val="22"/>
        </w:rPr>
        <w:t xml:space="preserve"> and target variable is income</w:t>
      </w:r>
      <w:r w:rsidR="006868A5" w:rsidRPr="000060FA">
        <w:rPr>
          <w:rFonts w:ascii="Calibri" w:hAnsi="Calibri" w:cs="Calibri"/>
          <w:sz w:val="22"/>
          <w:szCs w:val="22"/>
        </w:rPr>
        <w:t xml:space="preserve">, </w:t>
      </w:r>
      <w:r w:rsidR="009E311D" w:rsidRPr="000060FA">
        <w:rPr>
          <w:rFonts w:ascii="Calibri" w:hAnsi="Calibri" w:cs="Calibri"/>
          <w:sz w:val="22"/>
          <w:szCs w:val="22"/>
        </w:rPr>
        <w:t>which is divided in to two class</w:t>
      </w:r>
      <w:r w:rsidR="00203793" w:rsidRPr="000060FA">
        <w:rPr>
          <w:rFonts w:ascii="Calibri" w:hAnsi="Calibri" w:cs="Calibri"/>
          <w:sz w:val="22"/>
          <w:szCs w:val="22"/>
        </w:rPr>
        <w:t>: ‘</w:t>
      </w:r>
      <w:r w:rsidR="009E311D" w:rsidRPr="000060FA">
        <w:rPr>
          <w:rFonts w:ascii="Calibri" w:hAnsi="Calibri" w:cs="Calibri"/>
          <w:sz w:val="22"/>
          <w:szCs w:val="22"/>
        </w:rPr>
        <w:t>&lt;=50K</w:t>
      </w:r>
      <w:r w:rsidR="00203793" w:rsidRPr="000060FA">
        <w:rPr>
          <w:rFonts w:ascii="Calibri" w:hAnsi="Calibri" w:cs="Calibri"/>
          <w:sz w:val="22"/>
          <w:szCs w:val="22"/>
        </w:rPr>
        <w:t>’</w:t>
      </w:r>
      <w:r w:rsidR="009E311D" w:rsidRPr="000060FA">
        <w:rPr>
          <w:rFonts w:ascii="Calibri" w:hAnsi="Calibri" w:cs="Calibri"/>
          <w:sz w:val="22"/>
          <w:szCs w:val="22"/>
        </w:rPr>
        <w:t xml:space="preserve"> and </w:t>
      </w:r>
      <w:r w:rsidR="00203793" w:rsidRPr="000060FA">
        <w:rPr>
          <w:rFonts w:ascii="Calibri" w:hAnsi="Calibri" w:cs="Calibri"/>
          <w:sz w:val="22"/>
          <w:szCs w:val="22"/>
        </w:rPr>
        <w:t>‘</w:t>
      </w:r>
      <w:r w:rsidR="009E311D" w:rsidRPr="000060FA">
        <w:rPr>
          <w:rFonts w:ascii="Calibri" w:hAnsi="Calibri" w:cs="Calibri"/>
          <w:sz w:val="22"/>
          <w:szCs w:val="22"/>
        </w:rPr>
        <w:t>&gt;50K</w:t>
      </w:r>
      <w:r w:rsidR="00203793" w:rsidRPr="000060FA">
        <w:rPr>
          <w:rFonts w:ascii="Calibri" w:hAnsi="Calibri" w:cs="Calibri"/>
          <w:sz w:val="22"/>
          <w:szCs w:val="22"/>
        </w:rPr>
        <w:t>’</w:t>
      </w:r>
      <w:r w:rsidR="009E311D" w:rsidRPr="000060FA">
        <w:rPr>
          <w:rFonts w:ascii="Calibri" w:hAnsi="Calibri" w:cs="Calibri"/>
          <w:sz w:val="22"/>
          <w:szCs w:val="22"/>
        </w:rPr>
        <w:t>.</w:t>
      </w:r>
    </w:p>
    <w:p w14:paraId="4120F515" w14:textId="02C9E1B2" w:rsidR="000D08B4" w:rsidRPr="000060FA" w:rsidRDefault="000D08B4" w:rsidP="00B505F5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Data Exploration</w:t>
      </w:r>
    </w:p>
    <w:p w14:paraId="26A50CD6" w14:textId="39B4E8E7" w:rsidR="00EF20D4" w:rsidRPr="00891FAF" w:rsidRDefault="00615B45" w:rsidP="00B505F5">
      <w:pPr>
        <w:pStyle w:val="Title2"/>
        <w:numPr>
          <w:ilvl w:val="0"/>
          <w:numId w:val="33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</w:rPr>
        <w:t>Dataset</w:t>
      </w:r>
      <w:r w:rsidR="00096F28" w:rsidRPr="000060FA">
        <w:rPr>
          <w:rFonts w:ascii="Calibri" w:hAnsi="Calibri" w:cs="Calibri"/>
          <w:sz w:val="22"/>
          <w:szCs w:val="22"/>
        </w:rPr>
        <w:t xml:space="preserve"> contain</w:t>
      </w:r>
      <w:r w:rsidRPr="000060FA">
        <w:rPr>
          <w:rFonts w:ascii="Calibri" w:hAnsi="Calibri" w:cs="Calibri"/>
          <w:sz w:val="22"/>
          <w:szCs w:val="22"/>
        </w:rPr>
        <w:t>s</w:t>
      </w:r>
      <w:r w:rsidR="00096F28" w:rsidRPr="000060FA">
        <w:rPr>
          <w:rFonts w:ascii="Calibri" w:hAnsi="Calibri" w:cs="Calibri"/>
          <w:sz w:val="22"/>
          <w:szCs w:val="22"/>
        </w:rPr>
        <w:t xml:space="preserve"> </w:t>
      </w:r>
      <w:r w:rsidR="00E53840" w:rsidRPr="000060FA">
        <w:rPr>
          <w:rFonts w:ascii="Calibri" w:hAnsi="Calibri" w:cs="Calibri"/>
          <w:sz w:val="22"/>
          <w:szCs w:val="22"/>
        </w:rPr>
        <w:t>9-character</w:t>
      </w:r>
      <w:r w:rsidR="00096F28" w:rsidRPr="000060FA">
        <w:rPr>
          <w:rFonts w:ascii="Calibri" w:hAnsi="Calibri" w:cs="Calibri"/>
          <w:sz w:val="22"/>
          <w:szCs w:val="22"/>
        </w:rPr>
        <w:t xml:space="preserve"> variables and 6 numerical </w:t>
      </w:r>
      <w:r w:rsidR="00E53840" w:rsidRPr="000060FA">
        <w:rPr>
          <w:rFonts w:ascii="Calibri" w:hAnsi="Calibri" w:cs="Calibri"/>
          <w:sz w:val="22"/>
          <w:szCs w:val="22"/>
        </w:rPr>
        <w:t>variables.</w:t>
      </w:r>
      <w:r w:rsidR="00203793" w:rsidRPr="000060FA">
        <w:rPr>
          <w:rFonts w:ascii="Calibri" w:hAnsi="Calibri" w:cs="Calibri"/>
          <w:sz w:val="22"/>
          <w:szCs w:val="22"/>
        </w:rPr>
        <w:t xml:space="preserve"> Three </w:t>
      </w:r>
      <w:r w:rsidR="00E53840" w:rsidRPr="000060FA">
        <w:rPr>
          <w:rFonts w:ascii="Calibri" w:hAnsi="Calibri" w:cs="Calibri"/>
          <w:sz w:val="22"/>
          <w:szCs w:val="22"/>
        </w:rPr>
        <w:t>columns:</w:t>
      </w:r>
      <w:r w:rsidR="00203793" w:rsidRPr="000060FA">
        <w:rPr>
          <w:rFonts w:ascii="Calibri" w:hAnsi="Calibri" w:cs="Calibri"/>
          <w:sz w:val="22"/>
          <w:szCs w:val="22"/>
        </w:rPr>
        <w:t xml:space="preserve"> </w:t>
      </w:r>
      <w:r w:rsidR="00096F28" w:rsidRPr="000060FA">
        <w:rPr>
          <w:rFonts w:ascii="Calibri" w:hAnsi="Calibri" w:cs="Calibri"/>
          <w:sz w:val="22"/>
          <w:szCs w:val="22"/>
        </w:rPr>
        <w:t xml:space="preserve">workclass, occupation and native_country </w:t>
      </w:r>
      <w:r w:rsidR="00615728" w:rsidRPr="000060FA">
        <w:rPr>
          <w:rFonts w:ascii="Calibri" w:hAnsi="Calibri" w:cs="Calibri"/>
          <w:sz w:val="22"/>
          <w:szCs w:val="22"/>
        </w:rPr>
        <w:t>contain</w:t>
      </w:r>
      <w:r w:rsidR="00193C93" w:rsidRPr="000060FA">
        <w:rPr>
          <w:rFonts w:ascii="Calibri" w:hAnsi="Calibri" w:cs="Calibri"/>
          <w:sz w:val="22"/>
          <w:szCs w:val="22"/>
        </w:rPr>
        <w:t xml:space="preserve"> m</w:t>
      </w:r>
      <w:r w:rsidR="00E53840" w:rsidRPr="000060FA">
        <w:rPr>
          <w:rFonts w:ascii="Calibri" w:hAnsi="Calibri" w:cs="Calibri"/>
          <w:sz w:val="22"/>
          <w:szCs w:val="22"/>
        </w:rPr>
        <w:t>t</w:t>
      </w:r>
      <w:r w:rsidR="00096F28" w:rsidRPr="000060FA">
        <w:rPr>
          <w:rFonts w:ascii="Calibri" w:hAnsi="Calibri" w:cs="Calibri"/>
          <w:sz w:val="22"/>
          <w:szCs w:val="22"/>
        </w:rPr>
        <w:t>ng values</w:t>
      </w:r>
      <w:r w:rsidR="00684EF7" w:rsidRPr="000060FA">
        <w:rPr>
          <w:rFonts w:ascii="Calibri" w:hAnsi="Calibri" w:cs="Calibri"/>
          <w:sz w:val="22"/>
          <w:szCs w:val="22"/>
        </w:rPr>
        <w:t xml:space="preserve"> which we</w:t>
      </w:r>
      <w:r w:rsidR="00203793" w:rsidRPr="000060FA">
        <w:rPr>
          <w:rFonts w:ascii="Calibri" w:hAnsi="Calibri" w:cs="Calibri"/>
          <w:sz w:val="22"/>
          <w:szCs w:val="22"/>
        </w:rPr>
        <w:t xml:space="preserve"> imputed with mean values. </w:t>
      </w:r>
    </w:p>
    <w:p w14:paraId="6C57AFA5" w14:textId="77777777" w:rsidR="00891FAF" w:rsidRPr="000060FA" w:rsidRDefault="00891FAF" w:rsidP="00891FAF">
      <w:pPr>
        <w:pStyle w:val="Title2"/>
        <w:spacing w:line="276" w:lineRule="auto"/>
        <w:ind w:left="72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825D497" w14:textId="708AADB7" w:rsidR="005D6B85" w:rsidRPr="00327D78" w:rsidRDefault="00EF20D4" w:rsidP="00B505F5">
      <w:pPr>
        <w:pStyle w:val="Heading1"/>
        <w:spacing w:line="276" w:lineRule="auto"/>
        <w:rPr>
          <w:rFonts w:ascii="Calibri" w:hAnsi="Calibri" w:cs="Calibri"/>
          <w:sz w:val="24"/>
        </w:rPr>
      </w:pPr>
      <w:r w:rsidRPr="00327D78">
        <w:rPr>
          <w:rFonts w:ascii="Calibri" w:hAnsi="Calibri" w:cs="Calibri"/>
          <w:sz w:val="24"/>
        </w:rPr>
        <w:t>DATA PREPARATION &amp; FEATURE ENGINEERING</w:t>
      </w:r>
    </w:p>
    <w:p w14:paraId="02F39767" w14:textId="78B15803" w:rsidR="00E231FD" w:rsidRPr="000060FA" w:rsidRDefault="001B64C2" w:rsidP="00B505F5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In projects that involve analysis of data and machine learning, and data preparation feature engineering are critical steps.</w:t>
      </w:r>
      <w:r w:rsidR="00607D43" w:rsidRPr="000060FA">
        <w:rPr>
          <w:rFonts w:ascii="Calibri" w:hAnsi="Calibri" w:cs="Calibri"/>
          <w:sz w:val="22"/>
          <w:szCs w:val="22"/>
        </w:rPr>
        <w:t xml:space="preserve"> Following steps were taken to make machine readable clean dataset:</w:t>
      </w:r>
    </w:p>
    <w:p w14:paraId="1155F368" w14:textId="73F41546" w:rsidR="005967A9" w:rsidRPr="000060FA" w:rsidRDefault="001669AE" w:rsidP="00E67FF0">
      <w:pPr>
        <w:pStyle w:val="Title2"/>
        <w:numPr>
          <w:ilvl w:val="0"/>
          <w:numId w:val="33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Libraries that will be used throughout the model: Pandas</w:t>
      </w:r>
      <w:r w:rsidR="00B505F5" w:rsidRPr="000060FA">
        <w:rPr>
          <w:rFonts w:ascii="Calibri" w:hAnsi="Calibri" w:cs="Calibri"/>
          <w:sz w:val="22"/>
          <w:szCs w:val="22"/>
        </w:rPr>
        <w:t>, NumPy, Matplotlib, Scikit</w:t>
      </w:r>
      <w:r w:rsidR="00F352ED" w:rsidRPr="000060FA">
        <w:rPr>
          <w:rFonts w:ascii="Calibri" w:hAnsi="Calibri" w:cs="Calibri"/>
          <w:sz w:val="22"/>
          <w:szCs w:val="22"/>
        </w:rPr>
        <w:t>-learn</w:t>
      </w:r>
      <w:r w:rsidR="00B505F5" w:rsidRPr="000060FA">
        <w:rPr>
          <w:rFonts w:ascii="Calibri" w:hAnsi="Calibri" w:cs="Calibri"/>
          <w:sz w:val="22"/>
          <w:szCs w:val="22"/>
        </w:rPr>
        <w:t>.</w:t>
      </w:r>
    </w:p>
    <w:p w14:paraId="18B56ED5" w14:textId="1890CF86" w:rsidR="005967A9" w:rsidRPr="000060FA" w:rsidRDefault="00B44B4D" w:rsidP="00E67FF0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Data Preparation</w:t>
      </w:r>
    </w:p>
    <w:p w14:paraId="4C6D13C4" w14:textId="1CC43A72" w:rsidR="00CB1116" w:rsidRPr="000060FA" w:rsidRDefault="00607D43" w:rsidP="00E67FF0">
      <w:pPr>
        <w:pStyle w:val="Title2"/>
        <w:numPr>
          <w:ilvl w:val="0"/>
          <w:numId w:val="2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Data cleaning: </w:t>
      </w:r>
      <w:r w:rsidR="00B505F5" w:rsidRPr="000060FA">
        <w:rPr>
          <w:rFonts w:ascii="Calibri" w:hAnsi="Calibri" w:cs="Calibri"/>
          <w:sz w:val="22"/>
          <w:szCs w:val="22"/>
        </w:rPr>
        <w:t xml:space="preserve">Identifying and dealing with </w:t>
      </w:r>
      <w:r w:rsidRPr="000060FA">
        <w:rPr>
          <w:rFonts w:ascii="Calibri" w:hAnsi="Calibri" w:cs="Calibri"/>
          <w:sz w:val="22"/>
          <w:szCs w:val="22"/>
        </w:rPr>
        <w:t xml:space="preserve">missing values, duplicate values </w:t>
      </w:r>
      <w:r w:rsidR="00E67FF0" w:rsidRPr="000060FA">
        <w:rPr>
          <w:rFonts w:ascii="Calibri" w:hAnsi="Calibri" w:cs="Calibri"/>
          <w:sz w:val="22"/>
          <w:szCs w:val="22"/>
        </w:rPr>
        <w:t xml:space="preserve">using SimpleImputer class from sklearn library, </w:t>
      </w:r>
      <w:r w:rsidRPr="000060FA">
        <w:rPr>
          <w:rFonts w:ascii="Calibri" w:hAnsi="Calibri" w:cs="Calibri"/>
          <w:sz w:val="22"/>
          <w:szCs w:val="22"/>
        </w:rPr>
        <w:t xml:space="preserve">and </w:t>
      </w:r>
      <w:r w:rsidR="00E67FF0" w:rsidRPr="000060FA">
        <w:rPr>
          <w:rFonts w:ascii="Calibri" w:hAnsi="Calibri" w:cs="Calibri"/>
          <w:sz w:val="22"/>
          <w:szCs w:val="22"/>
        </w:rPr>
        <w:t>dealing</w:t>
      </w:r>
      <w:r w:rsidRPr="000060FA">
        <w:rPr>
          <w:rFonts w:ascii="Calibri" w:hAnsi="Calibri" w:cs="Calibri"/>
          <w:sz w:val="22"/>
          <w:szCs w:val="22"/>
        </w:rPr>
        <w:t xml:space="preserve"> with the outliers</w:t>
      </w:r>
      <w:r w:rsidR="00E67FF0" w:rsidRPr="000060FA">
        <w:rPr>
          <w:rFonts w:ascii="Calibri" w:hAnsi="Calibri" w:cs="Calibri"/>
          <w:sz w:val="22"/>
          <w:szCs w:val="22"/>
        </w:rPr>
        <w:t xml:space="preserve"> which were identified by p</w:t>
      </w:r>
      <w:r w:rsidR="00F91AEF" w:rsidRPr="000060FA">
        <w:rPr>
          <w:rFonts w:ascii="Calibri" w:hAnsi="Calibri" w:cs="Calibri"/>
          <w:sz w:val="22"/>
          <w:szCs w:val="22"/>
        </w:rPr>
        <w:t>lott</w:t>
      </w:r>
      <w:r w:rsidR="00E67FF0" w:rsidRPr="000060FA">
        <w:rPr>
          <w:rFonts w:ascii="Calibri" w:hAnsi="Calibri" w:cs="Calibri"/>
          <w:sz w:val="22"/>
          <w:szCs w:val="22"/>
        </w:rPr>
        <w:t>ing</w:t>
      </w:r>
      <w:r w:rsidR="00F91AEF" w:rsidRPr="000060FA">
        <w:rPr>
          <w:rFonts w:ascii="Calibri" w:hAnsi="Calibri" w:cs="Calibri"/>
          <w:sz w:val="22"/>
          <w:szCs w:val="22"/>
        </w:rPr>
        <w:t xml:space="preserve"> various boxplots </w:t>
      </w:r>
      <w:r w:rsidR="004723EB" w:rsidRPr="000060FA">
        <w:rPr>
          <w:rFonts w:ascii="Calibri" w:hAnsi="Calibri" w:cs="Calibri"/>
          <w:sz w:val="22"/>
          <w:szCs w:val="22"/>
        </w:rPr>
        <w:t xml:space="preserve">of individual variable </w:t>
      </w:r>
      <w:r w:rsidR="007B38E1" w:rsidRPr="000060FA">
        <w:rPr>
          <w:rFonts w:ascii="Calibri" w:hAnsi="Calibri" w:cs="Calibri"/>
          <w:sz w:val="22"/>
          <w:szCs w:val="22"/>
        </w:rPr>
        <w:t>and</w:t>
      </w:r>
      <w:r w:rsidR="004723EB" w:rsidRPr="000060FA">
        <w:rPr>
          <w:rFonts w:ascii="Calibri" w:hAnsi="Calibri" w:cs="Calibri"/>
          <w:sz w:val="22"/>
          <w:szCs w:val="22"/>
        </w:rPr>
        <w:t xml:space="preserve"> with respect to label i.e., income variable.</w:t>
      </w:r>
    </w:p>
    <w:p w14:paraId="5837F33C" w14:textId="4DE79301" w:rsidR="000F7322" w:rsidRPr="000060FA" w:rsidRDefault="000F7322" w:rsidP="00E67FF0">
      <w:pPr>
        <w:pStyle w:val="Title2"/>
        <w:numPr>
          <w:ilvl w:val="0"/>
          <w:numId w:val="2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Data Transformation: Converted all the classes of categorical variable to a machine understandable format</w:t>
      </w:r>
      <w:r w:rsidR="00E67FF0" w:rsidRPr="000060FA">
        <w:rPr>
          <w:rFonts w:ascii="Calibri" w:hAnsi="Calibri" w:cs="Calibri"/>
          <w:sz w:val="22"/>
          <w:szCs w:val="22"/>
        </w:rPr>
        <w:t xml:space="preserve"> </w:t>
      </w:r>
      <w:r w:rsidR="000E2FB9" w:rsidRPr="000060FA">
        <w:rPr>
          <w:rFonts w:ascii="Calibri" w:hAnsi="Calibri" w:cs="Calibri"/>
          <w:sz w:val="22"/>
          <w:szCs w:val="22"/>
        </w:rPr>
        <w:t xml:space="preserve">done using the Sklearn </w:t>
      </w:r>
      <w:r w:rsidR="00E67FF0" w:rsidRPr="000060FA">
        <w:rPr>
          <w:rFonts w:ascii="Calibri" w:hAnsi="Calibri" w:cs="Calibri"/>
          <w:sz w:val="22"/>
          <w:szCs w:val="22"/>
        </w:rPr>
        <w:t>p</w:t>
      </w:r>
      <w:r w:rsidR="000E2FB9" w:rsidRPr="000060FA">
        <w:rPr>
          <w:rFonts w:ascii="Calibri" w:hAnsi="Calibri" w:cs="Calibri"/>
          <w:sz w:val="22"/>
          <w:szCs w:val="22"/>
        </w:rPr>
        <w:t>reprocessing module LabelEncoder().</w:t>
      </w:r>
      <w:r w:rsidR="00E67FF0" w:rsidRPr="000060FA">
        <w:rPr>
          <w:rFonts w:ascii="Calibri" w:hAnsi="Calibri" w:cs="Calibri"/>
          <w:sz w:val="22"/>
          <w:szCs w:val="22"/>
        </w:rPr>
        <w:t xml:space="preserve"> </w:t>
      </w:r>
      <w:r w:rsidR="00377E03" w:rsidRPr="000060FA">
        <w:rPr>
          <w:rFonts w:ascii="Calibri" w:hAnsi="Calibri" w:cs="Calibri"/>
          <w:sz w:val="22"/>
          <w:szCs w:val="22"/>
        </w:rPr>
        <w:t xml:space="preserve">MinMaxScaler </w:t>
      </w:r>
      <w:r w:rsidR="003700D2" w:rsidRPr="000060FA">
        <w:rPr>
          <w:rFonts w:ascii="Calibri" w:hAnsi="Calibri" w:cs="Calibri"/>
          <w:sz w:val="22"/>
          <w:szCs w:val="22"/>
        </w:rPr>
        <w:t xml:space="preserve">from Sklearn </w:t>
      </w:r>
      <w:r w:rsidR="00377E03" w:rsidRPr="000060FA">
        <w:rPr>
          <w:rFonts w:ascii="Calibri" w:hAnsi="Calibri" w:cs="Calibri"/>
          <w:sz w:val="22"/>
          <w:szCs w:val="22"/>
        </w:rPr>
        <w:t xml:space="preserve">was used to </w:t>
      </w:r>
      <w:r w:rsidR="003700D2" w:rsidRPr="000060FA">
        <w:rPr>
          <w:rFonts w:ascii="Calibri" w:hAnsi="Calibri" w:cs="Calibri"/>
          <w:sz w:val="22"/>
          <w:szCs w:val="22"/>
        </w:rPr>
        <w:t>shrink the data to a range, usually 0 to 1.</w:t>
      </w:r>
    </w:p>
    <w:p w14:paraId="4A5140D2" w14:textId="3C295AEA" w:rsidR="00825ADB" w:rsidRPr="000060FA" w:rsidRDefault="00624878" w:rsidP="00787045">
      <w:pPr>
        <w:pStyle w:val="Title2"/>
        <w:numPr>
          <w:ilvl w:val="0"/>
          <w:numId w:val="2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Feature Engineering</w:t>
      </w:r>
      <w:r w:rsidR="00E76344" w:rsidRPr="000060FA">
        <w:rPr>
          <w:rFonts w:ascii="Calibri" w:hAnsi="Calibri" w:cs="Calibri"/>
          <w:sz w:val="22"/>
          <w:szCs w:val="22"/>
        </w:rPr>
        <w:t xml:space="preserve"> &amp; selection</w:t>
      </w:r>
      <w:r w:rsidRPr="000060FA">
        <w:rPr>
          <w:rFonts w:ascii="Calibri" w:hAnsi="Calibri" w:cs="Calibri"/>
          <w:sz w:val="22"/>
          <w:szCs w:val="22"/>
        </w:rPr>
        <w:t>:</w:t>
      </w:r>
      <w:r w:rsidR="00263D46" w:rsidRPr="000060FA">
        <w:rPr>
          <w:rFonts w:ascii="Calibri" w:hAnsi="Calibri" w:cs="Calibri"/>
          <w:sz w:val="22"/>
          <w:szCs w:val="22"/>
        </w:rPr>
        <w:t xml:space="preserve"> Pearson correlation matrix was used to find bivariate relationship between variables and their impact on the target label.</w:t>
      </w:r>
      <w:r w:rsidR="00CA165E" w:rsidRPr="000060FA">
        <w:rPr>
          <w:rFonts w:ascii="Calibri" w:hAnsi="Calibri" w:cs="Calibri"/>
          <w:sz w:val="22"/>
          <w:szCs w:val="22"/>
        </w:rPr>
        <w:t xml:space="preserve"> Correlation with the target variable was plotted for all the variables. Used SelectKBest from sklearn library to find the k highest score of input variables and select top 7 </w:t>
      </w:r>
      <w:r w:rsidR="00431B8C" w:rsidRPr="000060FA">
        <w:rPr>
          <w:rFonts w:ascii="Calibri" w:hAnsi="Calibri" w:cs="Calibri"/>
          <w:sz w:val="22"/>
          <w:szCs w:val="22"/>
        </w:rPr>
        <w:t>variables.</w:t>
      </w:r>
      <w:r w:rsidR="00CA165E" w:rsidRPr="000060FA">
        <w:rPr>
          <w:rFonts w:ascii="Calibri" w:hAnsi="Calibri" w:cs="Calibri"/>
          <w:sz w:val="22"/>
          <w:szCs w:val="22"/>
        </w:rPr>
        <w:t xml:space="preserve"> </w:t>
      </w:r>
    </w:p>
    <w:p w14:paraId="6DC41359" w14:textId="6714B9F2" w:rsidR="00A40F05" w:rsidRPr="000060FA" w:rsidRDefault="00E76344" w:rsidP="00327D78">
      <w:pPr>
        <w:pStyle w:val="Title2"/>
        <w:numPr>
          <w:ilvl w:val="0"/>
          <w:numId w:val="2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Data Splitting: </w:t>
      </w:r>
      <w:r w:rsidR="00D30EA5" w:rsidRPr="000060FA">
        <w:rPr>
          <w:rFonts w:ascii="Calibri" w:hAnsi="Calibri" w:cs="Calibri"/>
          <w:sz w:val="22"/>
          <w:szCs w:val="22"/>
        </w:rPr>
        <w:t xml:space="preserve">Sklearn library test_train_split function was used to split the dataset into training set and testing set </w:t>
      </w:r>
      <w:r w:rsidR="00FC0A2D" w:rsidRPr="000060FA">
        <w:rPr>
          <w:rFonts w:ascii="Calibri" w:hAnsi="Calibri" w:cs="Calibri"/>
          <w:sz w:val="22"/>
          <w:szCs w:val="22"/>
        </w:rPr>
        <w:t>into</w:t>
      </w:r>
      <w:r w:rsidR="00D30EA5" w:rsidRPr="000060FA">
        <w:rPr>
          <w:rFonts w:ascii="Calibri" w:hAnsi="Calibri" w:cs="Calibri"/>
          <w:sz w:val="22"/>
          <w:szCs w:val="22"/>
        </w:rPr>
        <w:t xml:space="preserve"> the ratio of 80-20.</w:t>
      </w:r>
      <w:r w:rsidR="000A77D4" w:rsidRPr="000060FA">
        <w:rPr>
          <w:rFonts w:ascii="Calibri" w:hAnsi="Calibri" w:cs="Calibri"/>
          <w:sz w:val="22"/>
          <w:szCs w:val="22"/>
        </w:rPr>
        <w:t xml:space="preserve"> </w:t>
      </w:r>
    </w:p>
    <w:p w14:paraId="7BE95476" w14:textId="77777777" w:rsidR="00327D78" w:rsidRPr="00327D78" w:rsidRDefault="00327D78" w:rsidP="00327D78">
      <w:pPr>
        <w:pStyle w:val="Title2"/>
        <w:spacing w:line="276" w:lineRule="auto"/>
        <w:ind w:left="720"/>
        <w:jc w:val="both"/>
        <w:rPr>
          <w:rFonts w:ascii="Calibri" w:hAnsi="Calibri" w:cs="Calibri"/>
        </w:rPr>
      </w:pPr>
    </w:p>
    <w:p w14:paraId="3C1CBD0A" w14:textId="3DF0FE28" w:rsidR="006474F4" w:rsidRPr="00327D78" w:rsidRDefault="001836C9" w:rsidP="00E67FF0">
      <w:pPr>
        <w:pStyle w:val="Heading1"/>
        <w:spacing w:line="276" w:lineRule="auto"/>
        <w:rPr>
          <w:rFonts w:ascii="Calibri" w:hAnsi="Calibri" w:cs="Calibri"/>
          <w:sz w:val="24"/>
        </w:rPr>
      </w:pPr>
      <w:r w:rsidRPr="00327D78">
        <w:rPr>
          <w:rFonts w:ascii="Calibri" w:hAnsi="Calibri" w:cs="Calibri"/>
          <w:sz w:val="24"/>
        </w:rPr>
        <w:lastRenderedPageBreak/>
        <w:t>MODELING AND PIPELINES CREATION</w:t>
      </w:r>
    </w:p>
    <w:p w14:paraId="1845B3D2" w14:textId="1D930670" w:rsidR="00A40F05" w:rsidRPr="000060FA" w:rsidRDefault="00A40F05" w:rsidP="00E67FF0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Classification models:</w:t>
      </w:r>
    </w:p>
    <w:p w14:paraId="79BEF888" w14:textId="7952CBBE" w:rsidR="00E6566F" w:rsidRPr="000060FA" w:rsidRDefault="00E6566F" w:rsidP="00E67FF0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To evaluate the model, we imported </w:t>
      </w:r>
      <w:r w:rsidR="001836C9" w:rsidRPr="000060FA">
        <w:rPr>
          <w:rFonts w:ascii="Calibri" w:hAnsi="Calibri" w:cs="Calibri"/>
          <w:sz w:val="22"/>
          <w:szCs w:val="22"/>
        </w:rPr>
        <w:t>precision score</w:t>
      </w:r>
      <w:r w:rsidRPr="000060FA">
        <w:rPr>
          <w:rFonts w:ascii="Calibri" w:hAnsi="Calibri" w:cs="Calibri"/>
          <w:sz w:val="22"/>
          <w:szCs w:val="22"/>
        </w:rPr>
        <w:t xml:space="preserve">, </w:t>
      </w:r>
      <w:r w:rsidR="001836C9" w:rsidRPr="000060FA">
        <w:rPr>
          <w:rFonts w:ascii="Calibri" w:hAnsi="Calibri" w:cs="Calibri"/>
          <w:sz w:val="22"/>
          <w:szCs w:val="22"/>
        </w:rPr>
        <w:t>recall score</w:t>
      </w:r>
      <w:r w:rsidRPr="000060FA">
        <w:rPr>
          <w:rFonts w:ascii="Calibri" w:hAnsi="Calibri" w:cs="Calibri"/>
          <w:sz w:val="22"/>
          <w:szCs w:val="22"/>
        </w:rPr>
        <w:t xml:space="preserve">, </w:t>
      </w:r>
      <w:r w:rsidR="001836C9" w:rsidRPr="000060FA">
        <w:rPr>
          <w:rFonts w:ascii="Calibri" w:hAnsi="Calibri" w:cs="Calibri"/>
          <w:sz w:val="22"/>
          <w:szCs w:val="22"/>
        </w:rPr>
        <w:t>accuracy score</w:t>
      </w:r>
      <w:r w:rsidRPr="000060FA">
        <w:rPr>
          <w:rFonts w:ascii="Calibri" w:hAnsi="Calibri" w:cs="Calibri"/>
          <w:sz w:val="22"/>
          <w:szCs w:val="22"/>
        </w:rPr>
        <w:t>, f1</w:t>
      </w:r>
      <w:r w:rsidR="001836C9" w:rsidRPr="000060FA">
        <w:rPr>
          <w:rFonts w:ascii="Calibri" w:hAnsi="Calibri" w:cs="Calibri"/>
          <w:sz w:val="22"/>
          <w:szCs w:val="22"/>
        </w:rPr>
        <w:t xml:space="preserve"> </w:t>
      </w:r>
      <w:r w:rsidRPr="000060FA">
        <w:rPr>
          <w:rFonts w:ascii="Calibri" w:hAnsi="Calibri" w:cs="Calibri"/>
          <w:sz w:val="22"/>
          <w:szCs w:val="22"/>
        </w:rPr>
        <w:t>score from the sklearn library for all the models.</w:t>
      </w:r>
    </w:p>
    <w:p w14:paraId="654E8553" w14:textId="2FC6A3DB" w:rsidR="00985207" w:rsidRPr="000060FA" w:rsidRDefault="00985207" w:rsidP="00E67FF0">
      <w:pPr>
        <w:pStyle w:val="Title2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  <w:u w:val="single"/>
        </w:rPr>
        <w:t>Support Vector Machines:</w:t>
      </w:r>
    </w:p>
    <w:p w14:paraId="4E4FAA48" w14:textId="28EAA63B" w:rsidR="00985207" w:rsidRPr="000060FA" w:rsidRDefault="00F4247D" w:rsidP="00E67FF0">
      <w:pPr>
        <w:pStyle w:val="Title2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k-fold </w:t>
      </w:r>
      <w:r w:rsidR="00592218" w:rsidRPr="000060FA">
        <w:rPr>
          <w:rFonts w:ascii="Calibri" w:hAnsi="Calibri" w:cs="Calibri"/>
          <w:sz w:val="22"/>
          <w:szCs w:val="22"/>
        </w:rPr>
        <w:t>cross_val_score was from sklearn library used to check the overfitting of the data with CV= 5 and found cross-validation scores.</w:t>
      </w:r>
    </w:p>
    <w:p w14:paraId="3891E133" w14:textId="0C6F2840" w:rsidR="00F4247D" w:rsidRPr="000060FA" w:rsidRDefault="0040299A" w:rsidP="00E67FF0">
      <w:pPr>
        <w:pStyle w:val="Title2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  <w:u w:val="single"/>
        </w:rPr>
        <w:t>Decision Tree Model:</w:t>
      </w:r>
    </w:p>
    <w:p w14:paraId="4AD928C2" w14:textId="5570C744" w:rsidR="004C54E2" w:rsidRPr="000060FA" w:rsidRDefault="00C7211F" w:rsidP="00E67FF0">
      <w:pPr>
        <w:pStyle w:val="Title2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DecisionTreeClassifier from sklearn </w:t>
      </w:r>
      <w:r w:rsidR="00514E4A" w:rsidRPr="000060FA">
        <w:rPr>
          <w:rFonts w:ascii="Calibri" w:hAnsi="Calibri" w:cs="Calibri"/>
          <w:sz w:val="22"/>
          <w:szCs w:val="22"/>
        </w:rPr>
        <w:t>library, highly</w:t>
      </w:r>
      <w:r w:rsidR="005F41CE" w:rsidRPr="000060FA">
        <w:rPr>
          <w:rFonts w:ascii="Calibri" w:hAnsi="Calibri" w:cs="Calibri"/>
          <w:sz w:val="22"/>
          <w:szCs w:val="22"/>
        </w:rPr>
        <w:t xml:space="preserve"> intuitive and easy to classify as the tree grows</w:t>
      </w:r>
      <w:r w:rsidR="00CA2C17">
        <w:rPr>
          <w:rFonts w:ascii="Calibri" w:hAnsi="Calibri" w:cs="Calibri"/>
          <w:sz w:val="22"/>
          <w:szCs w:val="22"/>
        </w:rPr>
        <w:t>.</w:t>
      </w:r>
      <w:r w:rsidR="001D2E9D" w:rsidRPr="000060FA">
        <w:rPr>
          <w:rFonts w:ascii="Calibri" w:hAnsi="Calibri" w:cs="Calibri"/>
          <w:sz w:val="22"/>
          <w:szCs w:val="22"/>
        </w:rPr>
        <w:t xml:space="preserve"> For hyperparameter tuning, used grid</w:t>
      </w:r>
      <w:r w:rsidR="004C54E2" w:rsidRPr="000060FA">
        <w:rPr>
          <w:rFonts w:ascii="Calibri" w:hAnsi="Calibri" w:cs="Calibri"/>
          <w:sz w:val="22"/>
          <w:szCs w:val="22"/>
        </w:rPr>
        <w:t>search</w:t>
      </w:r>
      <w:r w:rsidR="001D2E9D" w:rsidRPr="000060FA">
        <w:rPr>
          <w:rFonts w:ascii="Calibri" w:hAnsi="Calibri" w:cs="Calibri"/>
          <w:sz w:val="22"/>
          <w:szCs w:val="22"/>
        </w:rPr>
        <w:t>CV</w:t>
      </w:r>
      <w:r w:rsidR="004C54E2" w:rsidRPr="000060FA">
        <w:rPr>
          <w:rFonts w:ascii="Calibri" w:hAnsi="Calibri" w:cs="Calibri"/>
          <w:sz w:val="22"/>
          <w:szCs w:val="22"/>
        </w:rPr>
        <w:t xml:space="preserve"> from sklearn library.</w:t>
      </w:r>
    </w:p>
    <w:p w14:paraId="467A728D" w14:textId="225ADF5B" w:rsidR="00FA4DC3" w:rsidRPr="000060FA" w:rsidRDefault="00FA4DC3" w:rsidP="00E67FF0">
      <w:pPr>
        <w:pStyle w:val="Title2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  <w:u w:val="single"/>
        </w:rPr>
        <w:t>Random Forest Classifier (Ensemble model):</w:t>
      </w:r>
    </w:p>
    <w:p w14:paraId="772AC2C7" w14:textId="119033B5" w:rsidR="00EB3101" w:rsidRPr="000060FA" w:rsidRDefault="00EB3101" w:rsidP="00E67FF0">
      <w:pPr>
        <w:pStyle w:val="Title2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RandomForestClassifier and KFold, cross_val_score imported from sklearn library </w:t>
      </w:r>
      <w:r w:rsidR="00327D78" w:rsidRPr="000060FA">
        <w:rPr>
          <w:rFonts w:ascii="Calibri" w:hAnsi="Calibri" w:cs="Calibri"/>
          <w:sz w:val="22"/>
          <w:szCs w:val="22"/>
        </w:rPr>
        <w:t>and t</w:t>
      </w:r>
      <w:r w:rsidR="00450B7D" w:rsidRPr="000060FA">
        <w:rPr>
          <w:rFonts w:ascii="Calibri" w:hAnsi="Calibri" w:cs="Calibri"/>
          <w:sz w:val="22"/>
          <w:szCs w:val="22"/>
        </w:rPr>
        <w:t>ested with input parameters: n_estimators: 100, max_depth: 7, min_samples_split: 2,</w:t>
      </w:r>
      <w:r w:rsidR="00FF3CBD" w:rsidRPr="000060FA">
        <w:rPr>
          <w:rFonts w:ascii="Calibri" w:hAnsi="Calibri" w:cs="Calibri"/>
          <w:sz w:val="22"/>
          <w:szCs w:val="22"/>
        </w:rPr>
        <w:t xml:space="preserve"> </w:t>
      </w:r>
      <w:r w:rsidR="00450B7D" w:rsidRPr="000060FA">
        <w:rPr>
          <w:rFonts w:ascii="Calibri" w:hAnsi="Calibri" w:cs="Calibri"/>
          <w:sz w:val="22"/>
          <w:szCs w:val="22"/>
        </w:rPr>
        <w:t>min_samples_leaf: 2,</w:t>
      </w:r>
      <w:r w:rsidR="008E6A4F" w:rsidRPr="000060FA">
        <w:rPr>
          <w:rFonts w:ascii="Calibri" w:hAnsi="Calibri" w:cs="Calibri"/>
          <w:sz w:val="22"/>
          <w:szCs w:val="22"/>
        </w:rPr>
        <w:t xml:space="preserve"> </w:t>
      </w:r>
      <w:r w:rsidR="00450B7D" w:rsidRPr="000060FA">
        <w:rPr>
          <w:rFonts w:ascii="Calibri" w:hAnsi="Calibri" w:cs="Calibri"/>
          <w:sz w:val="22"/>
          <w:szCs w:val="22"/>
        </w:rPr>
        <w:t>max_features: auto,</w:t>
      </w:r>
      <w:r w:rsidR="008E6A4F" w:rsidRPr="000060FA">
        <w:rPr>
          <w:rFonts w:ascii="Calibri" w:hAnsi="Calibri" w:cs="Calibri"/>
          <w:sz w:val="22"/>
          <w:szCs w:val="22"/>
        </w:rPr>
        <w:t xml:space="preserve"> </w:t>
      </w:r>
      <w:r w:rsidR="00450B7D" w:rsidRPr="000060FA">
        <w:rPr>
          <w:rFonts w:ascii="Calibri" w:hAnsi="Calibri" w:cs="Calibri"/>
          <w:sz w:val="22"/>
          <w:szCs w:val="22"/>
        </w:rPr>
        <w:t xml:space="preserve">random_state: </w:t>
      </w:r>
      <w:r w:rsidR="00DF1889" w:rsidRPr="000060FA">
        <w:rPr>
          <w:rFonts w:ascii="Calibri" w:hAnsi="Calibri" w:cs="Calibri"/>
          <w:sz w:val="22"/>
          <w:szCs w:val="22"/>
        </w:rPr>
        <w:t>42.</w:t>
      </w:r>
    </w:p>
    <w:p w14:paraId="3F910F73" w14:textId="790DC099" w:rsidR="00F54702" w:rsidRPr="000060FA" w:rsidRDefault="00F54702" w:rsidP="00E67FF0">
      <w:pPr>
        <w:pStyle w:val="Title2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  <w:u w:val="single"/>
        </w:rPr>
        <w:t>KNeighborsClassifier (KNN)</w:t>
      </w:r>
    </w:p>
    <w:p w14:paraId="38D3A235" w14:textId="38367BF9" w:rsidR="002C5C15" w:rsidRPr="000060FA" w:rsidRDefault="002C5C15" w:rsidP="00E67FF0">
      <w:pPr>
        <w:pStyle w:val="Title2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KNeighborsClassifier from sklearn library</w:t>
      </w:r>
      <w:r w:rsidR="00BC69C3" w:rsidRPr="000060FA">
        <w:rPr>
          <w:rFonts w:ascii="Calibri" w:hAnsi="Calibri" w:cs="Calibri"/>
          <w:sz w:val="22"/>
          <w:szCs w:val="22"/>
        </w:rPr>
        <w:t>,</w:t>
      </w:r>
      <w:r w:rsidRPr="000060FA">
        <w:rPr>
          <w:rFonts w:ascii="Calibri" w:hAnsi="Calibri" w:cs="Calibri"/>
          <w:sz w:val="22"/>
          <w:szCs w:val="22"/>
        </w:rPr>
        <w:t xml:space="preserve"> a non- parametric algorithm</w:t>
      </w:r>
      <w:r w:rsidR="00762008" w:rsidRPr="000060FA">
        <w:rPr>
          <w:rFonts w:ascii="Calibri" w:hAnsi="Calibri" w:cs="Calibri"/>
          <w:sz w:val="22"/>
          <w:szCs w:val="22"/>
        </w:rPr>
        <w:t xml:space="preserve"> i.e., it stores the data from the training set while training and when new data is fed, it classifies based on the similarity.</w:t>
      </w:r>
      <w:r w:rsidR="00EC75A5" w:rsidRPr="000060FA">
        <w:rPr>
          <w:rFonts w:ascii="Calibri" w:hAnsi="Calibri" w:cs="Calibri"/>
          <w:sz w:val="22"/>
          <w:szCs w:val="22"/>
        </w:rPr>
        <w:t xml:space="preserve"> </w:t>
      </w:r>
    </w:p>
    <w:p w14:paraId="71BBD9A6" w14:textId="24D9FC6D" w:rsidR="006F708A" w:rsidRPr="000060FA" w:rsidRDefault="005D630F" w:rsidP="00E67FF0">
      <w:pPr>
        <w:pStyle w:val="Title2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0060FA">
        <w:rPr>
          <w:rFonts w:ascii="Calibri" w:hAnsi="Calibri" w:cs="Calibri"/>
          <w:sz w:val="22"/>
          <w:szCs w:val="22"/>
          <w:u w:val="single"/>
        </w:rPr>
        <w:t>Logistic Regression</w:t>
      </w:r>
    </w:p>
    <w:p w14:paraId="5DF1C6DA" w14:textId="649DEBFE" w:rsidR="00136433" w:rsidRPr="000060FA" w:rsidRDefault="00064F22" w:rsidP="00BC69C3">
      <w:pPr>
        <w:pStyle w:val="Title2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LogisticRegression from sklearn.linear_model is used and fits the regressor over the training data. </w:t>
      </w:r>
      <w:r w:rsidR="009054D7" w:rsidRPr="000060FA">
        <w:rPr>
          <w:rFonts w:ascii="Calibri" w:hAnsi="Calibri" w:cs="Calibri"/>
          <w:sz w:val="22"/>
          <w:szCs w:val="22"/>
        </w:rPr>
        <w:t xml:space="preserve">The outcomes will be in binary form </w:t>
      </w:r>
      <w:r w:rsidR="00BC69C3" w:rsidRPr="000060FA">
        <w:rPr>
          <w:rFonts w:ascii="Calibri" w:hAnsi="Calibri" w:cs="Calibri"/>
          <w:sz w:val="22"/>
          <w:szCs w:val="22"/>
        </w:rPr>
        <w:t xml:space="preserve">(0 or 1) </w:t>
      </w:r>
      <w:r w:rsidR="009054D7" w:rsidRPr="000060FA">
        <w:rPr>
          <w:rFonts w:ascii="Calibri" w:hAnsi="Calibri" w:cs="Calibri"/>
          <w:sz w:val="22"/>
          <w:szCs w:val="22"/>
        </w:rPr>
        <w:t>as per predefined labels.</w:t>
      </w:r>
      <w:r w:rsidR="00974814" w:rsidRPr="000060FA">
        <w:rPr>
          <w:rFonts w:ascii="Calibri" w:hAnsi="Calibri" w:cs="Calibri"/>
          <w:sz w:val="22"/>
          <w:szCs w:val="22"/>
        </w:rPr>
        <w:t xml:space="preserve"> Evaluation is done by importing the confusion matrix and accuracy score from sklearn.</w:t>
      </w:r>
    </w:p>
    <w:p w14:paraId="3B650147" w14:textId="41AEE358" w:rsidR="00E3279A" w:rsidRDefault="00E3279A" w:rsidP="00E3279A">
      <w:pPr>
        <w:pStyle w:val="Title2"/>
        <w:spacing w:line="276" w:lineRule="auto"/>
        <w:jc w:val="both"/>
        <w:rPr>
          <w:rFonts w:ascii="Calibri" w:eastAsiaTheme="majorEastAsia" w:hAnsi="Calibri" w:cs="Calibri"/>
          <w:b/>
          <w:bCs/>
          <w:sz w:val="22"/>
          <w:szCs w:val="22"/>
          <w:u w:val="single"/>
        </w:rPr>
      </w:pPr>
      <w:r w:rsidRPr="000060FA">
        <w:rPr>
          <w:rFonts w:ascii="Calibri" w:eastAsiaTheme="majorEastAsia" w:hAnsi="Calibri" w:cs="Calibri"/>
          <w:b/>
          <w:bCs/>
          <w:sz w:val="22"/>
          <w:szCs w:val="22"/>
          <w:u w:val="single"/>
        </w:rPr>
        <w:t>Pipelines:</w:t>
      </w:r>
    </w:p>
    <w:p w14:paraId="4F95EA77" w14:textId="4DF1F0A3" w:rsidR="00D522CD" w:rsidRPr="00CA2C17" w:rsidRDefault="00CA2C17" w:rsidP="00CA2C17">
      <w:pPr>
        <w:pStyle w:val="Title2"/>
        <w:spacing w:line="276" w:lineRule="auto"/>
        <w:rPr>
          <w:rFonts w:ascii="Calibri" w:eastAsiaTheme="majorEastAsia" w:hAnsi="Calibri" w:cs="Calibri"/>
          <w:b/>
          <w:bCs/>
          <w:sz w:val="22"/>
          <w:szCs w:val="22"/>
          <w:u w:val="single"/>
        </w:rPr>
      </w:pPr>
      <w:r w:rsidRPr="00327D78">
        <w:rPr>
          <w:rFonts w:ascii="Calibri" w:hAnsi="Calibri" w:cs="Calibri"/>
          <w:noProof/>
        </w:rPr>
        <w:drawing>
          <wp:inline distT="0" distB="0" distL="0" distR="0" wp14:anchorId="6F07401C" wp14:editId="79EE81AE">
            <wp:extent cx="5566031" cy="2060293"/>
            <wp:effectExtent l="0" t="0" r="0" b="0"/>
            <wp:docPr id="37" name="Picture 3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49"/>
                    <a:stretch/>
                  </pic:blipFill>
                  <pic:spPr bwMode="auto">
                    <a:xfrm>
                      <a:off x="0" y="0"/>
                      <a:ext cx="5621577" cy="208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0BB4B" w14:textId="413F8E05" w:rsidR="00D522CD" w:rsidRPr="00327D78" w:rsidRDefault="00974C0E" w:rsidP="00E67FF0">
      <w:pPr>
        <w:pStyle w:val="Heading1"/>
        <w:spacing w:line="276" w:lineRule="auto"/>
        <w:rPr>
          <w:rFonts w:ascii="Calibri" w:hAnsi="Calibri" w:cs="Calibri"/>
          <w:sz w:val="24"/>
        </w:rPr>
      </w:pPr>
      <w:r w:rsidRPr="00327D78">
        <w:rPr>
          <w:rFonts w:ascii="Calibri" w:hAnsi="Calibri" w:cs="Calibri"/>
          <w:sz w:val="24"/>
        </w:rPr>
        <w:t>MODEL EVALUATION AND SELECTION</w:t>
      </w:r>
    </w:p>
    <w:p w14:paraId="07A1BF93" w14:textId="01F5F789" w:rsidR="006474F4" w:rsidRPr="000060FA" w:rsidRDefault="00D522CD" w:rsidP="00E67FF0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Evaluation metrics:</w:t>
      </w:r>
    </w:p>
    <w:p w14:paraId="20502EE9" w14:textId="2C3145B1" w:rsidR="00A44100" w:rsidRPr="000060FA" w:rsidRDefault="003D1284" w:rsidP="00E67FF0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The effectiveness of classification models can be evaluated using a variety of evaluation metrics: </w:t>
      </w:r>
    </w:p>
    <w:p w14:paraId="4653717A" w14:textId="77777777" w:rsidR="00E67FF0" w:rsidRPr="000060FA" w:rsidRDefault="00E67FF0" w:rsidP="00E67FF0">
      <w:pPr>
        <w:pStyle w:val="Title2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 w:val="22"/>
          <w:szCs w:val="22"/>
        </w:rPr>
        <w:sectPr w:rsidR="00E67FF0" w:rsidRPr="000060FA" w:rsidSect="00DF3277">
          <w:headerReference w:type="default" r:id="rId19"/>
          <w:headerReference w:type="first" r:id="rId20"/>
          <w:footnotePr>
            <w:pos w:val="beneathText"/>
          </w:footnotePr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  <w15:footnoteColumns w:val="1"/>
        </w:sectPr>
      </w:pPr>
    </w:p>
    <w:p w14:paraId="5636D251" w14:textId="7FF8386B" w:rsidR="003D1284" w:rsidRPr="000060FA" w:rsidRDefault="003D1284" w:rsidP="00E67FF0">
      <w:pPr>
        <w:pStyle w:val="Title2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Accuracy</w:t>
      </w:r>
    </w:p>
    <w:p w14:paraId="5158117F" w14:textId="13F1CCA9" w:rsidR="006D7782" w:rsidRPr="000060FA" w:rsidRDefault="006D7782" w:rsidP="00E67FF0">
      <w:pPr>
        <w:pStyle w:val="Title2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Precision </w:t>
      </w:r>
    </w:p>
    <w:p w14:paraId="12349B20" w14:textId="7F73AE47" w:rsidR="003B4D97" w:rsidRPr="000060FA" w:rsidRDefault="00C47FC7" w:rsidP="00E67FF0">
      <w:pPr>
        <w:pStyle w:val="Title2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Recall</w:t>
      </w:r>
    </w:p>
    <w:p w14:paraId="4A0164B8" w14:textId="6AA0F488" w:rsidR="0041220E" w:rsidRPr="000060FA" w:rsidRDefault="0041220E" w:rsidP="00E67FF0">
      <w:pPr>
        <w:pStyle w:val="Title2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F1 Score </w:t>
      </w:r>
    </w:p>
    <w:p w14:paraId="0A353C0D" w14:textId="77777777" w:rsidR="00E67FF0" w:rsidRPr="000060FA" w:rsidRDefault="00E67FF0" w:rsidP="00E67FF0">
      <w:pPr>
        <w:pStyle w:val="Title2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 w:val="22"/>
          <w:szCs w:val="22"/>
        </w:rPr>
        <w:sectPr w:rsidR="00E67FF0" w:rsidRPr="000060FA" w:rsidSect="00E67FF0">
          <w:footnotePr>
            <w:pos w:val="beneathText"/>
          </w:footnotePr>
          <w:type w:val="continuous"/>
          <w:pgSz w:w="12240" w:h="15840"/>
          <w:pgMar w:top="1440" w:right="1080" w:bottom="1440" w:left="1080" w:header="720" w:footer="720" w:gutter="0"/>
          <w:pgNumType w:start="0"/>
          <w:cols w:num="2" w:space="720"/>
          <w:titlePg/>
          <w:docGrid w:linePitch="360"/>
          <w15:footnoteColumns w:val="1"/>
        </w:sectPr>
      </w:pPr>
    </w:p>
    <w:p w14:paraId="1AA7FEFA" w14:textId="30E0D358" w:rsidR="00246F37" w:rsidRPr="000060FA" w:rsidRDefault="00246F37" w:rsidP="00BC69C3">
      <w:pPr>
        <w:pStyle w:val="Title2"/>
        <w:numPr>
          <w:ilvl w:val="0"/>
          <w:numId w:val="30"/>
        </w:numPr>
        <w:spacing w:line="276" w:lineRule="auto"/>
        <w:ind w:left="1080"/>
        <w:jc w:val="left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ROC Curve: </w:t>
      </w:r>
      <w:r w:rsidR="00CB15E3" w:rsidRPr="000060FA">
        <w:rPr>
          <w:rFonts w:ascii="Calibri" w:hAnsi="Calibri" w:cs="Calibri"/>
          <w:sz w:val="22"/>
          <w:szCs w:val="22"/>
        </w:rPr>
        <w:t>A graphical representation of true positive rate (TPR) against the false positive rate (FPR) at different thresholds of classification.</w:t>
      </w:r>
    </w:p>
    <w:p w14:paraId="5060733B" w14:textId="3C0A9FF1" w:rsidR="004D29FD" w:rsidRPr="000060FA" w:rsidRDefault="00C14392" w:rsidP="00BC69C3">
      <w:pPr>
        <w:pStyle w:val="Title2"/>
        <w:numPr>
          <w:ilvl w:val="0"/>
          <w:numId w:val="30"/>
        </w:numPr>
        <w:spacing w:line="276" w:lineRule="auto"/>
        <w:ind w:left="108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 xml:space="preserve">AUC Score: A metrics used to evaluate binary classification problem with a value ranging from 0 to 1. </w:t>
      </w:r>
      <w:r w:rsidR="00295BBC" w:rsidRPr="000060FA">
        <w:rPr>
          <w:rFonts w:ascii="Calibri" w:hAnsi="Calibri" w:cs="Calibri"/>
          <w:sz w:val="22"/>
          <w:szCs w:val="22"/>
        </w:rPr>
        <w:t>The higher</w:t>
      </w:r>
      <w:r w:rsidRPr="000060FA">
        <w:rPr>
          <w:rFonts w:ascii="Calibri" w:hAnsi="Calibri" w:cs="Calibri"/>
          <w:sz w:val="22"/>
          <w:szCs w:val="22"/>
        </w:rPr>
        <w:t xml:space="preserve"> the values indicating </w:t>
      </w:r>
      <w:r w:rsidR="00AA54FD" w:rsidRPr="000060FA">
        <w:rPr>
          <w:rFonts w:ascii="Calibri" w:hAnsi="Calibri" w:cs="Calibri"/>
          <w:sz w:val="22"/>
          <w:szCs w:val="22"/>
        </w:rPr>
        <w:t>the better</w:t>
      </w:r>
      <w:r w:rsidRPr="000060FA">
        <w:rPr>
          <w:rFonts w:ascii="Calibri" w:hAnsi="Calibri" w:cs="Calibri"/>
          <w:sz w:val="22"/>
          <w:szCs w:val="22"/>
        </w:rPr>
        <w:t xml:space="preserve"> performance of the model.</w:t>
      </w:r>
    </w:p>
    <w:p w14:paraId="22AF5EFD" w14:textId="5ABA0B1D" w:rsidR="00AA54FD" w:rsidRPr="000060FA" w:rsidRDefault="00AA54FD" w:rsidP="002C1B00">
      <w:pPr>
        <w:pStyle w:val="Heading3"/>
        <w:spacing w:line="276" w:lineRule="auto"/>
        <w:ind w:left="360" w:firstLine="0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lastRenderedPageBreak/>
        <w:t>Results interpretation</w:t>
      </w:r>
      <w:r w:rsidR="00826F19" w:rsidRPr="000060FA">
        <w:rPr>
          <w:rFonts w:ascii="Calibri" w:hAnsi="Calibri" w:cs="Calibri"/>
          <w:sz w:val="22"/>
          <w:szCs w:val="22"/>
        </w:rPr>
        <w:t xml:space="preserve"> &amp; Model selection</w:t>
      </w:r>
    </w:p>
    <w:p w14:paraId="68BE1857" w14:textId="77777777" w:rsidR="000060FA" w:rsidRPr="000060FA" w:rsidRDefault="000060FA" w:rsidP="000060FA">
      <w:pPr>
        <w:pStyle w:val="Title2"/>
        <w:numPr>
          <w:ilvl w:val="0"/>
          <w:numId w:val="29"/>
        </w:numPr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0060FA">
        <w:rPr>
          <w:rFonts w:ascii="Calibri" w:hAnsi="Calibri" w:cs="Calibri"/>
          <w:sz w:val="22"/>
          <w:szCs w:val="22"/>
        </w:rPr>
        <w:t>The evaluation measure that we used for model selection for income classification is accuracy. It is proportion of accurate predictions made by a model to all the predictions made and higher the value better is the model.</w:t>
      </w:r>
    </w:p>
    <w:p w14:paraId="784CD860" w14:textId="79D9362A" w:rsidR="000805E2" w:rsidRPr="00A97846" w:rsidRDefault="000060FA" w:rsidP="00CA2C17">
      <w:pPr>
        <w:pStyle w:val="Title2"/>
        <w:numPr>
          <w:ilvl w:val="0"/>
          <w:numId w:val="31"/>
        </w:numPr>
        <w:spacing w:line="276" w:lineRule="auto"/>
        <w:ind w:left="720"/>
        <w:jc w:val="both"/>
      </w:pPr>
      <w:r w:rsidRPr="000060FA">
        <w:rPr>
          <w:rFonts w:ascii="Calibri" w:hAnsi="Calibri" w:cs="Calibri"/>
          <w:sz w:val="22"/>
          <w:szCs w:val="22"/>
        </w:rPr>
        <w:t>ROC curve having TPR and FPR was plotted to compare the models and to select the best performing model.</w:t>
      </w:r>
    </w:p>
    <w:p w14:paraId="1CFFD96E" w14:textId="1E45014B" w:rsidR="00A97846" w:rsidRDefault="00A97846" w:rsidP="00A97846">
      <w:pPr>
        <w:pStyle w:val="Title2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84F53CA" w14:textId="3F46342A" w:rsidR="00A97846" w:rsidRPr="00891FAF" w:rsidRDefault="00A97846" w:rsidP="00A97846">
      <w:pPr>
        <w:pStyle w:val="Title2"/>
        <w:spacing w:line="276" w:lineRule="auto"/>
      </w:pPr>
      <w:r>
        <w:rPr>
          <w:noProof/>
        </w:rPr>
        <w:drawing>
          <wp:inline distT="0" distB="0" distL="0" distR="0" wp14:anchorId="6D80C47A" wp14:editId="282B8F72">
            <wp:extent cx="4114800" cy="2758772"/>
            <wp:effectExtent l="0" t="0" r="0" b="381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0" cy="27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775C" w14:textId="77777777" w:rsidR="00891FAF" w:rsidRPr="00CA2C17" w:rsidRDefault="00891FAF" w:rsidP="00891FAF">
      <w:pPr>
        <w:pStyle w:val="Title2"/>
        <w:spacing w:line="276" w:lineRule="auto"/>
        <w:ind w:left="720"/>
        <w:jc w:val="both"/>
      </w:pPr>
    </w:p>
    <w:p w14:paraId="05CC2509" w14:textId="0A68FA09" w:rsidR="006474F4" w:rsidRPr="00327D78" w:rsidRDefault="009D4E3F" w:rsidP="00CA2C17">
      <w:pPr>
        <w:pStyle w:val="Heading1"/>
        <w:spacing w:line="276" w:lineRule="auto"/>
        <w:jc w:val="both"/>
        <w:rPr>
          <w:rFonts w:ascii="Calibri" w:hAnsi="Calibri" w:cs="Calibri"/>
          <w:sz w:val="24"/>
        </w:rPr>
      </w:pPr>
      <w:r w:rsidRPr="00327D78">
        <w:rPr>
          <w:rFonts w:ascii="Calibri" w:hAnsi="Calibri" w:cs="Calibri"/>
          <w:sz w:val="24"/>
        </w:rPr>
        <w:t>CONCLUSION</w:t>
      </w:r>
    </w:p>
    <w:p w14:paraId="67467BCB" w14:textId="26EC7D44" w:rsidR="006474F4" w:rsidRDefault="009D4E3F" w:rsidP="00CA2C17">
      <w:pPr>
        <w:pStyle w:val="Heading3"/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  <w:r w:rsidRPr="004D5663">
        <w:rPr>
          <w:rFonts w:ascii="Calibri" w:hAnsi="Calibri" w:cs="Calibri"/>
          <w:sz w:val="22"/>
          <w:szCs w:val="22"/>
        </w:rPr>
        <w:t>Results analysis</w:t>
      </w:r>
    </w:p>
    <w:p w14:paraId="05AE3DA0" w14:textId="4F2DF13B" w:rsidR="00CA2C17" w:rsidRPr="00CA2C17" w:rsidRDefault="004D5663" w:rsidP="00CA2C17">
      <w:pPr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  <w:r w:rsidRPr="004D5663">
        <w:rPr>
          <w:rFonts w:ascii="Calibri" w:hAnsi="Calibri" w:cs="Calibri"/>
          <w:sz w:val="22"/>
          <w:szCs w:val="22"/>
        </w:rPr>
        <w:t>Random Forest is having accuracy of 84.84% which is the highest among all the models. As well as from ROC curve, AUC = 0.73 which is second highes</w:t>
      </w:r>
      <w:r w:rsidR="00325D34">
        <w:rPr>
          <w:rFonts w:ascii="Calibri" w:hAnsi="Calibri" w:cs="Calibri"/>
          <w:sz w:val="22"/>
          <w:szCs w:val="22"/>
        </w:rPr>
        <w:t>t</w:t>
      </w:r>
      <w:r w:rsidRPr="004D5663">
        <w:rPr>
          <w:rFonts w:ascii="Calibri" w:hAnsi="Calibri" w:cs="Calibri"/>
          <w:sz w:val="22"/>
          <w:szCs w:val="22"/>
        </w:rPr>
        <w:t>.</w:t>
      </w:r>
    </w:p>
    <w:p w14:paraId="4DA8EDD5" w14:textId="75BC91E1" w:rsidR="00207411" w:rsidRPr="00CA2C17" w:rsidRDefault="006474F4" w:rsidP="00CA2C17">
      <w:pPr>
        <w:pStyle w:val="Heading3"/>
        <w:spacing w:line="276" w:lineRule="auto"/>
        <w:ind w:firstLine="0"/>
        <w:rPr>
          <w:rFonts w:ascii="Calibri" w:hAnsi="Calibri" w:cs="Calibri"/>
          <w:sz w:val="22"/>
          <w:szCs w:val="22"/>
        </w:rPr>
      </w:pPr>
      <w:r w:rsidRPr="00CA2C17">
        <w:rPr>
          <w:rFonts w:ascii="Calibri" w:hAnsi="Calibri" w:cs="Calibri"/>
          <w:sz w:val="22"/>
          <w:szCs w:val="22"/>
        </w:rPr>
        <w:t>References:</w:t>
      </w:r>
    </w:p>
    <w:p w14:paraId="0F18B21D" w14:textId="77777777" w:rsidR="006474F4" w:rsidRPr="00CA2C17" w:rsidRDefault="00000000" w:rsidP="00CA2C17">
      <w:pPr>
        <w:pStyle w:val="Title2"/>
        <w:spacing w:line="276" w:lineRule="auto"/>
        <w:jc w:val="left"/>
        <w:rPr>
          <w:rFonts w:ascii="Calibri" w:hAnsi="Calibri" w:cs="Calibri"/>
          <w:sz w:val="22"/>
          <w:szCs w:val="22"/>
        </w:rPr>
      </w:pPr>
      <w:hyperlink r:id="rId23" w:history="1">
        <w:r w:rsidR="006474F4" w:rsidRPr="00CA2C17">
          <w:rPr>
            <w:rStyle w:val="Hyperlink"/>
            <w:rFonts w:ascii="Calibri" w:hAnsi="Calibri" w:cs="Calibri"/>
            <w:sz w:val="22"/>
            <w:szCs w:val="22"/>
          </w:rPr>
          <w:t>https://www.kaggle.com/datasets/lodetomasi1995/income-classification</w:t>
        </w:r>
      </w:hyperlink>
    </w:p>
    <w:p w14:paraId="1FFE4C9D" w14:textId="1E315AFA" w:rsidR="006474F4" w:rsidRPr="00CA2C17" w:rsidRDefault="00000000" w:rsidP="00CA2C17">
      <w:pPr>
        <w:pStyle w:val="Title2"/>
        <w:spacing w:line="276" w:lineRule="auto"/>
        <w:jc w:val="left"/>
        <w:rPr>
          <w:rFonts w:ascii="Calibri" w:hAnsi="Calibri" w:cs="Calibri"/>
          <w:sz w:val="22"/>
          <w:szCs w:val="22"/>
        </w:rPr>
      </w:pPr>
      <w:hyperlink r:id="rId24" w:history="1">
        <w:r w:rsidR="006474F4" w:rsidRPr="00CA2C17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 </w:t>
        </w:r>
        <w:r w:rsidR="006474F4" w:rsidRPr="00CA2C17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  <w:shd w:val="clear" w:color="auto" w:fill="FFFFFF"/>
          </w:rPr>
          <w:t>http://cseweb.ucsd.edu/classes/sp15/cse190-c/reports/sp15/048.pdf</w:t>
        </w:r>
      </w:hyperlink>
    </w:p>
    <w:sectPr w:rsidR="006474F4" w:rsidRPr="00CA2C17" w:rsidSect="00826F19">
      <w:headerReference w:type="default" r:id="rId25"/>
      <w:footnotePr>
        <w:pos w:val="beneathText"/>
      </w:footnotePr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BA9C" w14:textId="77777777" w:rsidR="00F23696" w:rsidRDefault="00F23696">
      <w:pPr>
        <w:spacing w:line="240" w:lineRule="auto"/>
      </w:pPr>
      <w:r>
        <w:separator/>
      </w:r>
    </w:p>
    <w:p w14:paraId="28E5BCA1" w14:textId="77777777" w:rsidR="00F23696" w:rsidRDefault="00F23696"/>
  </w:endnote>
  <w:endnote w:type="continuationSeparator" w:id="0">
    <w:p w14:paraId="6CAC25E8" w14:textId="77777777" w:rsidR="00F23696" w:rsidRDefault="00F23696">
      <w:pPr>
        <w:spacing w:line="240" w:lineRule="auto"/>
      </w:pPr>
      <w:r>
        <w:continuationSeparator/>
      </w:r>
    </w:p>
    <w:p w14:paraId="2337272D" w14:textId="77777777" w:rsidR="00F23696" w:rsidRDefault="00F23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8A05" w14:textId="77777777" w:rsidR="00F23696" w:rsidRDefault="00F23696">
      <w:pPr>
        <w:spacing w:line="240" w:lineRule="auto"/>
      </w:pPr>
      <w:r>
        <w:separator/>
      </w:r>
    </w:p>
    <w:p w14:paraId="1D5CCB9E" w14:textId="77777777" w:rsidR="00F23696" w:rsidRDefault="00F23696"/>
  </w:footnote>
  <w:footnote w:type="continuationSeparator" w:id="0">
    <w:p w14:paraId="651D067D" w14:textId="77777777" w:rsidR="00F23696" w:rsidRDefault="00F23696">
      <w:pPr>
        <w:spacing w:line="240" w:lineRule="auto"/>
      </w:pPr>
      <w:r>
        <w:continuationSeparator/>
      </w:r>
    </w:p>
    <w:p w14:paraId="258EE113" w14:textId="77777777" w:rsidR="00F23696" w:rsidRDefault="00F23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314CE" w14:textId="6C92D324" w:rsidR="00E81978" w:rsidRDefault="00D4378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F2034E" wp14:editId="2F68AD4C">
          <wp:simplePos x="0" y="0"/>
          <wp:positionH relativeFrom="column">
            <wp:posOffset>5416550</wp:posOffset>
          </wp:positionH>
          <wp:positionV relativeFrom="paragraph">
            <wp:posOffset>-139700</wp:posOffset>
          </wp:positionV>
          <wp:extent cx="1028065" cy="360045"/>
          <wp:effectExtent l="0" t="0" r="635" b="0"/>
          <wp:wrapSquare wrapText="bothSides"/>
          <wp:docPr id="36" name="Picture 3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6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i/>
          <w:iCs/>
        </w:rPr>
        <w:alias w:val="Running head"/>
        <w:tag w:val=""/>
        <w:id w:val="12739865"/>
        <w:placeholder>
          <w:docPart w:val="4A18816FA8E3417A9E09E7EE29B76D2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3B2AF1" w:rsidRPr="00D40D74">
          <w:rPr>
            <w:b/>
            <w:bCs/>
            <w:i/>
            <w:iCs/>
          </w:rPr>
          <w:t>Data Science Project: Income Classification</w:t>
        </w:r>
        <w:r w:rsidR="003B2AF1" w:rsidRPr="00D40D74">
          <w:rPr>
            <w:b/>
            <w:bCs/>
            <w:i/>
            <w:iCs/>
          </w:rPr>
          <w:tab/>
        </w:r>
      </w:sdtContent>
    </w:sdt>
    <w:r w:rsidR="005D3A03">
      <w:rPr>
        <w:rStyle w:val="Strong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AADA" w14:textId="6EC3550A" w:rsidR="00E81978" w:rsidRPr="00F078D4" w:rsidRDefault="00CA6CFB">
    <w:pPr>
      <w:pStyle w:val="Header"/>
      <w:rPr>
        <w:rStyle w:val="Strong"/>
        <w:rFonts w:ascii="Calibri" w:hAnsi="Calibri" w:cs="Calibri"/>
        <w:b/>
        <w:bCs/>
        <w:i/>
        <w:iCs/>
      </w:rPr>
    </w:pPr>
    <w:r w:rsidRPr="00F078D4">
      <w:rPr>
        <w:rFonts w:ascii="Calibri" w:hAnsi="Calibri" w:cs="Calibri"/>
        <w:b/>
        <w:bCs/>
        <w:i/>
        <w:iCs/>
      </w:rPr>
      <w:t>Data Science Project</w:t>
    </w:r>
    <w:r w:rsidR="00D43785" w:rsidRPr="00F078D4">
      <w:rPr>
        <w:rFonts w:ascii="Calibri" w:hAnsi="Calibri" w:cs="Calibri"/>
        <w:b/>
        <w:bCs/>
        <w:i/>
        <w:iCs/>
      </w:rPr>
      <w:t>: Income Classification</w:t>
    </w:r>
    <w:r w:rsidR="005D3A03" w:rsidRPr="00F078D4">
      <w:rPr>
        <w:rStyle w:val="Strong"/>
        <w:rFonts w:ascii="Calibri" w:hAnsi="Calibri" w:cs="Calibri"/>
        <w:b/>
        <w:bCs/>
        <w:i/>
        <w:iCs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2686" w14:textId="77777777" w:rsidR="000805E2" w:rsidRDefault="000805E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53AF7B" wp14:editId="65B7DAD3">
          <wp:simplePos x="0" y="0"/>
          <wp:positionH relativeFrom="column">
            <wp:posOffset>5688556</wp:posOffset>
          </wp:positionH>
          <wp:positionV relativeFrom="paragraph">
            <wp:posOffset>-214935</wp:posOffset>
          </wp:positionV>
          <wp:extent cx="1028065" cy="360045"/>
          <wp:effectExtent l="0" t="0" r="635" b="0"/>
          <wp:wrapSquare wrapText="bothSides"/>
          <wp:docPr id="38" name="Picture 3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6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i/>
          <w:iCs/>
        </w:rPr>
        <w:alias w:val="Running head"/>
        <w:tag w:val=""/>
        <w:id w:val="-1911839655"/>
        <w:placeholder>
          <w:docPart w:val="1C215C61733646D999D5C609873FF62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D40D74">
          <w:rPr>
            <w:b/>
            <w:bCs/>
            <w:i/>
            <w:iCs/>
          </w:rPr>
          <w:t>Data Science Project: Income Classification</w:t>
        </w:r>
        <w:r w:rsidRPr="00D40D74">
          <w:rPr>
            <w:b/>
            <w:bCs/>
            <w:i/>
            <w:iCs/>
          </w:rPr>
          <w:tab/>
        </w:r>
      </w:sdtContent>
    </w:sdt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AA6327"/>
    <w:multiLevelType w:val="hybridMultilevel"/>
    <w:tmpl w:val="14DA6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5C157C"/>
    <w:multiLevelType w:val="hybridMultilevel"/>
    <w:tmpl w:val="C456B1B2"/>
    <w:lvl w:ilvl="0" w:tplc="3B34C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F2E86"/>
    <w:multiLevelType w:val="hybridMultilevel"/>
    <w:tmpl w:val="219E2A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82A3A"/>
    <w:multiLevelType w:val="hybridMultilevel"/>
    <w:tmpl w:val="4FAE228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45AD"/>
    <w:multiLevelType w:val="hybridMultilevel"/>
    <w:tmpl w:val="57E686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2E2BB2"/>
    <w:multiLevelType w:val="hybridMultilevel"/>
    <w:tmpl w:val="8F5E7410"/>
    <w:lvl w:ilvl="0" w:tplc="D9E0EA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54571"/>
    <w:multiLevelType w:val="hybridMultilevel"/>
    <w:tmpl w:val="98E627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E64B3"/>
    <w:multiLevelType w:val="hybridMultilevel"/>
    <w:tmpl w:val="2BD853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361F20"/>
    <w:multiLevelType w:val="hybridMultilevel"/>
    <w:tmpl w:val="83BA0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F443613"/>
    <w:multiLevelType w:val="hybridMultilevel"/>
    <w:tmpl w:val="8904BE2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41D44"/>
    <w:multiLevelType w:val="hybridMultilevel"/>
    <w:tmpl w:val="9C620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70280"/>
    <w:multiLevelType w:val="hybridMultilevel"/>
    <w:tmpl w:val="7DCEAD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1F05CC"/>
    <w:multiLevelType w:val="hybridMultilevel"/>
    <w:tmpl w:val="17F675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C25EBE"/>
    <w:multiLevelType w:val="hybridMultilevel"/>
    <w:tmpl w:val="33E8BC6E"/>
    <w:lvl w:ilvl="0" w:tplc="C2E6A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011E4"/>
    <w:multiLevelType w:val="hybridMultilevel"/>
    <w:tmpl w:val="1362F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6447A"/>
    <w:multiLevelType w:val="multilevel"/>
    <w:tmpl w:val="6974E78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760" w:hanging="1800"/>
      </w:pPr>
      <w:rPr>
        <w:rFonts w:hint="default"/>
      </w:rPr>
    </w:lvl>
  </w:abstractNum>
  <w:abstractNum w:abstractNumId="2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DCB650A"/>
    <w:multiLevelType w:val="hybridMultilevel"/>
    <w:tmpl w:val="EF5C6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3459CC"/>
    <w:multiLevelType w:val="hybridMultilevel"/>
    <w:tmpl w:val="73BC7F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79797">
    <w:abstractNumId w:val="9"/>
  </w:num>
  <w:num w:numId="2" w16cid:durableId="1461461846">
    <w:abstractNumId w:val="7"/>
  </w:num>
  <w:num w:numId="3" w16cid:durableId="151530834">
    <w:abstractNumId w:val="6"/>
  </w:num>
  <w:num w:numId="4" w16cid:durableId="885600114">
    <w:abstractNumId w:val="5"/>
  </w:num>
  <w:num w:numId="5" w16cid:durableId="1612012324">
    <w:abstractNumId w:val="4"/>
  </w:num>
  <w:num w:numId="6" w16cid:durableId="1182470224">
    <w:abstractNumId w:val="8"/>
  </w:num>
  <w:num w:numId="7" w16cid:durableId="1513106395">
    <w:abstractNumId w:val="3"/>
  </w:num>
  <w:num w:numId="8" w16cid:durableId="2032146942">
    <w:abstractNumId w:val="2"/>
  </w:num>
  <w:num w:numId="9" w16cid:durableId="1084257187">
    <w:abstractNumId w:val="1"/>
  </w:num>
  <w:num w:numId="10" w16cid:durableId="968241310">
    <w:abstractNumId w:val="0"/>
  </w:num>
  <w:num w:numId="11" w16cid:durableId="639071343">
    <w:abstractNumId w:val="9"/>
    <w:lvlOverride w:ilvl="0">
      <w:startOverride w:val="1"/>
    </w:lvlOverride>
  </w:num>
  <w:num w:numId="12" w16cid:durableId="1900314489">
    <w:abstractNumId w:val="30"/>
  </w:num>
  <w:num w:numId="13" w16cid:durableId="487788848">
    <w:abstractNumId w:val="23"/>
  </w:num>
  <w:num w:numId="14" w16cid:durableId="1361785719">
    <w:abstractNumId w:val="19"/>
  </w:num>
  <w:num w:numId="15" w16cid:durableId="1980332816">
    <w:abstractNumId w:val="28"/>
  </w:num>
  <w:num w:numId="16" w16cid:durableId="1864971816">
    <w:abstractNumId w:val="21"/>
  </w:num>
  <w:num w:numId="17" w16cid:durableId="1990478935">
    <w:abstractNumId w:val="15"/>
  </w:num>
  <w:num w:numId="18" w16cid:durableId="970401090">
    <w:abstractNumId w:val="27"/>
  </w:num>
  <w:num w:numId="19" w16cid:durableId="1518694826">
    <w:abstractNumId w:val="16"/>
  </w:num>
  <w:num w:numId="20" w16cid:durableId="1184709409">
    <w:abstractNumId w:val="11"/>
  </w:num>
  <w:num w:numId="21" w16cid:durableId="65540844">
    <w:abstractNumId w:val="10"/>
  </w:num>
  <w:num w:numId="22" w16cid:durableId="67653000">
    <w:abstractNumId w:val="13"/>
  </w:num>
  <w:num w:numId="23" w16cid:durableId="898521275">
    <w:abstractNumId w:val="20"/>
  </w:num>
  <w:num w:numId="24" w16cid:durableId="115025907">
    <w:abstractNumId w:val="25"/>
  </w:num>
  <w:num w:numId="25" w16cid:durableId="1467968033">
    <w:abstractNumId w:val="17"/>
  </w:num>
  <w:num w:numId="26" w16cid:durableId="100998556">
    <w:abstractNumId w:val="12"/>
  </w:num>
  <w:num w:numId="27" w16cid:durableId="1937444509">
    <w:abstractNumId w:val="22"/>
  </w:num>
  <w:num w:numId="28" w16cid:durableId="2074573577">
    <w:abstractNumId w:val="29"/>
  </w:num>
  <w:num w:numId="29" w16cid:durableId="596595164">
    <w:abstractNumId w:val="14"/>
  </w:num>
  <w:num w:numId="30" w16cid:durableId="458958743">
    <w:abstractNumId w:val="31"/>
  </w:num>
  <w:num w:numId="31" w16cid:durableId="671876244">
    <w:abstractNumId w:val="24"/>
  </w:num>
  <w:num w:numId="32" w16cid:durableId="941228270">
    <w:abstractNumId w:val="26"/>
  </w:num>
  <w:num w:numId="33" w16cid:durableId="16197968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B3"/>
    <w:rsid w:val="000060FA"/>
    <w:rsid w:val="00041FA7"/>
    <w:rsid w:val="00064F22"/>
    <w:rsid w:val="00076835"/>
    <w:rsid w:val="000805E2"/>
    <w:rsid w:val="000825CE"/>
    <w:rsid w:val="00096F28"/>
    <w:rsid w:val="000A77D4"/>
    <w:rsid w:val="000D08B4"/>
    <w:rsid w:val="000D3F41"/>
    <w:rsid w:val="000E2FB9"/>
    <w:rsid w:val="000E6467"/>
    <w:rsid w:val="000E7E57"/>
    <w:rsid w:val="000F3ECD"/>
    <w:rsid w:val="000F7322"/>
    <w:rsid w:val="00136433"/>
    <w:rsid w:val="00137A14"/>
    <w:rsid w:val="001518AB"/>
    <w:rsid w:val="00154A18"/>
    <w:rsid w:val="00165614"/>
    <w:rsid w:val="001669AE"/>
    <w:rsid w:val="001836C9"/>
    <w:rsid w:val="00193C93"/>
    <w:rsid w:val="001A577C"/>
    <w:rsid w:val="001B64C2"/>
    <w:rsid w:val="001C1AA9"/>
    <w:rsid w:val="001D2E9D"/>
    <w:rsid w:val="001F292B"/>
    <w:rsid w:val="00203793"/>
    <w:rsid w:val="0020723D"/>
    <w:rsid w:val="00207411"/>
    <w:rsid w:val="00246F37"/>
    <w:rsid w:val="0025558D"/>
    <w:rsid w:val="00263D46"/>
    <w:rsid w:val="00295BBC"/>
    <w:rsid w:val="002A3B43"/>
    <w:rsid w:val="002C1B00"/>
    <w:rsid w:val="002C5C15"/>
    <w:rsid w:val="002D3E77"/>
    <w:rsid w:val="002E2610"/>
    <w:rsid w:val="003002C4"/>
    <w:rsid w:val="00325D34"/>
    <w:rsid w:val="00327D78"/>
    <w:rsid w:val="00355DCA"/>
    <w:rsid w:val="003700D2"/>
    <w:rsid w:val="00377E03"/>
    <w:rsid w:val="003A71B3"/>
    <w:rsid w:val="003B2AF1"/>
    <w:rsid w:val="003B4D97"/>
    <w:rsid w:val="003C7393"/>
    <w:rsid w:val="003D1284"/>
    <w:rsid w:val="0040299A"/>
    <w:rsid w:val="00407BD7"/>
    <w:rsid w:val="0041220E"/>
    <w:rsid w:val="0042494F"/>
    <w:rsid w:val="00431B8C"/>
    <w:rsid w:val="00450B7D"/>
    <w:rsid w:val="004723EB"/>
    <w:rsid w:val="004863B7"/>
    <w:rsid w:val="004937D3"/>
    <w:rsid w:val="004C05A2"/>
    <w:rsid w:val="004C54E2"/>
    <w:rsid w:val="004D29FD"/>
    <w:rsid w:val="004D5663"/>
    <w:rsid w:val="004F6997"/>
    <w:rsid w:val="0051075C"/>
    <w:rsid w:val="00514E4A"/>
    <w:rsid w:val="00540350"/>
    <w:rsid w:val="00550980"/>
    <w:rsid w:val="00551A02"/>
    <w:rsid w:val="005534FA"/>
    <w:rsid w:val="00592218"/>
    <w:rsid w:val="0059227E"/>
    <w:rsid w:val="005967A9"/>
    <w:rsid w:val="005B6A0B"/>
    <w:rsid w:val="005D3A03"/>
    <w:rsid w:val="005D630F"/>
    <w:rsid w:val="005D6B85"/>
    <w:rsid w:val="005F41CE"/>
    <w:rsid w:val="00607D43"/>
    <w:rsid w:val="00615728"/>
    <w:rsid w:val="00615B45"/>
    <w:rsid w:val="00624878"/>
    <w:rsid w:val="006474F4"/>
    <w:rsid w:val="00673E0F"/>
    <w:rsid w:val="00684EF7"/>
    <w:rsid w:val="006868A5"/>
    <w:rsid w:val="006A54A8"/>
    <w:rsid w:val="006B0DA6"/>
    <w:rsid w:val="006B513B"/>
    <w:rsid w:val="006C7721"/>
    <w:rsid w:val="006D11CD"/>
    <w:rsid w:val="006D7782"/>
    <w:rsid w:val="006F708A"/>
    <w:rsid w:val="00722426"/>
    <w:rsid w:val="00722F7D"/>
    <w:rsid w:val="00730A82"/>
    <w:rsid w:val="00762008"/>
    <w:rsid w:val="00790E18"/>
    <w:rsid w:val="007A580F"/>
    <w:rsid w:val="007B38E1"/>
    <w:rsid w:val="007B604D"/>
    <w:rsid w:val="007C00F8"/>
    <w:rsid w:val="007C05D7"/>
    <w:rsid w:val="008002C0"/>
    <w:rsid w:val="008008A3"/>
    <w:rsid w:val="008170AE"/>
    <w:rsid w:val="0082162B"/>
    <w:rsid w:val="00825ADB"/>
    <w:rsid w:val="00826F19"/>
    <w:rsid w:val="00833678"/>
    <w:rsid w:val="00887481"/>
    <w:rsid w:val="00891FAF"/>
    <w:rsid w:val="008C5323"/>
    <w:rsid w:val="008E6A4F"/>
    <w:rsid w:val="009054D7"/>
    <w:rsid w:val="009271CE"/>
    <w:rsid w:val="00930AFD"/>
    <w:rsid w:val="00952CAE"/>
    <w:rsid w:val="00974814"/>
    <w:rsid w:val="00974C0E"/>
    <w:rsid w:val="00977DA8"/>
    <w:rsid w:val="00984D4F"/>
    <w:rsid w:val="00985207"/>
    <w:rsid w:val="009A6A3B"/>
    <w:rsid w:val="009A7A68"/>
    <w:rsid w:val="009D4E3F"/>
    <w:rsid w:val="009D5D39"/>
    <w:rsid w:val="009E311D"/>
    <w:rsid w:val="009E4C31"/>
    <w:rsid w:val="00A36FE9"/>
    <w:rsid w:val="00A40F05"/>
    <w:rsid w:val="00A42653"/>
    <w:rsid w:val="00A44100"/>
    <w:rsid w:val="00A6256C"/>
    <w:rsid w:val="00A97846"/>
    <w:rsid w:val="00A97F87"/>
    <w:rsid w:val="00AA54FD"/>
    <w:rsid w:val="00AC6C44"/>
    <w:rsid w:val="00B1687F"/>
    <w:rsid w:val="00B44B4D"/>
    <w:rsid w:val="00B505F5"/>
    <w:rsid w:val="00B5128A"/>
    <w:rsid w:val="00B63B7C"/>
    <w:rsid w:val="00B823AA"/>
    <w:rsid w:val="00BA45DB"/>
    <w:rsid w:val="00BA763B"/>
    <w:rsid w:val="00BC69C3"/>
    <w:rsid w:val="00BE08D2"/>
    <w:rsid w:val="00BF4184"/>
    <w:rsid w:val="00C0601E"/>
    <w:rsid w:val="00C14392"/>
    <w:rsid w:val="00C146CC"/>
    <w:rsid w:val="00C176EC"/>
    <w:rsid w:val="00C31D30"/>
    <w:rsid w:val="00C47FC7"/>
    <w:rsid w:val="00C53F35"/>
    <w:rsid w:val="00C7211F"/>
    <w:rsid w:val="00CA165E"/>
    <w:rsid w:val="00CA2C17"/>
    <w:rsid w:val="00CA6CFB"/>
    <w:rsid w:val="00CB1116"/>
    <w:rsid w:val="00CB15E3"/>
    <w:rsid w:val="00CB3EA4"/>
    <w:rsid w:val="00CD6E39"/>
    <w:rsid w:val="00CD7E6F"/>
    <w:rsid w:val="00CF1F2F"/>
    <w:rsid w:val="00CF6E91"/>
    <w:rsid w:val="00D0613C"/>
    <w:rsid w:val="00D175D4"/>
    <w:rsid w:val="00D30EA5"/>
    <w:rsid w:val="00D43785"/>
    <w:rsid w:val="00D50182"/>
    <w:rsid w:val="00D51C37"/>
    <w:rsid w:val="00D51FCA"/>
    <w:rsid w:val="00D522CD"/>
    <w:rsid w:val="00D76367"/>
    <w:rsid w:val="00D85B68"/>
    <w:rsid w:val="00D94A1B"/>
    <w:rsid w:val="00DB0AFE"/>
    <w:rsid w:val="00DF1889"/>
    <w:rsid w:val="00DF3277"/>
    <w:rsid w:val="00E231FD"/>
    <w:rsid w:val="00E3279A"/>
    <w:rsid w:val="00E53840"/>
    <w:rsid w:val="00E6004D"/>
    <w:rsid w:val="00E641F7"/>
    <w:rsid w:val="00E6566F"/>
    <w:rsid w:val="00E67FF0"/>
    <w:rsid w:val="00E76093"/>
    <w:rsid w:val="00E76344"/>
    <w:rsid w:val="00E81978"/>
    <w:rsid w:val="00EB3101"/>
    <w:rsid w:val="00EC3231"/>
    <w:rsid w:val="00EC75A5"/>
    <w:rsid w:val="00EF20D4"/>
    <w:rsid w:val="00F05F74"/>
    <w:rsid w:val="00F078D4"/>
    <w:rsid w:val="00F079C8"/>
    <w:rsid w:val="00F14EED"/>
    <w:rsid w:val="00F23696"/>
    <w:rsid w:val="00F352ED"/>
    <w:rsid w:val="00F379B7"/>
    <w:rsid w:val="00F4247D"/>
    <w:rsid w:val="00F525FA"/>
    <w:rsid w:val="00F54702"/>
    <w:rsid w:val="00F801D1"/>
    <w:rsid w:val="00F851DE"/>
    <w:rsid w:val="00F914F3"/>
    <w:rsid w:val="00F91AEF"/>
    <w:rsid w:val="00FA4DC3"/>
    <w:rsid w:val="00FB6623"/>
    <w:rsid w:val="00FC0A2D"/>
    <w:rsid w:val="00FD0B7D"/>
    <w:rsid w:val="00FF2002"/>
    <w:rsid w:val="00FF3CBD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A968E"/>
  <w15:chartTrackingRefBased/>
  <w15:docId w15:val="{D34EFBC5-A518-4DD9-88D1-7C009C7A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aliases w:val="Paras_heading"/>
    <w:basedOn w:val="Normal"/>
    <w:next w:val="Normal"/>
    <w:link w:val="Heading1Char"/>
    <w:uiPriority w:val="4"/>
    <w:qFormat/>
    <w:rsid w:val="004F6997"/>
    <w:pPr>
      <w:keepNext/>
      <w:keepLines/>
      <w:ind w:firstLine="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aliases w:val="Paras_subtitle"/>
    <w:basedOn w:val="Normal"/>
    <w:next w:val="Normal"/>
    <w:link w:val="Heading3Char"/>
    <w:uiPriority w:val="4"/>
    <w:unhideWhenUsed/>
    <w:qFormat/>
    <w:rsid w:val="002E2610"/>
    <w:pPr>
      <w:keepNext/>
      <w:keepLines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character" w:customStyle="1" w:styleId="Heading1Char">
    <w:name w:val="Heading 1 Char"/>
    <w:aliases w:val="Paras_heading Char"/>
    <w:basedOn w:val="DefaultParagraphFont"/>
    <w:link w:val="Heading1"/>
    <w:uiPriority w:val="4"/>
    <w:rsid w:val="004F6997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aliases w:val="Paras_subtitle Char"/>
    <w:basedOn w:val="DefaultParagraphFont"/>
    <w:link w:val="Heading3"/>
    <w:uiPriority w:val="4"/>
    <w:rsid w:val="002E2610"/>
    <w:rPr>
      <w:rFonts w:asciiTheme="majorHAnsi" w:eastAsiaTheme="majorEastAsia" w:hAnsiTheme="majorHAnsi" w:cstheme="majorBidi"/>
      <w:b/>
      <w:bCs/>
      <w:kern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link w:val="Title2Char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3A71B3"/>
    <w:pPr>
      <w:spacing w:after="100" w:line="259" w:lineRule="auto"/>
      <w:ind w:left="220" w:firstLine="0"/>
    </w:pPr>
    <w:rPr>
      <w:rFonts w:cs="Times New Roman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1B3"/>
    <w:pPr>
      <w:spacing w:after="100" w:line="259" w:lineRule="auto"/>
      <w:ind w:firstLine="0"/>
    </w:pPr>
    <w:rPr>
      <w:rFonts w:cs="Times New Roman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A71B3"/>
    <w:pPr>
      <w:spacing w:after="100" w:line="259" w:lineRule="auto"/>
      <w:ind w:left="440" w:firstLine="0"/>
    </w:pPr>
    <w:rPr>
      <w:rFonts w:cs="Times New Roman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47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4F4"/>
    <w:rPr>
      <w:color w:val="605E5C"/>
      <w:shd w:val="clear" w:color="auto" w:fill="E1DFDD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CA6CFB"/>
  </w:style>
  <w:style w:type="paragraph" w:customStyle="1" w:styleId="Titleparas">
    <w:name w:val="Title_paras"/>
    <w:basedOn w:val="Title2"/>
    <w:next w:val="Title"/>
    <w:link w:val="TitleparasChar"/>
    <w:qFormat/>
    <w:rsid w:val="004F6997"/>
    <w:pPr>
      <w:jc w:val="both"/>
    </w:pPr>
    <w:rPr>
      <w:rFonts w:ascii="Times New Roman" w:hAnsi="Times New Roman" w:cs="Times New Roman"/>
      <w:b/>
      <w:bCs/>
      <w:sz w:val="28"/>
      <w:szCs w:val="28"/>
      <w:u w:val="single"/>
    </w:rPr>
  </w:style>
  <w:style w:type="paragraph" w:customStyle="1" w:styleId="Paras">
    <w:name w:val="Paras"/>
    <w:basedOn w:val="Titleparas"/>
    <w:link w:val="ParasChar"/>
    <w:qFormat/>
    <w:rsid w:val="004F6997"/>
  </w:style>
  <w:style w:type="character" w:customStyle="1" w:styleId="Title2Char">
    <w:name w:val="Title 2 Char"/>
    <w:basedOn w:val="DefaultParagraphFont"/>
    <w:link w:val="Title2"/>
    <w:uiPriority w:val="1"/>
    <w:rsid w:val="004F6997"/>
    <w:rPr>
      <w:kern w:val="24"/>
    </w:rPr>
  </w:style>
  <w:style w:type="character" w:customStyle="1" w:styleId="TitleparasChar">
    <w:name w:val="Title_paras Char"/>
    <w:basedOn w:val="Title2Char"/>
    <w:link w:val="Titleparas"/>
    <w:rsid w:val="004F6997"/>
    <w:rPr>
      <w:rFonts w:ascii="Times New Roman" w:hAnsi="Times New Roman" w:cs="Times New Roman"/>
      <w:b/>
      <w:bCs/>
      <w:kern w:val="24"/>
      <w:sz w:val="28"/>
      <w:szCs w:val="28"/>
      <w:u w:val="single"/>
    </w:rPr>
  </w:style>
  <w:style w:type="paragraph" w:customStyle="1" w:styleId="ABhi">
    <w:name w:val="ABhi"/>
    <w:basedOn w:val="Title"/>
    <w:link w:val="ABhiChar"/>
    <w:qFormat/>
    <w:rsid w:val="004F6997"/>
    <w:pPr>
      <w:jc w:val="left"/>
    </w:pPr>
    <w:rPr>
      <w:b/>
      <w:sz w:val="28"/>
    </w:rPr>
  </w:style>
  <w:style w:type="character" w:customStyle="1" w:styleId="ParasChar">
    <w:name w:val="Paras Char"/>
    <w:basedOn w:val="TitleparasChar"/>
    <w:link w:val="Paras"/>
    <w:rsid w:val="004F6997"/>
    <w:rPr>
      <w:rFonts w:ascii="Times New Roman" w:hAnsi="Times New Roman" w:cs="Times New Roman"/>
      <w:b/>
      <w:bCs/>
      <w:kern w:val="24"/>
      <w:sz w:val="28"/>
      <w:szCs w:val="28"/>
      <w:u w:val="single"/>
    </w:rPr>
  </w:style>
  <w:style w:type="character" w:customStyle="1" w:styleId="ABhiChar">
    <w:name w:val="ABhi Char"/>
    <w:basedOn w:val="ParasChar"/>
    <w:link w:val="ABhi"/>
    <w:rsid w:val="004F6997"/>
    <w:rPr>
      <w:rFonts w:asciiTheme="majorHAnsi" w:eastAsiaTheme="majorEastAsia" w:hAnsiTheme="majorHAnsi" w:cstheme="majorBidi"/>
      <w:b/>
      <w:bCs w:val="0"/>
      <w:kern w:val="24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rip0046@algonquinlive.com" TargetMode="External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mailto:panc0062@algonquinlive.com" TargetMode="External"/><Relationship Id="rId1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panc0062@algonquinlive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h0371@algonquinlive.com" TargetMode="External"/><Relationship Id="rId24" Type="http://schemas.openxmlformats.org/officeDocument/2006/relationships/hyperlink" Target="file:///C:\Users\Abhi\Desktop\ML\Project\&#160;http:\cseweb.ucsd.edu\classes\sp15\cse190-c\reports\sp15\048.pdf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hah0371@algonquinlive.com" TargetMode="External"/><Relationship Id="rId23" Type="http://schemas.openxmlformats.org/officeDocument/2006/relationships/hyperlink" Target="https://www.kaggle.com/datasets/lodetomasi1995/income-classifica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wali0034@algonquinlive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rip0046@algonquinlive.com" TargetMode="External"/><Relationship Id="rId14" Type="http://schemas.openxmlformats.org/officeDocument/2006/relationships/hyperlink" Target="mailto:wali0034@algonquinlive.com" TargetMode="External"/><Relationship Id="rId22" Type="http://schemas.microsoft.com/office/2007/relationships/hdphoto" Target="media/hdphoto2.wdp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h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18816FA8E3417A9E09E7EE29B76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70ABF-C876-4392-9B69-4AEC5CFDCC83}"/>
      </w:docPartPr>
      <w:docPartBody>
        <w:p w:rsidR="001845DC" w:rsidRDefault="00000000">
          <w:pPr>
            <w:pStyle w:val="4A18816FA8E3417A9E09E7EE29B76D27"/>
          </w:pPr>
          <w:r w:rsidRPr="005D3A03">
            <w:t>Figures title:</w:t>
          </w:r>
        </w:p>
      </w:docPartBody>
    </w:docPart>
    <w:docPart>
      <w:docPartPr>
        <w:name w:val="1C215C61733646D999D5C609873FF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3D9F-AB00-4009-B544-DBEF36F97B84}"/>
      </w:docPartPr>
      <w:docPartBody>
        <w:p w:rsidR="00A572C1" w:rsidRDefault="001C106F" w:rsidP="001C106F">
          <w:pPr>
            <w:pStyle w:val="1C215C61733646D999D5C609873FF62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B7"/>
    <w:rsid w:val="001845DC"/>
    <w:rsid w:val="001C106F"/>
    <w:rsid w:val="001F020D"/>
    <w:rsid w:val="003159A6"/>
    <w:rsid w:val="00574CF2"/>
    <w:rsid w:val="005E0763"/>
    <w:rsid w:val="007667B7"/>
    <w:rsid w:val="007C19A9"/>
    <w:rsid w:val="00966442"/>
    <w:rsid w:val="00A4174E"/>
    <w:rsid w:val="00A572C1"/>
    <w:rsid w:val="00C87A68"/>
    <w:rsid w:val="00CC0DAD"/>
    <w:rsid w:val="00C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A18816FA8E3417A9E09E7EE29B76D27">
    <w:name w:val="4A18816FA8E3417A9E09E7EE29B76D27"/>
  </w:style>
  <w:style w:type="paragraph" w:customStyle="1" w:styleId="1C215C61733646D999D5C609873FF620">
    <w:name w:val="1C215C61733646D999D5C609873FF620"/>
    <w:rsid w:val="001C1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2023-04-04T00:00:00</PublishDate>
  <Abstract>Data Science Project: Income Classification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117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Classification of Income Level</vt:lpstr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Classification of Income Level</dc:title>
  <dc:subject>Data Science Foundations (23W_CST2105_300)</dc:subject>
  <dc:creator>Vidhi Tripathi</dc:creator>
  <cp:keywords/>
  <dc:description/>
  <cp:lastModifiedBy>Paras Panchal</cp:lastModifiedBy>
  <cp:revision>18</cp:revision>
  <dcterms:created xsi:type="dcterms:W3CDTF">2023-04-04T21:13:00Z</dcterms:created>
  <dcterms:modified xsi:type="dcterms:W3CDTF">2023-04-05T00:20:00Z</dcterms:modified>
</cp:coreProperties>
</file>