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E4EC2" w:rsidRDefault="00EE4EC2">
      <w:pPr>
        <w:rPr>
          <w:rFonts w:ascii="Roboto" w:eastAsia="Roboto" w:hAnsi="Roboto" w:cs="Roboto"/>
          <w:b/>
          <w:sz w:val="20"/>
          <w:szCs w:val="20"/>
        </w:rPr>
      </w:pPr>
    </w:p>
    <w:p w14:paraId="00000002" w14:textId="0D4F8940" w:rsidR="00EE4EC2" w:rsidRPr="00B1068B" w:rsidRDefault="007D7A49" w:rsidP="005411CD">
      <w:pPr>
        <w:ind w:left="737" w:right="737"/>
        <w:jc w:val="center"/>
        <w:rPr>
          <w:rFonts w:ascii="Times New Roman" w:eastAsia="Roboto" w:hAnsi="Times New Roman" w:cs="Times New Roman"/>
          <w:b/>
          <w:sz w:val="48"/>
          <w:szCs w:val="48"/>
        </w:rPr>
      </w:pPr>
      <w:r w:rsidRPr="00B1068B">
        <w:rPr>
          <w:rFonts w:ascii="Times New Roman" w:eastAsia="Roboto" w:hAnsi="Times New Roman" w:cs="Times New Roman"/>
          <w:b/>
          <w:sz w:val="48"/>
          <w:szCs w:val="48"/>
        </w:rPr>
        <w:t xml:space="preserve">Power BI </w:t>
      </w:r>
      <w:r w:rsidR="00AE1D75" w:rsidRPr="00B1068B">
        <w:rPr>
          <w:rFonts w:ascii="Times New Roman" w:eastAsia="Roboto" w:hAnsi="Times New Roman" w:cs="Times New Roman"/>
          <w:b/>
          <w:sz w:val="48"/>
          <w:szCs w:val="48"/>
        </w:rPr>
        <w:t xml:space="preserve">Assignment </w:t>
      </w:r>
      <w:r w:rsidRPr="00B1068B">
        <w:rPr>
          <w:rFonts w:ascii="Times New Roman" w:eastAsia="Roboto" w:hAnsi="Times New Roman" w:cs="Times New Roman"/>
          <w:b/>
          <w:sz w:val="48"/>
          <w:szCs w:val="48"/>
        </w:rPr>
        <w:t>5</w:t>
      </w:r>
    </w:p>
    <w:p w14:paraId="00000003" w14:textId="77777777" w:rsidR="00EE4EC2" w:rsidRPr="00B1068B" w:rsidRDefault="00EE4EC2" w:rsidP="005411CD">
      <w:pPr>
        <w:ind w:left="737" w:right="737"/>
        <w:jc w:val="center"/>
        <w:rPr>
          <w:rFonts w:ascii="Times New Roman" w:eastAsia="Roboto" w:hAnsi="Times New Roman" w:cs="Times New Roman"/>
          <w:b/>
          <w:sz w:val="40"/>
          <w:szCs w:val="40"/>
        </w:rPr>
      </w:pPr>
    </w:p>
    <w:p w14:paraId="49B283DE" w14:textId="321F5CD9" w:rsidR="007D7A49" w:rsidRPr="005411CD" w:rsidRDefault="007D7A49" w:rsidP="005411CD">
      <w:pPr>
        <w:numPr>
          <w:ilvl w:val="0"/>
          <w:numId w:val="1"/>
        </w:numPr>
        <w:ind w:left="737" w:right="737"/>
        <w:jc w:val="both"/>
        <w:rPr>
          <w:rFonts w:ascii="Times New Roman" w:eastAsia="Roboto" w:hAnsi="Times New Roman" w:cs="Times New Roman"/>
          <w:b/>
          <w:sz w:val="28"/>
          <w:szCs w:val="28"/>
        </w:rPr>
      </w:pPr>
      <w:r w:rsidRPr="005411CD">
        <w:rPr>
          <w:rFonts w:ascii="Times New Roman" w:eastAsia="Roboto" w:hAnsi="Times New Roman" w:cs="Times New Roman"/>
          <w:b/>
          <w:sz w:val="28"/>
          <w:szCs w:val="28"/>
        </w:rPr>
        <w:t>Explain DAX.</w:t>
      </w:r>
    </w:p>
    <w:p w14:paraId="1BF742A2" w14:textId="5D1AEE6D" w:rsidR="005411CD" w:rsidRPr="005411CD" w:rsidRDefault="005411CD" w:rsidP="005411CD">
      <w:pPr>
        <w:ind w:left="737" w:right="737"/>
        <w:jc w:val="both"/>
        <w:rPr>
          <w:rFonts w:ascii="Times New Roman" w:eastAsia="Roboto" w:hAnsi="Times New Roman" w:cs="Times New Roman"/>
          <w:sz w:val="24"/>
          <w:szCs w:val="24"/>
        </w:rPr>
      </w:pPr>
      <w:r w:rsidRPr="005411CD">
        <w:rPr>
          <w:rFonts w:ascii="Times New Roman" w:eastAsia="Roboto" w:hAnsi="Times New Roman" w:cs="Times New Roman"/>
          <w:sz w:val="24"/>
          <w:szCs w:val="24"/>
        </w:rPr>
        <w:t>Data Analysis Expression or DAX is a formula expression language used in Analysis services, Power BI and Power Pivot in Excel. DAX formulas include functions, operators and values to perform advanced calculations and queries on data in related tables and columns in tabular data models.</w:t>
      </w:r>
    </w:p>
    <w:p w14:paraId="6079A9F2" w14:textId="77777777" w:rsidR="007D7A49" w:rsidRPr="00B1068B" w:rsidRDefault="007D7A49" w:rsidP="005411CD">
      <w:pPr>
        <w:ind w:left="737" w:right="737"/>
        <w:jc w:val="both"/>
        <w:rPr>
          <w:rFonts w:ascii="Times New Roman" w:eastAsia="Roboto" w:hAnsi="Times New Roman" w:cs="Times New Roman"/>
          <w:sz w:val="28"/>
          <w:szCs w:val="28"/>
        </w:rPr>
      </w:pPr>
    </w:p>
    <w:p w14:paraId="3679A200" w14:textId="20CEA1BC" w:rsidR="007D7A49" w:rsidRDefault="007D7A49" w:rsidP="005411CD">
      <w:pPr>
        <w:numPr>
          <w:ilvl w:val="0"/>
          <w:numId w:val="1"/>
        </w:numPr>
        <w:ind w:left="737" w:right="737"/>
        <w:jc w:val="both"/>
        <w:rPr>
          <w:rFonts w:ascii="Times New Roman" w:eastAsia="Roboto" w:hAnsi="Times New Roman" w:cs="Times New Roman"/>
          <w:b/>
          <w:sz w:val="28"/>
          <w:szCs w:val="28"/>
        </w:rPr>
      </w:pPr>
      <w:r w:rsidRPr="00B65F5F">
        <w:rPr>
          <w:rFonts w:ascii="Times New Roman" w:eastAsia="Roboto" w:hAnsi="Times New Roman" w:cs="Times New Roman"/>
          <w:b/>
          <w:sz w:val="28"/>
          <w:szCs w:val="28"/>
        </w:rPr>
        <w:t>Explain datasets, reports, and dashboards and how they relate to each other?</w:t>
      </w:r>
    </w:p>
    <w:p w14:paraId="77C22870" w14:textId="6126A34B" w:rsidR="00B65F5F" w:rsidRPr="002A49DB" w:rsidRDefault="00B65F5F" w:rsidP="00B65F5F">
      <w:pPr>
        <w:ind w:left="737" w:right="737"/>
        <w:jc w:val="both"/>
        <w:rPr>
          <w:rFonts w:ascii="Times New Roman" w:eastAsia="Roboto" w:hAnsi="Times New Roman" w:cs="Times New Roman"/>
          <w:sz w:val="24"/>
          <w:szCs w:val="24"/>
        </w:rPr>
      </w:pPr>
      <w:r w:rsidRPr="002A49DB">
        <w:rPr>
          <w:rFonts w:ascii="Times New Roman" w:eastAsia="Roboto" w:hAnsi="Times New Roman" w:cs="Times New Roman"/>
          <w:sz w:val="24"/>
          <w:szCs w:val="24"/>
        </w:rPr>
        <w:t xml:space="preserve">The datasets, reports, and dashboards related to each other as follows: </w:t>
      </w:r>
      <w:r w:rsidR="002A49DB" w:rsidRPr="002A49DB">
        <w:rPr>
          <w:rFonts w:ascii="Times New Roman" w:eastAsia="Roboto" w:hAnsi="Times New Roman" w:cs="Times New Roman"/>
          <w:sz w:val="24"/>
          <w:szCs w:val="24"/>
        </w:rPr>
        <w:t>Reports are built on datasets, report visuals are pinned to dashboards, and dashboard visuals link back to reports.</w:t>
      </w:r>
      <w:r w:rsidR="00271222">
        <w:rPr>
          <w:rFonts w:ascii="Times New Roman" w:eastAsia="Roboto" w:hAnsi="Times New Roman" w:cs="Times New Roman"/>
          <w:sz w:val="24"/>
          <w:szCs w:val="24"/>
        </w:rPr>
        <w:t xml:space="preserve"> R</w:t>
      </w:r>
      <w:r w:rsidR="00271222" w:rsidRPr="00271222">
        <w:rPr>
          <w:rFonts w:ascii="Times New Roman" w:eastAsia="Roboto" w:hAnsi="Times New Roman" w:cs="Times New Roman"/>
          <w:sz w:val="24"/>
          <w:szCs w:val="24"/>
        </w:rPr>
        <w:t>eports are a collected display of different datasets, and different pages are available to view report data.</w:t>
      </w:r>
    </w:p>
    <w:p w14:paraId="7348A1DA" w14:textId="77777777" w:rsidR="007D7A49" w:rsidRPr="00B1068B" w:rsidRDefault="007D7A49" w:rsidP="005411CD">
      <w:pPr>
        <w:ind w:left="737" w:right="737"/>
        <w:jc w:val="both"/>
        <w:rPr>
          <w:rFonts w:ascii="Times New Roman" w:eastAsia="Roboto" w:hAnsi="Times New Roman" w:cs="Times New Roman"/>
          <w:sz w:val="28"/>
          <w:szCs w:val="28"/>
        </w:rPr>
      </w:pPr>
    </w:p>
    <w:p w14:paraId="44762FD1" w14:textId="267C2734" w:rsidR="007D7A49" w:rsidRPr="00AF3126" w:rsidRDefault="007D7A49" w:rsidP="005411CD">
      <w:pPr>
        <w:numPr>
          <w:ilvl w:val="0"/>
          <w:numId w:val="1"/>
        </w:numPr>
        <w:ind w:left="737" w:right="737"/>
        <w:jc w:val="both"/>
        <w:rPr>
          <w:rFonts w:ascii="Times New Roman" w:eastAsia="Roboto" w:hAnsi="Times New Roman" w:cs="Times New Roman"/>
          <w:b/>
          <w:sz w:val="28"/>
          <w:szCs w:val="28"/>
        </w:rPr>
      </w:pPr>
      <w:r w:rsidRPr="00AF3126">
        <w:rPr>
          <w:rFonts w:ascii="Times New Roman" w:eastAsia="Roboto" w:hAnsi="Times New Roman" w:cs="Times New Roman"/>
          <w:b/>
          <w:sz w:val="28"/>
          <w:szCs w:val="28"/>
        </w:rPr>
        <w:t>How reports can be created in power BI, explain two ways with Navigation of each.</w:t>
      </w:r>
    </w:p>
    <w:p w14:paraId="776A27B4" w14:textId="77777777" w:rsidR="00F0741A" w:rsidRDefault="00AF3126" w:rsidP="00AF3126">
      <w:pPr>
        <w:ind w:left="737" w:right="737"/>
        <w:jc w:val="both"/>
        <w:rPr>
          <w:rFonts w:ascii="Times New Roman" w:eastAsia="Roboto" w:hAnsi="Times New Roman" w:cs="Times New Roman"/>
          <w:sz w:val="24"/>
          <w:szCs w:val="24"/>
        </w:rPr>
      </w:pPr>
      <w:r w:rsidRPr="00AF3126">
        <w:rPr>
          <w:rFonts w:ascii="Times New Roman" w:eastAsia="Roboto" w:hAnsi="Times New Roman" w:cs="Times New Roman"/>
          <w:sz w:val="24"/>
          <w:szCs w:val="24"/>
        </w:rPr>
        <w:t xml:space="preserve">For creating a report in Power BI, we first need the dataset. In first we can discuss Power BI desktop. Navigation: click on get data from the panel &gt; select data source &gt; transform and load data &gt; select visual required from visuals pane on open canvas&gt; publish report. </w:t>
      </w:r>
      <w:r w:rsidR="00F0741A">
        <w:rPr>
          <w:rFonts w:ascii="Times New Roman" w:eastAsia="Roboto" w:hAnsi="Times New Roman" w:cs="Times New Roman"/>
          <w:sz w:val="24"/>
          <w:szCs w:val="24"/>
        </w:rPr>
        <w:t xml:space="preserve"> </w:t>
      </w:r>
    </w:p>
    <w:p w14:paraId="2291A3A8" w14:textId="77777777" w:rsidR="00F0741A" w:rsidRDefault="00F0741A" w:rsidP="00AF3126">
      <w:pPr>
        <w:ind w:left="737" w:right="737"/>
        <w:jc w:val="both"/>
        <w:rPr>
          <w:rFonts w:ascii="Times New Roman" w:eastAsia="Roboto" w:hAnsi="Times New Roman" w:cs="Times New Roman"/>
          <w:sz w:val="24"/>
          <w:szCs w:val="24"/>
        </w:rPr>
      </w:pPr>
    </w:p>
    <w:p w14:paraId="3CEC3B00" w14:textId="3E8229FD" w:rsidR="00AF3126" w:rsidRPr="00AF3126" w:rsidRDefault="00F0741A" w:rsidP="00AF3126">
      <w:pPr>
        <w:ind w:left="737" w:right="737"/>
        <w:jc w:val="both"/>
        <w:rPr>
          <w:rFonts w:ascii="Times New Roman" w:eastAsia="Roboto" w:hAnsi="Times New Roman" w:cs="Times New Roman"/>
          <w:sz w:val="24"/>
          <w:szCs w:val="24"/>
        </w:rPr>
      </w:pPr>
      <w:r>
        <w:rPr>
          <w:rFonts w:ascii="Times New Roman" w:eastAsia="Roboto" w:hAnsi="Times New Roman" w:cs="Times New Roman"/>
          <w:sz w:val="24"/>
          <w:szCs w:val="24"/>
        </w:rPr>
        <w:t xml:space="preserve">Now creating report in Power BI service, Navigation: </w:t>
      </w:r>
      <w:r w:rsidRPr="00F0741A">
        <w:rPr>
          <w:rFonts w:ascii="Times New Roman" w:eastAsia="Roboto" w:hAnsi="Times New Roman" w:cs="Times New Roman"/>
          <w:sz w:val="24"/>
          <w:szCs w:val="24"/>
        </w:rPr>
        <w:t>In the navigation pane in the Power BI service, you can select the Create button that opens a page where you can select your data source. It's also accessible from the new report button on Home</w:t>
      </w:r>
      <w:r>
        <w:rPr>
          <w:rFonts w:ascii="Times New Roman" w:eastAsia="Roboto" w:hAnsi="Times New Roman" w:cs="Times New Roman"/>
          <w:sz w:val="24"/>
          <w:szCs w:val="24"/>
        </w:rPr>
        <w:t xml:space="preserve"> &gt; paste to load data &gt; select visuals from the visual pane in the empty canvas.</w:t>
      </w:r>
    </w:p>
    <w:p w14:paraId="05153614" w14:textId="77777777" w:rsidR="007D7A49" w:rsidRPr="00B1068B" w:rsidRDefault="007D7A49" w:rsidP="005411CD">
      <w:pPr>
        <w:ind w:left="737" w:right="737"/>
        <w:jc w:val="both"/>
        <w:rPr>
          <w:rFonts w:ascii="Times New Roman" w:eastAsia="Roboto" w:hAnsi="Times New Roman" w:cs="Times New Roman"/>
          <w:sz w:val="28"/>
          <w:szCs w:val="28"/>
        </w:rPr>
      </w:pPr>
    </w:p>
    <w:p w14:paraId="332D8D73" w14:textId="27FA8E08" w:rsidR="007D7A49" w:rsidRPr="0043011A" w:rsidRDefault="007D7A49" w:rsidP="005411CD">
      <w:pPr>
        <w:numPr>
          <w:ilvl w:val="0"/>
          <w:numId w:val="1"/>
        </w:numPr>
        <w:ind w:left="737" w:right="737"/>
        <w:jc w:val="both"/>
        <w:rPr>
          <w:rFonts w:ascii="Times New Roman" w:eastAsia="Roboto" w:hAnsi="Times New Roman" w:cs="Times New Roman"/>
          <w:b/>
          <w:sz w:val="28"/>
          <w:szCs w:val="28"/>
        </w:rPr>
      </w:pPr>
      <w:r w:rsidRPr="0043011A">
        <w:rPr>
          <w:rFonts w:ascii="Times New Roman" w:eastAsia="Roboto" w:hAnsi="Times New Roman" w:cs="Times New Roman"/>
          <w:b/>
          <w:sz w:val="28"/>
          <w:szCs w:val="28"/>
        </w:rPr>
        <w:t>How to connect to data in Power BI? How to use the content pack to connect to google analytics? Mention the steps.</w:t>
      </w:r>
    </w:p>
    <w:p w14:paraId="50737A75" w14:textId="7F95A44B" w:rsidR="0043011A" w:rsidRPr="0043011A" w:rsidRDefault="0043011A" w:rsidP="0043011A">
      <w:pPr>
        <w:ind w:left="737" w:right="737"/>
        <w:jc w:val="both"/>
        <w:rPr>
          <w:rFonts w:ascii="Times New Roman" w:eastAsia="Roboto" w:hAnsi="Times New Roman" w:cs="Times New Roman"/>
          <w:sz w:val="24"/>
          <w:szCs w:val="24"/>
        </w:rPr>
      </w:pPr>
      <w:r w:rsidRPr="0043011A">
        <w:rPr>
          <w:rFonts w:ascii="Times New Roman" w:eastAsia="Roboto" w:hAnsi="Times New Roman" w:cs="Times New Roman"/>
          <w:sz w:val="24"/>
          <w:szCs w:val="24"/>
        </w:rPr>
        <w:t>To connect to data in Power BI from the home ribbon just select get data.</w:t>
      </w:r>
      <w:r>
        <w:rPr>
          <w:rFonts w:ascii="Times New Roman" w:eastAsia="Roboto" w:hAnsi="Times New Roman" w:cs="Times New Roman"/>
          <w:sz w:val="24"/>
          <w:szCs w:val="24"/>
        </w:rPr>
        <w:t xml:space="preserve"> To connect to Google analytics: launch Power BI desktop &gt; select get data from home ribbon &gt; in get data window click other &gt; </w:t>
      </w:r>
      <w:r w:rsidRPr="0043011A">
        <w:rPr>
          <w:rFonts w:ascii="Times New Roman" w:eastAsia="Roboto" w:hAnsi="Times New Roman" w:cs="Times New Roman"/>
          <w:sz w:val="24"/>
          <w:szCs w:val="24"/>
        </w:rPr>
        <w:t>from the list of other data sources, c</w:t>
      </w:r>
      <w:r>
        <w:rPr>
          <w:rFonts w:ascii="Times New Roman" w:eastAsia="Roboto" w:hAnsi="Times New Roman" w:cs="Times New Roman"/>
          <w:sz w:val="24"/>
          <w:szCs w:val="24"/>
        </w:rPr>
        <w:t>lick Google Analytics &gt; click Connect &gt; click continue &gt; click accept &gt; click connect to load your data.</w:t>
      </w:r>
    </w:p>
    <w:p w14:paraId="75983DE8" w14:textId="77777777" w:rsidR="007D7A49" w:rsidRPr="00B1068B" w:rsidRDefault="007D7A49" w:rsidP="005411CD">
      <w:pPr>
        <w:ind w:left="737" w:right="737"/>
        <w:jc w:val="both"/>
        <w:rPr>
          <w:rFonts w:ascii="Times New Roman" w:eastAsia="Roboto" w:hAnsi="Times New Roman" w:cs="Times New Roman"/>
          <w:sz w:val="28"/>
          <w:szCs w:val="28"/>
        </w:rPr>
      </w:pPr>
    </w:p>
    <w:p w14:paraId="6C8BD1E8" w14:textId="2F23231E" w:rsidR="007D7A49" w:rsidRPr="00E71849" w:rsidRDefault="007D7A49" w:rsidP="005411CD">
      <w:pPr>
        <w:numPr>
          <w:ilvl w:val="0"/>
          <w:numId w:val="1"/>
        </w:numPr>
        <w:ind w:left="737" w:right="737"/>
        <w:jc w:val="both"/>
        <w:rPr>
          <w:rFonts w:ascii="Times New Roman" w:eastAsia="Roboto" w:hAnsi="Times New Roman" w:cs="Times New Roman"/>
          <w:b/>
          <w:sz w:val="28"/>
          <w:szCs w:val="28"/>
        </w:rPr>
      </w:pPr>
      <w:r w:rsidRPr="00E71849">
        <w:rPr>
          <w:rFonts w:ascii="Times New Roman" w:eastAsia="Roboto" w:hAnsi="Times New Roman" w:cs="Times New Roman"/>
          <w:b/>
          <w:sz w:val="28"/>
          <w:szCs w:val="28"/>
        </w:rPr>
        <w:t>How to import Local files in Power BI? Mention the Steps.</w:t>
      </w:r>
    </w:p>
    <w:p w14:paraId="5C6FE012" w14:textId="4D415120" w:rsidR="00E71849" w:rsidRDefault="00E71849" w:rsidP="00E71849">
      <w:pPr>
        <w:ind w:left="737" w:right="737"/>
        <w:jc w:val="both"/>
        <w:rPr>
          <w:rFonts w:ascii="Times New Roman" w:eastAsia="Roboto" w:hAnsi="Times New Roman" w:cs="Times New Roman"/>
          <w:sz w:val="24"/>
          <w:szCs w:val="24"/>
        </w:rPr>
      </w:pPr>
      <w:r>
        <w:rPr>
          <w:rFonts w:ascii="Times New Roman" w:eastAsia="Roboto" w:hAnsi="Times New Roman" w:cs="Times New Roman"/>
          <w:sz w:val="24"/>
          <w:szCs w:val="24"/>
        </w:rPr>
        <w:t>To import local files in to Power BI: La</w:t>
      </w:r>
      <w:r w:rsidR="006C1C4C">
        <w:rPr>
          <w:rFonts w:ascii="Times New Roman" w:eastAsia="Roboto" w:hAnsi="Times New Roman" w:cs="Times New Roman"/>
          <w:sz w:val="24"/>
          <w:szCs w:val="24"/>
        </w:rPr>
        <w:t>unch Power BI desktop &gt; select get data from home ribbon &gt; select Excel workbook/text or CSV &gt; browse the file from system and select open &gt; transform the data and select close and apply/ or direct click on load.</w:t>
      </w:r>
    </w:p>
    <w:p w14:paraId="43A851AA" w14:textId="77777777" w:rsidR="000557E2" w:rsidRDefault="000557E2" w:rsidP="00E71849">
      <w:pPr>
        <w:ind w:left="737" w:right="737"/>
        <w:jc w:val="both"/>
        <w:rPr>
          <w:rFonts w:ascii="Times New Roman" w:eastAsia="Roboto" w:hAnsi="Times New Roman" w:cs="Times New Roman"/>
          <w:sz w:val="24"/>
          <w:szCs w:val="24"/>
        </w:rPr>
      </w:pPr>
    </w:p>
    <w:p w14:paraId="2B51BBBA" w14:textId="77777777" w:rsidR="000557E2" w:rsidRDefault="000557E2" w:rsidP="00E71849">
      <w:pPr>
        <w:ind w:left="737" w:right="737"/>
        <w:jc w:val="both"/>
        <w:rPr>
          <w:rFonts w:ascii="Times New Roman" w:eastAsia="Roboto" w:hAnsi="Times New Roman" w:cs="Times New Roman"/>
          <w:sz w:val="24"/>
          <w:szCs w:val="24"/>
        </w:rPr>
      </w:pPr>
    </w:p>
    <w:p w14:paraId="799BA7A8" w14:textId="77777777" w:rsidR="000557E2" w:rsidRDefault="000557E2" w:rsidP="00E71849">
      <w:pPr>
        <w:ind w:left="737" w:right="737"/>
        <w:jc w:val="both"/>
        <w:rPr>
          <w:rFonts w:ascii="Times New Roman" w:eastAsia="Roboto" w:hAnsi="Times New Roman" w:cs="Times New Roman"/>
          <w:sz w:val="24"/>
          <w:szCs w:val="24"/>
        </w:rPr>
      </w:pPr>
    </w:p>
    <w:p w14:paraId="637BD71C" w14:textId="77777777" w:rsidR="000557E2" w:rsidRDefault="000557E2" w:rsidP="00E71849">
      <w:pPr>
        <w:ind w:left="737" w:right="737"/>
        <w:jc w:val="both"/>
        <w:rPr>
          <w:rFonts w:ascii="Times New Roman" w:eastAsia="Roboto" w:hAnsi="Times New Roman" w:cs="Times New Roman"/>
          <w:sz w:val="24"/>
          <w:szCs w:val="24"/>
        </w:rPr>
      </w:pPr>
    </w:p>
    <w:p w14:paraId="20F82969" w14:textId="77777777" w:rsidR="000557E2" w:rsidRPr="00E71849" w:rsidRDefault="000557E2" w:rsidP="00E71849">
      <w:pPr>
        <w:ind w:left="737" w:right="737"/>
        <w:jc w:val="both"/>
        <w:rPr>
          <w:rFonts w:ascii="Times New Roman" w:eastAsia="Roboto" w:hAnsi="Times New Roman" w:cs="Times New Roman"/>
          <w:sz w:val="24"/>
          <w:szCs w:val="24"/>
        </w:rPr>
      </w:pPr>
    </w:p>
    <w:p w14:paraId="4B00AF63" w14:textId="77777777" w:rsidR="007D7A49" w:rsidRPr="00B1068B" w:rsidRDefault="007D7A49" w:rsidP="005411CD">
      <w:pPr>
        <w:ind w:left="737" w:right="737"/>
        <w:jc w:val="both"/>
        <w:rPr>
          <w:rFonts w:ascii="Times New Roman" w:eastAsia="Roboto" w:hAnsi="Times New Roman" w:cs="Times New Roman"/>
          <w:sz w:val="28"/>
          <w:szCs w:val="28"/>
        </w:rPr>
      </w:pPr>
    </w:p>
    <w:p w14:paraId="00000005" w14:textId="6F58F644" w:rsidR="00EE4EC2" w:rsidRDefault="007D7A49" w:rsidP="005411CD">
      <w:pPr>
        <w:numPr>
          <w:ilvl w:val="0"/>
          <w:numId w:val="1"/>
        </w:numPr>
        <w:ind w:left="737" w:right="737"/>
        <w:jc w:val="both"/>
        <w:rPr>
          <w:rFonts w:ascii="Times New Roman" w:eastAsia="Roboto" w:hAnsi="Times New Roman" w:cs="Times New Roman"/>
          <w:b/>
          <w:sz w:val="28"/>
          <w:szCs w:val="28"/>
        </w:rPr>
      </w:pPr>
      <w:r w:rsidRPr="00785427">
        <w:rPr>
          <w:rFonts w:ascii="Times New Roman" w:eastAsia="Roboto" w:hAnsi="Times New Roman" w:cs="Times New Roman"/>
          <w:b/>
          <w:sz w:val="28"/>
          <w:szCs w:val="28"/>
        </w:rPr>
        <w:lastRenderedPageBreak/>
        <w:t xml:space="preserve">In Power BI visualization, what are Reading View and </w:t>
      </w:r>
      <w:r w:rsidR="00B1068B" w:rsidRPr="00785427">
        <w:rPr>
          <w:rFonts w:ascii="Times New Roman" w:eastAsia="Roboto" w:hAnsi="Times New Roman" w:cs="Times New Roman"/>
          <w:b/>
          <w:sz w:val="28"/>
          <w:szCs w:val="28"/>
        </w:rPr>
        <w:t>editing</w:t>
      </w:r>
      <w:r w:rsidRPr="00785427">
        <w:rPr>
          <w:rFonts w:ascii="Times New Roman" w:eastAsia="Roboto" w:hAnsi="Times New Roman" w:cs="Times New Roman"/>
          <w:b/>
          <w:sz w:val="28"/>
          <w:szCs w:val="28"/>
        </w:rPr>
        <w:t xml:space="preserve"> view?</w:t>
      </w:r>
    </w:p>
    <w:p w14:paraId="261A8F4B" w14:textId="5249487A" w:rsidR="00785427" w:rsidRPr="00785427" w:rsidRDefault="00785427" w:rsidP="00785427">
      <w:pPr>
        <w:ind w:left="737" w:right="737"/>
        <w:jc w:val="both"/>
        <w:rPr>
          <w:rFonts w:ascii="Times New Roman" w:eastAsia="Roboto" w:hAnsi="Times New Roman" w:cs="Times New Roman"/>
          <w:sz w:val="24"/>
          <w:szCs w:val="24"/>
        </w:rPr>
      </w:pPr>
      <w:r>
        <w:rPr>
          <w:rFonts w:ascii="Times New Roman" w:eastAsia="Roboto" w:hAnsi="Times New Roman" w:cs="Times New Roman"/>
          <w:sz w:val="24"/>
          <w:szCs w:val="24"/>
        </w:rPr>
        <w:t xml:space="preserve">Power BI service </w:t>
      </w:r>
      <w:r w:rsidRPr="00785427">
        <w:rPr>
          <w:rFonts w:ascii="Times New Roman" w:eastAsia="Roboto" w:hAnsi="Times New Roman" w:cs="Times New Roman"/>
          <w:sz w:val="24"/>
          <w:szCs w:val="24"/>
        </w:rPr>
        <w:t xml:space="preserve">has two different modes for interacting with reports: Reading view for report business users and editing view for </w:t>
      </w:r>
      <w:r>
        <w:rPr>
          <w:rFonts w:ascii="Times New Roman" w:eastAsia="Roboto" w:hAnsi="Times New Roman" w:cs="Times New Roman"/>
          <w:sz w:val="24"/>
          <w:szCs w:val="24"/>
        </w:rPr>
        <w:t xml:space="preserve">report owners and creators. We would require a </w:t>
      </w:r>
      <w:r w:rsidRPr="00785427">
        <w:rPr>
          <w:rFonts w:ascii="Times New Roman" w:eastAsia="Roboto" w:hAnsi="Times New Roman" w:cs="Times New Roman"/>
          <w:sz w:val="24"/>
          <w:szCs w:val="24"/>
        </w:rPr>
        <w:t xml:space="preserve">Power BI Pro or Premium </w:t>
      </w:r>
      <w:bookmarkStart w:id="0" w:name="_GoBack"/>
      <w:bookmarkEnd w:id="0"/>
      <w:r w:rsidR="00B166B2" w:rsidRPr="00785427">
        <w:rPr>
          <w:rFonts w:ascii="Times New Roman" w:eastAsia="Roboto" w:hAnsi="Times New Roman" w:cs="Times New Roman"/>
          <w:sz w:val="24"/>
          <w:szCs w:val="24"/>
        </w:rPr>
        <w:t>per</w:t>
      </w:r>
      <w:r w:rsidRPr="00785427">
        <w:rPr>
          <w:rFonts w:ascii="Times New Roman" w:eastAsia="Roboto" w:hAnsi="Times New Roman" w:cs="Times New Roman"/>
          <w:sz w:val="24"/>
          <w:szCs w:val="24"/>
        </w:rPr>
        <w:t xml:space="preserve"> User (PPU) license to share reports and to edit reports created by others. Without a Pro or Pre</w:t>
      </w:r>
      <w:r>
        <w:rPr>
          <w:rFonts w:ascii="Times New Roman" w:eastAsia="Roboto" w:hAnsi="Times New Roman" w:cs="Times New Roman"/>
          <w:sz w:val="24"/>
          <w:szCs w:val="24"/>
        </w:rPr>
        <w:t xml:space="preserve">mium per User (PPU) license, we can still create reports in </w:t>
      </w:r>
      <w:r w:rsidRPr="00785427">
        <w:rPr>
          <w:rFonts w:ascii="Times New Roman" w:eastAsia="Roboto" w:hAnsi="Times New Roman" w:cs="Times New Roman"/>
          <w:sz w:val="24"/>
          <w:szCs w:val="24"/>
        </w:rPr>
        <w:t>our My Workspace</w:t>
      </w:r>
      <w:r>
        <w:rPr>
          <w:rFonts w:ascii="Times New Roman" w:eastAsia="Roboto" w:hAnsi="Times New Roman" w:cs="Times New Roman"/>
          <w:sz w:val="24"/>
          <w:szCs w:val="24"/>
        </w:rPr>
        <w:t xml:space="preserve"> section, but we</w:t>
      </w:r>
      <w:r w:rsidRPr="00785427">
        <w:rPr>
          <w:rFonts w:ascii="Times New Roman" w:eastAsia="Roboto" w:hAnsi="Times New Roman" w:cs="Times New Roman"/>
          <w:sz w:val="24"/>
          <w:szCs w:val="24"/>
        </w:rPr>
        <w:t xml:space="preserve"> can't share them.</w:t>
      </w:r>
      <w:r>
        <w:rPr>
          <w:rFonts w:ascii="Times New Roman" w:eastAsia="Roboto" w:hAnsi="Times New Roman" w:cs="Times New Roman"/>
          <w:sz w:val="24"/>
          <w:szCs w:val="24"/>
        </w:rPr>
        <w:t xml:space="preserve"> </w:t>
      </w:r>
    </w:p>
    <w:p w14:paraId="00000006" w14:textId="77777777" w:rsidR="00EE4EC2" w:rsidRPr="00B1068B" w:rsidRDefault="00EE4EC2" w:rsidP="005411CD">
      <w:pPr>
        <w:ind w:left="737" w:right="737"/>
        <w:rPr>
          <w:rFonts w:ascii="Times New Roman" w:eastAsia="Roboto" w:hAnsi="Times New Roman" w:cs="Times New Roman"/>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49C4D" w14:textId="77777777" w:rsidR="003A62B9" w:rsidRDefault="003A62B9">
      <w:pPr>
        <w:spacing w:line="240" w:lineRule="auto"/>
      </w:pPr>
      <w:r>
        <w:separator/>
      </w:r>
    </w:p>
  </w:endnote>
  <w:endnote w:type="continuationSeparator" w:id="0">
    <w:p w14:paraId="2096FAFD" w14:textId="77777777" w:rsidR="003A62B9" w:rsidRDefault="003A6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EE4EC2" w:rsidRDefault="00EE4EC2"/>
  <w:p w14:paraId="0000000C" w14:textId="77777777" w:rsidR="00EE4EC2" w:rsidRDefault="003A62B9">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388A8" w14:textId="77777777" w:rsidR="003A62B9" w:rsidRDefault="003A62B9">
      <w:pPr>
        <w:spacing w:line="240" w:lineRule="auto"/>
      </w:pPr>
      <w:r>
        <w:separator/>
      </w:r>
    </w:p>
  </w:footnote>
  <w:footnote w:type="continuationSeparator" w:id="0">
    <w:p w14:paraId="50130827" w14:textId="77777777" w:rsidR="003A62B9" w:rsidRDefault="003A62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EE4EC2" w:rsidRDefault="00EE4EC2"/>
  <w:p w14:paraId="00000009" w14:textId="77777777" w:rsidR="00EE4EC2" w:rsidRDefault="003A62B9">
    <w:r>
      <w:pict w14:anchorId="24AE5365">
        <v:rect id="_x0000_i1025" style="width:0;height:1.5pt" o:hralign="center" o:hrstd="t" o:hr="t" fillcolor="#a0a0a0" stroked="f"/>
      </w:pict>
    </w:r>
  </w:p>
  <w:p w14:paraId="0000000A" w14:textId="77777777" w:rsidR="00EE4EC2" w:rsidRDefault="003A62B9">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557E2"/>
    <w:rsid w:val="00271222"/>
    <w:rsid w:val="002A49DB"/>
    <w:rsid w:val="003A62B9"/>
    <w:rsid w:val="0043011A"/>
    <w:rsid w:val="005411CD"/>
    <w:rsid w:val="006C1C4C"/>
    <w:rsid w:val="00785427"/>
    <w:rsid w:val="007D7A49"/>
    <w:rsid w:val="00AE1D75"/>
    <w:rsid w:val="00AF3126"/>
    <w:rsid w:val="00B1068B"/>
    <w:rsid w:val="00B166B2"/>
    <w:rsid w:val="00B65F5F"/>
    <w:rsid w:val="00C100FB"/>
    <w:rsid w:val="00E71849"/>
    <w:rsid w:val="00EE4EC2"/>
    <w:rsid w:val="00F0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17</cp:revision>
  <dcterms:created xsi:type="dcterms:W3CDTF">2021-12-05T16:54:00Z</dcterms:created>
  <dcterms:modified xsi:type="dcterms:W3CDTF">2023-02-07T05:42:00Z</dcterms:modified>
</cp:coreProperties>
</file>