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2AAF" w14:textId="77777777" w:rsidR="00A5310F" w:rsidRPr="00A5310F" w:rsidRDefault="00A5310F" w:rsidP="00A5310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A5310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52 - C# Tutorial - Attributes in C#</w:t>
      </w:r>
    </w:p>
    <w:p w14:paraId="15246FB7" w14:textId="77777777" w:rsidR="00A5310F" w:rsidRPr="00A5310F" w:rsidRDefault="00A5310F" w:rsidP="00A531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A5310F">
        <w:rPr>
          <w:rFonts w:ascii="Arial" w:eastAsia="Times New Roman" w:hAnsi="Arial" w:cs="Arial"/>
          <w:b/>
          <w:bCs/>
          <w:color w:val="333333"/>
          <w:lang w:eastAsia="en-GB"/>
        </w:rPr>
        <w:t>In this part we will learn</w:t>
      </w:r>
      <w:r w:rsidRPr="00A5310F">
        <w:rPr>
          <w:rFonts w:ascii="Arial" w:eastAsia="Times New Roman" w:hAnsi="Arial" w:cs="Arial"/>
          <w:color w:val="333333"/>
          <w:lang w:eastAsia="en-GB"/>
        </w:rPr>
        <w:br/>
        <w:t>1. The purpose of attributes</w:t>
      </w:r>
      <w:r w:rsidRPr="00A5310F">
        <w:rPr>
          <w:rFonts w:ascii="Arial" w:eastAsia="Times New Roman" w:hAnsi="Arial" w:cs="Arial"/>
          <w:color w:val="333333"/>
          <w:lang w:eastAsia="en-GB"/>
        </w:rPr>
        <w:br/>
        <w:t>2. Using an attribute</w:t>
      </w:r>
      <w:r w:rsidRPr="00A5310F">
        <w:rPr>
          <w:rFonts w:ascii="Arial" w:eastAsia="Times New Roman" w:hAnsi="Arial" w:cs="Arial"/>
          <w:color w:val="333333"/>
          <w:lang w:eastAsia="en-GB"/>
        </w:rPr>
        <w:br/>
        <w:t>3. Customizing attribute using parameters</w:t>
      </w:r>
      <w:r w:rsidRPr="00A5310F">
        <w:rPr>
          <w:rFonts w:ascii="Arial" w:eastAsia="Times New Roman" w:hAnsi="Arial" w:cs="Arial"/>
          <w:color w:val="333333"/>
          <w:lang w:eastAsia="en-GB"/>
        </w:rPr>
        <w:br/>
      </w:r>
      <w:r w:rsidRPr="00A5310F">
        <w:rPr>
          <w:rFonts w:ascii="Arial" w:eastAsia="Times New Roman" w:hAnsi="Arial" w:cs="Arial"/>
          <w:color w:val="333333"/>
          <w:lang w:eastAsia="en-GB"/>
        </w:rPr>
        <w:br/>
      </w:r>
      <w:r w:rsidRPr="00A5310F">
        <w:rPr>
          <w:rFonts w:ascii="Arial" w:eastAsia="Times New Roman" w:hAnsi="Arial" w:cs="Arial"/>
          <w:color w:val="333333"/>
          <w:lang w:eastAsia="en-GB"/>
        </w:rPr>
        <w:br/>
      </w:r>
      <w:r w:rsidRPr="00A5310F">
        <w:rPr>
          <w:rFonts w:ascii="Arial" w:eastAsia="Times New Roman" w:hAnsi="Arial" w:cs="Arial"/>
          <w:b/>
          <w:bCs/>
          <w:color w:val="333333"/>
          <w:lang w:eastAsia="en-GB"/>
        </w:rPr>
        <w:t>Purpose: </w:t>
      </w:r>
      <w:r w:rsidRPr="00A5310F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Attributes allow you to add declarative information to your programs. This information can then be queried at runtime using reflection.</w:t>
      </w:r>
    </w:p>
    <w:p w14:paraId="7CC5EA78" w14:textId="41F4FA78" w:rsidR="00407D2B" w:rsidRDefault="00407D2B"/>
    <w:p w14:paraId="6E39A808" w14:textId="1DBE77DC" w:rsidR="00A5310F" w:rsidRDefault="00A5310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There are several Pre-defined Attributes provided by .NET. It is also possible to create your own Custom Attributes. Creating custom attributes is beyond the scope of this article.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A few pre-defined attributes 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with in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the .NET framework.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Obsolete </w:t>
      </w:r>
      <w:r>
        <w:rPr>
          <w:rFonts w:ascii="Arial" w:hAnsi="Arial" w:cs="Arial"/>
          <w:color w:val="333333"/>
          <w:shd w:val="clear" w:color="auto" w:fill="FFFFFF"/>
        </w:rPr>
        <w:t>- Marks types and type members outdated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WebMethod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- To expose a method as an XML Web service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Serializable </w:t>
      </w:r>
      <w:r>
        <w:rPr>
          <w:rFonts w:ascii="Arial" w:hAnsi="Arial" w:cs="Arial"/>
          <w:color w:val="333333"/>
          <w:shd w:val="clear" w:color="auto" w:fill="FFFFFF"/>
        </w:rPr>
        <w:t>- Indicates that a class can be serialized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Example program using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pre defined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Obsolete attribute: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D85C6"/>
          <w:shd w:val="clear" w:color="auto" w:fill="FFFFFF"/>
        </w:rPr>
        <w:t>Obsolete </w:t>
      </w:r>
      <w:r>
        <w:rPr>
          <w:rFonts w:ascii="Arial" w:hAnsi="Arial" w:cs="Arial"/>
          <w:color w:val="333333"/>
          <w:shd w:val="clear" w:color="auto" w:fill="FFFFFF"/>
        </w:rPr>
        <w:t>attribute can be used with types or type members that are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obsolete (Outdated).</w:t>
      </w:r>
      <w:r>
        <w:rPr>
          <w:rFonts w:ascii="Arial" w:hAnsi="Arial" w:cs="Arial"/>
          <w:color w:val="333333"/>
          <w:shd w:val="clear" w:color="auto" w:fill="FFFFFF"/>
        </w:rPr>
        <w:t> If a developer uses a type or a type member that is decorated with obsolete attribute, the compiler issues a warning or an error depending on how the attribute is configured.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sample program,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Add(</w:t>
      </w:r>
      <w:proofErr w:type="gramEnd"/>
      <w:r>
        <w:rPr>
          <w:rFonts w:ascii="Arial" w:hAnsi="Arial" w:cs="Arial"/>
          <w:b/>
          <w:bCs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,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 method is decorated with [</w:t>
      </w:r>
      <w:r>
        <w:rPr>
          <w:rFonts w:ascii="Arial" w:hAnsi="Arial" w:cs="Arial"/>
          <w:color w:val="3D85C6"/>
          <w:shd w:val="clear" w:color="auto" w:fill="FFFFFF"/>
        </w:rPr>
        <w:t>Obsolete</w:t>
      </w:r>
      <w:r>
        <w:rPr>
          <w:rFonts w:ascii="Arial" w:hAnsi="Arial" w:cs="Arial"/>
          <w:color w:val="333333"/>
          <w:shd w:val="clear" w:color="auto" w:fill="FFFFFF"/>
        </w:rPr>
        <w:t>] attribute. If you compile this program, in the output window you will see a warning message</w:t>
      </w:r>
      <w:r>
        <w:rPr>
          <w:rFonts w:ascii="Arial" w:hAnsi="Arial" w:cs="Arial"/>
          <w:color w:val="FF0000"/>
          <w:shd w:val="clear" w:color="auto" w:fill="FFFFFF"/>
        </w:rPr>
        <w:t> (Compile complete -- 0 errors, 1 warnings)</w:t>
      </w:r>
      <w:r>
        <w:rPr>
          <w:rFonts w:ascii="Arial" w:hAnsi="Arial" w:cs="Arial"/>
          <w:color w:val="333333"/>
          <w:shd w:val="clear" w:color="auto" w:fill="FFFFFF"/>
        </w:rPr>
        <w:t>. Also, visual studio, shows a </w:t>
      </w:r>
      <w:r>
        <w:rPr>
          <w:rFonts w:ascii="Arial" w:hAnsi="Arial" w:cs="Arial"/>
          <w:color w:val="38761D"/>
          <w:shd w:val="clear" w:color="auto" w:fill="FFFFFF"/>
        </w:rPr>
        <w:t>green squiggly line</w:t>
      </w:r>
      <w:r>
        <w:rPr>
          <w:rFonts w:ascii="Arial" w:hAnsi="Arial" w:cs="Arial"/>
          <w:color w:val="333333"/>
          <w:shd w:val="clear" w:color="auto" w:fill="FFFFFF"/>
        </w:rPr>
        <w:t xml:space="preserve"> under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the 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Add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>(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,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 method. If you hover the mouse over the squiggly line, you should see the warning message.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Note</w:t>
      </w:r>
      <w:r>
        <w:rPr>
          <w:rFonts w:ascii="Arial" w:hAnsi="Arial" w:cs="Arial"/>
          <w:color w:val="333333"/>
          <w:shd w:val="clear" w:color="auto" w:fill="FFFFFF"/>
        </w:rPr>
        <w:t xml:space="preserve">: If you don't see the warning message (Compile complete -- 0 errors, 1 warnings), rebuild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soultion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System.Collections.Generic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MainClass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private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Calculator</w:t>
      </w:r>
      <w:r>
        <w:rPr>
          <w:rFonts w:ascii="Arial" w:hAnsi="Arial" w:cs="Arial"/>
          <w:color w:val="333333"/>
          <w:shd w:val="clear" w:color="auto" w:fill="FFFFFF"/>
        </w:rPr>
        <w:t>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(10, 15);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Calculator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Obsolete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int </w:t>
      </w:r>
      <w:r>
        <w:rPr>
          <w:rFonts w:ascii="Arial" w:hAnsi="Arial" w:cs="Arial"/>
          <w:color w:val="333333"/>
          <w:shd w:val="clear" w:color="auto" w:fill="FFFFFF"/>
        </w:rPr>
        <w:t>Add(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static int</w:t>
      </w:r>
      <w:r>
        <w:rPr>
          <w:rFonts w:ascii="Arial" w:hAnsi="Arial" w:cs="Arial"/>
          <w:color w:val="333333"/>
          <w:shd w:val="clear" w:color="auto" w:fill="FFFFFF"/>
        </w:rPr>
        <w:t> Add(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 Numbers)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Sum =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Number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r>
        <w:rPr>
          <w:rFonts w:ascii="Arial" w:hAnsi="Arial" w:cs="Arial"/>
          <w:color w:val="333333"/>
          <w:shd w:val="clear" w:color="auto" w:fill="FFFFFF"/>
        </w:rPr>
        <w:t>Numbers)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Sum = Sum + Number;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Sum;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warning message says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'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Calculator.Add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(int, int)' is obsolete</w:t>
      </w:r>
      <w:r>
        <w:rPr>
          <w:rFonts w:ascii="Arial" w:hAnsi="Arial" w:cs="Arial"/>
          <w:color w:val="333333"/>
          <w:shd w:val="clear" w:color="auto" w:fill="FFFFFF"/>
        </w:rPr>
        <w:t>. However, this message is not completely useful, because it says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'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Calculator.Add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(int, int)' is obsolete</w:t>
      </w:r>
      <w:r>
        <w:rPr>
          <w:rFonts w:ascii="Arial" w:hAnsi="Arial" w:cs="Arial"/>
          <w:color w:val="333333"/>
          <w:shd w:val="clear" w:color="auto" w:fill="FFFFFF"/>
        </w:rPr>
        <w:t>, but not tell us which other method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should we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be using instead</w:t>
      </w:r>
      <w:r>
        <w:rPr>
          <w:rFonts w:ascii="Arial" w:hAnsi="Arial" w:cs="Arial"/>
          <w:color w:val="333333"/>
          <w:shd w:val="clear" w:color="auto" w:fill="FFFFFF"/>
        </w:rPr>
        <w:t>. So this is when we can customize, the warning message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using attribute parameters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intention of the developer of </w:t>
      </w:r>
      <w:r>
        <w:rPr>
          <w:rFonts w:ascii="Arial" w:hAnsi="Arial" w:cs="Arial"/>
          <w:color w:val="3D85C6"/>
          <w:shd w:val="clear" w:color="auto" w:fill="FFFFFF"/>
        </w:rPr>
        <w:t>Calculator </w:t>
      </w:r>
      <w:r>
        <w:rPr>
          <w:rFonts w:ascii="Arial" w:hAnsi="Arial" w:cs="Arial"/>
          <w:color w:val="333333"/>
          <w:shd w:val="clear" w:color="auto" w:fill="FFFFFF"/>
        </w:rPr>
        <w:t>class is that, he wanted us to use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Add(</w:t>
      </w:r>
      <w:proofErr w:type="gramEnd"/>
      <w:r>
        <w:rPr>
          <w:rFonts w:ascii="Arial" w:hAnsi="Arial" w:cs="Arial"/>
          <w:b/>
          <w:bCs/>
          <w:color w:val="3D85C6"/>
          <w:shd w:val="clear" w:color="auto" w:fill="FFFFFF"/>
        </w:rPr>
        <w:t>List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&lt;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int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&gt; Numbers)</w:t>
      </w:r>
      <w:r>
        <w:rPr>
          <w:rFonts w:ascii="Arial" w:hAnsi="Arial" w:cs="Arial"/>
          <w:color w:val="333333"/>
          <w:shd w:val="clear" w:color="auto" w:fill="FFFFFF"/>
        </w:rPr>
        <w:t>, instead of int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Add(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,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 xml:space="preserve">. To communicate this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message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we can customize the warning message using attribute parameters as shown below. With this customization we are not only communicating that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Add(</w:t>
      </w:r>
      <w:proofErr w:type="gramEnd"/>
      <w:r>
        <w:rPr>
          <w:rFonts w:ascii="Arial" w:hAnsi="Arial" w:cs="Arial"/>
          <w:b/>
          <w:bCs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,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 method is obsolete, we are also telling to use the alternative method that is available.</w:t>
      </w:r>
    </w:p>
    <w:p w14:paraId="2F08EA98" w14:textId="041CA17D" w:rsidR="00A5310F" w:rsidRDefault="00A5310F">
      <w:pPr>
        <w:rPr>
          <w:rFonts w:ascii="Arial" w:hAnsi="Arial" w:cs="Arial"/>
          <w:color w:val="333333"/>
          <w:shd w:val="clear" w:color="auto" w:fill="FFFFFF"/>
        </w:rPr>
      </w:pPr>
    </w:p>
    <w:p w14:paraId="596BEAD6" w14:textId="2F3A1F1B" w:rsidR="00A5310F" w:rsidRDefault="00A5310F">
      <w:r>
        <w:rPr>
          <w:rFonts w:ascii="Arial" w:hAnsi="Arial" w:cs="Arial"/>
          <w:color w:val="333333"/>
          <w:shd w:val="clear" w:color="auto" w:fill="FFFFFF"/>
        </w:rPr>
        <w:t>[</w:t>
      </w:r>
      <w:proofErr w:type="gramStart"/>
      <w:r>
        <w:rPr>
          <w:rFonts w:ascii="Arial" w:hAnsi="Arial" w:cs="Arial"/>
          <w:color w:val="3D85C6"/>
          <w:shd w:val="clear" w:color="auto" w:fill="FFFFFF"/>
        </w:rPr>
        <w:t>Obsolete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CC0000"/>
          <w:shd w:val="clear" w:color="auto" w:fill="FFFFFF"/>
        </w:rPr>
        <w:t>"Use Add(List&lt;int&gt; Numbers) instead"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static int</w:t>
      </w:r>
      <w:r>
        <w:rPr>
          <w:rFonts w:ascii="Arial" w:hAnsi="Arial" w:cs="Arial"/>
          <w:color w:val="333333"/>
          <w:shd w:val="clear" w:color="auto" w:fill="FFFFFF"/>
        </w:rPr>
        <w:t> Add(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you want to generate a compiler </w:t>
      </w:r>
      <w:r>
        <w:rPr>
          <w:rFonts w:ascii="Arial" w:hAnsi="Arial" w:cs="Arial"/>
          <w:color w:val="FF0000"/>
          <w:shd w:val="clear" w:color="auto" w:fill="FFFFFF"/>
        </w:rPr>
        <w:t>error</w:t>
      </w:r>
      <w:r>
        <w:rPr>
          <w:rFonts w:ascii="Arial" w:hAnsi="Arial" w:cs="Arial"/>
          <w:color w:val="333333"/>
          <w:shd w:val="clear" w:color="auto" w:fill="FFFFFF"/>
        </w:rPr>
        <w:t> instead of warning, pass </w:t>
      </w:r>
      <w:r>
        <w:rPr>
          <w:rFonts w:ascii="Arial" w:hAnsi="Arial" w:cs="Arial"/>
          <w:color w:val="0000FF"/>
          <w:shd w:val="clear" w:color="auto" w:fill="FFFFFF"/>
        </w:rPr>
        <w:t>true </w:t>
      </w:r>
      <w:r>
        <w:rPr>
          <w:rFonts w:ascii="Arial" w:hAnsi="Arial" w:cs="Arial"/>
          <w:color w:val="333333"/>
          <w:shd w:val="clear" w:color="auto" w:fill="FFFFFF"/>
        </w:rPr>
        <w:t>for the bool error parameter of the Obsolete attribute as shown below. Now, we can't even compile the program.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gramStart"/>
      <w:r>
        <w:rPr>
          <w:rFonts w:ascii="Arial" w:hAnsi="Arial" w:cs="Arial"/>
          <w:color w:val="3D85C6"/>
          <w:shd w:val="clear" w:color="auto" w:fill="FFFFFF"/>
        </w:rPr>
        <w:t>Obsolete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CC0000"/>
          <w:shd w:val="clear" w:color="auto" w:fill="FFFFFF"/>
        </w:rPr>
        <w:t>"Use Add(List&lt;int&gt; Numbers) instead"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true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static int</w:t>
      </w:r>
      <w:r>
        <w:rPr>
          <w:rFonts w:ascii="Arial" w:hAnsi="Arial" w:cs="Arial"/>
          <w:color w:val="333333"/>
          <w:shd w:val="clear" w:color="auto" w:fill="FFFFFF"/>
        </w:rPr>
        <w:t> Add(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SecondNumber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Finally, If you right click on Obsolete attribute and select Go To Definition, you will see that, an attribute is nothing but a class that inherits from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System.Attribute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base class.</w:t>
      </w:r>
    </w:p>
    <w:sectPr w:rsidR="00A5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B2"/>
    <w:rsid w:val="00407D2B"/>
    <w:rsid w:val="00A5310F"/>
    <w:rsid w:val="00C0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544E"/>
  <w15:chartTrackingRefBased/>
  <w15:docId w15:val="{ACCC037B-FC0C-41CC-AF69-52410F09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3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310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2022-10-25T12:56:00Z</dcterms:created>
  <dcterms:modified xsi:type="dcterms:W3CDTF">2022-10-25T12:57:00Z</dcterms:modified>
</cp:coreProperties>
</file>