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left"/>
      </w:pPr>
      <w:r>
        <w:rPr>
          <w:rFonts w:ascii="Arial" w:hAnsi="Arial"/>
          <w:b/>
          <w:color w:val="0F172A"/>
          <w:sz w:val="44"/>
        </w:rPr>
        <w:t>Professional Importance Ai In Industrial Automation</w:t>
      </w:r>
    </w:p>
    <w:p>
      <w:pPr>
        <w:spacing w:after="280"/>
        <w:pBdr>
          <w:bottom w:val="single" w:sz="12" w:space="1" w:color="0EA5E9"/>
        </w:pBdr>
      </w:pPr>
    </w:p>
    <w:p>
      <w:pPr>
        <w:pStyle w:val="NOVABody"/>
        <w:spacing w:after="140" w:line="269" w:lineRule="auto"/>
      </w:pPr>
      <w:r>
        <w:rPr>
          <w:rFonts w:ascii="Arial" w:hAnsi="Arial"/>
          <w:sz w:val="21"/>
        </w:rPr>
        <w:t>Professional Importance of AI in Industrial Automation</w:t>
      </w:r>
    </w:p>
    <w:p>
      <w:pPr>
        <w:pStyle w:val="NOVABody"/>
        <w:spacing w:after="140" w:line="269" w:lineRule="auto"/>
      </w:pPr>
      <w:r>
        <w:rPr>
          <w:rFonts w:ascii="Arial" w:hAnsi="Arial"/>
          <w:sz w:val="21"/>
        </w:rPr>
        <w:t>Introduction</w:t>
      </w:r>
    </w:p>
    <w:p>
      <w:pPr>
        <w:pStyle w:val="NOVABody"/>
        <w:spacing w:after="140" w:line="269" w:lineRule="auto"/>
      </w:pPr>
      <w:r>
        <w:rPr>
          <w:rFonts w:ascii="Arial" w:hAnsi="Arial"/>
          <w:sz w:val="21"/>
        </w:rPr>
        <w:t>Industrial automation has been a cornerstone of modern manufacturing and production processes, enabling increased efficiency, productivity, and safety. However, as technology continues to evolve, artificial intelligence (AI) is increasingly playing a pivotal role in driving these advancements. This document explores the critical importance of AI in industrial automation, highlighting its benefits, applications, and future potential.</w:t>
      </w:r>
    </w:p>
    <w:p>
      <w:pPr>
        <w:pStyle w:val="Heading3"/>
        <w:spacing w:before="200" w:after="100"/>
      </w:pPr>
      <w:r>
        <w:t>Benefits of AI in Industrial Automation</w:t>
      </w:r>
    </w:p>
    <w:p>
      <w:pPr>
        <w:pStyle w:val="ListNumber"/>
        <w:spacing w:after="100"/>
        <w:ind w:left="360" w:hanging="216"/>
      </w:pPr>
      <w:r>
        <w:rPr>
          <w:rFonts w:ascii="Arial" w:hAnsi="Arial"/>
          <w:b/>
          <w:sz w:val="21"/>
        </w:rPr>
        <w:t>Enhanced Efficiency</w:t>
      </w:r>
      <w:r>
        <w:rPr>
          <w:rFonts w:ascii="Arial" w:hAnsi="Arial"/>
          <w:sz w:val="21"/>
        </w:rPr>
        <w:t>: AI can automate repetitive tasks, reducing labor costs and increasing productivity. By optimizing processes, AI helps manufacturers achieve higher throughput and reduce downtime.</w:t>
      </w:r>
    </w:p>
    <w:p>
      <w:pPr>
        <w:pStyle w:val="ListNumber"/>
        <w:spacing w:after="100"/>
        <w:ind w:left="360" w:hanging="216"/>
      </w:pPr>
      <w:r>
        <w:rPr>
          <w:rFonts w:ascii="Arial" w:hAnsi="Arial"/>
          <w:b/>
          <w:sz w:val="21"/>
        </w:rPr>
        <w:t>Improved Safety</w:t>
      </w:r>
      <w:r>
        <w:rPr>
          <w:rFonts w:ascii="Arial" w:hAnsi="Arial"/>
          <w:sz w:val="21"/>
        </w:rPr>
        <w:t>: AI systems can monitor and analyze complex industrial environments to detect anomalies or potential hazards before they occur. This leads to safer working conditions for employees and reduces the risk of accidents.</w:t>
      </w:r>
    </w:p>
    <w:p>
      <w:pPr>
        <w:pStyle w:val="ListNumber"/>
        <w:spacing w:after="100"/>
        <w:ind w:left="360" w:hanging="216"/>
      </w:pPr>
      <w:r>
        <w:rPr>
          <w:rFonts w:ascii="Arial" w:hAnsi="Arial"/>
          <w:b/>
          <w:sz w:val="21"/>
        </w:rPr>
        <w:t>Precision and Accuracy</w:t>
      </w:r>
      <w:r>
        <w:rPr>
          <w:rFonts w:ascii="Arial" w:hAnsi="Arial"/>
          <w:sz w:val="21"/>
        </w:rPr>
        <w:t>: AI algorithms can process vast amounts of data quickly, enabling precise control over machinery and processes. This level of accuracy is crucial in industries where precision is paramount, such as aerospace and automotive manufacturing.</w:t>
      </w:r>
    </w:p>
    <w:p>
      <w:pPr>
        <w:pStyle w:val="ListNumber"/>
        <w:spacing w:after="100"/>
        <w:ind w:left="360" w:hanging="216"/>
      </w:pPr>
      <w:r>
        <w:rPr>
          <w:rFonts w:ascii="Arial" w:hAnsi="Arial"/>
          <w:b/>
          <w:sz w:val="21"/>
        </w:rPr>
        <w:t>Predictive Maintenance</w:t>
      </w:r>
      <w:r>
        <w:rPr>
          <w:rFonts w:ascii="Arial" w:hAnsi="Arial"/>
          <w:sz w:val="21"/>
        </w:rPr>
        <w:t>: By analyzing historical data, AI can predict equipment failures before they occur, allowing for timely maintenance and reducing downtime. This proactive approach ensures that machines remain operational and reduces the need for costly repairs.</w:t>
      </w:r>
    </w:p>
    <w:p>
      <w:pPr>
        <w:pStyle w:val="ListNumber"/>
        <w:spacing w:after="100"/>
        <w:ind w:left="360" w:hanging="216"/>
      </w:pPr>
      <w:r>
        <w:rPr>
          <w:rFonts w:ascii="Arial" w:hAnsi="Arial"/>
          <w:b/>
          <w:sz w:val="21"/>
        </w:rPr>
        <w:t>Data-Driven Decision Making</w:t>
      </w:r>
      <w:r>
        <w:rPr>
          <w:rFonts w:ascii="Arial" w:hAnsi="Arial"/>
          <w:sz w:val="21"/>
        </w:rPr>
        <w:t>: AI systems can analyze large datasets to provide insights into production performance, market trends, and customer behavior. This data-driven decision-making helps manufacturers make informed decisions about product development, pricing, and supply chain management.</w:t>
      </w:r>
    </w:p>
    <w:p>
      <w:pPr>
        <w:pStyle w:val="Heading3"/>
        <w:spacing w:before="200" w:after="100"/>
      </w:pPr>
      <w:r>
        <w:t>Applications of AI in Industrial Automation</w:t>
      </w:r>
    </w:p>
    <w:p>
      <w:pPr>
        <w:pStyle w:val="ListNumber"/>
        <w:spacing w:after="100"/>
        <w:ind w:left="360" w:hanging="216"/>
      </w:pPr>
      <w:r>
        <w:rPr>
          <w:rFonts w:ascii="Arial" w:hAnsi="Arial"/>
          <w:b/>
          <w:sz w:val="21"/>
        </w:rPr>
        <w:t>Robotics and Automation</w:t>
      </w:r>
      <w:r>
        <w:rPr>
          <w:rFonts w:ascii="Arial" w:hAnsi="Arial"/>
          <w:sz w:val="21"/>
        </w:rPr>
        <w:t>: AI is used to develop intelligent robots that can perform complex tasks with precision and adaptability. These robots are increasingly being integrated into manufacturing lines to handle hazardous or repetitive operations.</w:t>
      </w:r>
    </w:p>
    <w:p>
      <w:pPr>
        <w:pStyle w:val="ListNumber"/>
        <w:spacing w:after="100"/>
        <w:ind w:left="360" w:hanging="216"/>
      </w:pPr>
      <w:r>
        <w:rPr>
          <w:rFonts w:ascii="Arial" w:hAnsi="Arial"/>
          <w:b/>
          <w:sz w:val="21"/>
        </w:rPr>
        <w:t>Predictive Maintenance Systems</w:t>
      </w:r>
      <w:r>
        <w:rPr>
          <w:rFonts w:ascii="Arial" w:hAnsi="Arial"/>
          <w:sz w:val="21"/>
        </w:rPr>
        <w:t>: AI algorithms analyze sensor data from machinery to predict when maintenance is needed, reducing downtime and improving overall efficiency.</w:t>
      </w:r>
    </w:p>
    <w:p>
      <w:pPr>
        <w:pStyle w:val="ListNumber"/>
        <w:spacing w:after="100"/>
        <w:ind w:left="360" w:hanging="216"/>
      </w:pPr>
      <w:r>
        <w:rPr>
          <w:rFonts w:ascii="Arial" w:hAnsi="Arial"/>
          <w:b/>
          <w:sz w:val="21"/>
        </w:rPr>
        <w:t>Quality Control</w:t>
      </w:r>
      <w:r>
        <w:rPr>
          <w:rFonts w:ascii="Arial" w:hAnsi="Arial"/>
          <w:sz w:val="21"/>
        </w:rPr>
        <w:t>: AI systems can automate quality control processes by analyzing images and videos of products for defects. This ensures that only high-quality items are produced, meeting customer expectations and reducing waste.</w:t>
      </w:r>
    </w:p>
    <w:p>
      <w:pPr>
        <w:pStyle w:val="ListNumber"/>
        <w:spacing w:after="100"/>
        <w:ind w:left="360" w:hanging="216"/>
      </w:pPr>
      <w:r>
        <w:rPr>
          <w:rFonts w:ascii="Arial" w:hAnsi="Arial"/>
          <w:b/>
          <w:sz w:val="21"/>
        </w:rPr>
        <w:t>Supply Chain Optimization</w:t>
      </w:r>
      <w:r>
        <w:rPr>
          <w:rFonts w:ascii="Arial" w:hAnsi="Arial"/>
          <w:sz w:val="21"/>
        </w:rPr>
        <w:t>: AI can optimize supply chain logistics by predicting demand patterns, managing inventory levels, and optimizing transportation routes. This helps manufacturers reduce costs and improve delivery times.</w:t>
      </w:r>
    </w:p>
    <w:p>
      <w:pPr>
        <w:pStyle w:val="ListNumber"/>
        <w:spacing w:after="100"/>
        <w:ind w:left="360" w:hanging="216"/>
      </w:pPr>
      <w:r>
        <w:rPr>
          <w:rFonts w:ascii="Arial" w:hAnsi="Arial"/>
          <w:b/>
          <w:sz w:val="21"/>
        </w:rPr>
        <w:t>Process Optimization</w:t>
      </w:r>
      <w:r>
        <w:rPr>
          <w:rFonts w:ascii="Arial" w:hAnsi="Arial"/>
          <w:sz w:val="21"/>
        </w:rPr>
        <w:t>: AI algorithms can analyze production data to identify bottlenecks and inefficiencies in processes. By optimizing these processes, manufacturers can increase throughput and reduce waste.</w:t>
      </w:r>
    </w:p>
    <w:p>
      <w:pPr>
        <w:pStyle w:val="Heading3"/>
        <w:spacing w:before="200" w:after="100"/>
      </w:pPr>
      <w:r>
        <w:t>Future Potential of AI in Industrial Automation</w:t>
      </w:r>
    </w:p>
    <w:p>
      <w:pPr>
        <w:pStyle w:val="ListNumber"/>
        <w:spacing w:after="100"/>
        <w:ind w:left="360" w:hanging="216"/>
      </w:pPr>
      <w:r>
        <w:rPr>
          <w:rFonts w:ascii="Arial" w:hAnsi="Arial"/>
          <w:b/>
          <w:sz w:val="21"/>
        </w:rPr>
        <w:t>Increased Integration with IoT</w:t>
      </w:r>
      <w:r>
        <w:rPr>
          <w:rFonts w:ascii="Arial" w:hAnsi="Arial"/>
          <w:sz w:val="21"/>
        </w:rPr>
        <w:t>: As more devices become connected through the Internet of Things (IoT), AI will play a crucial role in analyzing and interpreting data from these devices. This integration will enable even greater automation and efficiency.</w:t>
      </w:r>
    </w:p>
    <w:p>
      <w:pPr>
        <w:pStyle w:val="ListNumber"/>
        <w:spacing w:after="100"/>
        <w:ind w:left="360" w:hanging="216"/>
      </w:pPr>
      <w:r>
        <w:rPr>
          <w:rFonts w:ascii="Arial" w:hAnsi="Arial"/>
          <w:b/>
          <w:sz w:val="21"/>
        </w:rPr>
        <w:t>Advanced Machine Learning Models</w:t>
      </w:r>
      <w:r>
        <w:rPr>
          <w:rFonts w:ascii="Arial" w:hAnsi="Arial"/>
          <w:sz w:val="21"/>
        </w:rPr>
        <w:t>: The development of advanced machine learning models, such as deep learning and reinforcement learning, will further enhance AI's capabilities in industrial automation. These models can learn from experience and adapt to new situations, leading to more sophisticated and intelligent systems.</w:t>
      </w:r>
    </w:p>
    <w:p>
      <w:pPr>
        <w:pStyle w:val="ListNumber"/>
        <w:spacing w:after="100"/>
        <w:ind w:left="360" w:hanging="216"/>
      </w:pPr>
      <w:r>
        <w:rPr>
          <w:rFonts w:ascii="Arial" w:hAnsi="Arial"/>
          <w:b/>
          <w:sz w:val="21"/>
        </w:rPr>
        <w:t>Ethical Considerations</w:t>
      </w:r>
      <w:r>
        <w:rPr>
          <w:rFonts w:ascii="Arial" w:hAnsi="Arial"/>
          <w:sz w:val="21"/>
        </w:rPr>
        <w:t>: As AI becomes more integrated into industrial processes, ethical considerations will become increasingly important. Ensuring that AI systems are transparent, fair, and unbiased is essential for building trust with stakeholders and ensuring responsible automation.</w:t>
      </w:r>
    </w:p>
    <w:p>
      <w:pPr>
        <w:pStyle w:val="NOVABody"/>
        <w:spacing w:after="140" w:line="269" w:lineRule="auto"/>
      </w:pPr>
      <w:r>
        <w:rPr>
          <w:rFonts w:ascii="Arial" w:hAnsi="Arial"/>
          <w:sz w:val="21"/>
        </w:rPr>
        <w:t>Conclusion</w:t>
      </w:r>
    </w:p>
    <w:p>
      <w:pPr>
        <w:pStyle w:val="NOVABody"/>
        <w:spacing w:after="140" w:line="269" w:lineRule="auto"/>
      </w:pPr>
      <w:r>
        <w:rPr>
          <w:rFonts w:ascii="Arial" w:hAnsi="Arial"/>
          <w:sz w:val="21"/>
        </w:rPr>
        <w:t>AI has the potential to revolutionize industrial automation by enhancing efficiency, improving safety, and driving precision in manufacturing processes. By leveraging AI's capabilities, manufacturers can achieve greater productivity, reduce costs, and improve customer satisfaction. As technology continues to evolve, the role of AI in industrial automation will only grow, leading to even more innovative and efficient solutions for businesses.</w:t>
      </w:r>
    </w:p>
    <w:p>
      <w:pPr>
        <w:spacing w:before="80" w:after="200"/>
        <w:pBdr>
          <w:bottom w:val="single" w:sz="6" w:space="1" w:color="0EA5E9"/>
        </w:pBdr>
      </w:pPr>
    </w:p>
    <w:p>
      <w:pPr>
        <w:pStyle w:val="NOVABody"/>
        <w:spacing w:after="140" w:line="269" w:lineRule="auto"/>
      </w:pPr>
      <w:r>
        <w:rPr>
          <w:rFonts w:ascii="Arial" w:hAnsi="Arial"/>
          <w:sz w:val="21"/>
        </w:rPr>
        <w:t>This document provides a comprehensive overview of the importance of AI in industrial automation, highlighting its benefits, applications, and future potential.</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Confidential — Generated locally by NOVA</w:t>
    </w:r>
    <w:r>
      <w:t xml:space="preser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6"/>
      </w:rPr>
      <w:t>NOVA | Sovereign Industrial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left"/>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284C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284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Body">
    <w:name w:val="NOVA Body"/>
    <w:pPr>
      <w:spacing w:after="120" w:line="269" w:lineRule="auto"/>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