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Stucco Interface, Door Threshold,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Waterproofing, Flashings,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