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2C313F" w14:textId="77777777" w:rsidR="00754FC2" w:rsidRPr="00754FC2" w:rsidRDefault="00754FC2" w:rsidP="00754FC2">
      <w:pPr>
        <w:rPr>
          <w:b/>
          <w:bCs/>
        </w:rPr>
      </w:pPr>
      <w:r w:rsidRPr="00754FC2">
        <w:rPr>
          <w:b/>
          <w:bCs/>
        </w:rPr>
        <w:t>Meaning of "Clear"</w:t>
      </w:r>
    </w:p>
    <w:p w14:paraId="2C69F82F" w14:textId="77777777" w:rsidR="00754FC2" w:rsidRPr="00754FC2" w:rsidRDefault="00754FC2" w:rsidP="00754FC2">
      <w:pPr>
        <w:numPr>
          <w:ilvl w:val="0"/>
          <w:numId w:val="1"/>
        </w:numPr>
      </w:pPr>
      <w:r w:rsidRPr="00754FC2">
        <w:rPr>
          <w:b/>
          <w:bCs/>
        </w:rPr>
        <w:t>In English</w:t>
      </w:r>
      <w:r w:rsidRPr="00754FC2">
        <w:t>:</w:t>
      </w:r>
      <w:r w:rsidRPr="00754FC2">
        <w:br/>
        <w:t xml:space="preserve">The word </w:t>
      </w:r>
      <w:r w:rsidRPr="00754FC2">
        <w:rPr>
          <w:b/>
          <w:bCs/>
        </w:rPr>
        <w:t>"clear"</w:t>
      </w:r>
      <w:r w:rsidRPr="00754FC2">
        <w:t xml:space="preserve"> has multiple meanings, including:</w:t>
      </w:r>
    </w:p>
    <w:p w14:paraId="7862E2AF" w14:textId="77777777" w:rsidR="00754FC2" w:rsidRPr="00754FC2" w:rsidRDefault="00754FC2" w:rsidP="00754FC2">
      <w:pPr>
        <w:numPr>
          <w:ilvl w:val="1"/>
          <w:numId w:val="1"/>
        </w:numPr>
      </w:pPr>
      <w:r w:rsidRPr="00754FC2">
        <w:rPr>
          <w:b/>
          <w:bCs/>
        </w:rPr>
        <w:t>Easily understood or free from confusion</w:t>
      </w:r>
      <w:r w:rsidRPr="00754FC2">
        <w:t>: Something that is obvious or easily understood.</w:t>
      </w:r>
    </w:p>
    <w:p w14:paraId="049F5BF3" w14:textId="77777777" w:rsidR="00754FC2" w:rsidRPr="00754FC2" w:rsidRDefault="00754FC2" w:rsidP="00754FC2">
      <w:pPr>
        <w:numPr>
          <w:ilvl w:val="1"/>
          <w:numId w:val="1"/>
        </w:numPr>
      </w:pPr>
      <w:r w:rsidRPr="00754FC2">
        <w:rPr>
          <w:b/>
          <w:bCs/>
        </w:rPr>
        <w:t>Transparent or free of obstruction</w:t>
      </w:r>
      <w:r w:rsidRPr="00754FC2">
        <w:t>: Something that is not cloudy or blocked.</w:t>
      </w:r>
    </w:p>
    <w:p w14:paraId="70971CDE" w14:textId="77777777" w:rsidR="00754FC2" w:rsidRPr="00754FC2" w:rsidRDefault="00754FC2" w:rsidP="00754FC2">
      <w:pPr>
        <w:numPr>
          <w:ilvl w:val="1"/>
          <w:numId w:val="1"/>
        </w:numPr>
      </w:pPr>
      <w:r w:rsidRPr="00754FC2">
        <w:rPr>
          <w:b/>
          <w:bCs/>
        </w:rPr>
        <w:t>Certain or definite</w:t>
      </w:r>
      <w:r w:rsidRPr="00754FC2">
        <w:t>: Something that is unambiguous or certain.</w:t>
      </w:r>
    </w:p>
    <w:p w14:paraId="703B5533" w14:textId="77777777" w:rsidR="00754FC2" w:rsidRPr="00754FC2" w:rsidRDefault="00754FC2" w:rsidP="00754FC2">
      <w:pPr>
        <w:numPr>
          <w:ilvl w:val="0"/>
          <w:numId w:val="1"/>
        </w:numPr>
      </w:pPr>
      <w:r w:rsidRPr="00754FC2">
        <w:rPr>
          <w:b/>
          <w:bCs/>
        </w:rPr>
        <w:t>In Hindi</w:t>
      </w:r>
      <w:r w:rsidRPr="00754FC2">
        <w:t>:</w:t>
      </w:r>
      <w:r w:rsidRPr="00754FC2">
        <w:br/>
      </w:r>
      <w:r w:rsidRPr="00754FC2">
        <w:rPr>
          <w:b/>
          <w:bCs/>
        </w:rPr>
        <w:t>"Clear"</w:t>
      </w:r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का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अर्थ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होता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है</w:t>
      </w:r>
      <w:proofErr w:type="spellEnd"/>
      <w:r w:rsidRPr="00754FC2">
        <w:t>:</w:t>
      </w:r>
    </w:p>
    <w:p w14:paraId="2F407CBD" w14:textId="77777777" w:rsidR="00754FC2" w:rsidRPr="00754FC2" w:rsidRDefault="00754FC2" w:rsidP="00754FC2">
      <w:pPr>
        <w:numPr>
          <w:ilvl w:val="1"/>
          <w:numId w:val="1"/>
        </w:numPr>
      </w:pPr>
      <w:proofErr w:type="spellStart"/>
      <w:r w:rsidRPr="00754FC2">
        <w:rPr>
          <w:rFonts w:ascii="Nirmala UI" w:hAnsi="Nirmala UI" w:cs="Nirmala UI"/>
          <w:b/>
          <w:bCs/>
        </w:rPr>
        <w:t>स्पष्ट</w:t>
      </w:r>
      <w:proofErr w:type="spellEnd"/>
      <w:r w:rsidRPr="00754FC2">
        <w:rPr>
          <w:b/>
          <w:bCs/>
        </w:rPr>
        <w:t xml:space="preserve">, </w:t>
      </w:r>
      <w:proofErr w:type="spellStart"/>
      <w:r w:rsidRPr="00754FC2">
        <w:rPr>
          <w:rFonts w:ascii="Nirmala UI" w:hAnsi="Nirmala UI" w:cs="Nirmala UI"/>
          <w:b/>
          <w:bCs/>
        </w:rPr>
        <w:t>स्पष्ट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रूप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से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समझने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योग्य</w:t>
      </w:r>
      <w:proofErr w:type="spellEnd"/>
    </w:p>
    <w:p w14:paraId="57FE3833" w14:textId="77777777" w:rsidR="00754FC2" w:rsidRPr="00754FC2" w:rsidRDefault="00754FC2" w:rsidP="00754FC2">
      <w:pPr>
        <w:numPr>
          <w:ilvl w:val="1"/>
          <w:numId w:val="1"/>
        </w:numPr>
      </w:pPr>
      <w:proofErr w:type="spellStart"/>
      <w:r w:rsidRPr="00754FC2">
        <w:rPr>
          <w:rFonts w:ascii="Nirmala UI" w:hAnsi="Nirmala UI" w:cs="Nirmala UI"/>
          <w:b/>
          <w:bCs/>
        </w:rPr>
        <w:t>साफ़</w:t>
      </w:r>
      <w:proofErr w:type="spellEnd"/>
      <w:r w:rsidRPr="00754FC2">
        <w:rPr>
          <w:b/>
          <w:bCs/>
        </w:rPr>
        <w:t xml:space="preserve">, </w:t>
      </w:r>
      <w:proofErr w:type="spellStart"/>
      <w:r w:rsidRPr="00754FC2">
        <w:rPr>
          <w:rFonts w:ascii="Nirmala UI" w:hAnsi="Nirmala UI" w:cs="Nirmala UI"/>
          <w:b/>
          <w:bCs/>
        </w:rPr>
        <w:t>पारदर्शी</w:t>
      </w:r>
      <w:proofErr w:type="spellEnd"/>
    </w:p>
    <w:p w14:paraId="4EBED8B0" w14:textId="77777777" w:rsidR="00754FC2" w:rsidRPr="00754FC2" w:rsidRDefault="00754FC2" w:rsidP="00754FC2">
      <w:pPr>
        <w:numPr>
          <w:ilvl w:val="1"/>
          <w:numId w:val="1"/>
        </w:numPr>
      </w:pPr>
      <w:proofErr w:type="spellStart"/>
      <w:r w:rsidRPr="00754FC2">
        <w:rPr>
          <w:rFonts w:ascii="Nirmala UI" w:hAnsi="Nirmala UI" w:cs="Nirmala UI"/>
          <w:b/>
          <w:bCs/>
        </w:rPr>
        <w:t>सुनिश्चित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या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निश्चित</w:t>
      </w:r>
      <w:proofErr w:type="spellEnd"/>
    </w:p>
    <w:p w14:paraId="0A8BC1D1" w14:textId="77777777" w:rsidR="00754FC2" w:rsidRPr="00754FC2" w:rsidRDefault="00754FC2" w:rsidP="00754FC2">
      <w:r w:rsidRPr="00754FC2">
        <w:pict w14:anchorId="34661B12">
          <v:rect id="_x0000_i1043" style="width:0;height:1.5pt" o:hralign="center" o:hrstd="t" o:hr="t" fillcolor="#a0a0a0" stroked="f"/>
        </w:pict>
      </w:r>
    </w:p>
    <w:p w14:paraId="2E97154A" w14:textId="77777777" w:rsidR="00754FC2" w:rsidRPr="00754FC2" w:rsidRDefault="00754FC2" w:rsidP="00754FC2">
      <w:pPr>
        <w:rPr>
          <w:b/>
          <w:bCs/>
        </w:rPr>
      </w:pPr>
      <w:r w:rsidRPr="00754FC2">
        <w:rPr>
          <w:b/>
          <w:bCs/>
        </w:rPr>
        <w:t>Examples of "Clear"</w:t>
      </w:r>
    </w:p>
    <w:p w14:paraId="751891B8" w14:textId="77777777" w:rsidR="00754FC2" w:rsidRPr="00754FC2" w:rsidRDefault="00754FC2" w:rsidP="00754FC2">
      <w:pPr>
        <w:numPr>
          <w:ilvl w:val="0"/>
          <w:numId w:val="2"/>
        </w:numPr>
      </w:pPr>
      <w:r w:rsidRPr="00754FC2">
        <w:rPr>
          <w:b/>
          <w:bCs/>
        </w:rPr>
        <w:t>Easily understood or free from confusion (</w:t>
      </w:r>
      <w:proofErr w:type="spellStart"/>
      <w:r w:rsidRPr="00754FC2">
        <w:rPr>
          <w:rFonts w:ascii="Nirmala UI" w:hAnsi="Nirmala UI" w:cs="Nirmala UI"/>
          <w:b/>
          <w:bCs/>
        </w:rPr>
        <w:t>स्पष्ट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या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समझने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में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आसान</w:t>
      </w:r>
      <w:proofErr w:type="spellEnd"/>
      <w:r w:rsidRPr="00754FC2">
        <w:rPr>
          <w:b/>
          <w:bCs/>
        </w:rPr>
        <w:t>)</w:t>
      </w:r>
      <w:r w:rsidRPr="00754FC2">
        <w:t>:</w:t>
      </w:r>
    </w:p>
    <w:p w14:paraId="4A9B37E1" w14:textId="77777777" w:rsidR="00754FC2" w:rsidRPr="00754FC2" w:rsidRDefault="00754FC2" w:rsidP="00754FC2">
      <w:pPr>
        <w:numPr>
          <w:ilvl w:val="1"/>
          <w:numId w:val="2"/>
        </w:numPr>
      </w:pPr>
      <w:r w:rsidRPr="00754FC2">
        <w:rPr>
          <w:b/>
          <w:bCs/>
        </w:rPr>
        <w:t>English</w:t>
      </w:r>
      <w:r w:rsidRPr="00754FC2">
        <w:t xml:space="preserve">: The instructions were so </w:t>
      </w:r>
      <w:r w:rsidRPr="00754FC2">
        <w:rPr>
          <w:b/>
          <w:bCs/>
        </w:rPr>
        <w:t>clear</w:t>
      </w:r>
      <w:r w:rsidRPr="00754FC2">
        <w:t xml:space="preserve"> that everyone understood them.</w:t>
      </w:r>
      <w:r w:rsidRPr="00754FC2">
        <w:br/>
      </w:r>
      <w:r w:rsidRPr="00754FC2">
        <w:rPr>
          <w:b/>
          <w:bCs/>
        </w:rPr>
        <w:t>Hindi</w:t>
      </w:r>
      <w:r w:rsidRPr="00754FC2">
        <w:t xml:space="preserve">: </w:t>
      </w:r>
      <w:proofErr w:type="spellStart"/>
      <w:r w:rsidRPr="00754FC2">
        <w:rPr>
          <w:rFonts w:ascii="Nirmala UI" w:hAnsi="Nirmala UI" w:cs="Nirmala UI"/>
        </w:rPr>
        <w:t>निर्देश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इतने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स्पष्ट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थे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कि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सभी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ने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उन्हें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समझ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लिया</w:t>
      </w:r>
      <w:proofErr w:type="spellEnd"/>
      <w:r w:rsidRPr="00754FC2">
        <w:rPr>
          <w:rFonts w:ascii="Nirmala UI" w:hAnsi="Nirmala UI" w:cs="Nirmala UI"/>
        </w:rPr>
        <w:t>।</w:t>
      </w:r>
    </w:p>
    <w:p w14:paraId="3FBB8C47" w14:textId="77777777" w:rsidR="00754FC2" w:rsidRPr="00754FC2" w:rsidRDefault="00754FC2" w:rsidP="00754FC2">
      <w:pPr>
        <w:numPr>
          <w:ilvl w:val="1"/>
          <w:numId w:val="2"/>
        </w:numPr>
      </w:pPr>
      <w:r w:rsidRPr="00754FC2">
        <w:rPr>
          <w:b/>
          <w:bCs/>
        </w:rPr>
        <w:t>English</w:t>
      </w:r>
      <w:r w:rsidRPr="00754FC2">
        <w:t xml:space="preserve">: Can you give a </w:t>
      </w:r>
      <w:r w:rsidRPr="00754FC2">
        <w:rPr>
          <w:b/>
          <w:bCs/>
        </w:rPr>
        <w:t>clear</w:t>
      </w:r>
      <w:r w:rsidRPr="00754FC2">
        <w:t xml:space="preserve"> explanation of what happened?</w:t>
      </w:r>
      <w:r w:rsidRPr="00754FC2">
        <w:br/>
      </w:r>
      <w:r w:rsidRPr="00754FC2">
        <w:rPr>
          <w:b/>
          <w:bCs/>
        </w:rPr>
        <w:t>Hindi</w:t>
      </w:r>
      <w:r w:rsidRPr="00754FC2">
        <w:t xml:space="preserve">: </w:t>
      </w:r>
      <w:proofErr w:type="spellStart"/>
      <w:r w:rsidRPr="00754FC2">
        <w:rPr>
          <w:rFonts w:ascii="Nirmala UI" w:hAnsi="Nirmala UI" w:cs="Nirmala UI"/>
        </w:rPr>
        <w:t>क्या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आप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बता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सकते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हैं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कि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क्या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हुआ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था</w:t>
      </w:r>
      <w:proofErr w:type="spellEnd"/>
      <w:r w:rsidRPr="00754FC2">
        <w:t xml:space="preserve">, </w:t>
      </w:r>
      <w:proofErr w:type="spellStart"/>
      <w:r w:rsidRPr="00754FC2">
        <w:rPr>
          <w:rFonts w:ascii="Nirmala UI" w:hAnsi="Nirmala UI" w:cs="Nirmala UI"/>
        </w:rPr>
        <w:t>इसका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स्पष्ट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विवरण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क्या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है</w:t>
      </w:r>
      <w:proofErr w:type="spellEnd"/>
      <w:r w:rsidRPr="00754FC2">
        <w:t>?</w:t>
      </w:r>
    </w:p>
    <w:p w14:paraId="19015BF5" w14:textId="77777777" w:rsidR="00754FC2" w:rsidRPr="00754FC2" w:rsidRDefault="00754FC2" w:rsidP="00754FC2">
      <w:pPr>
        <w:numPr>
          <w:ilvl w:val="0"/>
          <w:numId w:val="2"/>
        </w:numPr>
      </w:pPr>
      <w:r w:rsidRPr="00754FC2">
        <w:rPr>
          <w:b/>
          <w:bCs/>
        </w:rPr>
        <w:t>Transparent or free of obstruction (</w:t>
      </w:r>
      <w:proofErr w:type="spellStart"/>
      <w:r w:rsidRPr="00754FC2">
        <w:rPr>
          <w:rFonts w:ascii="Nirmala UI" w:hAnsi="Nirmala UI" w:cs="Nirmala UI"/>
          <w:b/>
          <w:bCs/>
        </w:rPr>
        <w:t>साफ़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या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पारदर्शी</w:t>
      </w:r>
      <w:proofErr w:type="spellEnd"/>
      <w:r w:rsidRPr="00754FC2">
        <w:rPr>
          <w:b/>
          <w:bCs/>
        </w:rPr>
        <w:t>)</w:t>
      </w:r>
      <w:r w:rsidRPr="00754FC2">
        <w:t>:</w:t>
      </w:r>
    </w:p>
    <w:p w14:paraId="64318983" w14:textId="77777777" w:rsidR="00754FC2" w:rsidRPr="00754FC2" w:rsidRDefault="00754FC2" w:rsidP="00754FC2">
      <w:pPr>
        <w:numPr>
          <w:ilvl w:val="1"/>
          <w:numId w:val="2"/>
        </w:numPr>
      </w:pPr>
      <w:r w:rsidRPr="00754FC2">
        <w:rPr>
          <w:b/>
          <w:bCs/>
        </w:rPr>
        <w:t>English</w:t>
      </w:r>
      <w:r w:rsidRPr="00754FC2">
        <w:t xml:space="preserve">: The water in the lake was so </w:t>
      </w:r>
      <w:r w:rsidRPr="00754FC2">
        <w:rPr>
          <w:b/>
          <w:bCs/>
        </w:rPr>
        <w:t>clear</w:t>
      </w:r>
      <w:r w:rsidRPr="00754FC2">
        <w:t xml:space="preserve"> that we could see the fish swimming.</w:t>
      </w:r>
      <w:r w:rsidRPr="00754FC2">
        <w:br/>
      </w:r>
      <w:r w:rsidRPr="00754FC2">
        <w:rPr>
          <w:b/>
          <w:bCs/>
        </w:rPr>
        <w:t>Hindi</w:t>
      </w:r>
      <w:r w:rsidRPr="00754FC2">
        <w:t xml:space="preserve">: </w:t>
      </w:r>
      <w:proofErr w:type="spellStart"/>
      <w:r w:rsidRPr="00754FC2">
        <w:rPr>
          <w:rFonts w:ascii="Nirmala UI" w:hAnsi="Nirmala UI" w:cs="Nirmala UI"/>
        </w:rPr>
        <w:t>झील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का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पानी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इतना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साफ़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था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कि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हम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मछलियों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को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तैरते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हुए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देख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सकते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थे</w:t>
      </w:r>
      <w:proofErr w:type="spellEnd"/>
      <w:r w:rsidRPr="00754FC2">
        <w:rPr>
          <w:rFonts w:ascii="Nirmala UI" w:hAnsi="Nirmala UI" w:cs="Nirmala UI"/>
        </w:rPr>
        <w:t>।</w:t>
      </w:r>
    </w:p>
    <w:p w14:paraId="5B7559AE" w14:textId="77777777" w:rsidR="00754FC2" w:rsidRPr="00754FC2" w:rsidRDefault="00754FC2" w:rsidP="00754FC2">
      <w:pPr>
        <w:numPr>
          <w:ilvl w:val="1"/>
          <w:numId w:val="2"/>
        </w:numPr>
      </w:pPr>
      <w:r w:rsidRPr="00754FC2">
        <w:rPr>
          <w:b/>
          <w:bCs/>
        </w:rPr>
        <w:t>English</w:t>
      </w:r>
      <w:r w:rsidRPr="00754FC2">
        <w:t xml:space="preserve">: The sky was </w:t>
      </w:r>
      <w:r w:rsidRPr="00754FC2">
        <w:rPr>
          <w:b/>
          <w:bCs/>
        </w:rPr>
        <w:t>clear</w:t>
      </w:r>
      <w:r w:rsidRPr="00754FC2">
        <w:t>, with no clouds in sight.</w:t>
      </w:r>
      <w:r w:rsidRPr="00754FC2">
        <w:br/>
      </w:r>
      <w:r w:rsidRPr="00754FC2">
        <w:rPr>
          <w:b/>
          <w:bCs/>
        </w:rPr>
        <w:t>Hindi</w:t>
      </w:r>
      <w:r w:rsidRPr="00754FC2">
        <w:t xml:space="preserve">: </w:t>
      </w:r>
      <w:proofErr w:type="spellStart"/>
      <w:r w:rsidRPr="00754FC2">
        <w:rPr>
          <w:rFonts w:ascii="Nirmala UI" w:hAnsi="Nirmala UI" w:cs="Nirmala UI"/>
        </w:rPr>
        <w:t>आकाश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साफ़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था</w:t>
      </w:r>
      <w:proofErr w:type="spellEnd"/>
      <w:r w:rsidRPr="00754FC2">
        <w:t xml:space="preserve">, </w:t>
      </w:r>
      <w:proofErr w:type="spellStart"/>
      <w:r w:rsidRPr="00754FC2">
        <w:rPr>
          <w:rFonts w:ascii="Nirmala UI" w:hAnsi="Nirmala UI" w:cs="Nirmala UI"/>
        </w:rPr>
        <w:t>और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कोई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बादल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दिखाई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नहीं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दे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रहे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थे</w:t>
      </w:r>
      <w:proofErr w:type="spellEnd"/>
      <w:r w:rsidRPr="00754FC2">
        <w:rPr>
          <w:rFonts w:ascii="Nirmala UI" w:hAnsi="Nirmala UI" w:cs="Nirmala UI"/>
        </w:rPr>
        <w:t>।</w:t>
      </w:r>
    </w:p>
    <w:p w14:paraId="3FFE420D" w14:textId="77777777" w:rsidR="00754FC2" w:rsidRPr="00754FC2" w:rsidRDefault="00754FC2" w:rsidP="00754FC2">
      <w:r w:rsidRPr="00754FC2">
        <w:pict w14:anchorId="4C29480C">
          <v:rect id="_x0000_i1044" style="width:0;height:1.5pt" o:hralign="center" o:hrstd="t" o:hr="t" fillcolor="#a0a0a0" stroked="f"/>
        </w:pict>
      </w:r>
    </w:p>
    <w:p w14:paraId="1838BE66" w14:textId="77777777" w:rsidR="00754FC2" w:rsidRPr="00754FC2" w:rsidRDefault="00754FC2" w:rsidP="00754FC2">
      <w:pPr>
        <w:rPr>
          <w:b/>
          <w:bCs/>
        </w:rPr>
      </w:pPr>
      <w:r w:rsidRPr="00754FC2">
        <w:rPr>
          <w:b/>
          <w:bCs/>
        </w:rPr>
        <w:t>Different Usages of "Clear"</w:t>
      </w:r>
    </w:p>
    <w:p w14:paraId="53ED0214" w14:textId="77777777" w:rsidR="00754FC2" w:rsidRPr="00754FC2" w:rsidRDefault="00754FC2" w:rsidP="00754FC2">
      <w:pPr>
        <w:numPr>
          <w:ilvl w:val="0"/>
          <w:numId w:val="3"/>
        </w:numPr>
      </w:pPr>
      <w:r w:rsidRPr="00754FC2">
        <w:rPr>
          <w:b/>
          <w:bCs/>
        </w:rPr>
        <w:t>Free from obstruction or clutter (</w:t>
      </w:r>
      <w:proofErr w:type="spellStart"/>
      <w:r w:rsidRPr="00754FC2">
        <w:rPr>
          <w:rFonts w:ascii="Nirmala UI" w:hAnsi="Nirmala UI" w:cs="Nirmala UI"/>
          <w:b/>
          <w:bCs/>
        </w:rPr>
        <w:t>साफ़</w:t>
      </w:r>
      <w:proofErr w:type="spellEnd"/>
      <w:r w:rsidRPr="00754FC2">
        <w:rPr>
          <w:b/>
          <w:bCs/>
        </w:rPr>
        <w:t xml:space="preserve">, </w:t>
      </w:r>
      <w:proofErr w:type="spellStart"/>
      <w:r w:rsidRPr="00754FC2">
        <w:rPr>
          <w:rFonts w:ascii="Nirmala UI" w:hAnsi="Nirmala UI" w:cs="Nirmala UI"/>
          <w:b/>
          <w:bCs/>
        </w:rPr>
        <w:t>बिना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रुकावट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के</w:t>
      </w:r>
      <w:proofErr w:type="spellEnd"/>
      <w:r w:rsidRPr="00754FC2">
        <w:rPr>
          <w:b/>
          <w:bCs/>
        </w:rPr>
        <w:t>)</w:t>
      </w:r>
      <w:r w:rsidRPr="00754FC2">
        <w:t>:</w:t>
      </w:r>
    </w:p>
    <w:p w14:paraId="4675ADDB" w14:textId="77777777" w:rsidR="00754FC2" w:rsidRPr="00754FC2" w:rsidRDefault="00754FC2" w:rsidP="00754FC2">
      <w:pPr>
        <w:numPr>
          <w:ilvl w:val="1"/>
          <w:numId w:val="3"/>
        </w:numPr>
      </w:pPr>
      <w:r w:rsidRPr="00754FC2">
        <w:rPr>
          <w:b/>
          <w:bCs/>
        </w:rPr>
        <w:t>Example 1</w:t>
      </w:r>
      <w:r w:rsidRPr="00754FC2">
        <w:t xml:space="preserve">: I cleared the table to make the room look </w:t>
      </w:r>
      <w:r w:rsidRPr="00754FC2">
        <w:rPr>
          <w:b/>
          <w:bCs/>
        </w:rPr>
        <w:t>clear</w:t>
      </w:r>
      <w:r w:rsidRPr="00754FC2">
        <w:t xml:space="preserve"> and tidy.</w:t>
      </w:r>
      <w:r w:rsidRPr="00754FC2">
        <w:br/>
      </w:r>
      <w:r w:rsidRPr="00754FC2">
        <w:rPr>
          <w:b/>
          <w:bCs/>
        </w:rPr>
        <w:t>Hindi</w:t>
      </w:r>
      <w:r w:rsidRPr="00754FC2">
        <w:t xml:space="preserve">: </w:t>
      </w:r>
      <w:proofErr w:type="spellStart"/>
      <w:r w:rsidRPr="00754FC2">
        <w:rPr>
          <w:rFonts w:ascii="Nirmala UI" w:hAnsi="Nirmala UI" w:cs="Nirmala UI"/>
        </w:rPr>
        <w:t>मैंने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कमरे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को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साफ़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और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व्यवस्थित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दिखाने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लिए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मेज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को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साफ़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किया</w:t>
      </w:r>
      <w:proofErr w:type="spellEnd"/>
      <w:r w:rsidRPr="00754FC2">
        <w:rPr>
          <w:rFonts w:ascii="Nirmala UI" w:hAnsi="Nirmala UI" w:cs="Nirmala UI"/>
        </w:rPr>
        <w:t>।</w:t>
      </w:r>
    </w:p>
    <w:p w14:paraId="2B9B7650" w14:textId="77777777" w:rsidR="00754FC2" w:rsidRPr="00754FC2" w:rsidRDefault="00754FC2" w:rsidP="00754FC2">
      <w:pPr>
        <w:numPr>
          <w:ilvl w:val="1"/>
          <w:numId w:val="3"/>
        </w:numPr>
      </w:pPr>
      <w:r w:rsidRPr="00754FC2">
        <w:rPr>
          <w:b/>
          <w:bCs/>
        </w:rPr>
        <w:t>Example 2</w:t>
      </w:r>
      <w:r w:rsidRPr="00754FC2">
        <w:t xml:space="preserve">: After the storm, the roads were </w:t>
      </w:r>
      <w:r w:rsidRPr="00754FC2">
        <w:rPr>
          <w:b/>
          <w:bCs/>
        </w:rPr>
        <w:t>clear</w:t>
      </w:r>
      <w:r w:rsidRPr="00754FC2">
        <w:t xml:space="preserve"> and free of debris.</w:t>
      </w:r>
      <w:r w:rsidRPr="00754FC2">
        <w:br/>
      </w:r>
      <w:r w:rsidRPr="00754FC2">
        <w:rPr>
          <w:b/>
          <w:bCs/>
        </w:rPr>
        <w:t>Hindi</w:t>
      </w:r>
      <w:r w:rsidRPr="00754FC2">
        <w:t xml:space="preserve">: </w:t>
      </w:r>
      <w:proofErr w:type="spellStart"/>
      <w:r w:rsidRPr="00754FC2">
        <w:rPr>
          <w:rFonts w:ascii="Nirmala UI" w:hAnsi="Nirmala UI" w:cs="Nirmala UI"/>
        </w:rPr>
        <w:t>तूफान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बाद</w:t>
      </w:r>
      <w:proofErr w:type="spellEnd"/>
      <w:r w:rsidRPr="00754FC2">
        <w:t xml:space="preserve">, </w:t>
      </w:r>
      <w:proofErr w:type="spellStart"/>
      <w:r w:rsidRPr="00754FC2">
        <w:rPr>
          <w:rFonts w:ascii="Nirmala UI" w:hAnsi="Nirmala UI" w:cs="Nirmala UI"/>
        </w:rPr>
        <w:t>सड़कें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साफ़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थीं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और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मलबे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से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मुक्त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थीं</w:t>
      </w:r>
      <w:proofErr w:type="spellEnd"/>
      <w:r w:rsidRPr="00754FC2">
        <w:rPr>
          <w:rFonts w:ascii="Nirmala UI" w:hAnsi="Nirmala UI" w:cs="Nirmala UI"/>
        </w:rPr>
        <w:t>।</w:t>
      </w:r>
    </w:p>
    <w:p w14:paraId="0616A70B" w14:textId="77777777" w:rsidR="00754FC2" w:rsidRPr="00754FC2" w:rsidRDefault="00754FC2" w:rsidP="00754FC2">
      <w:pPr>
        <w:numPr>
          <w:ilvl w:val="0"/>
          <w:numId w:val="3"/>
        </w:numPr>
      </w:pPr>
      <w:r w:rsidRPr="00754FC2">
        <w:rPr>
          <w:b/>
          <w:bCs/>
        </w:rPr>
        <w:t>Free from ambiguity or confusion (</w:t>
      </w:r>
      <w:proofErr w:type="spellStart"/>
      <w:r w:rsidRPr="00754FC2">
        <w:rPr>
          <w:rFonts w:ascii="Nirmala UI" w:hAnsi="Nirmala UI" w:cs="Nirmala UI"/>
          <w:b/>
          <w:bCs/>
        </w:rPr>
        <w:t>स्पष्ट</w:t>
      </w:r>
      <w:proofErr w:type="spellEnd"/>
      <w:r w:rsidRPr="00754FC2">
        <w:rPr>
          <w:b/>
          <w:bCs/>
        </w:rPr>
        <w:t xml:space="preserve">, </w:t>
      </w:r>
      <w:proofErr w:type="spellStart"/>
      <w:r w:rsidRPr="00754FC2">
        <w:rPr>
          <w:rFonts w:ascii="Nirmala UI" w:hAnsi="Nirmala UI" w:cs="Nirmala UI"/>
          <w:b/>
          <w:bCs/>
        </w:rPr>
        <w:t>बिना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भ्रम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के</w:t>
      </w:r>
      <w:proofErr w:type="spellEnd"/>
      <w:r w:rsidRPr="00754FC2">
        <w:rPr>
          <w:b/>
          <w:bCs/>
        </w:rPr>
        <w:t>)</w:t>
      </w:r>
      <w:r w:rsidRPr="00754FC2">
        <w:t>:</w:t>
      </w:r>
    </w:p>
    <w:p w14:paraId="2E130B84" w14:textId="77777777" w:rsidR="00754FC2" w:rsidRPr="00754FC2" w:rsidRDefault="00754FC2" w:rsidP="00754FC2">
      <w:pPr>
        <w:numPr>
          <w:ilvl w:val="1"/>
          <w:numId w:val="3"/>
        </w:numPr>
      </w:pPr>
      <w:r w:rsidRPr="00754FC2">
        <w:rPr>
          <w:b/>
          <w:bCs/>
        </w:rPr>
        <w:t>Example 1</w:t>
      </w:r>
      <w:r w:rsidRPr="00754FC2">
        <w:t xml:space="preserve">: It’s </w:t>
      </w:r>
      <w:r w:rsidRPr="00754FC2">
        <w:rPr>
          <w:b/>
          <w:bCs/>
        </w:rPr>
        <w:t>clear</w:t>
      </w:r>
      <w:r w:rsidRPr="00754FC2">
        <w:t xml:space="preserve"> that he is the best candidate for the job.</w:t>
      </w:r>
      <w:r w:rsidRPr="00754FC2">
        <w:br/>
      </w:r>
      <w:r w:rsidRPr="00754FC2">
        <w:rPr>
          <w:b/>
          <w:bCs/>
        </w:rPr>
        <w:t>Hindi</w:t>
      </w:r>
      <w:r w:rsidRPr="00754FC2">
        <w:t xml:space="preserve">: </w:t>
      </w:r>
      <w:proofErr w:type="spellStart"/>
      <w:r w:rsidRPr="00754FC2">
        <w:rPr>
          <w:rFonts w:ascii="Nirmala UI" w:hAnsi="Nirmala UI" w:cs="Nirmala UI"/>
        </w:rPr>
        <w:t>यह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स्पष्ट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है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कि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वह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इस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नौकरी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लिए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सबसे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अच्छा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उम्मीदवार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है</w:t>
      </w:r>
      <w:proofErr w:type="spellEnd"/>
      <w:r w:rsidRPr="00754FC2">
        <w:rPr>
          <w:rFonts w:ascii="Nirmala UI" w:hAnsi="Nirmala UI" w:cs="Nirmala UI"/>
        </w:rPr>
        <w:t>।</w:t>
      </w:r>
    </w:p>
    <w:p w14:paraId="2BAD9B79" w14:textId="77777777" w:rsidR="00754FC2" w:rsidRPr="00754FC2" w:rsidRDefault="00754FC2" w:rsidP="00754FC2">
      <w:pPr>
        <w:numPr>
          <w:ilvl w:val="1"/>
          <w:numId w:val="3"/>
        </w:numPr>
      </w:pPr>
      <w:r w:rsidRPr="00754FC2">
        <w:rPr>
          <w:b/>
          <w:bCs/>
        </w:rPr>
        <w:lastRenderedPageBreak/>
        <w:t>Example 2</w:t>
      </w:r>
      <w:r w:rsidRPr="00754FC2">
        <w:t xml:space="preserve">: The message was </w:t>
      </w:r>
      <w:r w:rsidRPr="00754FC2">
        <w:rPr>
          <w:b/>
          <w:bCs/>
        </w:rPr>
        <w:t>clear</w:t>
      </w:r>
      <w:r w:rsidRPr="00754FC2">
        <w:t>: We need to complete the task by tomorrow.</w:t>
      </w:r>
      <w:r w:rsidRPr="00754FC2">
        <w:br/>
      </w:r>
      <w:r w:rsidRPr="00754FC2">
        <w:rPr>
          <w:b/>
          <w:bCs/>
        </w:rPr>
        <w:t>Hindi</w:t>
      </w:r>
      <w:r w:rsidRPr="00754FC2">
        <w:t xml:space="preserve">: </w:t>
      </w:r>
      <w:proofErr w:type="spellStart"/>
      <w:r w:rsidRPr="00754FC2">
        <w:rPr>
          <w:rFonts w:ascii="Nirmala UI" w:hAnsi="Nirmala UI" w:cs="Nirmala UI"/>
        </w:rPr>
        <w:t>संदेश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स्पष्ट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था</w:t>
      </w:r>
      <w:proofErr w:type="spellEnd"/>
      <w:r w:rsidRPr="00754FC2">
        <w:t xml:space="preserve">: </w:t>
      </w:r>
      <w:proofErr w:type="spellStart"/>
      <w:r w:rsidRPr="00754FC2">
        <w:rPr>
          <w:rFonts w:ascii="Nirmala UI" w:hAnsi="Nirmala UI" w:cs="Nirmala UI"/>
        </w:rPr>
        <w:t>हमें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कल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तक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कार्य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पूरा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करना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होगा</w:t>
      </w:r>
      <w:proofErr w:type="spellEnd"/>
      <w:r w:rsidRPr="00754FC2">
        <w:rPr>
          <w:rFonts w:ascii="Nirmala UI" w:hAnsi="Nirmala UI" w:cs="Nirmala UI"/>
        </w:rPr>
        <w:t>।</w:t>
      </w:r>
    </w:p>
    <w:p w14:paraId="3E32469A" w14:textId="77777777" w:rsidR="00754FC2" w:rsidRPr="00754FC2" w:rsidRDefault="00754FC2" w:rsidP="00754FC2">
      <w:pPr>
        <w:numPr>
          <w:ilvl w:val="0"/>
          <w:numId w:val="3"/>
        </w:numPr>
      </w:pPr>
      <w:r w:rsidRPr="00754FC2">
        <w:rPr>
          <w:b/>
          <w:bCs/>
        </w:rPr>
        <w:t>Certainty or clarity (</w:t>
      </w:r>
      <w:proofErr w:type="spellStart"/>
      <w:r w:rsidRPr="00754FC2">
        <w:rPr>
          <w:rFonts w:ascii="Nirmala UI" w:hAnsi="Nirmala UI" w:cs="Nirmala UI"/>
          <w:b/>
          <w:bCs/>
        </w:rPr>
        <w:t>स्पष्टता</w:t>
      </w:r>
      <w:proofErr w:type="spellEnd"/>
      <w:r w:rsidRPr="00754FC2">
        <w:rPr>
          <w:b/>
          <w:bCs/>
        </w:rPr>
        <w:t xml:space="preserve">, </w:t>
      </w:r>
      <w:proofErr w:type="spellStart"/>
      <w:r w:rsidRPr="00754FC2">
        <w:rPr>
          <w:rFonts w:ascii="Nirmala UI" w:hAnsi="Nirmala UI" w:cs="Nirmala UI"/>
          <w:b/>
          <w:bCs/>
        </w:rPr>
        <w:t>निश्चितता</w:t>
      </w:r>
      <w:proofErr w:type="spellEnd"/>
      <w:r w:rsidRPr="00754FC2">
        <w:rPr>
          <w:b/>
          <w:bCs/>
        </w:rPr>
        <w:t>)</w:t>
      </w:r>
      <w:r w:rsidRPr="00754FC2">
        <w:t>:</w:t>
      </w:r>
    </w:p>
    <w:p w14:paraId="29CB4D06" w14:textId="77777777" w:rsidR="00754FC2" w:rsidRPr="00754FC2" w:rsidRDefault="00754FC2" w:rsidP="00754FC2">
      <w:pPr>
        <w:numPr>
          <w:ilvl w:val="1"/>
          <w:numId w:val="3"/>
        </w:numPr>
      </w:pPr>
      <w:r w:rsidRPr="00754FC2">
        <w:rPr>
          <w:b/>
          <w:bCs/>
        </w:rPr>
        <w:t>Example 1</w:t>
      </w:r>
      <w:r w:rsidRPr="00754FC2">
        <w:t xml:space="preserve">: The sky is </w:t>
      </w:r>
      <w:r w:rsidRPr="00754FC2">
        <w:rPr>
          <w:b/>
          <w:bCs/>
        </w:rPr>
        <w:t>clear</w:t>
      </w:r>
      <w:r w:rsidRPr="00754FC2">
        <w:t>, which means the weather will be good.</w:t>
      </w:r>
      <w:r w:rsidRPr="00754FC2">
        <w:br/>
      </w:r>
      <w:r w:rsidRPr="00754FC2">
        <w:rPr>
          <w:b/>
          <w:bCs/>
        </w:rPr>
        <w:t>Hindi</w:t>
      </w:r>
      <w:r w:rsidRPr="00754FC2">
        <w:t xml:space="preserve">: </w:t>
      </w:r>
      <w:proofErr w:type="spellStart"/>
      <w:r w:rsidRPr="00754FC2">
        <w:rPr>
          <w:rFonts w:ascii="Nirmala UI" w:hAnsi="Nirmala UI" w:cs="Nirmala UI"/>
        </w:rPr>
        <w:t>आकाश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स्पष्ट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है</w:t>
      </w:r>
      <w:proofErr w:type="spellEnd"/>
      <w:r w:rsidRPr="00754FC2">
        <w:t xml:space="preserve">, </w:t>
      </w:r>
      <w:proofErr w:type="spellStart"/>
      <w:r w:rsidRPr="00754FC2">
        <w:rPr>
          <w:rFonts w:ascii="Nirmala UI" w:hAnsi="Nirmala UI" w:cs="Nirmala UI"/>
        </w:rPr>
        <w:t>इसका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मतलब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है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कि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मौसम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अच्छा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रहेगा</w:t>
      </w:r>
      <w:proofErr w:type="spellEnd"/>
      <w:r w:rsidRPr="00754FC2">
        <w:rPr>
          <w:rFonts w:ascii="Nirmala UI" w:hAnsi="Nirmala UI" w:cs="Nirmala UI"/>
        </w:rPr>
        <w:t>।</w:t>
      </w:r>
    </w:p>
    <w:p w14:paraId="7756B92A" w14:textId="77777777" w:rsidR="00754FC2" w:rsidRPr="00754FC2" w:rsidRDefault="00754FC2" w:rsidP="00754FC2">
      <w:pPr>
        <w:numPr>
          <w:ilvl w:val="1"/>
          <w:numId w:val="3"/>
        </w:numPr>
      </w:pPr>
      <w:r w:rsidRPr="00754FC2">
        <w:rPr>
          <w:b/>
          <w:bCs/>
        </w:rPr>
        <w:t>Example 2</w:t>
      </w:r>
      <w:r w:rsidRPr="00754FC2">
        <w:t xml:space="preserve">: We need a </w:t>
      </w:r>
      <w:r w:rsidRPr="00754FC2">
        <w:rPr>
          <w:b/>
          <w:bCs/>
        </w:rPr>
        <w:t>clear</w:t>
      </w:r>
      <w:r w:rsidRPr="00754FC2">
        <w:t xml:space="preserve"> decision on what direction to take.</w:t>
      </w:r>
      <w:r w:rsidRPr="00754FC2">
        <w:br/>
      </w:r>
      <w:r w:rsidRPr="00754FC2">
        <w:rPr>
          <w:b/>
          <w:bCs/>
        </w:rPr>
        <w:t>Hindi</w:t>
      </w:r>
      <w:r w:rsidRPr="00754FC2">
        <w:t xml:space="preserve">: </w:t>
      </w:r>
      <w:proofErr w:type="spellStart"/>
      <w:r w:rsidRPr="00754FC2">
        <w:rPr>
          <w:rFonts w:ascii="Nirmala UI" w:hAnsi="Nirmala UI" w:cs="Nirmala UI"/>
        </w:rPr>
        <w:t>हमें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यह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सुनिश्चित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करने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लिए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एक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स्पष्ट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निर्णय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चाहिए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कि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हमें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किस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दिशा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में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जाना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है</w:t>
      </w:r>
      <w:proofErr w:type="spellEnd"/>
      <w:r w:rsidRPr="00754FC2">
        <w:rPr>
          <w:rFonts w:ascii="Nirmala UI" w:hAnsi="Nirmala UI" w:cs="Nirmala UI"/>
        </w:rPr>
        <w:t>।</w:t>
      </w:r>
    </w:p>
    <w:p w14:paraId="550A863B" w14:textId="77777777" w:rsidR="00754FC2" w:rsidRPr="00754FC2" w:rsidRDefault="00754FC2" w:rsidP="00754FC2">
      <w:r w:rsidRPr="00754FC2">
        <w:pict w14:anchorId="66BDCB46">
          <v:rect id="_x0000_i1045" style="width:0;height:1.5pt" o:hralign="center" o:hrstd="t" o:hr="t" fillcolor="#a0a0a0" stroked="f"/>
        </w:pict>
      </w:r>
    </w:p>
    <w:p w14:paraId="0FCC5696" w14:textId="77777777" w:rsidR="00754FC2" w:rsidRPr="00754FC2" w:rsidRDefault="00754FC2" w:rsidP="00754FC2">
      <w:pPr>
        <w:rPr>
          <w:b/>
          <w:bCs/>
        </w:rPr>
      </w:pPr>
      <w:r w:rsidRPr="00754FC2">
        <w:rPr>
          <w:b/>
          <w:bCs/>
        </w:rPr>
        <w:t>Collocations of "Clear"</w:t>
      </w:r>
    </w:p>
    <w:p w14:paraId="2D22611B" w14:textId="77777777" w:rsidR="00754FC2" w:rsidRPr="00754FC2" w:rsidRDefault="00754FC2" w:rsidP="00754FC2">
      <w:pPr>
        <w:numPr>
          <w:ilvl w:val="0"/>
          <w:numId w:val="4"/>
        </w:numPr>
      </w:pPr>
      <w:r w:rsidRPr="00754FC2">
        <w:rPr>
          <w:b/>
          <w:bCs/>
        </w:rPr>
        <w:t>Clear sky (</w:t>
      </w:r>
      <w:proofErr w:type="spellStart"/>
      <w:r w:rsidRPr="00754FC2">
        <w:rPr>
          <w:rFonts w:ascii="Nirmala UI" w:hAnsi="Nirmala UI" w:cs="Nirmala UI"/>
          <w:b/>
          <w:bCs/>
        </w:rPr>
        <w:t>स्पष्ट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आकाश</w:t>
      </w:r>
      <w:proofErr w:type="spellEnd"/>
      <w:r w:rsidRPr="00754FC2">
        <w:rPr>
          <w:b/>
          <w:bCs/>
        </w:rPr>
        <w:t>)</w:t>
      </w:r>
      <w:r w:rsidRPr="00754FC2">
        <w:t>:</w:t>
      </w:r>
    </w:p>
    <w:p w14:paraId="1AF40D85" w14:textId="77777777" w:rsidR="00754FC2" w:rsidRPr="00754FC2" w:rsidRDefault="00754FC2" w:rsidP="00754FC2">
      <w:pPr>
        <w:numPr>
          <w:ilvl w:val="1"/>
          <w:numId w:val="4"/>
        </w:numPr>
      </w:pPr>
      <w:r w:rsidRPr="00754FC2">
        <w:rPr>
          <w:b/>
          <w:bCs/>
        </w:rPr>
        <w:t>Example 1</w:t>
      </w:r>
      <w:r w:rsidRPr="00754FC2">
        <w:t xml:space="preserve">: We enjoyed a beautiful evening with a </w:t>
      </w:r>
      <w:r w:rsidRPr="00754FC2">
        <w:rPr>
          <w:b/>
          <w:bCs/>
        </w:rPr>
        <w:t>clear sky</w:t>
      </w:r>
      <w:r w:rsidRPr="00754FC2">
        <w:t>.</w:t>
      </w:r>
      <w:r w:rsidRPr="00754FC2">
        <w:br/>
      </w:r>
      <w:r w:rsidRPr="00754FC2">
        <w:rPr>
          <w:b/>
          <w:bCs/>
        </w:rPr>
        <w:t>Hindi</w:t>
      </w:r>
      <w:r w:rsidRPr="00754FC2">
        <w:t xml:space="preserve">: </w:t>
      </w:r>
      <w:proofErr w:type="spellStart"/>
      <w:r w:rsidRPr="00754FC2">
        <w:rPr>
          <w:rFonts w:ascii="Nirmala UI" w:hAnsi="Nirmala UI" w:cs="Nirmala UI"/>
        </w:rPr>
        <w:t>हम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एक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सुंदर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शाम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का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आनंद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ले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रहे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थे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जिसमें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स्पष्ट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आकाश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था</w:t>
      </w:r>
      <w:proofErr w:type="spellEnd"/>
      <w:r w:rsidRPr="00754FC2">
        <w:rPr>
          <w:rFonts w:ascii="Nirmala UI" w:hAnsi="Nirmala UI" w:cs="Nirmala UI"/>
        </w:rPr>
        <w:t>।</w:t>
      </w:r>
    </w:p>
    <w:p w14:paraId="1FB77073" w14:textId="77777777" w:rsidR="00754FC2" w:rsidRPr="00754FC2" w:rsidRDefault="00754FC2" w:rsidP="00754FC2">
      <w:pPr>
        <w:numPr>
          <w:ilvl w:val="1"/>
          <w:numId w:val="4"/>
        </w:numPr>
      </w:pPr>
      <w:r w:rsidRPr="00754FC2">
        <w:rPr>
          <w:b/>
          <w:bCs/>
        </w:rPr>
        <w:t>Example 2</w:t>
      </w:r>
      <w:r w:rsidRPr="00754FC2">
        <w:t xml:space="preserve">: The weather forecast predicts a </w:t>
      </w:r>
      <w:r w:rsidRPr="00754FC2">
        <w:rPr>
          <w:b/>
          <w:bCs/>
        </w:rPr>
        <w:t>clear sky</w:t>
      </w:r>
      <w:r w:rsidRPr="00754FC2">
        <w:t xml:space="preserve"> tomorrow.</w:t>
      </w:r>
      <w:r w:rsidRPr="00754FC2">
        <w:br/>
      </w:r>
      <w:r w:rsidRPr="00754FC2">
        <w:rPr>
          <w:b/>
          <w:bCs/>
        </w:rPr>
        <w:t>Hindi</w:t>
      </w:r>
      <w:r w:rsidRPr="00754FC2">
        <w:t xml:space="preserve">: </w:t>
      </w:r>
      <w:proofErr w:type="spellStart"/>
      <w:r w:rsidRPr="00754FC2">
        <w:rPr>
          <w:rFonts w:ascii="Nirmala UI" w:hAnsi="Nirmala UI" w:cs="Nirmala UI"/>
        </w:rPr>
        <w:t>मौसम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पूर्वानुमान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में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कल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स्पष्ट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आकाश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होने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की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भविष्यवाणी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की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गई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है</w:t>
      </w:r>
      <w:proofErr w:type="spellEnd"/>
      <w:r w:rsidRPr="00754FC2">
        <w:rPr>
          <w:rFonts w:ascii="Nirmala UI" w:hAnsi="Nirmala UI" w:cs="Nirmala UI"/>
        </w:rPr>
        <w:t>।</w:t>
      </w:r>
    </w:p>
    <w:p w14:paraId="5B61AA0B" w14:textId="77777777" w:rsidR="00754FC2" w:rsidRPr="00754FC2" w:rsidRDefault="00754FC2" w:rsidP="00754FC2">
      <w:pPr>
        <w:numPr>
          <w:ilvl w:val="0"/>
          <w:numId w:val="4"/>
        </w:numPr>
      </w:pPr>
      <w:r w:rsidRPr="00754FC2">
        <w:rPr>
          <w:b/>
          <w:bCs/>
        </w:rPr>
        <w:t>Clear explanation (</w:t>
      </w:r>
      <w:proofErr w:type="spellStart"/>
      <w:r w:rsidRPr="00754FC2">
        <w:rPr>
          <w:rFonts w:ascii="Nirmala UI" w:hAnsi="Nirmala UI" w:cs="Nirmala UI"/>
          <w:b/>
          <w:bCs/>
        </w:rPr>
        <w:t>स्पष्ट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व्याख्या</w:t>
      </w:r>
      <w:proofErr w:type="spellEnd"/>
      <w:r w:rsidRPr="00754FC2">
        <w:rPr>
          <w:b/>
          <w:bCs/>
        </w:rPr>
        <w:t>)</w:t>
      </w:r>
      <w:r w:rsidRPr="00754FC2">
        <w:t>:</w:t>
      </w:r>
    </w:p>
    <w:p w14:paraId="4CC53FA9" w14:textId="77777777" w:rsidR="00754FC2" w:rsidRPr="00754FC2" w:rsidRDefault="00754FC2" w:rsidP="00754FC2">
      <w:pPr>
        <w:numPr>
          <w:ilvl w:val="1"/>
          <w:numId w:val="4"/>
        </w:numPr>
      </w:pPr>
      <w:r w:rsidRPr="00754FC2">
        <w:rPr>
          <w:b/>
          <w:bCs/>
        </w:rPr>
        <w:t>Example 1</w:t>
      </w:r>
      <w:r w:rsidRPr="00754FC2">
        <w:t xml:space="preserve">: The teacher gave a </w:t>
      </w:r>
      <w:r w:rsidRPr="00754FC2">
        <w:rPr>
          <w:b/>
          <w:bCs/>
        </w:rPr>
        <w:t>clear explanation</w:t>
      </w:r>
      <w:r w:rsidRPr="00754FC2">
        <w:t xml:space="preserve"> of the concept.</w:t>
      </w:r>
      <w:r w:rsidRPr="00754FC2">
        <w:br/>
      </w:r>
      <w:r w:rsidRPr="00754FC2">
        <w:rPr>
          <w:b/>
          <w:bCs/>
        </w:rPr>
        <w:t>Hindi</w:t>
      </w:r>
      <w:r w:rsidRPr="00754FC2">
        <w:t xml:space="preserve">: </w:t>
      </w:r>
      <w:proofErr w:type="spellStart"/>
      <w:r w:rsidRPr="00754FC2">
        <w:rPr>
          <w:rFonts w:ascii="Nirmala UI" w:hAnsi="Nirmala UI" w:cs="Nirmala UI"/>
        </w:rPr>
        <w:t>शिक्षक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ने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अवधारणा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की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स्पष्ट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व्याख्या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दी</w:t>
      </w:r>
      <w:proofErr w:type="spellEnd"/>
      <w:r w:rsidRPr="00754FC2">
        <w:rPr>
          <w:rFonts w:ascii="Nirmala UI" w:hAnsi="Nirmala UI" w:cs="Nirmala UI"/>
        </w:rPr>
        <w:t>।</w:t>
      </w:r>
    </w:p>
    <w:p w14:paraId="4628242A" w14:textId="77777777" w:rsidR="00754FC2" w:rsidRPr="00754FC2" w:rsidRDefault="00754FC2" w:rsidP="00754FC2">
      <w:pPr>
        <w:numPr>
          <w:ilvl w:val="1"/>
          <w:numId w:val="4"/>
        </w:numPr>
      </w:pPr>
      <w:r w:rsidRPr="00754FC2">
        <w:rPr>
          <w:b/>
          <w:bCs/>
        </w:rPr>
        <w:t>Example 2</w:t>
      </w:r>
      <w:r w:rsidRPr="00754FC2">
        <w:t xml:space="preserve">: Can you provide a </w:t>
      </w:r>
      <w:r w:rsidRPr="00754FC2">
        <w:rPr>
          <w:b/>
          <w:bCs/>
        </w:rPr>
        <w:t>clear explanation</w:t>
      </w:r>
      <w:r w:rsidRPr="00754FC2">
        <w:t xml:space="preserve"> of the issue?</w:t>
      </w:r>
      <w:r w:rsidRPr="00754FC2">
        <w:br/>
      </w:r>
      <w:r w:rsidRPr="00754FC2">
        <w:rPr>
          <w:b/>
          <w:bCs/>
        </w:rPr>
        <w:t>Hindi</w:t>
      </w:r>
      <w:r w:rsidRPr="00754FC2">
        <w:t xml:space="preserve">: </w:t>
      </w:r>
      <w:proofErr w:type="spellStart"/>
      <w:r w:rsidRPr="00754FC2">
        <w:rPr>
          <w:rFonts w:ascii="Nirmala UI" w:hAnsi="Nirmala UI" w:cs="Nirmala UI"/>
        </w:rPr>
        <w:t>क्या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आप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समस्या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की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स्पष्ट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व्याख्या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दे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सकते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हैं</w:t>
      </w:r>
      <w:proofErr w:type="spellEnd"/>
      <w:r w:rsidRPr="00754FC2">
        <w:t>?</w:t>
      </w:r>
    </w:p>
    <w:p w14:paraId="0D003D12" w14:textId="77777777" w:rsidR="00754FC2" w:rsidRPr="00754FC2" w:rsidRDefault="00754FC2" w:rsidP="00754FC2">
      <w:pPr>
        <w:numPr>
          <w:ilvl w:val="0"/>
          <w:numId w:val="4"/>
        </w:numPr>
      </w:pPr>
      <w:r w:rsidRPr="00754FC2">
        <w:rPr>
          <w:b/>
          <w:bCs/>
        </w:rPr>
        <w:t>Clear view (</w:t>
      </w:r>
      <w:proofErr w:type="spellStart"/>
      <w:r w:rsidRPr="00754FC2">
        <w:rPr>
          <w:rFonts w:ascii="Nirmala UI" w:hAnsi="Nirmala UI" w:cs="Nirmala UI"/>
          <w:b/>
          <w:bCs/>
        </w:rPr>
        <w:t>स्पष्ट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दृश्य</w:t>
      </w:r>
      <w:proofErr w:type="spellEnd"/>
      <w:r w:rsidRPr="00754FC2">
        <w:rPr>
          <w:b/>
          <w:bCs/>
        </w:rPr>
        <w:t>)</w:t>
      </w:r>
      <w:r w:rsidRPr="00754FC2">
        <w:t>:</w:t>
      </w:r>
    </w:p>
    <w:p w14:paraId="5D339EE6" w14:textId="77777777" w:rsidR="00754FC2" w:rsidRPr="00754FC2" w:rsidRDefault="00754FC2" w:rsidP="00754FC2">
      <w:pPr>
        <w:numPr>
          <w:ilvl w:val="1"/>
          <w:numId w:val="4"/>
        </w:numPr>
      </w:pPr>
      <w:r w:rsidRPr="00754FC2">
        <w:rPr>
          <w:b/>
          <w:bCs/>
        </w:rPr>
        <w:t>Example 1</w:t>
      </w:r>
      <w:r w:rsidRPr="00754FC2">
        <w:t xml:space="preserve">: From the top of the hill, we had a </w:t>
      </w:r>
      <w:r w:rsidRPr="00754FC2">
        <w:rPr>
          <w:b/>
          <w:bCs/>
        </w:rPr>
        <w:t>clear view</w:t>
      </w:r>
      <w:r w:rsidRPr="00754FC2">
        <w:t xml:space="preserve"> of the valley.</w:t>
      </w:r>
      <w:r w:rsidRPr="00754FC2">
        <w:br/>
      </w:r>
      <w:r w:rsidRPr="00754FC2">
        <w:rPr>
          <w:b/>
          <w:bCs/>
        </w:rPr>
        <w:t>Hindi</w:t>
      </w:r>
      <w:r w:rsidRPr="00754FC2">
        <w:t xml:space="preserve">: </w:t>
      </w:r>
      <w:proofErr w:type="spellStart"/>
      <w:r w:rsidRPr="00754FC2">
        <w:rPr>
          <w:rFonts w:ascii="Nirmala UI" w:hAnsi="Nirmala UI" w:cs="Nirmala UI"/>
        </w:rPr>
        <w:t>पहाड़ी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की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चोटी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से</w:t>
      </w:r>
      <w:proofErr w:type="spellEnd"/>
      <w:r w:rsidRPr="00754FC2">
        <w:t xml:space="preserve">, </w:t>
      </w:r>
      <w:proofErr w:type="spellStart"/>
      <w:r w:rsidRPr="00754FC2">
        <w:rPr>
          <w:rFonts w:ascii="Nirmala UI" w:hAnsi="Nirmala UI" w:cs="Nirmala UI"/>
        </w:rPr>
        <w:t>हमें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घाटी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का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स्पष्ट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दृश्य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मिला</w:t>
      </w:r>
      <w:proofErr w:type="spellEnd"/>
      <w:r w:rsidRPr="00754FC2">
        <w:rPr>
          <w:rFonts w:ascii="Nirmala UI" w:hAnsi="Nirmala UI" w:cs="Nirmala UI"/>
        </w:rPr>
        <w:t>।</w:t>
      </w:r>
    </w:p>
    <w:p w14:paraId="2063C2B6" w14:textId="77777777" w:rsidR="00754FC2" w:rsidRPr="00754FC2" w:rsidRDefault="00754FC2" w:rsidP="00754FC2">
      <w:pPr>
        <w:numPr>
          <w:ilvl w:val="1"/>
          <w:numId w:val="4"/>
        </w:numPr>
      </w:pPr>
      <w:r w:rsidRPr="00754FC2">
        <w:rPr>
          <w:b/>
          <w:bCs/>
        </w:rPr>
        <w:t>Example 2</w:t>
      </w:r>
      <w:r w:rsidRPr="00754FC2">
        <w:t xml:space="preserve">: The window needs to be cleaned to get a </w:t>
      </w:r>
      <w:r w:rsidRPr="00754FC2">
        <w:rPr>
          <w:b/>
          <w:bCs/>
        </w:rPr>
        <w:t>clear view</w:t>
      </w:r>
      <w:r w:rsidRPr="00754FC2">
        <w:t xml:space="preserve"> outside.</w:t>
      </w:r>
      <w:r w:rsidRPr="00754FC2">
        <w:br/>
      </w:r>
      <w:r w:rsidRPr="00754FC2">
        <w:rPr>
          <w:b/>
          <w:bCs/>
        </w:rPr>
        <w:t>Hindi</w:t>
      </w:r>
      <w:r w:rsidRPr="00754FC2">
        <w:t xml:space="preserve">: </w:t>
      </w:r>
      <w:proofErr w:type="spellStart"/>
      <w:r w:rsidRPr="00754FC2">
        <w:rPr>
          <w:rFonts w:ascii="Nirmala UI" w:hAnsi="Nirmala UI" w:cs="Nirmala UI"/>
        </w:rPr>
        <w:t>खिड़की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को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साफ़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किया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जाना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चाहिए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ताकि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बाहर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का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स्पष्ट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दृश्य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मिल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सके</w:t>
      </w:r>
      <w:proofErr w:type="spellEnd"/>
      <w:r w:rsidRPr="00754FC2">
        <w:rPr>
          <w:rFonts w:ascii="Nirmala UI" w:hAnsi="Nirmala UI" w:cs="Nirmala UI"/>
        </w:rPr>
        <w:t>।</w:t>
      </w:r>
    </w:p>
    <w:p w14:paraId="2E317BD6" w14:textId="77777777" w:rsidR="00754FC2" w:rsidRPr="00754FC2" w:rsidRDefault="00754FC2" w:rsidP="00754FC2">
      <w:pPr>
        <w:numPr>
          <w:ilvl w:val="0"/>
          <w:numId w:val="4"/>
        </w:numPr>
      </w:pPr>
      <w:r w:rsidRPr="00754FC2">
        <w:rPr>
          <w:b/>
          <w:bCs/>
        </w:rPr>
        <w:t>Clear decision (</w:t>
      </w:r>
      <w:proofErr w:type="spellStart"/>
      <w:r w:rsidRPr="00754FC2">
        <w:rPr>
          <w:rFonts w:ascii="Nirmala UI" w:hAnsi="Nirmala UI" w:cs="Nirmala UI"/>
          <w:b/>
          <w:bCs/>
        </w:rPr>
        <w:t>स्पष्ट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निर्णय</w:t>
      </w:r>
      <w:proofErr w:type="spellEnd"/>
      <w:r w:rsidRPr="00754FC2">
        <w:rPr>
          <w:b/>
          <w:bCs/>
        </w:rPr>
        <w:t>)</w:t>
      </w:r>
      <w:r w:rsidRPr="00754FC2">
        <w:t>:</w:t>
      </w:r>
    </w:p>
    <w:p w14:paraId="3B6891AA" w14:textId="77777777" w:rsidR="00754FC2" w:rsidRPr="00754FC2" w:rsidRDefault="00754FC2" w:rsidP="00754FC2">
      <w:pPr>
        <w:numPr>
          <w:ilvl w:val="1"/>
          <w:numId w:val="4"/>
        </w:numPr>
      </w:pPr>
      <w:r w:rsidRPr="00754FC2">
        <w:rPr>
          <w:b/>
          <w:bCs/>
        </w:rPr>
        <w:t>Example 1</w:t>
      </w:r>
      <w:r w:rsidRPr="00754FC2">
        <w:t xml:space="preserve">: After much discussion, we finally reached a </w:t>
      </w:r>
      <w:r w:rsidRPr="00754FC2">
        <w:rPr>
          <w:b/>
          <w:bCs/>
        </w:rPr>
        <w:t>clear decision</w:t>
      </w:r>
      <w:r w:rsidRPr="00754FC2">
        <w:t>.</w:t>
      </w:r>
      <w:r w:rsidRPr="00754FC2">
        <w:br/>
      </w:r>
      <w:r w:rsidRPr="00754FC2">
        <w:rPr>
          <w:b/>
          <w:bCs/>
        </w:rPr>
        <w:t>Hindi</w:t>
      </w:r>
      <w:r w:rsidRPr="00754FC2">
        <w:t xml:space="preserve">: </w:t>
      </w:r>
      <w:proofErr w:type="spellStart"/>
      <w:r w:rsidRPr="00754FC2">
        <w:rPr>
          <w:rFonts w:ascii="Nirmala UI" w:hAnsi="Nirmala UI" w:cs="Nirmala UI"/>
        </w:rPr>
        <w:t>बहुत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चर्चा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बाद</w:t>
      </w:r>
      <w:proofErr w:type="spellEnd"/>
      <w:r w:rsidRPr="00754FC2">
        <w:t xml:space="preserve">, </w:t>
      </w:r>
      <w:proofErr w:type="spellStart"/>
      <w:r w:rsidRPr="00754FC2">
        <w:rPr>
          <w:rFonts w:ascii="Nirmala UI" w:hAnsi="Nirmala UI" w:cs="Nirmala UI"/>
        </w:rPr>
        <w:t>हम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अंत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में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एक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स्पष्ट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निर्णय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पर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पहुंचे</w:t>
      </w:r>
      <w:proofErr w:type="spellEnd"/>
      <w:r w:rsidRPr="00754FC2">
        <w:rPr>
          <w:rFonts w:ascii="Nirmala UI" w:hAnsi="Nirmala UI" w:cs="Nirmala UI"/>
        </w:rPr>
        <w:t>।</w:t>
      </w:r>
    </w:p>
    <w:p w14:paraId="35A90731" w14:textId="77777777" w:rsidR="00754FC2" w:rsidRPr="00754FC2" w:rsidRDefault="00754FC2" w:rsidP="00754FC2">
      <w:pPr>
        <w:numPr>
          <w:ilvl w:val="1"/>
          <w:numId w:val="4"/>
        </w:numPr>
      </w:pPr>
      <w:r w:rsidRPr="00754FC2">
        <w:rPr>
          <w:b/>
          <w:bCs/>
        </w:rPr>
        <w:t>Example 2</w:t>
      </w:r>
      <w:r w:rsidRPr="00754FC2">
        <w:t xml:space="preserve">: It is important to make a </w:t>
      </w:r>
      <w:r w:rsidRPr="00754FC2">
        <w:rPr>
          <w:b/>
          <w:bCs/>
        </w:rPr>
        <w:t>clear decision</w:t>
      </w:r>
      <w:r w:rsidRPr="00754FC2">
        <w:t xml:space="preserve"> before proceeding.</w:t>
      </w:r>
      <w:r w:rsidRPr="00754FC2">
        <w:br/>
      </w:r>
      <w:r w:rsidRPr="00754FC2">
        <w:rPr>
          <w:b/>
          <w:bCs/>
        </w:rPr>
        <w:t>Hindi</w:t>
      </w:r>
      <w:r w:rsidRPr="00754FC2">
        <w:t xml:space="preserve">: </w:t>
      </w:r>
      <w:proofErr w:type="spellStart"/>
      <w:r w:rsidRPr="00754FC2">
        <w:rPr>
          <w:rFonts w:ascii="Nirmala UI" w:hAnsi="Nirmala UI" w:cs="Nirmala UI"/>
        </w:rPr>
        <w:t>आगे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बढ़ने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से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पहले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एक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स्पष्ट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निर्णय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लेना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महत्वपूर्ण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है</w:t>
      </w:r>
      <w:proofErr w:type="spellEnd"/>
      <w:r w:rsidRPr="00754FC2">
        <w:rPr>
          <w:rFonts w:ascii="Nirmala UI" w:hAnsi="Nirmala UI" w:cs="Nirmala UI"/>
        </w:rPr>
        <w:t>।</w:t>
      </w:r>
    </w:p>
    <w:p w14:paraId="3085B3E0" w14:textId="77777777" w:rsidR="00754FC2" w:rsidRPr="00754FC2" w:rsidRDefault="00754FC2" w:rsidP="00754FC2">
      <w:pPr>
        <w:numPr>
          <w:ilvl w:val="0"/>
          <w:numId w:val="4"/>
        </w:numPr>
      </w:pPr>
      <w:r w:rsidRPr="00754FC2">
        <w:rPr>
          <w:b/>
          <w:bCs/>
        </w:rPr>
        <w:t>Clear the air (</w:t>
      </w:r>
      <w:proofErr w:type="spellStart"/>
      <w:r w:rsidRPr="00754FC2">
        <w:rPr>
          <w:rFonts w:ascii="Nirmala UI" w:hAnsi="Nirmala UI" w:cs="Nirmala UI"/>
          <w:b/>
          <w:bCs/>
        </w:rPr>
        <w:t>वातावरण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को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साफ़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करना</w:t>
      </w:r>
      <w:proofErr w:type="spellEnd"/>
      <w:r w:rsidRPr="00754FC2">
        <w:rPr>
          <w:b/>
          <w:bCs/>
        </w:rPr>
        <w:t>)</w:t>
      </w:r>
      <w:r w:rsidRPr="00754FC2">
        <w:t>:</w:t>
      </w:r>
    </w:p>
    <w:p w14:paraId="14526062" w14:textId="77777777" w:rsidR="00754FC2" w:rsidRPr="00754FC2" w:rsidRDefault="00754FC2" w:rsidP="00754FC2">
      <w:pPr>
        <w:numPr>
          <w:ilvl w:val="1"/>
          <w:numId w:val="4"/>
        </w:numPr>
      </w:pPr>
      <w:r w:rsidRPr="00754FC2">
        <w:rPr>
          <w:b/>
          <w:bCs/>
        </w:rPr>
        <w:t>Example 1</w:t>
      </w:r>
      <w:r w:rsidRPr="00754FC2">
        <w:t xml:space="preserve">: Let's have a meeting to </w:t>
      </w:r>
      <w:r w:rsidRPr="00754FC2">
        <w:rPr>
          <w:b/>
          <w:bCs/>
        </w:rPr>
        <w:t>clear the air</w:t>
      </w:r>
      <w:r w:rsidRPr="00754FC2">
        <w:t xml:space="preserve"> about the misunderstanding.</w:t>
      </w:r>
      <w:r w:rsidRPr="00754FC2">
        <w:br/>
      </w:r>
      <w:r w:rsidRPr="00754FC2">
        <w:rPr>
          <w:b/>
          <w:bCs/>
        </w:rPr>
        <w:t>Hindi</w:t>
      </w:r>
      <w:r w:rsidRPr="00754FC2">
        <w:t xml:space="preserve">: </w:t>
      </w:r>
      <w:proofErr w:type="spellStart"/>
      <w:r w:rsidRPr="00754FC2">
        <w:rPr>
          <w:rFonts w:ascii="Nirmala UI" w:hAnsi="Nirmala UI" w:cs="Nirmala UI"/>
        </w:rPr>
        <w:t>चलिए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हम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एक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बैठक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करें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ताकि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हम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गलतफहमी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को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दूर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कर</w:t>
      </w:r>
      <w:proofErr w:type="spellEnd"/>
      <w:r w:rsidRPr="00754FC2">
        <w:rPr>
          <w:b/>
          <w:bCs/>
        </w:rPr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सकें</w:t>
      </w:r>
      <w:proofErr w:type="spellEnd"/>
      <w:r w:rsidRPr="00754FC2">
        <w:rPr>
          <w:rFonts w:ascii="Nirmala UI" w:hAnsi="Nirmala UI" w:cs="Nirmala UI"/>
        </w:rPr>
        <w:t>।</w:t>
      </w:r>
    </w:p>
    <w:p w14:paraId="2695F04F" w14:textId="1B171F74" w:rsidR="005429C8" w:rsidRDefault="00754FC2" w:rsidP="00992B06">
      <w:pPr>
        <w:numPr>
          <w:ilvl w:val="1"/>
          <w:numId w:val="4"/>
        </w:numPr>
      </w:pPr>
      <w:r w:rsidRPr="00754FC2">
        <w:rPr>
          <w:b/>
          <w:bCs/>
        </w:rPr>
        <w:t>Example 2</w:t>
      </w:r>
      <w:r w:rsidRPr="00754FC2">
        <w:t xml:space="preserve">: His apology helped </w:t>
      </w:r>
      <w:r w:rsidRPr="00754FC2">
        <w:rPr>
          <w:b/>
          <w:bCs/>
        </w:rPr>
        <w:t>clear the air</w:t>
      </w:r>
      <w:r w:rsidRPr="00754FC2">
        <w:t xml:space="preserve"> after the argument.</w:t>
      </w:r>
      <w:r w:rsidRPr="00754FC2">
        <w:br/>
      </w:r>
      <w:r w:rsidRPr="00754FC2">
        <w:rPr>
          <w:b/>
          <w:bCs/>
        </w:rPr>
        <w:t>Hindi</w:t>
      </w:r>
      <w:r w:rsidRPr="00754FC2">
        <w:t xml:space="preserve">: </w:t>
      </w:r>
      <w:proofErr w:type="spellStart"/>
      <w:r w:rsidRPr="00754FC2">
        <w:rPr>
          <w:rFonts w:ascii="Nirmala UI" w:hAnsi="Nirmala UI" w:cs="Nirmala UI"/>
        </w:rPr>
        <w:t>उसके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माफ़ी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ने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बहस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के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बाद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माहौल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को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  <w:b/>
          <w:bCs/>
        </w:rPr>
        <w:t>स्पष्ट</w:t>
      </w:r>
      <w:proofErr w:type="spellEnd"/>
      <w:r w:rsidRPr="00754FC2">
        <w:t xml:space="preserve"> </w:t>
      </w:r>
      <w:proofErr w:type="spellStart"/>
      <w:r w:rsidRPr="00754FC2">
        <w:rPr>
          <w:rFonts w:ascii="Nirmala UI" w:hAnsi="Nirmala UI" w:cs="Nirmala UI"/>
        </w:rPr>
        <w:t>किया</w:t>
      </w:r>
      <w:proofErr w:type="spellEnd"/>
      <w:r w:rsidRPr="00754FC2">
        <w:rPr>
          <w:rFonts w:ascii="Nirmala UI" w:hAnsi="Nirmala UI" w:cs="Nirmala UI"/>
        </w:rPr>
        <w:t>।</w:t>
      </w:r>
    </w:p>
    <w:sectPr w:rsidR="00542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CB10C8"/>
    <w:multiLevelType w:val="multilevel"/>
    <w:tmpl w:val="D3ECA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2453B0"/>
    <w:multiLevelType w:val="multilevel"/>
    <w:tmpl w:val="9998E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101004"/>
    <w:multiLevelType w:val="multilevel"/>
    <w:tmpl w:val="41E67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B9637D"/>
    <w:multiLevelType w:val="multilevel"/>
    <w:tmpl w:val="EDE64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3766632">
    <w:abstractNumId w:val="1"/>
  </w:num>
  <w:num w:numId="2" w16cid:durableId="1718429257">
    <w:abstractNumId w:val="3"/>
  </w:num>
  <w:num w:numId="3" w16cid:durableId="852694293">
    <w:abstractNumId w:val="2"/>
  </w:num>
  <w:num w:numId="4" w16cid:durableId="651835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2A22"/>
    <w:rsid w:val="00302A22"/>
    <w:rsid w:val="005429C8"/>
    <w:rsid w:val="00754FC2"/>
    <w:rsid w:val="00CA1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03D588-5100-4A8B-84FA-A8FA6CF02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77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2024-12-14T14:42:00Z</dcterms:created>
  <dcterms:modified xsi:type="dcterms:W3CDTF">2024-12-14T14:44:00Z</dcterms:modified>
</cp:coreProperties>
</file>