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C024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Word: Global</w:t>
      </w:r>
    </w:p>
    <w:p w14:paraId="3B3BE00C" w14:textId="77777777" w:rsidR="009351E6" w:rsidRPr="009351E6" w:rsidRDefault="009351E6" w:rsidP="009351E6">
      <w:r w:rsidRPr="009351E6">
        <w:rPr>
          <w:b/>
          <w:bCs/>
        </w:rPr>
        <w:t>CEFR Level:</w:t>
      </w:r>
      <w:r w:rsidRPr="009351E6">
        <w:t xml:space="preserve"> B2–C2</w:t>
      </w:r>
      <w:r w:rsidRPr="009351E6">
        <w:br/>
      </w:r>
      <w:r w:rsidRPr="009351E6">
        <w:rPr>
          <w:b/>
          <w:bCs/>
        </w:rPr>
        <w:t>Part of Speech:</w:t>
      </w:r>
      <w:r w:rsidRPr="009351E6">
        <w:t xml:space="preserve"> </w:t>
      </w:r>
      <w:r w:rsidRPr="009351E6">
        <w:rPr>
          <w:i/>
          <w:iCs/>
        </w:rPr>
        <w:t>Adjective</w:t>
      </w:r>
    </w:p>
    <w:p w14:paraId="030F0454" w14:textId="77777777" w:rsidR="009351E6" w:rsidRPr="009351E6" w:rsidRDefault="009351E6" w:rsidP="009351E6">
      <w:r w:rsidRPr="009351E6">
        <w:pict w14:anchorId="69D5B32C">
          <v:rect id="_x0000_i1125" style="width:0;height:1.5pt" o:hralign="center" o:hrstd="t" o:hr="t" fillcolor="#a0a0a0" stroked="f"/>
        </w:pict>
      </w:r>
    </w:p>
    <w:p w14:paraId="7225C76E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English &amp; Hindi Meanings</w:t>
      </w:r>
    </w:p>
    <w:p w14:paraId="2E60BAA7" w14:textId="77777777" w:rsidR="009351E6" w:rsidRPr="009351E6" w:rsidRDefault="009351E6" w:rsidP="009351E6">
      <w:pPr>
        <w:numPr>
          <w:ilvl w:val="0"/>
          <w:numId w:val="12"/>
        </w:numPr>
      </w:pPr>
      <w:r w:rsidRPr="009351E6">
        <w:rPr>
          <w:b/>
          <w:bCs/>
        </w:rPr>
        <w:t>Relating to the whole world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/ </w:t>
      </w:r>
      <w:r w:rsidRPr="009351E6">
        <w:rPr>
          <w:rFonts w:ascii="Nirmala UI" w:hAnsi="Nirmala UI" w:cs="Nirmala UI"/>
          <w:b/>
          <w:bCs/>
        </w:rPr>
        <w:t>सम्पूर्ण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विश्व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से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संबंधित</w:t>
      </w:r>
      <w:r w:rsidRPr="009351E6">
        <w:rPr>
          <w:b/>
          <w:bCs/>
        </w:rPr>
        <w:t>)</w:t>
      </w:r>
    </w:p>
    <w:p w14:paraId="4FE5749B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>EN: Global warming is a serious environmental issue.</w:t>
      </w:r>
    </w:p>
    <w:p w14:paraId="30B73347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 xml:space="preserve">HI: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तापमान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गंभीर</w:t>
      </w:r>
      <w:r w:rsidRPr="009351E6">
        <w:t xml:space="preserve"> </w:t>
      </w:r>
      <w:r w:rsidRPr="009351E6">
        <w:rPr>
          <w:rFonts w:ascii="Nirmala UI" w:hAnsi="Nirmala UI" w:cs="Nirmala UI"/>
        </w:rPr>
        <w:t>पर्यावरणीय</w:t>
      </w:r>
      <w:r w:rsidRPr="009351E6">
        <w:t xml:space="preserve"> </w:t>
      </w:r>
      <w:r w:rsidRPr="009351E6">
        <w:rPr>
          <w:rFonts w:ascii="Nirmala UI" w:hAnsi="Nirmala UI" w:cs="Nirmala UI"/>
        </w:rPr>
        <w:t>समस्या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7F3703E1" w14:textId="77777777" w:rsidR="009351E6" w:rsidRPr="009351E6" w:rsidRDefault="009351E6" w:rsidP="009351E6">
      <w:pPr>
        <w:numPr>
          <w:ilvl w:val="0"/>
          <w:numId w:val="12"/>
        </w:numPr>
      </w:pPr>
      <w:r w:rsidRPr="009351E6">
        <w:rPr>
          <w:b/>
          <w:bCs/>
        </w:rPr>
        <w:t>Including or affecting the entire world (</w:t>
      </w:r>
      <w:r w:rsidRPr="009351E6">
        <w:rPr>
          <w:rFonts w:ascii="Nirmala UI" w:hAnsi="Nirmala UI" w:cs="Nirmala UI"/>
          <w:b/>
          <w:bCs/>
        </w:rPr>
        <w:t>संपूर्ण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विश्व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को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प्रभावित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करने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वाला</w:t>
      </w:r>
      <w:r w:rsidRPr="009351E6">
        <w:rPr>
          <w:b/>
          <w:bCs/>
        </w:rPr>
        <w:t>)</w:t>
      </w:r>
    </w:p>
    <w:p w14:paraId="7C9CCDD0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>EN: The company has a global presence in over 50 countries.</w:t>
      </w:r>
    </w:p>
    <w:p w14:paraId="2690A72A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 xml:space="preserve">HI: </w:t>
      </w:r>
      <w:r w:rsidRPr="009351E6">
        <w:rPr>
          <w:rFonts w:ascii="Nirmala UI" w:hAnsi="Nirmala UI" w:cs="Nirmala UI"/>
        </w:rPr>
        <w:t>कंपनी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50 </w:t>
      </w:r>
      <w:r w:rsidRPr="009351E6">
        <w:rPr>
          <w:rFonts w:ascii="Nirmala UI" w:hAnsi="Nirmala UI" w:cs="Nirmala UI"/>
        </w:rPr>
        <w:t>से</w:t>
      </w:r>
      <w:r w:rsidRPr="009351E6">
        <w:t xml:space="preserve"> </w:t>
      </w:r>
      <w:r w:rsidRPr="009351E6">
        <w:rPr>
          <w:rFonts w:ascii="Nirmala UI" w:hAnsi="Nirmala UI" w:cs="Nirmala UI"/>
        </w:rPr>
        <w:t>अधिक</w:t>
      </w:r>
      <w:r w:rsidRPr="009351E6">
        <w:t xml:space="preserve"> </w:t>
      </w:r>
      <w:r w:rsidRPr="009351E6">
        <w:rPr>
          <w:rFonts w:ascii="Nirmala UI" w:hAnsi="Nirmala UI" w:cs="Nirmala UI"/>
        </w:rPr>
        <w:t>देशों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1669C0D0" w14:textId="77777777" w:rsidR="009351E6" w:rsidRPr="009351E6" w:rsidRDefault="009351E6" w:rsidP="009351E6">
      <w:pPr>
        <w:numPr>
          <w:ilvl w:val="0"/>
          <w:numId w:val="12"/>
        </w:numPr>
      </w:pPr>
      <w:r w:rsidRPr="009351E6">
        <w:rPr>
          <w:b/>
          <w:bCs/>
        </w:rPr>
        <w:t>Comprehensive or widespread (</w:t>
      </w:r>
      <w:r w:rsidRPr="009351E6">
        <w:rPr>
          <w:rFonts w:ascii="Nirmala UI" w:hAnsi="Nirmala UI" w:cs="Nirmala UI"/>
          <w:b/>
          <w:bCs/>
        </w:rPr>
        <w:t>व्यापक</w:t>
      </w:r>
      <w:r w:rsidRPr="009351E6">
        <w:rPr>
          <w:b/>
          <w:bCs/>
        </w:rPr>
        <w:t xml:space="preserve"> / </w:t>
      </w:r>
      <w:r w:rsidRPr="009351E6">
        <w:rPr>
          <w:rFonts w:ascii="Nirmala UI" w:hAnsi="Nirmala UI" w:cs="Nirmala UI"/>
          <w:b/>
          <w:bCs/>
        </w:rPr>
        <w:t>सर्वत्र</w:t>
      </w:r>
      <w:r w:rsidRPr="009351E6">
        <w:rPr>
          <w:b/>
          <w:bCs/>
        </w:rPr>
        <w:t>)</w:t>
      </w:r>
    </w:p>
    <w:p w14:paraId="7216BB22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>EN: We need a global strategy for economic growth.</w:t>
      </w:r>
    </w:p>
    <w:p w14:paraId="6D1603CE" w14:textId="77777777" w:rsidR="009351E6" w:rsidRPr="009351E6" w:rsidRDefault="009351E6" w:rsidP="009351E6">
      <w:pPr>
        <w:numPr>
          <w:ilvl w:val="1"/>
          <w:numId w:val="12"/>
        </w:numPr>
      </w:pPr>
      <w:r w:rsidRPr="009351E6">
        <w:t xml:space="preserve">HI: </w:t>
      </w:r>
      <w:r w:rsidRPr="009351E6">
        <w:rPr>
          <w:rFonts w:ascii="Nirmala UI" w:hAnsi="Nirmala UI" w:cs="Nirmala UI"/>
        </w:rPr>
        <w:t>हमें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आर्थिक</w:t>
      </w:r>
      <w:r w:rsidRPr="009351E6">
        <w:t xml:space="preserve"> </w:t>
      </w:r>
      <w:r w:rsidRPr="009351E6">
        <w:rPr>
          <w:rFonts w:ascii="Nirmala UI" w:hAnsi="Nirmala UI" w:cs="Nirmala UI"/>
        </w:rPr>
        <w:t>विकास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लिए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व्यापक</w:t>
      </w:r>
      <w:r w:rsidRPr="009351E6">
        <w:t xml:space="preserve"> </w:t>
      </w:r>
      <w:r w:rsidRPr="009351E6">
        <w:rPr>
          <w:rFonts w:ascii="Nirmala UI" w:hAnsi="Nirmala UI" w:cs="Nirmala UI"/>
        </w:rPr>
        <w:t>रणनीति</w:t>
      </w:r>
      <w:r w:rsidRPr="009351E6">
        <w:t xml:space="preserve"> </w:t>
      </w:r>
      <w:r w:rsidRPr="009351E6">
        <w:rPr>
          <w:rFonts w:ascii="Nirmala UI" w:hAnsi="Nirmala UI" w:cs="Nirmala UI"/>
        </w:rPr>
        <w:t>की</w:t>
      </w:r>
      <w:r w:rsidRPr="009351E6">
        <w:t xml:space="preserve"> </w:t>
      </w:r>
      <w:r w:rsidRPr="009351E6">
        <w:rPr>
          <w:rFonts w:ascii="Nirmala UI" w:hAnsi="Nirmala UI" w:cs="Nirmala UI"/>
        </w:rPr>
        <w:t>आवश्यकता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009CEACE" w14:textId="77777777" w:rsidR="009351E6" w:rsidRPr="009351E6" w:rsidRDefault="009351E6" w:rsidP="009351E6">
      <w:r w:rsidRPr="009351E6">
        <w:pict w14:anchorId="46479F1D">
          <v:rect id="_x0000_i1126" style="width:0;height:1.5pt" o:hralign="center" o:hrstd="t" o:hr="t" fillcolor="#a0a0a0" stroked="f"/>
        </w:pict>
      </w:r>
    </w:p>
    <w:p w14:paraId="1EE882C8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Usages of “Global”</w:t>
      </w:r>
    </w:p>
    <w:p w14:paraId="58EDF0FF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economy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अर्थव्यवस्था</w:t>
      </w:r>
      <w:r w:rsidRPr="009351E6">
        <w:t>)</w:t>
      </w:r>
    </w:p>
    <w:p w14:paraId="3B4350C6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warming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तापमान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>)</w:t>
      </w:r>
    </w:p>
    <w:p w14:paraId="207E8DE7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issue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समस्या</w:t>
      </w:r>
      <w:r w:rsidRPr="009351E6">
        <w:t>)</w:t>
      </w:r>
    </w:p>
    <w:p w14:paraId="3216A5D2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market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बाजार</w:t>
      </w:r>
      <w:r w:rsidRPr="009351E6">
        <w:t>)</w:t>
      </w:r>
    </w:p>
    <w:p w14:paraId="29E42708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trade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व्यापार</w:t>
      </w:r>
      <w:r w:rsidRPr="009351E6">
        <w:t>)</w:t>
      </w:r>
    </w:p>
    <w:p w14:paraId="30BA2B29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perspective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दृष्टिकोण</w:t>
      </w:r>
      <w:r w:rsidRPr="009351E6">
        <w:t>)</w:t>
      </w:r>
    </w:p>
    <w:p w14:paraId="711681C8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network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नेटवर्क</w:t>
      </w:r>
      <w:r w:rsidRPr="009351E6">
        <w:t>)</w:t>
      </w:r>
    </w:p>
    <w:p w14:paraId="077DD736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crisis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संकट</w:t>
      </w:r>
      <w:r w:rsidRPr="009351E6">
        <w:t>)</w:t>
      </w:r>
    </w:p>
    <w:p w14:paraId="01B5E858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impact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</w:t>
      </w:r>
      <w:r w:rsidRPr="009351E6">
        <w:t>)</w:t>
      </w:r>
    </w:p>
    <w:p w14:paraId="3A9F3483" w14:textId="77777777" w:rsidR="009351E6" w:rsidRPr="009351E6" w:rsidRDefault="009351E6" w:rsidP="009351E6">
      <w:pPr>
        <w:numPr>
          <w:ilvl w:val="0"/>
          <w:numId w:val="13"/>
        </w:numPr>
      </w:pPr>
      <w:r w:rsidRPr="009351E6">
        <w:t>Global cooperation (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सहयोग</w:t>
      </w:r>
      <w:r w:rsidRPr="009351E6">
        <w:t>)</w:t>
      </w:r>
    </w:p>
    <w:p w14:paraId="08AE5672" w14:textId="77777777" w:rsidR="009351E6" w:rsidRPr="009351E6" w:rsidRDefault="009351E6" w:rsidP="009351E6">
      <w:r w:rsidRPr="009351E6">
        <w:pict w14:anchorId="44AFE63D">
          <v:rect id="_x0000_i1127" style="width:0;height:1.5pt" o:hralign="center" o:hrstd="t" o:hr="t" fillcolor="#a0a0a0" stroked="f"/>
        </w:pict>
      </w:r>
    </w:p>
    <w:p w14:paraId="2336F728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Collocations with “Global”</w:t>
      </w:r>
    </w:p>
    <w:p w14:paraId="0EB485A9" w14:textId="77777777" w:rsidR="009351E6" w:rsidRPr="009351E6" w:rsidRDefault="009351E6" w:rsidP="009351E6">
      <w:r w:rsidRPr="009351E6">
        <w:pict w14:anchorId="2B208FAC">
          <v:rect id="_x0000_i1128" style="width:0;height:1.5pt" o:hralign="center" o:hrstd="t" o:hr="t" fillcolor="#a0a0a0" stroked="f"/>
        </w:pict>
      </w:r>
    </w:p>
    <w:p w14:paraId="3E786CDA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1. Global economy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अर्थव्यवस्था</w:t>
      </w:r>
      <w:r w:rsidRPr="009351E6">
        <w:rPr>
          <w:b/>
          <w:bCs/>
        </w:rPr>
        <w:t>)</w:t>
      </w:r>
    </w:p>
    <w:p w14:paraId="2CF4B379" w14:textId="77777777" w:rsidR="009351E6" w:rsidRPr="009351E6" w:rsidRDefault="009351E6" w:rsidP="009351E6">
      <w:pPr>
        <w:numPr>
          <w:ilvl w:val="0"/>
          <w:numId w:val="14"/>
        </w:numPr>
      </w:pPr>
      <w:r w:rsidRPr="009351E6">
        <w:lastRenderedPageBreak/>
        <w:t>EN: The global economy is facing challenges due to inflation.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मुद्रास्फीति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कारण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अर्थव्यवस्था</w:t>
      </w:r>
      <w:r w:rsidRPr="009351E6">
        <w:t xml:space="preserve"> </w:t>
      </w:r>
      <w:r w:rsidRPr="009351E6">
        <w:rPr>
          <w:rFonts w:ascii="Nirmala UI" w:hAnsi="Nirmala UI" w:cs="Nirmala UI"/>
        </w:rPr>
        <w:t>चुनौतियों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सामना</w:t>
      </w:r>
      <w:r w:rsidRPr="009351E6">
        <w:t xml:space="preserve"> </w:t>
      </w:r>
      <w:r w:rsidRPr="009351E6">
        <w:rPr>
          <w:rFonts w:ascii="Nirmala UI" w:hAnsi="Nirmala UI" w:cs="Nirmala UI"/>
        </w:rPr>
        <w:t>कर</w:t>
      </w:r>
      <w:r w:rsidRPr="009351E6">
        <w:t xml:space="preserve"> </w:t>
      </w:r>
      <w:r w:rsidRPr="009351E6">
        <w:rPr>
          <w:rFonts w:ascii="Nirmala UI" w:hAnsi="Nirmala UI" w:cs="Nirmala UI"/>
        </w:rPr>
        <w:t>रही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4295FF59" w14:textId="77777777" w:rsidR="009351E6" w:rsidRPr="009351E6" w:rsidRDefault="009351E6" w:rsidP="009351E6">
      <w:pPr>
        <w:numPr>
          <w:ilvl w:val="0"/>
          <w:numId w:val="14"/>
        </w:numPr>
      </w:pPr>
      <w:r w:rsidRPr="009351E6">
        <w:t>EN: Trade agreements have a significant effect on the global economy.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व्यापार</w:t>
      </w:r>
      <w:r w:rsidRPr="009351E6">
        <w:t xml:space="preserve"> </w:t>
      </w:r>
      <w:r w:rsidRPr="009351E6">
        <w:rPr>
          <w:rFonts w:ascii="Nirmala UI" w:hAnsi="Nirmala UI" w:cs="Nirmala UI"/>
        </w:rPr>
        <w:t>समझौते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अर्थव्यवस्था</w:t>
      </w:r>
      <w:r w:rsidRPr="009351E6">
        <w:t xml:space="preserve"> </w:t>
      </w:r>
      <w:r w:rsidRPr="009351E6">
        <w:rPr>
          <w:rFonts w:ascii="Nirmala UI" w:hAnsi="Nirmala UI" w:cs="Nirmala UI"/>
        </w:rPr>
        <w:t>पर</w:t>
      </w:r>
      <w:r w:rsidRPr="009351E6">
        <w:t xml:space="preserve"> </w:t>
      </w:r>
      <w:r w:rsidRPr="009351E6">
        <w:rPr>
          <w:rFonts w:ascii="Nirmala UI" w:hAnsi="Nirmala UI" w:cs="Nirmala UI"/>
        </w:rPr>
        <w:t>महत्वपूर्ण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</w:t>
      </w:r>
      <w:r w:rsidRPr="009351E6">
        <w:t xml:space="preserve"> </w:t>
      </w:r>
      <w:r w:rsidRPr="009351E6">
        <w:rPr>
          <w:rFonts w:ascii="Nirmala UI" w:hAnsi="Nirmala UI" w:cs="Nirmala UI"/>
        </w:rPr>
        <w:t>डालते</w:t>
      </w:r>
      <w:r w:rsidRPr="009351E6">
        <w:t xml:space="preserve"> </w:t>
      </w:r>
      <w:r w:rsidRPr="009351E6">
        <w:rPr>
          <w:rFonts w:ascii="Nirmala UI" w:hAnsi="Nirmala UI" w:cs="Nirmala UI"/>
        </w:rPr>
        <w:t>हैं।</w:t>
      </w:r>
    </w:p>
    <w:p w14:paraId="0F71E3BC" w14:textId="77777777" w:rsidR="009351E6" w:rsidRPr="009351E6" w:rsidRDefault="009351E6" w:rsidP="009351E6">
      <w:r w:rsidRPr="009351E6">
        <w:pict w14:anchorId="1B348756">
          <v:rect id="_x0000_i1129" style="width:0;height:1.5pt" o:hralign="center" o:hrstd="t" o:hr="t" fillcolor="#a0a0a0" stroked="f"/>
        </w:pict>
      </w:r>
    </w:p>
    <w:p w14:paraId="1F3A5414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2. Global warming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तापमान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वृद्धि</w:t>
      </w:r>
      <w:r w:rsidRPr="009351E6">
        <w:rPr>
          <w:b/>
          <w:bCs/>
        </w:rPr>
        <w:t>)</w:t>
      </w:r>
    </w:p>
    <w:p w14:paraId="1BB84043" w14:textId="77777777" w:rsidR="009351E6" w:rsidRPr="009351E6" w:rsidRDefault="009351E6" w:rsidP="009351E6">
      <w:pPr>
        <w:numPr>
          <w:ilvl w:val="0"/>
          <w:numId w:val="15"/>
        </w:numPr>
      </w:pPr>
      <w:r w:rsidRPr="009351E6">
        <w:t>EN: Global warming leads to rising sea levels.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तापमान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 xml:space="preserve"> </w:t>
      </w:r>
      <w:r w:rsidRPr="009351E6">
        <w:rPr>
          <w:rFonts w:ascii="Nirmala UI" w:hAnsi="Nirmala UI" w:cs="Nirmala UI"/>
        </w:rPr>
        <w:t>समुद्र</w:t>
      </w:r>
      <w:r w:rsidRPr="009351E6">
        <w:t xml:space="preserve"> </w:t>
      </w:r>
      <w:r w:rsidRPr="009351E6">
        <w:rPr>
          <w:rFonts w:ascii="Nirmala UI" w:hAnsi="Nirmala UI" w:cs="Nirmala UI"/>
        </w:rPr>
        <w:t>स्तर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कारण</w:t>
      </w:r>
      <w:r w:rsidRPr="009351E6">
        <w:t xml:space="preserve"> </w:t>
      </w:r>
      <w:r w:rsidRPr="009351E6">
        <w:rPr>
          <w:rFonts w:ascii="Nirmala UI" w:hAnsi="Nirmala UI" w:cs="Nirmala UI"/>
        </w:rPr>
        <w:t>बनती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0685F846" w14:textId="77777777" w:rsidR="009351E6" w:rsidRPr="009351E6" w:rsidRDefault="009351E6" w:rsidP="009351E6">
      <w:pPr>
        <w:numPr>
          <w:ilvl w:val="0"/>
          <w:numId w:val="15"/>
        </w:numPr>
      </w:pPr>
      <w:r w:rsidRPr="009351E6">
        <w:t>EN: Planting trees helps combat global warming.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पेड़</w:t>
      </w:r>
      <w:r w:rsidRPr="009351E6">
        <w:t xml:space="preserve"> </w:t>
      </w:r>
      <w:r w:rsidRPr="009351E6">
        <w:rPr>
          <w:rFonts w:ascii="Nirmala UI" w:hAnsi="Nirmala UI" w:cs="Nirmala UI"/>
        </w:rPr>
        <w:t>लगाना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तापमान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 xml:space="preserve"> </w:t>
      </w:r>
      <w:r w:rsidRPr="009351E6">
        <w:rPr>
          <w:rFonts w:ascii="Nirmala UI" w:hAnsi="Nirmala UI" w:cs="Nirmala UI"/>
        </w:rPr>
        <w:t>से</w:t>
      </w:r>
      <w:r w:rsidRPr="009351E6">
        <w:t xml:space="preserve"> </w:t>
      </w:r>
      <w:r w:rsidRPr="009351E6">
        <w:rPr>
          <w:rFonts w:ascii="Nirmala UI" w:hAnsi="Nirmala UI" w:cs="Nirmala UI"/>
        </w:rPr>
        <w:t>लड़ने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मदद</w:t>
      </w:r>
      <w:r w:rsidRPr="009351E6">
        <w:t xml:space="preserve"> </w:t>
      </w:r>
      <w:r w:rsidRPr="009351E6">
        <w:rPr>
          <w:rFonts w:ascii="Nirmala UI" w:hAnsi="Nirmala UI" w:cs="Nirmala UI"/>
        </w:rPr>
        <w:t>करता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5C92562B" w14:textId="77777777" w:rsidR="009351E6" w:rsidRPr="009351E6" w:rsidRDefault="009351E6" w:rsidP="009351E6">
      <w:r w:rsidRPr="009351E6">
        <w:pict w14:anchorId="4938BD84">
          <v:rect id="_x0000_i1130" style="width:0;height:1.5pt" o:hralign="center" o:hrstd="t" o:hr="t" fillcolor="#a0a0a0" stroked="f"/>
        </w:pict>
      </w:r>
    </w:p>
    <w:p w14:paraId="7500870F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3. Global issue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समस्या</w:t>
      </w:r>
      <w:r w:rsidRPr="009351E6">
        <w:rPr>
          <w:b/>
          <w:bCs/>
        </w:rPr>
        <w:t>)</w:t>
      </w:r>
    </w:p>
    <w:p w14:paraId="304A49AE" w14:textId="77777777" w:rsidR="009351E6" w:rsidRPr="009351E6" w:rsidRDefault="009351E6" w:rsidP="009351E6">
      <w:pPr>
        <w:numPr>
          <w:ilvl w:val="0"/>
          <w:numId w:val="16"/>
        </w:numPr>
      </w:pPr>
      <w:r w:rsidRPr="009351E6">
        <w:t>EN: Climate change is a major global issue.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जलवायु</w:t>
      </w:r>
      <w:r w:rsidRPr="009351E6">
        <w:t xml:space="preserve"> </w:t>
      </w:r>
      <w:r w:rsidRPr="009351E6">
        <w:rPr>
          <w:rFonts w:ascii="Nirmala UI" w:hAnsi="Nirmala UI" w:cs="Nirmala UI"/>
        </w:rPr>
        <w:t>परिवर्तन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प्रमुख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समस्या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2CF95C2C" w14:textId="77777777" w:rsidR="009351E6" w:rsidRPr="009351E6" w:rsidRDefault="009351E6" w:rsidP="009351E6">
      <w:pPr>
        <w:numPr>
          <w:ilvl w:val="0"/>
          <w:numId w:val="16"/>
        </w:numPr>
      </w:pPr>
      <w:r w:rsidRPr="009351E6">
        <w:t>EN: Poverty is a global issue that requires cooperation.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गरीबी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समस्या</w:t>
      </w:r>
      <w:r w:rsidRPr="009351E6">
        <w:t xml:space="preserve"> </w:t>
      </w:r>
      <w:r w:rsidRPr="009351E6">
        <w:rPr>
          <w:rFonts w:ascii="Nirmala UI" w:hAnsi="Nirmala UI" w:cs="Nirmala UI"/>
        </w:rPr>
        <w:t>है</w:t>
      </w:r>
      <w:r w:rsidRPr="009351E6">
        <w:t xml:space="preserve"> </w:t>
      </w:r>
      <w:r w:rsidRPr="009351E6">
        <w:rPr>
          <w:rFonts w:ascii="Nirmala UI" w:hAnsi="Nirmala UI" w:cs="Nirmala UI"/>
        </w:rPr>
        <w:t>जिसके</w:t>
      </w:r>
      <w:r w:rsidRPr="009351E6">
        <w:t xml:space="preserve"> </w:t>
      </w:r>
      <w:r w:rsidRPr="009351E6">
        <w:rPr>
          <w:rFonts w:ascii="Nirmala UI" w:hAnsi="Nirmala UI" w:cs="Nirmala UI"/>
        </w:rPr>
        <w:t>लिए</w:t>
      </w:r>
      <w:r w:rsidRPr="009351E6">
        <w:t xml:space="preserve"> </w:t>
      </w:r>
      <w:r w:rsidRPr="009351E6">
        <w:rPr>
          <w:rFonts w:ascii="Nirmala UI" w:hAnsi="Nirmala UI" w:cs="Nirmala UI"/>
        </w:rPr>
        <w:t>सहयोग</w:t>
      </w:r>
      <w:r w:rsidRPr="009351E6">
        <w:t xml:space="preserve"> </w:t>
      </w:r>
      <w:r w:rsidRPr="009351E6">
        <w:rPr>
          <w:rFonts w:ascii="Nirmala UI" w:hAnsi="Nirmala UI" w:cs="Nirmala UI"/>
        </w:rPr>
        <w:t>की</w:t>
      </w:r>
      <w:r w:rsidRPr="009351E6">
        <w:t xml:space="preserve"> </w:t>
      </w:r>
      <w:r w:rsidRPr="009351E6">
        <w:rPr>
          <w:rFonts w:ascii="Nirmala UI" w:hAnsi="Nirmala UI" w:cs="Nirmala UI"/>
        </w:rPr>
        <w:t>आवश्यकता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7551D428" w14:textId="77777777" w:rsidR="009351E6" w:rsidRPr="009351E6" w:rsidRDefault="009351E6" w:rsidP="009351E6">
      <w:r w:rsidRPr="009351E6">
        <w:pict w14:anchorId="20CB518A">
          <v:rect id="_x0000_i1131" style="width:0;height:1.5pt" o:hralign="center" o:hrstd="t" o:hr="t" fillcolor="#a0a0a0" stroked="f"/>
        </w:pict>
      </w:r>
    </w:p>
    <w:p w14:paraId="5F44EA01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4. Global market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बाजार</w:t>
      </w:r>
      <w:r w:rsidRPr="009351E6">
        <w:rPr>
          <w:b/>
          <w:bCs/>
        </w:rPr>
        <w:t>)</w:t>
      </w:r>
    </w:p>
    <w:p w14:paraId="71D222B8" w14:textId="77777777" w:rsidR="009351E6" w:rsidRPr="009351E6" w:rsidRDefault="009351E6" w:rsidP="009351E6">
      <w:pPr>
        <w:numPr>
          <w:ilvl w:val="0"/>
          <w:numId w:val="17"/>
        </w:numPr>
      </w:pPr>
      <w:r w:rsidRPr="009351E6">
        <w:t>EN: Companies are competing in the global market.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कंपनियाँ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बाजार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प्रतिस्पर्धा</w:t>
      </w:r>
      <w:r w:rsidRPr="009351E6">
        <w:t xml:space="preserve"> </w:t>
      </w:r>
      <w:r w:rsidRPr="009351E6">
        <w:rPr>
          <w:rFonts w:ascii="Nirmala UI" w:hAnsi="Nirmala UI" w:cs="Nirmala UI"/>
        </w:rPr>
        <w:t>कर</w:t>
      </w:r>
      <w:r w:rsidRPr="009351E6">
        <w:t xml:space="preserve"> </w:t>
      </w:r>
      <w:r w:rsidRPr="009351E6">
        <w:rPr>
          <w:rFonts w:ascii="Nirmala UI" w:hAnsi="Nirmala UI" w:cs="Nirmala UI"/>
        </w:rPr>
        <w:t>रही</w:t>
      </w:r>
      <w:r w:rsidRPr="009351E6">
        <w:t xml:space="preserve"> </w:t>
      </w:r>
      <w:r w:rsidRPr="009351E6">
        <w:rPr>
          <w:rFonts w:ascii="Nirmala UI" w:hAnsi="Nirmala UI" w:cs="Nirmala UI"/>
        </w:rPr>
        <w:t>हैं।</w:t>
      </w:r>
    </w:p>
    <w:p w14:paraId="258ADE70" w14:textId="77777777" w:rsidR="009351E6" w:rsidRPr="009351E6" w:rsidRDefault="009351E6" w:rsidP="009351E6">
      <w:pPr>
        <w:numPr>
          <w:ilvl w:val="0"/>
          <w:numId w:val="17"/>
        </w:numPr>
      </w:pPr>
      <w:r w:rsidRPr="009351E6">
        <w:t>EN: Technology products dominate the global market.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प्रौद्योगिकी</w:t>
      </w:r>
      <w:r w:rsidRPr="009351E6">
        <w:t xml:space="preserve"> </w:t>
      </w:r>
      <w:r w:rsidRPr="009351E6">
        <w:rPr>
          <w:rFonts w:ascii="Nirmala UI" w:hAnsi="Nirmala UI" w:cs="Nirmala UI"/>
        </w:rPr>
        <w:t>उत्पाद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बाजार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हावी</w:t>
      </w:r>
      <w:r w:rsidRPr="009351E6">
        <w:t xml:space="preserve"> </w:t>
      </w:r>
      <w:r w:rsidRPr="009351E6">
        <w:rPr>
          <w:rFonts w:ascii="Nirmala UI" w:hAnsi="Nirmala UI" w:cs="Nirmala UI"/>
        </w:rPr>
        <w:t>हैं।</w:t>
      </w:r>
    </w:p>
    <w:p w14:paraId="5B843040" w14:textId="77777777" w:rsidR="009351E6" w:rsidRPr="009351E6" w:rsidRDefault="009351E6" w:rsidP="009351E6">
      <w:r w:rsidRPr="009351E6">
        <w:pict w14:anchorId="3303D3C8">
          <v:rect id="_x0000_i1132" style="width:0;height:1.5pt" o:hralign="center" o:hrstd="t" o:hr="t" fillcolor="#a0a0a0" stroked="f"/>
        </w:pict>
      </w:r>
    </w:p>
    <w:p w14:paraId="793BDE9D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5. Global trade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व्यापार</w:t>
      </w:r>
      <w:r w:rsidRPr="009351E6">
        <w:rPr>
          <w:b/>
          <w:bCs/>
        </w:rPr>
        <w:t>)</w:t>
      </w:r>
    </w:p>
    <w:p w14:paraId="08D8254C" w14:textId="77777777" w:rsidR="009351E6" w:rsidRPr="009351E6" w:rsidRDefault="009351E6" w:rsidP="009351E6">
      <w:pPr>
        <w:numPr>
          <w:ilvl w:val="0"/>
          <w:numId w:val="18"/>
        </w:numPr>
      </w:pPr>
      <w:r w:rsidRPr="009351E6">
        <w:t>EN: Global trade has increased significantly in the last decade.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पिछले</w:t>
      </w:r>
      <w:r w:rsidRPr="009351E6">
        <w:t xml:space="preserve"> </w:t>
      </w:r>
      <w:r w:rsidRPr="009351E6">
        <w:rPr>
          <w:rFonts w:ascii="Nirmala UI" w:hAnsi="Nirmala UI" w:cs="Nirmala UI"/>
        </w:rPr>
        <w:t>दशक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व्यापार</w:t>
      </w:r>
      <w:r w:rsidRPr="009351E6">
        <w:t xml:space="preserve"> </w:t>
      </w:r>
      <w:r w:rsidRPr="009351E6">
        <w:rPr>
          <w:rFonts w:ascii="Nirmala UI" w:hAnsi="Nirmala UI" w:cs="Nirmala UI"/>
        </w:rPr>
        <w:t>में</w:t>
      </w:r>
      <w:r w:rsidRPr="009351E6">
        <w:t xml:space="preserve"> </w:t>
      </w:r>
      <w:r w:rsidRPr="009351E6">
        <w:rPr>
          <w:rFonts w:ascii="Nirmala UI" w:hAnsi="Nirmala UI" w:cs="Nirmala UI"/>
        </w:rPr>
        <w:t>काफी</w:t>
      </w:r>
      <w:r w:rsidRPr="009351E6">
        <w:t xml:space="preserve"> </w:t>
      </w:r>
      <w:r w:rsidRPr="009351E6">
        <w:rPr>
          <w:rFonts w:ascii="Nirmala UI" w:hAnsi="Nirmala UI" w:cs="Nirmala UI"/>
        </w:rPr>
        <w:t>वृद्धि</w:t>
      </w:r>
      <w:r w:rsidRPr="009351E6">
        <w:t xml:space="preserve"> </w:t>
      </w:r>
      <w:r w:rsidRPr="009351E6">
        <w:rPr>
          <w:rFonts w:ascii="Nirmala UI" w:hAnsi="Nirmala UI" w:cs="Nirmala UI"/>
        </w:rPr>
        <w:t>हुई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671B9C9D" w14:textId="77777777" w:rsidR="009351E6" w:rsidRPr="009351E6" w:rsidRDefault="009351E6" w:rsidP="009351E6">
      <w:pPr>
        <w:numPr>
          <w:ilvl w:val="0"/>
          <w:numId w:val="18"/>
        </w:numPr>
      </w:pPr>
      <w:r w:rsidRPr="009351E6">
        <w:t>EN: Tariffs can affect global trade patterns.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टैरिफ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व्यापार</w:t>
      </w:r>
      <w:r w:rsidRPr="009351E6">
        <w:t xml:space="preserve"> </w:t>
      </w:r>
      <w:r w:rsidRPr="009351E6">
        <w:rPr>
          <w:rFonts w:ascii="Nirmala UI" w:hAnsi="Nirmala UI" w:cs="Nirmala UI"/>
        </w:rPr>
        <w:t>पैटर्न</w:t>
      </w:r>
      <w:r w:rsidRPr="009351E6">
        <w:t xml:space="preserve"> </w:t>
      </w:r>
      <w:r w:rsidRPr="009351E6">
        <w:rPr>
          <w:rFonts w:ascii="Nirmala UI" w:hAnsi="Nirmala UI" w:cs="Nirmala UI"/>
        </w:rPr>
        <w:t>को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प्रभावित</w:t>
      </w:r>
      <w:r w:rsidRPr="009351E6">
        <w:t xml:space="preserve"> </w:t>
      </w:r>
      <w:r w:rsidRPr="009351E6">
        <w:rPr>
          <w:rFonts w:ascii="Nirmala UI" w:hAnsi="Nirmala UI" w:cs="Nirmala UI"/>
        </w:rPr>
        <w:t>कर</w:t>
      </w:r>
      <w:r w:rsidRPr="009351E6">
        <w:t xml:space="preserve"> </w:t>
      </w:r>
      <w:r w:rsidRPr="009351E6">
        <w:rPr>
          <w:rFonts w:ascii="Nirmala UI" w:hAnsi="Nirmala UI" w:cs="Nirmala UI"/>
        </w:rPr>
        <w:t>सकते</w:t>
      </w:r>
      <w:r w:rsidRPr="009351E6">
        <w:t xml:space="preserve"> </w:t>
      </w:r>
      <w:r w:rsidRPr="009351E6">
        <w:rPr>
          <w:rFonts w:ascii="Nirmala UI" w:hAnsi="Nirmala UI" w:cs="Nirmala UI"/>
        </w:rPr>
        <w:t>हैं।</w:t>
      </w:r>
    </w:p>
    <w:p w14:paraId="2954223B" w14:textId="77777777" w:rsidR="009351E6" w:rsidRPr="009351E6" w:rsidRDefault="009351E6" w:rsidP="009351E6">
      <w:r w:rsidRPr="009351E6">
        <w:pict w14:anchorId="34E05F6C">
          <v:rect id="_x0000_i1133" style="width:0;height:1.5pt" o:hralign="center" o:hrstd="t" o:hr="t" fillcolor="#a0a0a0" stroked="f"/>
        </w:pict>
      </w:r>
    </w:p>
    <w:p w14:paraId="1BB1FA31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6. Global perspective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दृष्टिकोण</w:t>
      </w:r>
      <w:r w:rsidRPr="009351E6">
        <w:rPr>
          <w:b/>
          <w:bCs/>
        </w:rPr>
        <w:t>)</w:t>
      </w:r>
    </w:p>
    <w:p w14:paraId="15D7EB97" w14:textId="77777777" w:rsidR="009351E6" w:rsidRPr="009351E6" w:rsidRDefault="009351E6" w:rsidP="009351E6">
      <w:pPr>
        <w:numPr>
          <w:ilvl w:val="0"/>
          <w:numId w:val="19"/>
        </w:numPr>
      </w:pPr>
      <w:r w:rsidRPr="009351E6">
        <w:t>EN: Education should provide students with a global perspective.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शिक्षा</w:t>
      </w:r>
      <w:r w:rsidRPr="009351E6">
        <w:t xml:space="preserve"> </w:t>
      </w:r>
      <w:r w:rsidRPr="009351E6">
        <w:rPr>
          <w:rFonts w:ascii="Nirmala UI" w:hAnsi="Nirmala UI" w:cs="Nirmala UI"/>
        </w:rPr>
        <w:t>छात्रों</w:t>
      </w:r>
      <w:r w:rsidRPr="009351E6">
        <w:t xml:space="preserve"> </w:t>
      </w:r>
      <w:r w:rsidRPr="009351E6">
        <w:rPr>
          <w:rFonts w:ascii="Nirmala UI" w:hAnsi="Nirmala UI" w:cs="Nirmala UI"/>
        </w:rPr>
        <w:t>को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दृष्टिकोण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प्रदान</w:t>
      </w:r>
      <w:r w:rsidRPr="009351E6">
        <w:t xml:space="preserve"> </w:t>
      </w:r>
      <w:r w:rsidRPr="009351E6">
        <w:rPr>
          <w:rFonts w:ascii="Nirmala UI" w:hAnsi="Nirmala UI" w:cs="Nirmala UI"/>
        </w:rPr>
        <w:t>करनी</w:t>
      </w:r>
      <w:r w:rsidRPr="009351E6">
        <w:t xml:space="preserve"> </w:t>
      </w:r>
      <w:r w:rsidRPr="009351E6">
        <w:rPr>
          <w:rFonts w:ascii="Nirmala UI" w:hAnsi="Nirmala UI" w:cs="Nirmala UI"/>
        </w:rPr>
        <w:t>चाहिए।</w:t>
      </w:r>
    </w:p>
    <w:p w14:paraId="1775C5C4" w14:textId="77777777" w:rsidR="009351E6" w:rsidRPr="009351E6" w:rsidRDefault="009351E6" w:rsidP="009351E6">
      <w:pPr>
        <w:numPr>
          <w:ilvl w:val="0"/>
          <w:numId w:val="19"/>
        </w:numPr>
      </w:pPr>
      <w:r w:rsidRPr="009351E6">
        <w:t>EN: Traveling abroad gives people a global perspective.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विदेश</w:t>
      </w:r>
      <w:r w:rsidRPr="009351E6">
        <w:t xml:space="preserve"> </w:t>
      </w:r>
      <w:r w:rsidRPr="009351E6">
        <w:rPr>
          <w:rFonts w:ascii="Nirmala UI" w:hAnsi="Nirmala UI" w:cs="Nirmala UI"/>
        </w:rPr>
        <w:t>यात्रा</w:t>
      </w:r>
      <w:r w:rsidRPr="009351E6">
        <w:t xml:space="preserve"> </w:t>
      </w:r>
      <w:r w:rsidRPr="009351E6">
        <w:rPr>
          <w:rFonts w:ascii="Nirmala UI" w:hAnsi="Nirmala UI" w:cs="Nirmala UI"/>
        </w:rPr>
        <w:t>लोगों</w:t>
      </w:r>
      <w:r w:rsidRPr="009351E6">
        <w:t xml:space="preserve"> </w:t>
      </w:r>
      <w:r w:rsidRPr="009351E6">
        <w:rPr>
          <w:rFonts w:ascii="Nirmala UI" w:hAnsi="Nirmala UI" w:cs="Nirmala UI"/>
        </w:rPr>
        <w:t>को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दृष्टिकोण</w:t>
      </w:r>
      <w:r w:rsidRPr="009351E6">
        <w:t xml:space="preserve"> </w:t>
      </w:r>
      <w:r w:rsidRPr="009351E6">
        <w:rPr>
          <w:rFonts w:ascii="Nirmala UI" w:hAnsi="Nirmala UI" w:cs="Nirmala UI"/>
        </w:rPr>
        <w:t>देती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1C30B5BD" w14:textId="77777777" w:rsidR="009351E6" w:rsidRPr="009351E6" w:rsidRDefault="009351E6" w:rsidP="009351E6">
      <w:r w:rsidRPr="009351E6">
        <w:lastRenderedPageBreak/>
        <w:pict w14:anchorId="1EB97BD1">
          <v:rect id="_x0000_i1134" style="width:0;height:1.5pt" o:hralign="center" o:hrstd="t" o:hr="t" fillcolor="#a0a0a0" stroked="f"/>
        </w:pict>
      </w:r>
    </w:p>
    <w:p w14:paraId="13B8DCB8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7. Global network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नेटवर्क</w:t>
      </w:r>
      <w:r w:rsidRPr="009351E6">
        <w:rPr>
          <w:b/>
          <w:bCs/>
        </w:rPr>
        <w:t>)</w:t>
      </w:r>
    </w:p>
    <w:p w14:paraId="35F83624" w14:textId="77777777" w:rsidR="009351E6" w:rsidRPr="009351E6" w:rsidRDefault="009351E6" w:rsidP="009351E6">
      <w:pPr>
        <w:numPr>
          <w:ilvl w:val="0"/>
          <w:numId w:val="20"/>
        </w:numPr>
      </w:pPr>
      <w:r w:rsidRPr="009351E6">
        <w:t>EN: The internet has created a global network of information.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इंटरनेट</w:t>
      </w:r>
      <w:r w:rsidRPr="009351E6">
        <w:t xml:space="preserve"> </w:t>
      </w:r>
      <w:r w:rsidRPr="009351E6">
        <w:rPr>
          <w:rFonts w:ascii="Nirmala UI" w:hAnsi="Nirmala UI" w:cs="Nirmala UI"/>
        </w:rPr>
        <w:t>ने</w:t>
      </w:r>
      <w:r w:rsidRPr="009351E6">
        <w:t xml:space="preserve"> </w:t>
      </w:r>
      <w:r w:rsidRPr="009351E6">
        <w:rPr>
          <w:rFonts w:ascii="Nirmala UI" w:hAnsi="Nirmala UI" w:cs="Nirmala UI"/>
        </w:rPr>
        <w:t>जानकारी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नेटवर्क</w:t>
      </w:r>
      <w:r w:rsidRPr="009351E6">
        <w:t xml:space="preserve"> </w:t>
      </w:r>
      <w:r w:rsidRPr="009351E6">
        <w:rPr>
          <w:rFonts w:ascii="Nirmala UI" w:hAnsi="Nirmala UI" w:cs="Nirmala UI"/>
        </w:rPr>
        <w:t>बना</w:t>
      </w:r>
      <w:r w:rsidRPr="009351E6">
        <w:t xml:space="preserve"> </w:t>
      </w:r>
      <w:r w:rsidRPr="009351E6">
        <w:rPr>
          <w:rFonts w:ascii="Nirmala UI" w:hAnsi="Nirmala UI" w:cs="Nirmala UI"/>
        </w:rPr>
        <w:t>दिया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0E41DEDE" w14:textId="77777777" w:rsidR="009351E6" w:rsidRPr="009351E6" w:rsidRDefault="009351E6" w:rsidP="009351E6">
      <w:pPr>
        <w:numPr>
          <w:ilvl w:val="0"/>
          <w:numId w:val="20"/>
        </w:numPr>
      </w:pPr>
      <w:r w:rsidRPr="009351E6">
        <w:t>EN: Multinational companies maintain a global network of offices.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बहुराष्ट्रीय</w:t>
      </w:r>
      <w:r w:rsidRPr="009351E6">
        <w:t xml:space="preserve"> </w:t>
      </w:r>
      <w:r w:rsidRPr="009351E6">
        <w:rPr>
          <w:rFonts w:ascii="Nirmala UI" w:hAnsi="Nirmala UI" w:cs="Nirmala UI"/>
        </w:rPr>
        <w:t>कंपनियों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कार्यालयों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नेटवर्क</w:t>
      </w:r>
      <w:r w:rsidRPr="009351E6">
        <w:t xml:space="preserve"> </w:t>
      </w:r>
      <w:r w:rsidRPr="009351E6">
        <w:rPr>
          <w:rFonts w:ascii="Nirmala UI" w:hAnsi="Nirmala UI" w:cs="Nirmala UI"/>
        </w:rPr>
        <w:t>होता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100FB1AF" w14:textId="77777777" w:rsidR="009351E6" w:rsidRPr="009351E6" w:rsidRDefault="009351E6" w:rsidP="009351E6">
      <w:r w:rsidRPr="009351E6">
        <w:pict w14:anchorId="4CCFC2A3">
          <v:rect id="_x0000_i1135" style="width:0;height:1.5pt" o:hralign="center" o:hrstd="t" o:hr="t" fillcolor="#a0a0a0" stroked="f"/>
        </w:pict>
      </w:r>
    </w:p>
    <w:p w14:paraId="4520418B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8. Global crisis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संकट</w:t>
      </w:r>
      <w:r w:rsidRPr="009351E6">
        <w:rPr>
          <w:b/>
          <w:bCs/>
        </w:rPr>
        <w:t>)</w:t>
      </w:r>
    </w:p>
    <w:p w14:paraId="017F4977" w14:textId="77777777" w:rsidR="009351E6" w:rsidRPr="009351E6" w:rsidRDefault="009351E6" w:rsidP="009351E6">
      <w:pPr>
        <w:numPr>
          <w:ilvl w:val="0"/>
          <w:numId w:val="21"/>
        </w:numPr>
      </w:pPr>
      <w:r w:rsidRPr="009351E6">
        <w:t>EN: The pandemic is considered a global crisis.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महामारी</w:t>
      </w:r>
      <w:r w:rsidRPr="009351E6">
        <w:t xml:space="preserve"> </w:t>
      </w:r>
      <w:r w:rsidRPr="009351E6">
        <w:rPr>
          <w:rFonts w:ascii="Nirmala UI" w:hAnsi="Nirmala UI" w:cs="Nirmala UI"/>
        </w:rPr>
        <w:t>को</w:t>
      </w:r>
      <w:r w:rsidRPr="009351E6">
        <w:t xml:space="preserve">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संकट</w:t>
      </w:r>
      <w:r w:rsidRPr="009351E6">
        <w:t xml:space="preserve"> </w:t>
      </w:r>
      <w:r w:rsidRPr="009351E6">
        <w:rPr>
          <w:rFonts w:ascii="Nirmala UI" w:hAnsi="Nirmala UI" w:cs="Nirmala UI"/>
        </w:rPr>
        <w:t>माना</w:t>
      </w:r>
      <w:r w:rsidRPr="009351E6">
        <w:t xml:space="preserve"> </w:t>
      </w:r>
      <w:r w:rsidRPr="009351E6">
        <w:rPr>
          <w:rFonts w:ascii="Nirmala UI" w:hAnsi="Nirmala UI" w:cs="Nirmala UI"/>
        </w:rPr>
        <w:t>जाता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0B321727" w14:textId="77777777" w:rsidR="009351E6" w:rsidRPr="009351E6" w:rsidRDefault="009351E6" w:rsidP="009351E6">
      <w:pPr>
        <w:numPr>
          <w:ilvl w:val="0"/>
          <w:numId w:val="21"/>
        </w:numPr>
      </w:pPr>
      <w:r w:rsidRPr="009351E6">
        <w:t>EN: International cooperation is necessary to tackle a global crisis.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संकट</w:t>
      </w:r>
      <w:r w:rsidRPr="009351E6">
        <w:t xml:space="preserve"> </w:t>
      </w:r>
      <w:r w:rsidRPr="009351E6">
        <w:rPr>
          <w:rFonts w:ascii="Nirmala UI" w:hAnsi="Nirmala UI" w:cs="Nirmala UI"/>
        </w:rPr>
        <w:t>से</w:t>
      </w:r>
      <w:r w:rsidRPr="009351E6">
        <w:t xml:space="preserve"> </w:t>
      </w:r>
      <w:r w:rsidRPr="009351E6">
        <w:rPr>
          <w:rFonts w:ascii="Nirmala UI" w:hAnsi="Nirmala UI" w:cs="Nirmala UI"/>
        </w:rPr>
        <w:t>निपटने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लिए</w:t>
      </w:r>
      <w:r w:rsidRPr="009351E6">
        <w:t xml:space="preserve"> </w:t>
      </w:r>
      <w:r w:rsidRPr="009351E6">
        <w:rPr>
          <w:rFonts w:ascii="Nirmala UI" w:hAnsi="Nirmala UI" w:cs="Nirmala UI"/>
        </w:rPr>
        <w:t>अंतरराष्ट्रीय</w:t>
      </w:r>
      <w:r w:rsidRPr="009351E6">
        <w:t xml:space="preserve"> </w:t>
      </w:r>
      <w:r w:rsidRPr="009351E6">
        <w:rPr>
          <w:rFonts w:ascii="Nirmala UI" w:hAnsi="Nirmala UI" w:cs="Nirmala UI"/>
        </w:rPr>
        <w:t>सहयोग</w:t>
      </w:r>
      <w:r w:rsidRPr="009351E6">
        <w:t xml:space="preserve"> </w:t>
      </w:r>
      <w:r w:rsidRPr="009351E6">
        <w:rPr>
          <w:rFonts w:ascii="Nirmala UI" w:hAnsi="Nirmala UI" w:cs="Nirmala UI"/>
        </w:rPr>
        <w:t>आवश्यक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1BAEDA22" w14:textId="77777777" w:rsidR="009351E6" w:rsidRPr="009351E6" w:rsidRDefault="009351E6" w:rsidP="009351E6">
      <w:r w:rsidRPr="009351E6">
        <w:pict w14:anchorId="596ACC84">
          <v:rect id="_x0000_i1136" style="width:0;height:1.5pt" o:hralign="center" o:hrstd="t" o:hr="t" fillcolor="#a0a0a0" stroked="f"/>
        </w:pict>
      </w:r>
    </w:p>
    <w:p w14:paraId="1DF31AB7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9. Global impact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प्रभाव</w:t>
      </w:r>
      <w:r w:rsidRPr="009351E6">
        <w:rPr>
          <w:b/>
          <w:bCs/>
        </w:rPr>
        <w:t>)</w:t>
      </w:r>
    </w:p>
    <w:p w14:paraId="12549DD6" w14:textId="77777777" w:rsidR="009351E6" w:rsidRPr="009351E6" w:rsidRDefault="009351E6" w:rsidP="009351E6">
      <w:pPr>
        <w:numPr>
          <w:ilvl w:val="0"/>
          <w:numId w:val="22"/>
        </w:numPr>
      </w:pPr>
      <w:r w:rsidRPr="009351E6">
        <w:t>EN: The new technology has a global impact on communication.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नई</w:t>
      </w:r>
      <w:r w:rsidRPr="009351E6">
        <w:t xml:space="preserve"> </w:t>
      </w:r>
      <w:r w:rsidRPr="009351E6">
        <w:rPr>
          <w:rFonts w:ascii="Nirmala UI" w:hAnsi="Nirmala UI" w:cs="Nirmala UI"/>
        </w:rPr>
        <w:t>तकनीक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संचार</w:t>
      </w:r>
      <w:r w:rsidRPr="009351E6">
        <w:t xml:space="preserve"> </w:t>
      </w:r>
      <w:r w:rsidRPr="009351E6">
        <w:rPr>
          <w:rFonts w:ascii="Nirmala UI" w:hAnsi="Nirmala UI" w:cs="Nirmala UI"/>
        </w:rPr>
        <w:t>पर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</w:t>
      </w:r>
      <w:r w:rsidRPr="009351E6">
        <w:t xml:space="preserve"> </w:t>
      </w:r>
      <w:r w:rsidRPr="009351E6">
        <w:rPr>
          <w:rFonts w:ascii="Nirmala UI" w:hAnsi="Nirmala UI" w:cs="Nirmala UI"/>
        </w:rPr>
        <w:t>पड़ता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5337D12D" w14:textId="77777777" w:rsidR="009351E6" w:rsidRPr="009351E6" w:rsidRDefault="009351E6" w:rsidP="009351E6">
      <w:pPr>
        <w:numPr>
          <w:ilvl w:val="0"/>
          <w:numId w:val="22"/>
        </w:numPr>
      </w:pPr>
      <w:r w:rsidRPr="009351E6">
        <w:t>EN: Economic policies in one country can have a global impact.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एक</w:t>
      </w:r>
      <w:r w:rsidRPr="009351E6">
        <w:t xml:space="preserve"> </w:t>
      </w:r>
      <w:r w:rsidRPr="009351E6">
        <w:rPr>
          <w:rFonts w:ascii="Nirmala UI" w:hAnsi="Nirmala UI" w:cs="Nirmala UI"/>
        </w:rPr>
        <w:t>देश</w:t>
      </w:r>
      <w:r w:rsidRPr="009351E6">
        <w:t xml:space="preserve"> </w:t>
      </w:r>
      <w:r w:rsidRPr="009351E6">
        <w:rPr>
          <w:rFonts w:ascii="Nirmala UI" w:hAnsi="Nirmala UI" w:cs="Nirmala UI"/>
        </w:rPr>
        <w:t>की</w:t>
      </w:r>
      <w:r w:rsidRPr="009351E6">
        <w:t xml:space="preserve"> </w:t>
      </w:r>
      <w:r w:rsidRPr="009351E6">
        <w:rPr>
          <w:rFonts w:ascii="Nirmala UI" w:hAnsi="Nirmala UI" w:cs="Nirmala UI"/>
        </w:rPr>
        <w:t>आर्थिक</w:t>
      </w:r>
      <w:r w:rsidRPr="009351E6">
        <w:t xml:space="preserve"> </w:t>
      </w:r>
      <w:r w:rsidRPr="009351E6">
        <w:rPr>
          <w:rFonts w:ascii="Nirmala UI" w:hAnsi="Nirmala UI" w:cs="Nirmala UI"/>
        </w:rPr>
        <w:t>नीतियों</w:t>
      </w:r>
      <w:r w:rsidRPr="009351E6">
        <w:t xml:space="preserve"> </w:t>
      </w:r>
      <w:r w:rsidRPr="009351E6">
        <w:rPr>
          <w:rFonts w:ascii="Nirmala UI" w:hAnsi="Nirmala UI" w:cs="Nirmala UI"/>
        </w:rPr>
        <w:t>का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प्रभाव</w:t>
      </w:r>
      <w:r w:rsidRPr="009351E6">
        <w:t xml:space="preserve"> </w:t>
      </w:r>
      <w:r w:rsidRPr="009351E6">
        <w:rPr>
          <w:rFonts w:ascii="Nirmala UI" w:hAnsi="Nirmala UI" w:cs="Nirmala UI"/>
        </w:rPr>
        <w:t>पड़</w:t>
      </w:r>
      <w:r w:rsidRPr="009351E6">
        <w:t xml:space="preserve"> </w:t>
      </w:r>
      <w:r w:rsidRPr="009351E6">
        <w:rPr>
          <w:rFonts w:ascii="Nirmala UI" w:hAnsi="Nirmala UI" w:cs="Nirmala UI"/>
        </w:rPr>
        <w:t>सकता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1F6096E9" w14:textId="77777777" w:rsidR="009351E6" w:rsidRPr="009351E6" w:rsidRDefault="009351E6" w:rsidP="009351E6">
      <w:r w:rsidRPr="009351E6">
        <w:pict w14:anchorId="7134D3F8">
          <v:rect id="_x0000_i1137" style="width:0;height:1.5pt" o:hralign="center" o:hrstd="t" o:hr="t" fillcolor="#a0a0a0" stroked="f"/>
        </w:pict>
      </w:r>
    </w:p>
    <w:p w14:paraId="578A257C" w14:textId="77777777" w:rsidR="009351E6" w:rsidRPr="009351E6" w:rsidRDefault="009351E6" w:rsidP="009351E6">
      <w:pPr>
        <w:rPr>
          <w:b/>
          <w:bCs/>
        </w:rPr>
      </w:pPr>
      <w:r w:rsidRPr="009351E6">
        <w:rPr>
          <w:b/>
          <w:bCs/>
        </w:rPr>
        <w:t>10. Global cooperation (</w:t>
      </w:r>
      <w:r w:rsidRPr="009351E6">
        <w:rPr>
          <w:rFonts w:ascii="Nirmala UI" w:hAnsi="Nirmala UI" w:cs="Nirmala UI"/>
          <w:b/>
          <w:bCs/>
        </w:rPr>
        <w:t>वैश्विक</w:t>
      </w:r>
      <w:r w:rsidRPr="009351E6">
        <w:rPr>
          <w:b/>
          <w:bCs/>
        </w:rPr>
        <w:t xml:space="preserve"> </w:t>
      </w:r>
      <w:r w:rsidRPr="009351E6">
        <w:rPr>
          <w:rFonts w:ascii="Nirmala UI" w:hAnsi="Nirmala UI" w:cs="Nirmala UI"/>
          <w:b/>
          <w:bCs/>
        </w:rPr>
        <w:t>सहयोग</w:t>
      </w:r>
      <w:r w:rsidRPr="009351E6">
        <w:rPr>
          <w:b/>
          <w:bCs/>
        </w:rPr>
        <w:t>)</w:t>
      </w:r>
    </w:p>
    <w:p w14:paraId="69CCF2C4" w14:textId="77777777" w:rsidR="009351E6" w:rsidRPr="009351E6" w:rsidRDefault="009351E6" w:rsidP="009351E6">
      <w:pPr>
        <w:numPr>
          <w:ilvl w:val="0"/>
          <w:numId w:val="23"/>
        </w:numPr>
      </w:pPr>
      <w:r w:rsidRPr="009351E6">
        <w:t>EN: Global cooperation is essential to address climate change.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जलवायु</w:t>
      </w:r>
      <w:r w:rsidRPr="009351E6">
        <w:t xml:space="preserve"> </w:t>
      </w:r>
      <w:r w:rsidRPr="009351E6">
        <w:rPr>
          <w:rFonts w:ascii="Nirmala UI" w:hAnsi="Nirmala UI" w:cs="Nirmala UI"/>
        </w:rPr>
        <w:t>परिवर्तन</w:t>
      </w:r>
      <w:r w:rsidRPr="009351E6">
        <w:t xml:space="preserve"> </w:t>
      </w:r>
      <w:r w:rsidRPr="009351E6">
        <w:rPr>
          <w:rFonts w:ascii="Nirmala UI" w:hAnsi="Nirmala UI" w:cs="Nirmala UI"/>
        </w:rPr>
        <w:t>से</w:t>
      </w:r>
      <w:r w:rsidRPr="009351E6">
        <w:t xml:space="preserve"> </w:t>
      </w:r>
      <w:r w:rsidRPr="009351E6">
        <w:rPr>
          <w:rFonts w:ascii="Nirmala UI" w:hAnsi="Nirmala UI" w:cs="Nirmala UI"/>
        </w:rPr>
        <w:t>निपटने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लिए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सहयोग</w:t>
      </w:r>
      <w:r w:rsidRPr="009351E6">
        <w:t xml:space="preserve"> </w:t>
      </w:r>
      <w:r w:rsidRPr="009351E6">
        <w:rPr>
          <w:rFonts w:ascii="Nirmala UI" w:hAnsi="Nirmala UI" w:cs="Nirmala UI"/>
        </w:rPr>
        <w:t>आवश्यक</w:t>
      </w:r>
      <w:r w:rsidRPr="009351E6">
        <w:t xml:space="preserve"> </w:t>
      </w:r>
      <w:r w:rsidRPr="009351E6">
        <w:rPr>
          <w:rFonts w:ascii="Nirmala UI" w:hAnsi="Nirmala UI" w:cs="Nirmala UI"/>
        </w:rPr>
        <w:t>है।</w:t>
      </w:r>
    </w:p>
    <w:p w14:paraId="768A388B" w14:textId="77777777" w:rsidR="009351E6" w:rsidRPr="009351E6" w:rsidRDefault="009351E6" w:rsidP="009351E6">
      <w:pPr>
        <w:numPr>
          <w:ilvl w:val="0"/>
          <w:numId w:val="23"/>
        </w:numPr>
      </w:pPr>
      <w:r w:rsidRPr="009351E6">
        <w:t>EN: International organizations promote global cooperation for peace.</w:t>
      </w:r>
      <w:r w:rsidRPr="009351E6">
        <w:br/>
        <w:t xml:space="preserve">HI: </w:t>
      </w:r>
      <w:r w:rsidRPr="009351E6">
        <w:rPr>
          <w:rFonts w:ascii="Nirmala UI" w:hAnsi="Nirmala UI" w:cs="Nirmala UI"/>
        </w:rPr>
        <w:t>अंतरराष्ट्रीय</w:t>
      </w:r>
      <w:r w:rsidRPr="009351E6">
        <w:t xml:space="preserve"> </w:t>
      </w:r>
      <w:r w:rsidRPr="009351E6">
        <w:rPr>
          <w:rFonts w:ascii="Nirmala UI" w:hAnsi="Nirmala UI" w:cs="Nirmala UI"/>
        </w:rPr>
        <w:t>संगठन</w:t>
      </w:r>
      <w:r w:rsidRPr="009351E6">
        <w:t xml:space="preserve"> </w:t>
      </w:r>
      <w:r w:rsidRPr="009351E6">
        <w:rPr>
          <w:rFonts w:ascii="Nirmala UI" w:hAnsi="Nirmala UI" w:cs="Nirmala UI"/>
        </w:rPr>
        <w:t>शांति</w:t>
      </w:r>
      <w:r w:rsidRPr="009351E6">
        <w:t xml:space="preserve"> </w:t>
      </w:r>
      <w:r w:rsidRPr="009351E6">
        <w:rPr>
          <w:rFonts w:ascii="Nirmala UI" w:hAnsi="Nirmala UI" w:cs="Nirmala UI"/>
        </w:rPr>
        <w:t>के</w:t>
      </w:r>
      <w:r w:rsidRPr="009351E6">
        <w:t xml:space="preserve"> </w:t>
      </w:r>
      <w:r w:rsidRPr="009351E6">
        <w:rPr>
          <w:rFonts w:ascii="Nirmala UI" w:hAnsi="Nirmala UI" w:cs="Nirmala UI"/>
        </w:rPr>
        <w:t>लिए</w:t>
      </w:r>
      <w:r w:rsidRPr="009351E6">
        <w:t xml:space="preserve"> </w:t>
      </w:r>
      <w:r w:rsidRPr="009351E6">
        <w:rPr>
          <w:rFonts w:ascii="Nirmala UI" w:hAnsi="Nirmala UI" w:cs="Nirmala UI"/>
        </w:rPr>
        <w:t>वैश्विक</w:t>
      </w:r>
      <w:r w:rsidRPr="009351E6">
        <w:t xml:space="preserve"> </w:t>
      </w:r>
      <w:r w:rsidRPr="009351E6">
        <w:rPr>
          <w:rFonts w:ascii="Nirmala UI" w:hAnsi="Nirmala UI" w:cs="Nirmala UI"/>
        </w:rPr>
        <w:t>सहयोग</w:t>
      </w:r>
      <w:r w:rsidRPr="009351E6">
        <w:t xml:space="preserve"> </w:t>
      </w:r>
      <w:r w:rsidRPr="009351E6">
        <w:rPr>
          <w:rFonts w:ascii="Nirmala UI" w:hAnsi="Nirmala UI" w:cs="Nirmala UI"/>
        </w:rPr>
        <w:t>को</w:t>
      </w:r>
      <w:r w:rsidRPr="009351E6">
        <w:t xml:space="preserve"> </w:t>
      </w:r>
      <w:r w:rsidRPr="009351E6">
        <w:rPr>
          <w:rFonts w:ascii="Nirmala UI" w:hAnsi="Nirmala UI" w:cs="Nirmala UI"/>
        </w:rPr>
        <w:t>बढ़ावा</w:t>
      </w:r>
      <w:r w:rsidRPr="009351E6">
        <w:t xml:space="preserve"> </w:t>
      </w:r>
      <w:r w:rsidRPr="009351E6">
        <w:rPr>
          <w:rFonts w:ascii="Nirmala UI" w:hAnsi="Nirmala UI" w:cs="Nirmala UI"/>
        </w:rPr>
        <w:t>देते</w:t>
      </w:r>
      <w:r w:rsidRPr="009351E6">
        <w:t xml:space="preserve"> </w:t>
      </w:r>
      <w:r w:rsidRPr="009351E6">
        <w:rPr>
          <w:rFonts w:ascii="Nirmala UI" w:hAnsi="Nirmala UI" w:cs="Nirmala UI"/>
        </w:rPr>
        <w:t>हैं।</w:t>
      </w:r>
    </w:p>
    <w:p w14:paraId="7EE9D331" w14:textId="77777777" w:rsidR="006C1847" w:rsidRPr="009351E6" w:rsidRDefault="006C1847" w:rsidP="009351E6"/>
    <w:sectPr w:rsidR="006C1847" w:rsidRPr="0093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42E"/>
    <w:multiLevelType w:val="multilevel"/>
    <w:tmpl w:val="FC2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06A"/>
    <w:multiLevelType w:val="multilevel"/>
    <w:tmpl w:val="255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7C80"/>
    <w:multiLevelType w:val="multilevel"/>
    <w:tmpl w:val="298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1E48"/>
    <w:multiLevelType w:val="multilevel"/>
    <w:tmpl w:val="C6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6C3"/>
    <w:multiLevelType w:val="multilevel"/>
    <w:tmpl w:val="8B0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C425D"/>
    <w:multiLevelType w:val="multilevel"/>
    <w:tmpl w:val="35B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1505"/>
    <w:multiLevelType w:val="multilevel"/>
    <w:tmpl w:val="390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47908"/>
    <w:multiLevelType w:val="multilevel"/>
    <w:tmpl w:val="05D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F3B8B"/>
    <w:multiLevelType w:val="multilevel"/>
    <w:tmpl w:val="0912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90F38"/>
    <w:multiLevelType w:val="multilevel"/>
    <w:tmpl w:val="29A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94927"/>
    <w:multiLevelType w:val="multilevel"/>
    <w:tmpl w:val="29D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13D48"/>
    <w:multiLevelType w:val="multilevel"/>
    <w:tmpl w:val="72D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A7E6A"/>
    <w:multiLevelType w:val="multilevel"/>
    <w:tmpl w:val="DF58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40CA8"/>
    <w:multiLevelType w:val="multilevel"/>
    <w:tmpl w:val="522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12E72"/>
    <w:multiLevelType w:val="multilevel"/>
    <w:tmpl w:val="F30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844BF"/>
    <w:multiLevelType w:val="multilevel"/>
    <w:tmpl w:val="27E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B2F18"/>
    <w:multiLevelType w:val="multilevel"/>
    <w:tmpl w:val="F1B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E66B7"/>
    <w:multiLevelType w:val="multilevel"/>
    <w:tmpl w:val="963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423AF"/>
    <w:multiLevelType w:val="multilevel"/>
    <w:tmpl w:val="38EE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C7D06"/>
    <w:multiLevelType w:val="multilevel"/>
    <w:tmpl w:val="33C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7297C"/>
    <w:multiLevelType w:val="multilevel"/>
    <w:tmpl w:val="572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A62F5"/>
    <w:multiLevelType w:val="multilevel"/>
    <w:tmpl w:val="1E3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C3098"/>
    <w:multiLevelType w:val="multilevel"/>
    <w:tmpl w:val="F6C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88969">
    <w:abstractNumId w:val="6"/>
  </w:num>
  <w:num w:numId="2" w16cid:durableId="1910842677">
    <w:abstractNumId w:val="11"/>
  </w:num>
  <w:num w:numId="3" w16cid:durableId="227153654">
    <w:abstractNumId w:val="3"/>
  </w:num>
  <w:num w:numId="4" w16cid:durableId="1026908380">
    <w:abstractNumId w:val="9"/>
  </w:num>
  <w:num w:numId="5" w16cid:durableId="1849713612">
    <w:abstractNumId w:val="10"/>
  </w:num>
  <w:num w:numId="6" w16cid:durableId="1224367420">
    <w:abstractNumId w:val="13"/>
  </w:num>
  <w:num w:numId="7" w16cid:durableId="97799171">
    <w:abstractNumId w:val="1"/>
  </w:num>
  <w:num w:numId="8" w16cid:durableId="1742827247">
    <w:abstractNumId w:val="19"/>
  </w:num>
  <w:num w:numId="9" w16cid:durableId="1355644599">
    <w:abstractNumId w:val="4"/>
  </w:num>
  <w:num w:numId="10" w16cid:durableId="1199246556">
    <w:abstractNumId w:val="5"/>
  </w:num>
  <w:num w:numId="11" w16cid:durableId="1869485644">
    <w:abstractNumId w:val="8"/>
  </w:num>
  <w:num w:numId="12" w16cid:durableId="1538662717">
    <w:abstractNumId w:val="12"/>
  </w:num>
  <w:num w:numId="13" w16cid:durableId="364408061">
    <w:abstractNumId w:val="16"/>
  </w:num>
  <w:num w:numId="14" w16cid:durableId="1901407487">
    <w:abstractNumId w:val="2"/>
  </w:num>
  <w:num w:numId="15" w16cid:durableId="1538851808">
    <w:abstractNumId w:val="21"/>
  </w:num>
  <w:num w:numId="16" w16cid:durableId="1122000657">
    <w:abstractNumId w:val="15"/>
  </w:num>
  <w:num w:numId="17" w16cid:durableId="360518805">
    <w:abstractNumId w:val="17"/>
  </w:num>
  <w:num w:numId="18" w16cid:durableId="1239905613">
    <w:abstractNumId w:val="14"/>
  </w:num>
  <w:num w:numId="19" w16cid:durableId="162477432">
    <w:abstractNumId w:val="20"/>
  </w:num>
  <w:num w:numId="20" w16cid:durableId="1820917985">
    <w:abstractNumId w:val="0"/>
  </w:num>
  <w:num w:numId="21" w16cid:durableId="259222955">
    <w:abstractNumId w:val="18"/>
  </w:num>
  <w:num w:numId="22" w16cid:durableId="2005545797">
    <w:abstractNumId w:val="22"/>
  </w:num>
  <w:num w:numId="23" w16cid:durableId="2041279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829"/>
    <w:rsid w:val="001F2E50"/>
    <w:rsid w:val="00450EC0"/>
    <w:rsid w:val="00572829"/>
    <w:rsid w:val="006C1847"/>
    <w:rsid w:val="00777DFA"/>
    <w:rsid w:val="009351E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20D81-6300-445A-AE76-9B4855B4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2025-05-04T13:54:00Z</dcterms:created>
  <dcterms:modified xsi:type="dcterms:W3CDTF">2025-08-24T05:37:00Z</dcterms:modified>
</cp:coreProperties>
</file>