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4CC" w:rsidRPr="005720E1" w:rsidRDefault="00D254CC" w:rsidP="00D254CC">
      <w:pPr>
        <w:shd w:val="clear" w:color="auto" w:fill="F2F2F2"/>
        <w:spacing w:after="0" w:line="240" w:lineRule="auto"/>
        <w:rPr>
          <w:rFonts w:ascii="Arial" w:eastAsia="Times New Roman" w:hAnsi="Arial" w:cs="Arial"/>
          <w:sz w:val="41"/>
          <w:szCs w:val="41"/>
        </w:rPr>
      </w:pPr>
      <w:r w:rsidRPr="005720E1">
        <w:rPr>
          <w:rFonts w:ascii="Arial" w:eastAsia="Times New Roman" w:hAnsi="Arial" w:cs="Arial"/>
          <w:sz w:val="41"/>
          <w:szCs w:val="41"/>
        </w:rPr>
        <w:t>Sprint #</w:t>
      </w:r>
      <w:r>
        <w:rPr>
          <w:rFonts w:ascii="Arial" w:eastAsia="Times New Roman" w:hAnsi="Arial" w:cs="Arial"/>
          <w:sz w:val="41"/>
          <w:szCs w:val="41"/>
        </w:rPr>
        <w:t>4</w:t>
      </w:r>
    </w:p>
    <w:p w:rsidR="00D254CC" w:rsidRDefault="00D254CC" w:rsidP="00D254CC">
      <w:pPr>
        <w:shd w:val="clear" w:color="auto" w:fill="F2F2F2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5720E1">
        <w:rPr>
          <w:rFonts w:ascii="Arial" w:eastAsia="Times New Roman" w:hAnsi="Arial" w:cs="Arial"/>
          <w:sz w:val="36"/>
          <w:szCs w:val="36"/>
        </w:rPr>
        <w:t>Sprint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3058"/>
        <w:gridCol w:w="2209"/>
        <w:gridCol w:w="2061"/>
      </w:tblGrid>
      <w:tr w:rsidR="00D254CC" w:rsidTr="002C72D3">
        <w:tc>
          <w:tcPr>
            <w:tcW w:w="2337" w:type="dxa"/>
          </w:tcPr>
          <w:p w:rsidR="00D254CC" w:rsidRDefault="00D254CC" w:rsidP="002C72D3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Story ID</w:t>
            </w:r>
          </w:p>
        </w:tc>
        <w:tc>
          <w:tcPr>
            <w:tcW w:w="2337" w:type="dxa"/>
          </w:tcPr>
          <w:p w:rsidR="00D254CC" w:rsidRDefault="00D254CC" w:rsidP="002C72D3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Story/Task</w:t>
            </w:r>
          </w:p>
        </w:tc>
        <w:tc>
          <w:tcPr>
            <w:tcW w:w="2338" w:type="dxa"/>
          </w:tcPr>
          <w:p w:rsidR="00D254CC" w:rsidRDefault="00D254CC" w:rsidP="002C72D3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Estimated Hours</w:t>
            </w:r>
          </w:p>
        </w:tc>
        <w:tc>
          <w:tcPr>
            <w:tcW w:w="2338" w:type="dxa"/>
          </w:tcPr>
          <w:p w:rsidR="00D254CC" w:rsidRDefault="00D254CC" w:rsidP="002C72D3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Actual Hours</w:t>
            </w:r>
          </w:p>
        </w:tc>
      </w:tr>
      <w:tr w:rsidR="00D254CC" w:rsidTr="002C72D3">
        <w:tc>
          <w:tcPr>
            <w:tcW w:w="2337" w:type="dxa"/>
          </w:tcPr>
          <w:p w:rsidR="00D254CC" w:rsidRDefault="00D254CC" w:rsidP="002C72D3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  <w:r>
              <w:rPr>
                <w:rFonts w:ascii="Arial" w:eastAsia="Times New Roman" w:hAnsi="Arial" w:cs="Arial"/>
                <w:sz w:val="36"/>
                <w:szCs w:val="36"/>
              </w:rPr>
              <w:t>5</w:t>
            </w:r>
          </w:p>
        </w:tc>
        <w:tc>
          <w:tcPr>
            <w:tcW w:w="2337" w:type="dxa"/>
          </w:tcPr>
          <w:p w:rsidR="00D254CC" w:rsidRDefault="00D254CC" w:rsidP="002C72D3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Arial" w:eastAsia="Times New Roman" w:hAnsi="Arial" w:cs="Arial"/>
                <w:sz w:val="36"/>
                <w:szCs w:val="36"/>
              </w:rPr>
              <w:t>NoteSelectLayout</w:t>
            </w:r>
            <w:proofErr w:type="spellEnd"/>
          </w:p>
        </w:tc>
        <w:tc>
          <w:tcPr>
            <w:tcW w:w="2338" w:type="dxa"/>
          </w:tcPr>
          <w:p w:rsidR="00D254CC" w:rsidRDefault="00D254CC" w:rsidP="002C72D3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30</w:t>
            </w:r>
            <w:r>
              <w:rPr>
                <w:rFonts w:ascii="Arial" w:eastAsia="Times New Roman" w:hAnsi="Arial" w:cs="Arial"/>
                <w:sz w:val="36"/>
                <w:szCs w:val="36"/>
              </w:rPr>
              <w:t>m</w:t>
            </w:r>
          </w:p>
        </w:tc>
        <w:tc>
          <w:tcPr>
            <w:tcW w:w="2338" w:type="dxa"/>
          </w:tcPr>
          <w:p w:rsidR="00D254CC" w:rsidRDefault="00D254CC" w:rsidP="002C72D3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40</w:t>
            </w:r>
            <w:r>
              <w:rPr>
                <w:rFonts w:ascii="Arial" w:eastAsia="Times New Roman" w:hAnsi="Arial" w:cs="Arial"/>
                <w:sz w:val="36"/>
                <w:szCs w:val="36"/>
              </w:rPr>
              <w:t>m</w:t>
            </w:r>
          </w:p>
        </w:tc>
      </w:tr>
      <w:tr w:rsidR="00D254CC" w:rsidTr="002C72D3">
        <w:tc>
          <w:tcPr>
            <w:tcW w:w="2337" w:type="dxa"/>
          </w:tcPr>
          <w:p w:rsidR="00D254CC" w:rsidRDefault="00D254CC" w:rsidP="002C72D3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04</w:t>
            </w:r>
          </w:p>
        </w:tc>
        <w:tc>
          <w:tcPr>
            <w:tcW w:w="2337" w:type="dxa"/>
          </w:tcPr>
          <w:p w:rsidR="00D254CC" w:rsidRDefault="00D254CC" w:rsidP="002C72D3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Arial" w:eastAsia="Times New Roman" w:hAnsi="Arial" w:cs="Arial"/>
                <w:sz w:val="36"/>
                <w:szCs w:val="36"/>
              </w:rPr>
              <w:t>NoteBuilder</w:t>
            </w:r>
            <w:proofErr w:type="spellEnd"/>
          </w:p>
        </w:tc>
        <w:tc>
          <w:tcPr>
            <w:tcW w:w="2338" w:type="dxa"/>
          </w:tcPr>
          <w:p w:rsidR="00D254CC" w:rsidRDefault="00D254CC" w:rsidP="002C72D3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30m</w:t>
            </w:r>
          </w:p>
        </w:tc>
        <w:tc>
          <w:tcPr>
            <w:tcW w:w="2338" w:type="dxa"/>
          </w:tcPr>
          <w:p w:rsidR="00D254CC" w:rsidRDefault="00D254CC" w:rsidP="002C72D3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30</w:t>
            </w:r>
            <w:r>
              <w:rPr>
                <w:rFonts w:ascii="Arial" w:eastAsia="Times New Roman" w:hAnsi="Arial" w:cs="Arial"/>
                <w:sz w:val="36"/>
                <w:szCs w:val="36"/>
              </w:rPr>
              <w:t>m</w:t>
            </w:r>
          </w:p>
        </w:tc>
      </w:tr>
      <w:tr w:rsidR="00D254CC" w:rsidTr="002C72D3">
        <w:tc>
          <w:tcPr>
            <w:tcW w:w="2337" w:type="dxa"/>
          </w:tcPr>
          <w:p w:rsidR="00D254CC" w:rsidRDefault="00D254CC" w:rsidP="002C72D3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337" w:type="dxa"/>
          </w:tcPr>
          <w:p w:rsidR="00D254CC" w:rsidRDefault="00D254CC" w:rsidP="002C72D3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338" w:type="dxa"/>
          </w:tcPr>
          <w:p w:rsidR="00D254CC" w:rsidRDefault="00D254CC" w:rsidP="002C72D3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338" w:type="dxa"/>
          </w:tcPr>
          <w:p w:rsidR="00D254CC" w:rsidRDefault="00D254CC" w:rsidP="002C72D3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</w:tbl>
    <w:p w:rsidR="00D254CC" w:rsidRDefault="00D254CC">
      <w:pPr>
        <w:rPr>
          <w:rFonts w:asciiTheme="minorBidi" w:hAnsiTheme="minorBidi"/>
          <w:sz w:val="36"/>
          <w:szCs w:val="36"/>
        </w:rPr>
      </w:pPr>
    </w:p>
    <w:p w:rsidR="00D254CC" w:rsidRDefault="00D254CC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Review</w:t>
      </w:r>
    </w:p>
    <w:p w:rsidR="00D254CC" w:rsidRDefault="00D254CC" w:rsidP="00D254CC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Note select </w:t>
      </w:r>
      <w:proofErr w:type="spellStart"/>
      <w:r>
        <w:rPr>
          <w:rFonts w:asciiTheme="minorBidi" w:hAnsiTheme="minorBidi"/>
          <w:sz w:val="36"/>
          <w:szCs w:val="36"/>
        </w:rPr>
        <w:t>layour</w:t>
      </w:r>
      <w:proofErr w:type="spellEnd"/>
      <w:r>
        <w:rPr>
          <w:rFonts w:asciiTheme="minorBidi" w:hAnsiTheme="minorBidi"/>
          <w:sz w:val="36"/>
          <w:szCs w:val="36"/>
        </w:rPr>
        <w:t xml:space="preserve"> sample, using a recycler view in order to display notes. The view can be select straight.</w:t>
      </w:r>
      <w:r>
        <w:rPr>
          <w:rFonts w:asciiTheme="minorBidi" w:hAnsiTheme="minorBidi"/>
          <w:sz w:val="36"/>
          <w:szCs w:val="36"/>
        </w:rPr>
        <w:br/>
      </w:r>
      <w:r>
        <w:rPr>
          <w:rFonts w:asciiTheme="minorBidi" w:hAnsiTheme="minorBidi"/>
          <w:noProof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4-15 (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CC" w:rsidRDefault="00F472F3" w:rsidP="00D254CC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This Java class build the note objects.  </w:t>
      </w:r>
    </w:p>
    <w:p w:rsidR="00D254CC" w:rsidRDefault="00D254CC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4-15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2F3" w:rsidRDefault="00F472F3">
      <w:pPr>
        <w:rPr>
          <w:rFonts w:asciiTheme="minorBidi" w:hAnsiTheme="minorBidi"/>
          <w:sz w:val="36"/>
          <w:szCs w:val="36"/>
        </w:rPr>
      </w:pPr>
    </w:p>
    <w:p w:rsidR="00F472F3" w:rsidRDefault="00F472F3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Retrospective</w:t>
      </w:r>
    </w:p>
    <w:p w:rsidR="00F472F3" w:rsidRDefault="00F472F3" w:rsidP="00F472F3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I got some issues when I was trying to make the new layout. Some of the class and packages were unresolved.</w:t>
      </w:r>
    </w:p>
    <w:p w:rsidR="00F472F3" w:rsidRDefault="00F472F3" w:rsidP="00F472F3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4-15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2F3" w:rsidRPr="00D254CC" w:rsidRDefault="00F472F3" w:rsidP="00F472F3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For the next sprint, I will work on </w:t>
      </w:r>
      <w:proofErr w:type="spellStart"/>
      <w:r>
        <w:rPr>
          <w:rFonts w:asciiTheme="minorBidi" w:hAnsiTheme="minorBidi"/>
          <w:sz w:val="36"/>
          <w:szCs w:val="36"/>
        </w:rPr>
        <w:t>NoteAdapter</w:t>
      </w:r>
      <w:bookmarkStart w:id="0" w:name="_GoBack"/>
      <w:bookmarkEnd w:id="0"/>
      <w:proofErr w:type="spellEnd"/>
    </w:p>
    <w:sectPr w:rsidR="00F472F3" w:rsidRPr="00D25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CC"/>
    <w:rsid w:val="00857553"/>
    <w:rsid w:val="00D254CC"/>
    <w:rsid w:val="00F4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D263"/>
  <w15:chartTrackingRefBased/>
  <w15:docId w15:val="{7A9783B4-2986-4FC6-9F06-E870A5B6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5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1</cp:revision>
  <dcterms:created xsi:type="dcterms:W3CDTF">2019-04-15T13:22:00Z</dcterms:created>
  <dcterms:modified xsi:type="dcterms:W3CDTF">2019-04-15T13:38:00Z</dcterms:modified>
</cp:coreProperties>
</file>