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81" w:rsidRDefault="00AE7837">
      <w:r>
        <w:t xml:space="preserve">Spring boot </w:t>
      </w:r>
      <w:r w:rsidR="00DA3E3C">
        <w:t>Micro Service</w:t>
      </w:r>
      <w:r>
        <w:t xml:space="preserve"> Architecture</w:t>
      </w:r>
    </w:p>
    <w:p w:rsidR="00DA3E3C" w:rsidRDefault="00DA3E3C">
      <w:r>
        <w:rPr>
          <w:noProof/>
        </w:rPr>
        <w:drawing>
          <wp:inline distT="0" distB="0" distL="0" distR="0">
            <wp:extent cx="5943600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Gatew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37" w:rsidRDefault="00AE7837">
      <w:r>
        <w:t xml:space="preserve">This project consist of 3 major sub projects </w:t>
      </w:r>
    </w:p>
    <w:p w:rsidR="00AE7837" w:rsidRDefault="00AE7837" w:rsidP="00AE7837">
      <w:pPr>
        <w:pStyle w:val="ListParagraph"/>
        <w:numPr>
          <w:ilvl w:val="0"/>
          <w:numId w:val="1"/>
        </w:numPr>
      </w:pPr>
      <w:r>
        <w:t>Order project consist 4 simple spring boot API s for test the project</w:t>
      </w:r>
    </w:p>
    <w:p w:rsidR="00AE7837" w:rsidRDefault="00AE7837" w:rsidP="00AE7837">
      <w:pPr>
        <w:pStyle w:val="ListParagraph"/>
        <w:numPr>
          <w:ilvl w:val="0"/>
          <w:numId w:val="1"/>
        </w:numPr>
      </w:pPr>
      <w:r>
        <w:t xml:space="preserve">Security Project used from spring Security for user Authentication and Authorization with inspiration from: </w:t>
      </w:r>
      <w:r w:rsidRPr="00AE7837">
        <w:t>https://www.bezkoder.com/spring-boot-jwt-authentication/</w:t>
      </w:r>
    </w:p>
    <w:p w:rsidR="00AE7837" w:rsidRDefault="00AE7837" w:rsidP="00AE7837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Gateway project that first of all send requests to Security project for validating users after that send request to service project if user authorized.</w:t>
      </w:r>
    </w:p>
    <w:p w:rsidR="00AE7837" w:rsidRDefault="00AE7837" w:rsidP="00AE7837">
      <w:pPr>
        <w:ind w:left="360"/>
      </w:pPr>
      <w:r>
        <w:t>This project consist swagger with inspiration from</w:t>
      </w:r>
    </w:p>
    <w:p w:rsidR="00AE7837" w:rsidRDefault="00AE7837" w:rsidP="00AE7837">
      <w:pPr>
        <w:ind w:left="360"/>
      </w:pPr>
      <w:hyperlink r:id="rId6" w:history="1">
        <w:r w:rsidRPr="0050321A">
          <w:rPr>
            <w:rStyle w:val="Hyperlink"/>
          </w:rPr>
          <w:t>https://medium.com/@oguz.topal/central-swagger-in-spring-cloud-gateway-697a1c37b03d</w:t>
        </w:r>
      </w:hyperlink>
    </w:p>
    <w:p w:rsidR="00AE7837" w:rsidRDefault="00AE7837" w:rsidP="00AE7837">
      <w:pPr>
        <w:ind w:left="360"/>
      </w:pPr>
      <w:r>
        <w:t xml:space="preserve">You can see swagger from </w:t>
      </w:r>
    </w:p>
    <w:p w:rsidR="00AE7837" w:rsidRDefault="00DA3E3C" w:rsidP="00AE7837">
      <w:pPr>
        <w:ind w:left="360"/>
      </w:pPr>
      <w:hyperlink r:id="rId7" w:history="1">
        <w:r w:rsidRPr="0050321A">
          <w:rPr>
            <w:rStyle w:val="Hyperlink"/>
          </w:rPr>
          <w:t>http://localhost:8080/webjars/swagger-ui/index.html</w:t>
        </w:r>
      </w:hyperlink>
    </w:p>
    <w:p w:rsidR="00DA3E3C" w:rsidRDefault="00633E99" w:rsidP="00633E99">
      <w:pPr>
        <w:ind w:left="360"/>
      </w:pPr>
      <w:proofErr w:type="gramStart"/>
      <w:r>
        <w:t>security</w:t>
      </w:r>
      <w:proofErr w:type="gramEnd"/>
      <w:r>
        <w:t xml:space="preserve"> project Used from spring security with </w:t>
      </w:r>
      <w:proofErr w:type="spellStart"/>
      <w:r>
        <w:t>postgresql</w:t>
      </w:r>
      <w:proofErr w:type="spellEnd"/>
      <w:r>
        <w:t xml:space="preserve"> database and JPA</w:t>
      </w:r>
    </w:p>
    <w:p w:rsidR="00633E99" w:rsidRDefault="00633E99" w:rsidP="00633E99">
      <w:pPr>
        <w:ind w:left="360"/>
      </w:pPr>
      <w:r>
        <w:rPr>
          <w:noProof/>
        </w:rPr>
        <w:drawing>
          <wp:inline distT="0" distB="0" distL="0" distR="0">
            <wp:extent cx="5943600" cy="2033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99" w:rsidRDefault="00633E99" w:rsidP="00633E99">
      <w:pPr>
        <w:ind w:left="360"/>
      </w:pPr>
    </w:p>
    <w:p w:rsidR="00633E99" w:rsidRDefault="00633E99" w:rsidP="00C75BE5">
      <w:pPr>
        <w:ind w:left="360"/>
      </w:pPr>
      <w:r>
        <w:t>Difference of this implementation from other implementation I saw befor</w:t>
      </w:r>
      <w:r w:rsidR="00C75BE5">
        <w:t>e</w:t>
      </w:r>
      <w:r>
        <w:t xml:space="preserve"> are 2 thing</w:t>
      </w:r>
      <w:r w:rsidR="00C75BE5">
        <w:t>s</w:t>
      </w:r>
    </w:p>
    <w:p w:rsidR="00C75BE5" w:rsidRDefault="00C75BE5" w:rsidP="00C75BE5">
      <w:pPr>
        <w:pStyle w:val="ListParagraph"/>
        <w:numPr>
          <w:ilvl w:val="0"/>
          <w:numId w:val="2"/>
        </w:numPr>
      </w:pPr>
      <w:r>
        <w:lastRenderedPageBreak/>
        <w:t xml:space="preserve">Authorization implemented in Micro service architecture. It means if a user Authenticate maybe it restricted from a specific service and it checked in </w:t>
      </w:r>
      <w:proofErr w:type="spellStart"/>
      <w:proofErr w:type="gramStart"/>
      <w:r>
        <w:t>api</w:t>
      </w:r>
      <w:proofErr w:type="spellEnd"/>
      <w:proofErr w:type="gramEnd"/>
      <w:r>
        <w:t xml:space="preserve"> Gateway.  </w:t>
      </w:r>
    </w:p>
    <w:p w:rsidR="00C75BE5" w:rsidRDefault="00633E99" w:rsidP="00C75BE5">
      <w:pPr>
        <w:pStyle w:val="ListParagraph"/>
        <w:numPr>
          <w:ilvl w:val="0"/>
          <w:numId w:val="2"/>
        </w:numPr>
      </w:pPr>
      <w:r>
        <w:t xml:space="preserve">Every and each user has </w:t>
      </w:r>
      <w:r w:rsidR="00C75BE5">
        <w:t>many</w:t>
      </w:r>
      <w:r>
        <w:t xml:space="preserve"> types of authorizations it means each user could have many roles and each role could have many </w:t>
      </w:r>
      <w:r w:rsidR="00C75BE5">
        <w:t>scopes and Authorizations checked with scopes</w:t>
      </w:r>
    </w:p>
    <w:p w:rsidR="00633E99" w:rsidRDefault="00633E99" w:rsidP="00C75BE5">
      <w:pPr>
        <w:ind w:left="360"/>
      </w:pPr>
      <w:bookmarkStart w:id="0" w:name="_GoBack"/>
      <w:bookmarkEnd w:id="0"/>
    </w:p>
    <w:p w:rsidR="00AE7837" w:rsidRDefault="00AE7837" w:rsidP="00AE7837">
      <w:pPr>
        <w:ind w:left="360"/>
      </w:pPr>
    </w:p>
    <w:p w:rsidR="00AE7837" w:rsidRDefault="00AE7837" w:rsidP="00AE7837"/>
    <w:sectPr w:rsidR="00AE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D04BE"/>
    <w:multiLevelType w:val="hybridMultilevel"/>
    <w:tmpl w:val="D0C82098"/>
    <w:lvl w:ilvl="0" w:tplc="68FE4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759B3"/>
    <w:multiLevelType w:val="hybridMultilevel"/>
    <w:tmpl w:val="0C50C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A"/>
    <w:rsid w:val="0030255A"/>
    <w:rsid w:val="00377081"/>
    <w:rsid w:val="00633E99"/>
    <w:rsid w:val="00AE7837"/>
    <w:rsid w:val="00C75BE5"/>
    <w:rsid w:val="00D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49E9"/>
  <w15:chartTrackingRefBased/>
  <w15:docId w15:val="{DAA09DC2-08AA-4858-A630-8AEB5DDC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localhost:8080/webjars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oguz.topal/central-swagger-in-spring-cloud-gateway-697a1c37b03d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ابراهیم یزدی</dc:creator>
  <cp:keywords/>
  <dc:description/>
  <cp:lastModifiedBy>ابراهیم یزدی</cp:lastModifiedBy>
  <cp:revision>2</cp:revision>
  <dcterms:created xsi:type="dcterms:W3CDTF">2023-11-04T11:48:00Z</dcterms:created>
  <dcterms:modified xsi:type="dcterms:W3CDTF">2023-11-04T12:22:00Z</dcterms:modified>
</cp:coreProperties>
</file>