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6C6A4" w14:textId="77777777" w:rsidR="00972DF7" w:rsidRPr="001C4A48" w:rsidRDefault="00972DF7" w:rsidP="00972DF7">
      <w:pPr>
        <w:rPr>
          <w:color w:val="3F3E3E"/>
          <w:sz w:val="20"/>
          <w:szCs w:val="20"/>
        </w:rPr>
      </w:pPr>
      <w:r w:rsidRPr="007E5349">
        <w:rPr>
          <w:noProof/>
          <w:color w:val="3F3E3E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4F083B7C" wp14:editId="09DEE2FC">
                <wp:simplePos x="0" y="0"/>
                <wp:positionH relativeFrom="margin">
                  <wp:posOffset>7315200</wp:posOffset>
                </wp:positionH>
                <wp:positionV relativeFrom="paragraph">
                  <wp:posOffset>393700</wp:posOffset>
                </wp:positionV>
                <wp:extent cx="3124200" cy="3556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6123" y="3601882"/>
                          <a:ext cx="3119754" cy="356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9EAE8" w14:textId="77777777" w:rsidR="00972DF7" w:rsidRDefault="00972DF7" w:rsidP="00972D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6"/>
                              </w:rPr>
                              <w:t>2021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E26C2E"/>
                                <w:sz w:val="36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6"/>
                              </w:rPr>
                              <w:t>AI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1"/>
                              </w:rPr>
                              <w:t>an algorithmic and technology company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F083B7C" id="Rectangle 25" o:spid="_x0000_s1026" style="position:absolute;margin-left:8in;margin-top:31pt;width:246pt;height:2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" o:allowincell="f" filled="f" stroked="f">
                <v:textbox inset="91425emu,45700emu,91425emu,45700emu">
                  <w:txbxContent>
                    <w:p w14:paraId="37B9EAE8" w14:textId="77777777" w:rsidR="00972DF7" w:rsidRDefault="00972DF7" w:rsidP="00972DF7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6"/>
                        </w:rPr>
                        <w:t>2021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E26C2E"/>
                          <w:sz w:val="36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6"/>
                        </w:rPr>
                        <w:t>AI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1"/>
                        </w:rPr>
                        <w:br/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1"/>
                        </w:rPr>
                        <w:t>an algorithmic and technology 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5349">
        <w:rPr>
          <w:noProof/>
          <w:color w:val="3F3E3E"/>
        </w:rPr>
        <w:t>COMPANIES LOGO</w:t>
      </w:r>
      <w:r>
        <w:rPr>
          <w:noProof/>
          <w:color w:val="3F3E3E"/>
        </w:rPr>
        <w:t xml:space="preserve">                 </w:t>
      </w:r>
    </w:p>
    <w:p w14:paraId="642F466F" w14:textId="77777777" w:rsidR="00972DF7" w:rsidRPr="001C4A48" w:rsidRDefault="00972DF7" w:rsidP="00972DF7">
      <w:pPr>
        <w:jc w:val="right"/>
        <w:rPr>
          <w:rFonts w:eastAsia="Times New Roman" w:cs="Times New Roman"/>
          <w:color w:val="3F3E3E"/>
          <w:sz w:val="20"/>
          <w:szCs w:val="20"/>
          <w:shd w:val="clear" w:color="auto" w:fill="FFFFFF"/>
          <w:lang w:eastAsia="ja-JP"/>
        </w:rPr>
      </w:pPr>
      <w:r w:rsidRPr="001C4A48">
        <w:rPr>
          <w:rFonts w:eastAsia="Times New Roman" w:cs="Times New Roman"/>
          <w:color w:val="3F3E3E"/>
          <w:sz w:val="20"/>
          <w:szCs w:val="20"/>
          <w:shd w:val="clear" w:color="auto" w:fill="FFFFFF"/>
          <w:lang w:eastAsia="ja-JP"/>
        </w:rPr>
        <w:t xml:space="preserve">Ragnagade 7 </w:t>
      </w:r>
    </w:p>
    <w:p w14:paraId="04AE0DC2" w14:textId="77777777" w:rsidR="00972DF7" w:rsidRPr="001C4A48" w:rsidRDefault="00972DF7" w:rsidP="00972DF7">
      <w:pPr>
        <w:jc w:val="right"/>
        <w:rPr>
          <w:rFonts w:eastAsia="Times New Roman" w:cs="Times New Roman"/>
          <w:color w:val="3F3E3E"/>
          <w:sz w:val="20"/>
          <w:szCs w:val="20"/>
          <w:lang w:eastAsia="ja-JP"/>
        </w:rPr>
      </w:pPr>
      <w:r w:rsidRPr="001C4A48">
        <w:rPr>
          <w:rFonts w:eastAsia="Times New Roman" w:cs="Times New Roman"/>
          <w:color w:val="3F3E3E"/>
          <w:sz w:val="20"/>
          <w:szCs w:val="20"/>
          <w:shd w:val="clear" w:color="auto" w:fill="FFFFFF"/>
          <w:lang w:eastAsia="ja-JP"/>
        </w:rPr>
        <w:t>2100 Copenhagen</w:t>
      </w:r>
    </w:p>
    <w:p w14:paraId="24528180" w14:textId="77777777" w:rsidR="00972DF7" w:rsidRPr="001C4A48" w:rsidRDefault="00972DF7" w:rsidP="00972DF7">
      <w:pPr>
        <w:jc w:val="right"/>
        <w:rPr>
          <w:color w:val="3F3E3E"/>
        </w:rPr>
      </w:pPr>
    </w:p>
    <w:p w14:paraId="0C3EE3EB" w14:textId="77777777" w:rsidR="00972DF7" w:rsidRPr="001C4A48" w:rsidRDefault="00972DF7" w:rsidP="00972DF7">
      <w:pPr>
        <w:rPr>
          <w:color w:val="3F3E3E"/>
        </w:rPr>
      </w:pPr>
    </w:p>
    <w:p w14:paraId="63BA6EBC" w14:textId="77777777" w:rsidR="00972DF7" w:rsidRPr="001C4A48" w:rsidRDefault="00972DF7" w:rsidP="00972DF7">
      <w:pPr>
        <w:rPr>
          <w:color w:val="3F3E3E"/>
        </w:rPr>
      </w:pPr>
    </w:p>
    <w:p w14:paraId="0236FD44" w14:textId="77777777" w:rsidR="00972DF7" w:rsidRPr="001C4A48" w:rsidRDefault="00972DF7" w:rsidP="00972DF7">
      <w:pPr>
        <w:rPr>
          <w:color w:val="3F3E3E"/>
        </w:rPr>
      </w:pPr>
    </w:p>
    <w:p w14:paraId="129EBA73" w14:textId="77777777" w:rsidR="00972DF7" w:rsidRDefault="00972DF7" w:rsidP="00972DF7"/>
    <w:p w14:paraId="6E638FB7" w14:textId="77777777" w:rsidR="00972DF7" w:rsidRDefault="00972DF7" w:rsidP="00972DF7"/>
    <w:p w14:paraId="7C8D4A53" w14:textId="77777777" w:rsidR="00972DF7" w:rsidRDefault="00972DF7" w:rsidP="00972DF7"/>
    <w:p w14:paraId="53695341" w14:textId="77777777" w:rsidR="00972DF7" w:rsidRDefault="00972DF7" w:rsidP="00972DF7"/>
    <w:p w14:paraId="0AABBD42" w14:textId="77777777" w:rsidR="00972DF7" w:rsidRDefault="00972DF7" w:rsidP="00972DF7">
      <w:pPr>
        <w:rPr>
          <w:color w:val="222222"/>
          <w:sz w:val="72"/>
          <w:szCs w:val="72"/>
        </w:rPr>
      </w:pPr>
      <w:r>
        <w:rPr>
          <w:rFonts w:ascii="Calibri" w:eastAsia="Calibri" w:hAnsi="Calibri" w:cs="Calibri"/>
          <w:b/>
          <w:color w:val="222222"/>
          <w:sz w:val="72"/>
          <w:szCs w:val="72"/>
        </w:rPr>
        <w:t>Companies Name</w:t>
      </w:r>
    </w:p>
    <w:p w14:paraId="79883BE1" w14:textId="77777777" w:rsidR="00972DF7" w:rsidRDefault="00972DF7" w:rsidP="00972DF7">
      <w:pPr>
        <w:rPr>
          <w:b/>
          <w:color w:val="3F3E3E"/>
          <w:sz w:val="48"/>
          <w:szCs w:val="48"/>
        </w:rPr>
      </w:pPr>
      <w:r>
        <w:rPr>
          <w:rFonts w:ascii="Calibri" w:eastAsia="Calibri" w:hAnsi="Calibri" w:cs="Calibri"/>
          <w:b/>
          <w:color w:val="3F3E3E"/>
          <w:sz w:val="48"/>
          <w:szCs w:val="48"/>
        </w:rPr>
        <w:t xml:space="preserve">Title </w:t>
      </w:r>
    </w:p>
    <w:p w14:paraId="7A6E1BB3" w14:textId="77777777" w:rsidR="00972DF7" w:rsidRDefault="00972DF7" w:rsidP="00972DF7">
      <w:pPr>
        <w:rPr>
          <w:color w:val="3297A5"/>
          <w:sz w:val="48"/>
          <w:szCs w:val="48"/>
        </w:rPr>
      </w:pPr>
      <w:r>
        <w:rPr>
          <w:rFonts w:ascii="Calibri" w:eastAsia="Calibri" w:hAnsi="Calibri" w:cs="Calibri"/>
          <w:b/>
          <w:color w:val="3F3E3E"/>
          <w:sz w:val="48"/>
          <w:szCs w:val="48"/>
        </w:rPr>
        <w:t>By</w:t>
      </w:r>
      <w:r>
        <w:rPr>
          <w:rFonts w:ascii="Calibri" w:eastAsia="Calibri" w:hAnsi="Calibri" w:cs="Calibri"/>
          <w:b/>
          <w:color w:val="2192A2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3297A5"/>
          <w:sz w:val="48"/>
          <w:szCs w:val="48"/>
        </w:rPr>
        <w:t>Author</w:t>
      </w:r>
    </w:p>
    <w:p w14:paraId="6D2990B2" w14:textId="77777777" w:rsidR="00972DF7" w:rsidRDefault="00972DF7" w:rsidP="00972DF7"/>
    <w:p w14:paraId="6EA0E171" w14:textId="77777777" w:rsidR="00972DF7" w:rsidRDefault="00972DF7" w:rsidP="00972DF7">
      <w:r>
        <w:rPr>
          <w:rFonts w:ascii="Calibri" w:eastAsia="Calibri" w:hAnsi="Calibri" w:cs="Calibri"/>
        </w:rPr>
        <w:t>Date:</w:t>
      </w:r>
    </w:p>
    <w:p w14:paraId="2CF591BB" w14:textId="77777777" w:rsidR="00972DF7" w:rsidRDefault="00972DF7" w:rsidP="00972DF7"/>
    <w:p w14:paraId="63E47924" w14:textId="77777777" w:rsidR="00972DF7" w:rsidRPr="006F6EC9" w:rsidRDefault="00972DF7" w:rsidP="00972DF7">
      <w:pPr>
        <w:rPr>
          <w:color w:val="E55425"/>
        </w:rPr>
      </w:pPr>
      <w:r w:rsidRPr="006F6EC9">
        <w:rPr>
          <w:rFonts w:ascii="Calibri" w:eastAsia="Calibri" w:hAnsi="Calibri" w:cs="Calibri"/>
          <w:color w:val="E55425"/>
        </w:rPr>
        <w:t>VERSION TYPE</w:t>
      </w:r>
    </w:p>
    <w:p w14:paraId="3903CD7D" w14:textId="77777777" w:rsidR="006147D8" w:rsidRDefault="006147D8" w:rsidP="006147D8"/>
    <w:p w14:paraId="61EEF73F" w14:textId="77777777" w:rsidR="006147D8" w:rsidRDefault="006147D8" w:rsidP="006147D8"/>
    <w:p w14:paraId="279006A0" w14:textId="77777777" w:rsidR="006147D8" w:rsidRDefault="006147D8" w:rsidP="006147D8"/>
    <w:p w14:paraId="5B5B00B0" w14:textId="77777777" w:rsidR="006147D8" w:rsidRDefault="006147D8" w:rsidP="006147D8"/>
    <w:p w14:paraId="4D36549A" w14:textId="77777777" w:rsidR="006147D8" w:rsidRDefault="006147D8" w:rsidP="006147D8"/>
    <w:p w14:paraId="38586AAB" w14:textId="77777777" w:rsidR="006147D8" w:rsidRDefault="006147D8" w:rsidP="006147D8"/>
    <w:p w14:paraId="3300E9FA" w14:textId="77777777" w:rsidR="006147D8" w:rsidRDefault="006147D8" w:rsidP="006147D8"/>
    <w:p w14:paraId="451CFD14" w14:textId="77777777" w:rsidR="006147D8" w:rsidRDefault="006147D8" w:rsidP="006147D8"/>
    <w:p w14:paraId="0425B944" w14:textId="77777777" w:rsidR="006147D8" w:rsidRDefault="006147D8" w:rsidP="006147D8"/>
    <w:p w14:paraId="364126BE" w14:textId="77777777" w:rsidR="006147D8" w:rsidRDefault="006147D8" w:rsidP="006147D8"/>
    <w:p w14:paraId="7C7813F9" w14:textId="77777777" w:rsidR="006147D8" w:rsidRDefault="006147D8" w:rsidP="006147D8"/>
    <w:p w14:paraId="25A32634" w14:textId="77777777" w:rsidR="006147D8" w:rsidRDefault="006147D8" w:rsidP="006147D8"/>
    <w:p w14:paraId="7EFD5E58" w14:textId="77777777" w:rsidR="006147D8" w:rsidRDefault="006147D8" w:rsidP="006147D8"/>
    <w:p w14:paraId="591964C8" w14:textId="77777777" w:rsidR="006147D8" w:rsidRDefault="006147D8" w:rsidP="006147D8"/>
    <w:p w14:paraId="3E3C2E97" w14:textId="77777777" w:rsidR="006147D8" w:rsidRDefault="006147D8" w:rsidP="006147D8"/>
    <w:p w14:paraId="25D419D8" w14:textId="77777777" w:rsidR="006147D8" w:rsidRDefault="006147D8" w:rsidP="006147D8"/>
    <w:p w14:paraId="54F035C8" w14:textId="77777777" w:rsidR="006147D8" w:rsidRDefault="006147D8" w:rsidP="006147D8"/>
    <w:p w14:paraId="65B27BAB" w14:textId="77777777" w:rsidR="00972DF7" w:rsidRDefault="00972DF7" w:rsidP="006147D8"/>
    <w:p w14:paraId="0B3F36D3" w14:textId="77777777" w:rsidR="00972DF7" w:rsidRDefault="00972DF7" w:rsidP="006147D8">
      <w:bookmarkStart w:id="0" w:name="_GoBack"/>
      <w:bookmarkEnd w:id="0"/>
    </w:p>
    <w:p w14:paraId="1E4C09FB" w14:textId="77777777" w:rsidR="006147D8" w:rsidRDefault="006147D8" w:rsidP="006147D8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2014901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F1E087" w14:textId="212C84EC" w:rsidR="006147D8" w:rsidRDefault="006147D8" w:rsidP="00972DF7">
          <w:pPr>
            <w:pStyle w:val="TOCHeading"/>
          </w:pPr>
          <w:r>
            <w:t>Table of Contents</w:t>
          </w:r>
        </w:p>
        <w:p w14:paraId="3002CD77" w14:textId="77777777" w:rsidR="00AF03E9" w:rsidRDefault="006147D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4767282" w:history="1">
            <w:r w:rsidR="00AF03E9" w:rsidRPr="002B5283">
              <w:rPr>
                <w:rStyle w:val="Hyperlink"/>
                <w:noProof/>
              </w:rPr>
              <w:t>Executive Summary</w:t>
            </w:r>
            <w:r w:rsidR="00AF03E9">
              <w:rPr>
                <w:noProof/>
                <w:webHidden/>
              </w:rPr>
              <w:tab/>
            </w:r>
            <w:r w:rsidR="00AF03E9">
              <w:rPr>
                <w:noProof/>
                <w:webHidden/>
              </w:rPr>
              <w:fldChar w:fldCharType="begin"/>
            </w:r>
            <w:r w:rsidR="00AF03E9">
              <w:rPr>
                <w:noProof/>
                <w:webHidden/>
              </w:rPr>
              <w:instrText xml:space="preserve"> PAGEREF _Toc484767282 \h </w:instrText>
            </w:r>
            <w:r w:rsidR="00AF03E9">
              <w:rPr>
                <w:noProof/>
                <w:webHidden/>
              </w:rPr>
            </w:r>
            <w:r w:rsidR="00AF03E9">
              <w:rPr>
                <w:noProof/>
                <w:webHidden/>
              </w:rPr>
              <w:fldChar w:fldCharType="separate"/>
            </w:r>
            <w:r w:rsidR="00AF03E9">
              <w:rPr>
                <w:noProof/>
                <w:webHidden/>
              </w:rPr>
              <w:t>3</w:t>
            </w:r>
            <w:r w:rsidR="00AF03E9">
              <w:rPr>
                <w:noProof/>
                <w:webHidden/>
              </w:rPr>
              <w:fldChar w:fldCharType="end"/>
            </w:r>
          </w:hyperlink>
        </w:p>
        <w:p w14:paraId="76912C90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283" w:history="1">
            <w:r w:rsidRPr="002B5283">
              <w:rPr>
                <w:rStyle w:val="Hyperlink"/>
                <w:noProof/>
              </w:rPr>
              <w:t>Proof-of-Concepts (POCs)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78474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284" w:history="1">
            <w:r w:rsidRPr="002B5283">
              <w:rPr>
                <w:rStyle w:val="Hyperlink"/>
                <w:noProof/>
              </w:rPr>
              <w:t>POC Results &amp; Deliveries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11E99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285" w:history="1">
            <w:r w:rsidRPr="002B5283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F9FDC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286" w:history="1">
            <w:r w:rsidRPr="002B5283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9150" w14:textId="77777777" w:rsidR="00AF03E9" w:rsidRDefault="00AF03E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4767287" w:history="1">
            <w:r w:rsidRPr="002B5283">
              <w:rPr>
                <w:rStyle w:val="Hyperlink"/>
                <w:noProof/>
              </w:rPr>
              <w:t>Background and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9477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288" w:history="1">
            <w:r w:rsidRPr="002B5283">
              <w:rPr>
                <w:rStyle w:val="Hyperlink"/>
                <w:noProof/>
              </w:rPr>
              <w:t>Project background and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4A02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289" w:history="1">
            <w:r w:rsidRPr="002B5283">
              <w:rPr>
                <w:rStyle w:val="Hyperlink"/>
                <w:noProof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1214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290" w:history="1">
            <w:r w:rsidRPr="002B5283">
              <w:rPr>
                <w:rStyle w:val="Hyperlink"/>
                <w:noProof/>
              </w:rPr>
              <w:t>The Project Team Wish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83EC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291" w:history="1">
            <w:r w:rsidRPr="002B5283">
              <w:rPr>
                <w:rStyle w:val="Hyperlink"/>
                <w:noProof/>
              </w:rPr>
              <w:t>Project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2DBEA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292" w:history="1">
            <w:r w:rsidRPr="002B5283"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B580E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293" w:history="1">
            <w:r w:rsidRPr="002B5283">
              <w:rPr>
                <w:rStyle w:val="Hyperlink"/>
                <w:noProof/>
              </w:rPr>
              <w:t>Use Cases identified at the 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DE5D4" w14:textId="77777777" w:rsidR="00AF03E9" w:rsidRDefault="00AF03E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4767294" w:history="1">
            <w:r w:rsidRPr="002B5283">
              <w:rPr>
                <w:rStyle w:val="Hyperlink"/>
                <w:noProof/>
              </w:rPr>
              <w:t>Problem description POC 1: Forecast Tanker Spot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E091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295" w:history="1">
            <w:r w:rsidRPr="002B5283">
              <w:rPr>
                <w:rStyle w:val="Hyperlink"/>
                <w:noProof/>
              </w:rPr>
              <w:t>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D964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296" w:history="1">
            <w:r w:rsidRPr="002B5283">
              <w:rPr>
                <w:rStyle w:val="Hyperlink"/>
                <w:noProof/>
              </w:rPr>
              <w:t>Hypothesis: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AC71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297" w:history="1">
            <w:r w:rsidRPr="002B5283">
              <w:rPr>
                <w:rStyle w:val="Hyperlink"/>
                <w:noProof/>
              </w:rPr>
              <w:t>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4018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298" w:history="1">
            <w:r w:rsidRPr="002B5283">
              <w:rPr>
                <w:rStyle w:val="Hyperlink"/>
                <w:noProof/>
              </w:rPr>
              <w:t>Evaluation Metrics &amp;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0B8C7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299" w:history="1">
            <w:r w:rsidRPr="002B5283">
              <w:rPr>
                <w:rStyle w:val="Hyperlink"/>
                <w:noProof/>
              </w:rPr>
              <w:t>Solution requirements specification: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7EE3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300" w:history="1">
            <w:r w:rsidRPr="002B5283">
              <w:rPr>
                <w:rStyle w:val="Hyperlink"/>
                <w:noProof/>
              </w:rPr>
              <w:t>Complexity &amp; Business value: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A714" w14:textId="77777777" w:rsidR="00AF03E9" w:rsidRDefault="00AF03E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4767301" w:history="1">
            <w:r w:rsidRPr="002B5283">
              <w:rPr>
                <w:rStyle w:val="Hyperlink"/>
                <w:noProof/>
              </w:rPr>
              <w:t>Problem description POC 2: Project Haystack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713A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302" w:history="1">
            <w:r w:rsidRPr="002B5283">
              <w:rPr>
                <w:rStyle w:val="Hyperlink"/>
                <w:noProof/>
              </w:rPr>
              <w:t>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7213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303" w:history="1">
            <w:r w:rsidRPr="002B5283">
              <w:rPr>
                <w:rStyle w:val="Hyperlink"/>
                <w:noProof/>
              </w:rPr>
              <w:t>Hypothesis: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F8A0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304" w:history="1">
            <w:r w:rsidRPr="002B5283">
              <w:rPr>
                <w:rStyle w:val="Hyperlink"/>
                <w:noProof/>
              </w:rPr>
              <w:t>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F507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305" w:history="1">
            <w:r w:rsidRPr="002B5283">
              <w:rPr>
                <w:rStyle w:val="Hyperlink"/>
                <w:noProof/>
              </w:rPr>
              <w:t>Evaluation Metrics &amp;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04C1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306" w:history="1">
            <w:r w:rsidRPr="002B5283">
              <w:rPr>
                <w:rStyle w:val="Hyperlink"/>
                <w:noProof/>
              </w:rPr>
              <w:t>Solution requirements specification: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39A6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307" w:history="1">
            <w:r w:rsidRPr="002B5283">
              <w:rPr>
                <w:rStyle w:val="Hyperlink"/>
                <w:noProof/>
              </w:rPr>
              <w:t>Complexity &amp; Business value: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97D5" w14:textId="77777777" w:rsidR="00AF03E9" w:rsidRDefault="00AF03E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4767308" w:history="1">
            <w:r w:rsidRPr="002B5283">
              <w:rPr>
                <w:rStyle w:val="Hyperlink"/>
                <w:noProof/>
              </w:rPr>
              <w:t>POC 1: FORECAST TANKER SPOT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8A09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309" w:history="1">
            <w:r w:rsidRPr="002B5283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27C4C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310" w:history="1">
            <w:r w:rsidRPr="002B5283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415A" w14:textId="77777777" w:rsidR="00AF03E9" w:rsidRDefault="00AF03E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4767311" w:history="1">
            <w:r w:rsidRPr="002B5283">
              <w:rPr>
                <w:rStyle w:val="Hyperlink"/>
                <w:noProof/>
              </w:rPr>
              <w:t>The approach taken described in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206A" w14:textId="77777777" w:rsidR="00AF03E9" w:rsidRDefault="00AF03E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4767312" w:history="1">
            <w:r w:rsidRPr="002B5283">
              <w:rPr>
                <w:rStyle w:val="Hyperlink"/>
                <w:noProof/>
              </w:rPr>
              <w:t>Data considerations and evaluation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7320" w14:textId="77777777" w:rsidR="00AF03E9" w:rsidRDefault="00AF03E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4767313" w:history="1">
            <w:r w:rsidRPr="002B5283">
              <w:rPr>
                <w:rStyle w:val="Hyperlink"/>
                <w:noProof/>
              </w:rPr>
              <w:t>Dynamic Bayesian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6CB0" w14:textId="77777777" w:rsidR="00AF03E9" w:rsidRDefault="00AF03E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4767314" w:history="1">
            <w:r w:rsidRPr="002B5283">
              <w:rPr>
                <w:rStyle w:val="Hyperlink"/>
                <w:noProof/>
              </w:rPr>
              <w:t>Establish a 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68284" w14:textId="77777777" w:rsidR="00AF03E9" w:rsidRDefault="00AF03E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4767315" w:history="1">
            <w:r w:rsidRPr="002B5283">
              <w:rPr>
                <w:rStyle w:val="Hyperlink"/>
                <w:noProof/>
              </w:rPr>
              <w:t>Investigate drivers: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CEFB" w14:textId="77777777" w:rsidR="00AF03E9" w:rsidRDefault="00AF03E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4767316" w:history="1">
            <w:r w:rsidRPr="002B5283">
              <w:rPr>
                <w:rStyle w:val="Hyperlink"/>
                <w:noProof/>
              </w:rPr>
              <w:t>A Dynamic Bayesian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4288" w14:textId="77777777" w:rsidR="00AF03E9" w:rsidRDefault="00AF03E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4767317" w:history="1">
            <w:r w:rsidRPr="002B5283">
              <w:rPr>
                <w:rStyle w:val="Hyperlink"/>
                <w:noProof/>
              </w:rPr>
              <w:t>POC 2 - Project haystack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42F5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318" w:history="1">
            <w:r w:rsidRPr="002B5283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C8BE4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319" w:history="1">
            <w:r w:rsidRPr="002B5283">
              <w:rPr>
                <w:rStyle w:val="Hyperlink"/>
                <w:noProof/>
              </w:rPr>
              <w:t>Theory - The Optimal Long Term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9055" w14:textId="77777777" w:rsidR="00AF03E9" w:rsidRDefault="00AF03E9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484767320" w:history="1">
            <w:r w:rsidRPr="002B5283">
              <w:rPr>
                <w:rStyle w:val="Hyperlink"/>
                <w:noProof/>
              </w:rPr>
              <w:t>Theory behind this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D2F0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321" w:history="1">
            <w:r w:rsidRPr="002B5283">
              <w:rPr>
                <w:rStyle w:val="Hyperlink"/>
                <w:noProof/>
              </w:rPr>
              <w:t>Theory and procedure - The approach taken in the POC: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14A8" w14:textId="77777777" w:rsidR="00AF03E9" w:rsidRDefault="00AF03E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4767322" w:history="1">
            <w:r w:rsidRPr="002B5283">
              <w:rPr>
                <w:rStyle w:val="Hyperlink"/>
                <w:noProof/>
              </w:rPr>
              <w:t>The approach taken described in further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A5834" w14:textId="77777777" w:rsidR="00AF03E9" w:rsidRDefault="00AF03E9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767323" w:history="1">
            <w:r w:rsidRPr="002B5283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C7A9" w14:textId="77777777" w:rsidR="00AF03E9" w:rsidRDefault="00AF03E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4767324" w:history="1">
            <w:r w:rsidRPr="002B528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_Toc484767324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0DAA" w14:textId="528C3937" w:rsidR="00AF03E9" w:rsidRDefault="006147D8" w:rsidP="00EE69EF">
          <w:r>
            <w:rPr>
              <w:b/>
              <w:bCs/>
              <w:noProof/>
            </w:rPr>
            <w:fldChar w:fldCharType="end"/>
          </w:r>
        </w:p>
      </w:sdtContent>
    </w:sdt>
    <w:p w14:paraId="4F3F2877" w14:textId="77777777" w:rsidR="00AF03E9" w:rsidRDefault="00AF03E9" w:rsidP="00AF03E9">
      <w:bookmarkStart w:id="1" w:name="_Toc484767282"/>
    </w:p>
    <w:p w14:paraId="3B3CCD6B" w14:textId="77777777" w:rsidR="00972DF7" w:rsidRDefault="00972DF7" w:rsidP="00AF03E9"/>
    <w:p w14:paraId="26A15472" w14:textId="77777777" w:rsidR="00972DF7" w:rsidRDefault="00972DF7" w:rsidP="00AF03E9"/>
    <w:p w14:paraId="16315356" w14:textId="77777777" w:rsidR="00972DF7" w:rsidRDefault="00972DF7" w:rsidP="00AF03E9"/>
    <w:p w14:paraId="7D56CD60" w14:textId="77777777" w:rsidR="00972DF7" w:rsidRDefault="00972DF7" w:rsidP="00AF03E9"/>
    <w:p w14:paraId="0611D27E" w14:textId="77777777" w:rsidR="00972DF7" w:rsidRDefault="00972DF7" w:rsidP="00AF03E9"/>
    <w:p w14:paraId="74C4CD90" w14:textId="77777777" w:rsidR="00972DF7" w:rsidRDefault="00972DF7" w:rsidP="00AF03E9"/>
    <w:p w14:paraId="3D0F0A71" w14:textId="77777777" w:rsidR="00972DF7" w:rsidRDefault="00972DF7" w:rsidP="00AF03E9"/>
    <w:p w14:paraId="05107815" w14:textId="77777777" w:rsidR="00972DF7" w:rsidRDefault="00972DF7" w:rsidP="00AF03E9"/>
    <w:p w14:paraId="63DB67BD" w14:textId="77777777" w:rsidR="00972DF7" w:rsidRDefault="00972DF7" w:rsidP="00AF03E9"/>
    <w:p w14:paraId="73279AA5" w14:textId="77777777" w:rsidR="00972DF7" w:rsidRDefault="00972DF7" w:rsidP="00AF03E9"/>
    <w:p w14:paraId="516495BD" w14:textId="77777777" w:rsidR="00972DF7" w:rsidRDefault="00972DF7" w:rsidP="00AF03E9"/>
    <w:p w14:paraId="1AD15FC9" w14:textId="77777777" w:rsidR="00972DF7" w:rsidRDefault="00972DF7" w:rsidP="00AF03E9"/>
    <w:p w14:paraId="6D54599D" w14:textId="77777777" w:rsidR="00972DF7" w:rsidRDefault="00972DF7" w:rsidP="00AF03E9"/>
    <w:p w14:paraId="57FED3B2" w14:textId="77777777" w:rsidR="00972DF7" w:rsidRDefault="00972DF7" w:rsidP="00AF03E9"/>
    <w:p w14:paraId="660C30A6" w14:textId="77777777" w:rsidR="00972DF7" w:rsidRDefault="00972DF7" w:rsidP="00AF03E9"/>
    <w:p w14:paraId="7CB33A1A" w14:textId="77777777" w:rsidR="00972DF7" w:rsidRDefault="00972DF7" w:rsidP="00AF03E9"/>
    <w:p w14:paraId="02C8E392" w14:textId="77777777" w:rsidR="00972DF7" w:rsidRDefault="00972DF7" w:rsidP="00AF03E9"/>
    <w:p w14:paraId="6FCF0FB5" w14:textId="77777777" w:rsidR="00972DF7" w:rsidRDefault="00972DF7" w:rsidP="00AF03E9"/>
    <w:p w14:paraId="759A9162" w14:textId="77777777" w:rsidR="00972DF7" w:rsidRDefault="00972DF7" w:rsidP="00AF03E9"/>
    <w:p w14:paraId="45C84C78" w14:textId="77777777" w:rsidR="00972DF7" w:rsidRDefault="00972DF7" w:rsidP="00AF03E9"/>
    <w:p w14:paraId="302A78C7" w14:textId="77777777" w:rsidR="00972DF7" w:rsidRDefault="00972DF7" w:rsidP="00AF03E9"/>
    <w:p w14:paraId="68683452" w14:textId="77777777" w:rsidR="00972DF7" w:rsidRDefault="00972DF7" w:rsidP="00AF03E9"/>
    <w:p w14:paraId="00AC1951" w14:textId="77777777" w:rsidR="00972DF7" w:rsidRDefault="00972DF7" w:rsidP="00AF03E9"/>
    <w:p w14:paraId="6553DEA3" w14:textId="77777777" w:rsidR="00972DF7" w:rsidRDefault="00972DF7" w:rsidP="00AF03E9"/>
    <w:p w14:paraId="5D91057B" w14:textId="77777777" w:rsidR="00972DF7" w:rsidRDefault="00972DF7" w:rsidP="00AF03E9"/>
    <w:p w14:paraId="1F8C2510" w14:textId="77777777" w:rsidR="00972DF7" w:rsidRDefault="00972DF7" w:rsidP="00AF03E9"/>
    <w:p w14:paraId="5E76A76F" w14:textId="77777777" w:rsidR="00972DF7" w:rsidRDefault="00972DF7" w:rsidP="00AF03E9"/>
    <w:p w14:paraId="09023840" w14:textId="77777777" w:rsidR="00972DF7" w:rsidRDefault="00972DF7" w:rsidP="00AF03E9"/>
    <w:p w14:paraId="3534AA72" w14:textId="77777777" w:rsidR="00972DF7" w:rsidRDefault="00972DF7" w:rsidP="00AF03E9"/>
    <w:p w14:paraId="407B9DEC" w14:textId="77777777" w:rsidR="00972DF7" w:rsidRDefault="00972DF7" w:rsidP="00AF03E9"/>
    <w:p w14:paraId="61663DA6" w14:textId="77777777" w:rsidR="00972DF7" w:rsidRDefault="00972DF7" w:rsidP="00AF03E9"/>
    <w:p w14:paraId="2A57FE1F" w14:textId="77777777" w:rsidR="00972DF7" w:rsidRDefault="00972DF7" w:rsidP="00AF03E9"/>
    <w:p w14:paraId="0CBCA58F" w14:textId="77777777" w:rsidR="00972DF7" w:rsidRDefault="00972DF7" w:rsidP="00AF03E9"/>
    <w:p w14:paraId="3C281E90" w14:textId="77777777" w:rsidR="00972DF7" w:rsidRDefault="00972DF7" w:rsidP="00AF03E9"/>
    <w:p w14:paraId="6A295C51" w14:textId="77777777" w:rsidR="00972DF7" w:rsidRDefault="00972DF7" w:rsidP="00AF03E9"/>
    <w:p w14:paraId="4FC77FBE" w14:textId="77777777" w:rsidR="00972DF7" w:rsidRPr="00AF03E9" w:rsidRDefault="00972DF7" w:rsidP="00AF03E9"/>
    <w:p w14:paraId="5550AE65" w14:textId="5915402A" w:rsidR="00AF03E9" w:rsidRDefault="00AF03E9" w:rsidP="00972DF7">
      <w:pPr>
        <w:pStyle w:val="Heading1"/>
      </w:pPr>
      <w:r>
        <w:lastRenderedPageBreak/>
        <w:t>Executive Summary</w:t>
      </w:r>
      <w:bookmarkEnd w:id="1"/>
      <w:r>
        <w:t xml:space="preserve"> </w:t>
      </w:r>
    </w:p>
    <w:p w14:paraId="79DBA493" w14:textId="7A45A3FE" w:rsidR="00AF03E9" w:rsidRDefault="00AF03E9" w:rsidP="00AF03E9">
      <w:pPr>
        <w:pStyle w:val="Heading2"/>
      </w:pPr>
      <w:bookmarkStart w:id="2" w:name="_Toc484767283"/>
      <w:r>
        <w:t>Proof-of-Concepts (POCs)</w:t>
      </w:r>
      <w:bookmarkEnd w:id="2"/>
    </w:p>
    <w:p w14:paraId="548FA6BA" w14:textId="77777777" w:rsidR="00AF03E9" w:rsidRPr="00AF03E9" w:rsidRDefault="00AF03E9" w:rsidP="00AF03E9">
      <w:pPr>
        <w:rPr>
          <w:lang w:val="en-GB"/>
        </w:rPr>
      </w:pPr>
    </w:p>
    <w:p w14:paraId="4BBAC92C" w14:textId="77777777" w:rsidR="00AF03E9" w:rsidRPr="00AF03E9" w:rsidRDefault="00AF03E9" w:rsidP="00AF03E9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AF03E9">
        <w:rPr>
          <w:rFonts w:ascii="Calibri" w:eastAsia="Calibri" w:hAnsi="Calibri" w:cs="Calibri"/>
          <w:b/>
          <w:color w:val="000000"/>
          <w:sz w:val="22"/>
          <w:szCs w:val="22"/>
        </w:rPr>
        <w:t>POC1: Forecast Tanker spot rates</w:t>
      </w:r>
    </w:p>
    <w:p w14:paraId="57C47BC4" w14:textId="77777777" w:rsidR="00AF03E9" w:rsidRPr="00456132" w:rsidRDefault="00AF03E9" w:rsidP="00AF03E9">
      <w:pPr>
        <w:shd w:val="clear" w:color="auto" w:fill="FFFFFF"/>
        <w:ind w:left="1080"/>
      </w:pPr>
    </w:p>
    <w:p w14:paraId="27CD05CA" w14:textId="77777777" w:rsidR="00AF03E9" w:rsidRPr="00AF03E9" w:rsidRDefault="00AF03E9" w:rsidP="00AF03E9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AF03E9">
        <w:rPr>
          <w:rFonts w:ascii="Calibri" w:eastAsia="Calibri" w:hAnsi="Calibri" w:cs="Calibri"/>
          <w:b/>
          <w:color w:val="000000"/>
          <w:sz w:val="22"/>
          <w:szCs w:val="22"/>
        </w:rPr>
        <w:t>POC2: Project Haystack</w:t>
      </w:r>
    </w:p>
    <w:p w14:paraId="7F63EC52" w14:textId="77777777" w:rsidR="00AF03E9" w:rsidRPr="00456132" w:rsidRDefault="00AF03E9" w:rsidP="00AF03E9">
      <w:pPr>
        <w:shd w:val="clear" w:color="auto" w:fill="FFFFFF"/>
        <w:ind w:left="1080"/>
      </w:pPr>
    </w:p>
    <w:p w14:paraId="376E131B" w14:textId="77777777" w:rsidR="00AF03E9" w:rsidRPr="00AF03E9" w:rsidRDefault="00AF03E9" w:rsidP="00AF03E9">
      <w:pPr>
        <w:pStyle w:val="ListParagraph"/>
        <w:numPr>
          <w:ilvl w:val="0"/>
          <w:numId w:val="7"/>
        </w:numPr>
        <w:spacing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F03E9">
        <w:rPr>
          <w:rFonts w:ascii="Calibri" w:eastAsia="Calibri" w:hAnsi="Calibri" w:cs="Calibri"/>
          <w:b/>
          <w:color w:val="000000"/>
          <w:sz w:val="22"/>
          <w:szCs w:val="22"/>
        </w:rPr>
        <w:t>(POC3:) Use Case: Chartering Decision Support</w:t>
      </w:r>
    </w:p>
    <w:p w14:paraId="5CB14C92" w14:textId="77777777" w:rsidR="00AF03E9" w:rsidRDefault="00AF03E9" w:rsidP="00AF03E9"/>
    <w:p w14:paraId="559124B9" w14:textId="3B27018B" w:rsidR="00AF03E9" w:rsidRDefault="00AF03E9" w:rsidP="00AF03E9">
      <w:pPr>
        <w:pStyle w:val="Heading2"/>
      </w:pPr>
      <w:bookmarkStart w:id="3" w:name="_Toc482343861"/>
      <w:bookmarkStart w:id="4" w:name="_Toc484688487"/>
      <w:bookmarkStart w:id="5" w:name="_Toc484767284"/>
      <w:r>
        <w:t>POC Results &amp; Deliveries</w:t>
      </w:r>
      <w:bookmarkEnd w:id="3"/>
      <w:bookmarkEnd w:id="4"/>
      <w:bookmarkEnd w:id="5"/>
      <w:r>
        <w:br/>
      </w:r>
    </w:p>
    <w:p w14:paraId="01C0D45F" w14:textId="77777777" w:rsidR="00AF03E9" w:rsidRDefault="00AF03E9" w:rsidP="00AF03E9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F03E9">
        <w:rPr>
          <w:rFonts w:ascii="Calibri" w:eastAsia="Calibri" w:hAnsi="Calibri" w:cs="Calibri"/>
          <w:b/>
          <w:color w:val="000000"/>
          <w:sz w:val="22"/>
          <w:szCs w:val="22"/>
        </w:rPr>
        <w:t>POC1: Forecast Tanker spot rates</w:t>
      </w:r>
    </w:p>
    <w:p w14:paraId="2630FC9F" w14:textId="77777777" w:rsidR="00AF03E9" w:rsidRPr="00AF03E9" w:rsidRDefault="00AF03E9" w:rsidP="00AF03E9">
      <w:pPr>
        <w:ind w:left="36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4164547D" w14:textId="00C01BE9" w:rsidR="00AF03E9" w:rsidRDefault="00AF03E9" w:rsidP="00AF03E9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F03E9">
        <w:rPr>
          <w:rFonts w:ascii="Calibri" w:eastAsia="Calibri" w:hAnsi="Calibri" w:cs="Calibri"/>
          <w:b/>
          <w:color w:val="000000"/>
          <w:sz w:val="22"/>
          <w:szCs w:val="22"/>
        </w:rPr>
        <w:t>POC2: Project Haystack</w:t>
      </w:r>
      <w:bookmarkStart w:id="6" w:name="_Toc482343862"/>
      <w:bookmarkStart w:id="7" w:name="_Toc484688488"/>
    </w:p>
    <w:p w14:paraId="64FB5BF6" w14:textId="77777777" w:rsidR="00AF03E9" w:rsidRPr="00AF03E9" w:rsidRDefault="00AF03E9" w:rsidP="00AF03E9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59FBBE21" w14:textId="62515B0A" w:rsidR="00AF03E9" w:rsidRPr="005C7C77" w:rsidRDefault="00AF03E9" w:rsidP="00AF03E9">
      <w:pPr>
        <w:pStyle w:val="Heading2"/>
      </w:pPr>
      <w:bookmarkStart w:id="8" w:name="_Toc484767285"/>
      <w:r w:rsidRPr="005C7C77">
        <w:t>Recommendations</w:t>
      </w:r>
      <w:bookmarkEnd w:id="6"/>
      <w:bookmarkEnd w:id="7"/>
      <w:bookmarkEnd w:id="8"/>
    </w:p>
    <w:p w14:paraId="727C05D8" w14:textId="77777777" w:rsidR="00AF03E9" w:rsidRDefault="00AF03E9" w:rsidP="00AF03E9">
      <w:pPr>
        <w:pStyle w:val="Heading2"/>
      </w:pPr>
      <w:bookmarkStart w:id="9" w:name="_Toc482343863"/>
      <w:bookmarkStart w:id="10" w:name="_Toc484688489"/>
      <w:bookmarkStart w:id="11" w:name="_Toc484767286"/>
      <w:r w:rsidRPr="005C7C77">
        <w:t>Conclusions</w:t>
      </w:r>
      <w:bookmarkStart w:id="12" w:name="_Toc482343864"/>
      <w:bookmarkStart w:id="13" w:name="_Toc484688490"/>
      <w:bookmarkEnd w:id="9"/>
      <w:bookmarkEnd w:id="10"/>
      <w:bookmarkEnd w:id="11"/>
    </w:p>
    <w:p w14:paraId="36B7CAEA" w14:textId="77777777" w:rsidR="00AF03E9" w:rsidRPr="00AF03E9" w:rsidRDefault="00AF03E9" w:rsidP="00AF03E9">
      <w:pPr>
        <w:rPr>
          <w:lang w:val="en-GB"/>
        </w:rPr>
      </w:pPr>
    </w:p>
    <w:p w14:paraId="5BD31616" w14:textId="72D6C39B" w:rsidR="00AF03E9" w:rsidRDefault="00AF03E9" w:rsidP="00972DF7">
      <w:pPr>
        <w:pStyle w:val="Heading1"/>
      </w:pPr>
      <w:bookmarkStart w:id="14" w:name="_Toc484767287"/>
      <w:r>
        <w:t>Background and context</w:t>
      </w:r>
      <w:bookmarkEnd w:id="12"/>
      <w:bookmarkEnd w:id="13"/>
      <w:bookmarkEnd w:id="14"/>
    </w:p>
    <w:p w14:paraId="24DB86B4" w14:textId="77777777" w:rsidR="00AF03E9" w:rsidRPr="00AF03E9" w:rsidRDefault="00AF03E9" w:rsidP="00AF03E9"/>
    <w:p w14:paraId="4C032567" w14:textId="77777777" w:rsidR="00AF03E9" w:rsidRDefault="00AF03E9" w:rsidP="00AF03E9">
      <w:pPr>
        <w:pStyle w:val="Heading2"/>
      </w:pPr>
      <w:bookmarkStart w:id="15" w:name="_Toc482343865"/>
      <w:bookmarkStart w:id="16" w:name="_Toc484688491"/>
      <w:bookmarkStart w:id="17" w:name="_Toc484767288"/>
      <w:r>
        <w:t>Project background and context</w:t>
      </w:r>
      <w:bookmarkEnd w:id="15"/>
      <w:bookmarkEnd w:id="16"/>
      <w:bookmarkEnd w:id="17"/>
    </w:p>
    <w:p w14:paraId="2FBED156" w14:textId="1C6C047E" w:rsidR="00AF03E9" w:rsidRDefault="00AF03E9" w:rsidP="00AF03E9">
      <w:pPr>
        <w:pStyle w:val="Heading2"/>
      </w:pPr>
      <w:bookmarkStart w:id="18" w:name="_Toc482343866"/>
      <w:bookmarkStart w:id="19" w:name="_Toc484688492"/>
      <w:bookmarkStart w:id="20" w:name="_Toc484767289"/>
      <w:r>
        <w:t>Project Team</w:t>
      </w:r>
      <w:bookmarkEnd w:id="18"/>
      <w:bookmarkEnd w:id="19"/>
      <w:bookmarkEnd w:id="20"/>
    </w:p>
    <w:p w14:paraId="46719FD1" w14:textId="77777777" w:rsidR="00AF03E9" w:rsidRPr="00AE74A4" w:rsidRDefault="00AF03E9" w:rsidP="00AF03E9">
      <w:pPr>
        <w:pStyle w:val="Heading2"/>
      </w:pPr>
      <w:bookmarkStart w:id="21" w:name="_Toc484688493"/>
      <w:bookmarkStart w:id="22" w:name="_Toc482343867"/>
      <w:bookmarkStart w:id="23" w:name="_Toc484767290"/>
      <w:r>
        <w:t>The Project Team Wish List</w:t>
      </w:r>
      <w:bookmarkEnd w:id="21"/>
      <w:bookmarkEnd w:id="23"/>
    </w:p>
    <w:p w14:paraId="100CEB06" w14:textId="24810BC2" w:rsidR="00AF03E9" w:rsidRDefault="00AF03E9" w:rsidP="00AF03E9">
      <w:pPr>
        <w:pStyle w:val="Heading2"/>
      </w:pPr>
      <w:bookmarkStart w:id="24" w:name="_Toc484688494"/>
      <w:bookmarkStart w:id="25" w:name="_Toc484767291"/>
      <w:r>
        <w:t>Project Timeline</w:t>
      </w:r>
      <w:bookmarkEnd w:id="22"/>
      <w:bookmarkEnd w:id="24"/>
      <w:bookmarkEnd w:id="25"/>
    </w:p>
    <w:p w14:paraId="5AA0ED57" w14:textId="22DE46B8" w:rsidR="00AF03E9" w:rsidRDefault="00AF03E9" w:rsidP="00AF03E9">
      <w:pPr>
        <w:pStyle w:val="Heading2"/>
      </w:pPr>
      <w:bookmarkStart w:id="26" w:name="_Toc482343868"/>
      <w:bookmarkStart w:id="27" w:name="_Toc484688495"/>
      <w:bookmarkStart w:id="28" w:name="_Toc484767292"/>
      <w:r>
        <w:t>Project deliverables</w:t>
      </w:r>
      <w:bookmarkEnd w:id="26"/>
      <w:bookmarkEnd w:id="27"/>
      <w:bookmarkEnd w:id="28"/>
    </w:p>
    <w:p w14:paraId="6ABE0A3B" w14:textId="4B939893" w:rsidR="00AF03E9" w:rsidRDefault="00AF03E9" w:rsidP="00AF03E9">
      <w:pPr>
        <w:pStyle w:val="Heading2"/>
      </w:pPr>
      <w:bookmarkStart w:id="29" w:name="_Toc482343869"/>
      <w:bookmarkStart w:id="30" w:name="_Toc484688496"/>
      <w:bookmarkStart w:id="31" w:name="_Toc484767293"/>
      <w:r>
        <w:t>Use Cases identified at the workshop</w:t>
      </w:r>
      <w:bookmarkEnd w:id="29"/>
      <w:bookmarkEnd w:id="30"/>
      <w:bookmarkEnd w:id="31"/>
    </w:p>
    <w:p w14:paraId="1B7BEBF5" w14:textId="77777777" w:rsidR="00AF03E9" w:rsidRDefault="00AF03E9" w:rsidP="00AF03E9">
      <w:pPr>
        <w:rPr>
          <w:lang w:val="en-GB"/>
        </w:rPr>
      </w:pPr>
    </w:p>
    <w:p w14:paraId="737D4AA3" w14:textId="77777777" w:rsidR="00AF03E9" w:rsidRDefault="00AF03E9" w:rsidP="00AF03E9">
      <w:pPr>
        <w:rPr>
          <w:lang w:val="en-GB"/>
        </w:rPr>
      </w:pPr>
    </w:p>
    <w:p w14:paraId="52DEE50C" w14:textId="74C4EA7B" w:rsidR="00AF03E9" w:rsidRPr="00AF03E9" w:rsidRDefault="00AF03E9" w:rsidP="00AF03E9">
      <w:pPr>
        <w:pStyle w:val="Caption"/>
      </w:pPr>
    </w:p>
    <w:tbl>
      <w:tblPr>
        <w:tblW w:w="9771" w:type="dxa"/>
        <w:tblInd w:w="-356" w:type="dxa"/>
        <w:tblLook w:val="04A0" w:firstRow="1" w:lastRow="0" w:firstColumn="1" w:lastColumn="0" w:noHBand="0" w:noVBand="1"/>
      </w:tblPr>
      <w:tblGrid>
        <w:gridCol w:w="3372"/>
        <w:gridCol w:w="3172"/>
        <w:gridCol w:w="3227"/>
      </w:tblGrid>
      <w:tr w:rsidR="00AF03E9" w:rsidRPr="00A21BC9" w14:paraId="10461AA6" w14:textId="77777777" w:rsidTr="00AF03E9">
        <w:trPr>
          <w:trHeight w:val="315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29785"/>
            <w:hideMark/>
          </w:tcPr>
          <w:p w14:paraId="1700D27F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FFFFFF"/>
              </w:rPr>
            </w:pPr>
            <w:r w:rsidRPr="00A21BC9">
              <w:rPr>
                <w:rFonts w:eastAsia="Times New Roman" w:cstheme="minorHAnsi"/>
                <w:b/>
                <w:bCs/>
                <w:color w:val="FFFFFF"/>
                <w:lang w:val="en-GB"/>
              </w:rPr>
              <w:lastRenderedPageBreak/>
              <w:t>Workshops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29785"/>
            <w:hideMark/>
          </w:tcPr>
          <w:p w14:paraId="15980803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FFFFFF"/>
              </w:rPr>
            </w:pPr>
            <w:r w:rsidRPr="00A21BC9">
              <w:rPr>
                <w:rFonts w:eastAsia="Times New Roman" w:cstheme="minorHAnsi"/>
                <w:b/>
                <w:bCs/>
                <w:color w:val="FFFFFF"/>
                <w:lang w:val="en-GB"/>
              </w:rPr>
              <w:t>Purpose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29785"/>
            <w:hideMark/>
          </w:tcPr>
          <w:p w14:paraId="04782593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FFFFFF"/>
              </w:rPr>
            </w:pPr>
            <w:r w:rsidRPr="00A21BC9">
              <w:rPr>
                <w:rFonts w:eastAsia="Times New Roman" w:cstheme="minorHAnsi"/>
                <w:b/>
                <w:bCs/>
                <w:color w:val="FFFFFF"/>
                <w:lang w:val="en-GB"/>
              </w:rPr>
              <w:t>Deliverables</w:t>
            </w:r>
          </w:p>
        </w:tc>
      </w:tr>
      <w:tr w:rsidR="00AF03E9" w:rsidRPr="00A21BC9" w14:paraId="35670977" w14:textId="77777777" w:rsidTr="00AF03E9">
        <w:trPr>
          <w:trHeight w:val="840"/>
        </w:trPr>
        <w:tc>
          <w:tcPr>
            <w:tcW w:w="3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90627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A21BC9">
              <w:rPr>
                <w:rFonts w:eastAsia="Times New Roman" w:cstheme="minorHAnsi"/>
                <w:b/>
                <w:bCs/>
                <w:color w:val="000000"/>
                <w:lang w:val="en-GB"/>
              </w:rPr>
              <w:t>Kick off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DFAAE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6D06F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AF03E9" w:rsidRPr="00A21BC9" w14:paraId="4AFBD9B4" w14:textId="77777777" w:rsidTr="00AF03E9">
        <w:trPr>
          <w:trHeight w:val="455"/>
        </w:trPr>
        <w:tc>
          <w:tcPr>
            <w:tcW w:w="3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2FD96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737CA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4011E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AF03E9" w:rsidRPr="00A21BC9" w14:paraId="59A68A1E" w14:textId="77777777" w:rsidTr="00AF03E9">
        <w:trPr>
          <w:trHeight w:val="607"/>
        </w:trPr>
        <w:tc>
          <w:tcPr>
            <w:tcW w:w="3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BA742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C52CA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0D19F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AF03E9" w:rsidRPr="00A21BC9" w14:paraId="3793673F" w14:textId="77777777" w:rsidTr="00AF03E9">
        <w:trPr>
          <w:trHeight w:val="513"/>
        </w:trPr>
        <w:tc>
          <w:tcPr>
            <w:tcW w:w="3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D7411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A21BC9">
              <w:rPr>
                <w:rFonts w:eastAsia="Times New Roman" w:cstheme="minorHAnsi"/>
                <w:b/>
                <w:bCs/>
                <w:color w:val="000000"/>
                <w:lang w:val="en-GB"/>
              </w:rPr>
              <w:t>Opportunity Identification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AA1D7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FA401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AF03E9" w:rsidRPr="00A21BC9" w14:paraId="57F873C1" w14:textId="77777777" w:rsidTr="00AF03E9">
        <w:trPr>
          <w:trHeight w:val="630"/>
        </w:trPr>
        <w:tc>
          <w:tcPr>
            <w:tcW w:w="3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CAE29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21F4F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7C6F5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AF03E9" w:rsidRPr="00A21BC9" w14:paraId="1F432261" w14:textId="77777777" w:rsidTr="00AF03E9">
        <w:trPr>
          <w:trHeight w:val="160"/>
        </w:trPr>
        <w:tc>
          <w:tcPr>
            <w:tcW w:w="3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D8947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864A5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A17E2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AF03E9" w:rsidRPr="00A21BC9" w14:paraId="2EDA5EFE" w14:textId="77777777" w:rsidTr="00AF03E9">
        <w:trPr>
          <w:trHeight w:val="828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A9EA7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A21BC9">
              <w:rPr>
                <w:rFonts w:eastAsia="Times New Roman" w:cstheme="minorHAnsi"/>
                <w:b/>
                <w:bCs/>
                <w:color w:val="000000"/>
                <w:lang w:val="en-GB"/>
              </w:rPr>
              <w:t>Business Understanding Workshops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56E71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AD5F7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  <w:r w:rsidRPr="00A21BC9">
              <w:rPr>
                <w:rFonts w:eastAsia="Times New Roman" w:cstheme="minorHAnsi"/>
                <w:color w:val="000000"/>
                <w:lang w:val="en-GB"/>
              </w:rPr>
              <w:t> </w:t>
            </w:r>
          </w:p>
          <w:p w14:paraId="6A0F5ABE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  <w:r w:rsidRPr="00A21BC9">
              <w:rPr>
                <w:rFonts w:eastAsia="Times New Roman" w:cstheme="minorHAnsi"/>
                <w:color w:val="000000"/>
                <w:lang w:val="en-GB"/>
              </w:rPr>
              <w:t> </w:t>
            </w:r>
          </w:p>
          <w:p w14:paraId="6A190815" w14:textId="77777777" w:rsidR="00AF03E9" w:rsidRDefault="00AF03E9" w:rsidP="00AF03E9">
            <w:pPr>
              <w:rPr>
                <w:rFonts w:eastAsia="Times New Roman" w:cstheme="minorHAnsi"/>
                <w:color w:val="000000"/>
                <w:lang w:val="en-GB"/>
              </w:rPr>
            </w:pPr>
            <w:r w:rsidRPr="00A21BC9">
              <w:rPr>
                <w:rFonts w:eastAsia="Times New Roman" w:cstheme="minorHAnsi"/>
                <w:color w:val="000000"/>
                <w:lang w:val="en-GB"/>
              </w:rPr>
              <w:t> </w:t>
            </w:r>
          </w:p>
          <w:p w14:paraId="5D57FE65" w14:textId="77777777" w:rsidR="00AF03E9" w:rsidRDefault="00AF03E9" w:rsidP="00AF03E9">
            <w:pPr>
              <w:rPr>
                <w:rFonts w:eastAsia="Times New Roman" w:cstheme="minorHAnsi"/>
                <w:color w:val="000000"/>
                <w:lang w:val="en-GB"/>
              </w:rPr>
            </w:pPr>
          </w:p>
          <w:p w14:paraId="13C750B2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  <w:p w14:paraId="606F74A2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  <w:r w:rsidRPr="00A21BC9">
              <w:rPr>
                <w:rFonts w:eastAsia="Times New Roman" w:cstheme="minorHAnsi"/>
                <w:color w:val="000000"/>
                <w:lang w:val="en-GB"/>
              </w:rPr>
              <w:t> </w:t>
            </w:r>
          </w:p>
        </w:tc>
      </w:tr>
      <w:tr w:rsidR="00AF03E9" w:rsidRPr="00A21BC9" w14:paraId="4F50E4B8" w14:textId="77777777" w:rsidTr="00AF03E9">
        <w:trPr>
          <w:trHeight w:val="933"/>
        </w:trPr>
        <w:tc>
          <w:tcPr>
            <w:tcW w:w="337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A7AFE95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A21BC9">
              <w:rPr>
                <w:rFonts w:eastAsia="Times New Roman" w:cstheme="minorHAnsi"/>
                <w:b/>
                <w:bCs/>
                <w:color w:val="000000"/>
                <w:lang w:val="en-GB"/>
              </w:rPr>
              <w:t>Data Understanding Workshops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B855879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9FD23B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AF03E9" w:rsidRPr="00A21BC9" w14:paraId="472D62C7" w14:textId="77777777" w:rsidTr="00AF03E9">
        <w:trPr>
          <w:trHeight w:val="1097"/>
        </w:trPr>
        <w:tc>
          <w:tcPr>
            <w:tcW w:w="33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34507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5C03C0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90886F0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AF03E9" w:rsidRPr="00A21BC9" w14:paraId="5417AA4D" w14:textId="77777777" w:rsidTr="00AF03E9">
        <w:trPr>
          <w:trHeight w:val="1400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3351F9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A21BC9">
              <w:rPr>
                <w:rFonts w:eastAsia="Times New Roman" w:cstheme="minorHAnsi"/>
                <w:b/>
                <w:bCs/>
                <w:color w:val="000000"/>
                <w:lang w:val="en-GB"/>
              </w:rPr>
              <w:t>Explore</w:t>
            </w:r>
          </w:p>
        </w:tc>
        <w:tc>
          <w:tcPr>
            <w:tcW w:w="3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DC8397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B1124B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AF03E9" w:rsidRPr="00A21BC9" w14:paraId="3D0EC674" w14:textId="77777777" w:rsidTr="00AF03E9">
        <w:trPr>
          <w:trHeight w:val="490"/>
        </w:trPr>
        <w:tc>
          <w:tcPr>
            <w:tcW w:w="33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AED2AE9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A21BC9">
              <w:rPr>
                <w:rFonts w:eastAsia="Times New Roman" w:cstheme="minorHAnsi"/>
                <w:b/>
                <w:bCs/>
                <w:color w:val="000000"/>
                <w:lang w:val="en-GB"/>
              </w:rPr>
              <w:t>Demo</w:t>
            </w:r>
          </w:p>
        </w:tc>
        <w:tc>
          <w:tcPr>
            <w:tcW w:w="3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793E570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D5EDC1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AF03E9" w:rsidRPr="00A21BC9" w14:paraId="363F25FC" w14:textId="77777777" w:rsidTr="00AF03E9">
        <w:trPr>
          <w:trHeight w:val="293"/>
        </w:trPr>
        <w:tc>
          <w:tcPr>
            <w:tcW w:w="33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E01299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67C36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47C437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AF03E9" w:rsidRPr="00A21BC9" w14:paraId="52DF25DF" w14:textId="77777777" w:rsidTr="00AF03E9">
        <w:trPr>
          <w:trHeight w:val="677"/>
        </w:trPr>
        <w:tc>
          <w:tcPr>
            <w:tcW w:w="33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FA0F5C6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A21BC9">
              <w:rPr>
                <w:rFonts w:eastAsia="Times New Roman" w:cstheme="minorHAnsi"/>
                <w:b/>
                <w:bCs/>
                <w:color w:val="000000"/>
                <w:lang w:val="en-GB"/>
              </w:rPr>
              <w:t>Findings</w:t>
            </w:r>
          </w:p>
        </w:tc>
        <w:tc>
          <w:tcPr>
            <w:tcW w:w="3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D017828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6B7E75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AF03E9" w:rsidRPr="00A21BC9" w14:paraId="2E03E35E" w14:textId="77777777" w:rsidTr="00AF03E9">
        <w:trPr>
          <w:trHeight w:val="293"/>
        </w:trPr>
        <w:tc>
          <w:tcPr>
            <w:tcW w:w="33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BCADE8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88B93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BF6EA1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AF03E9" w:rsidRPr="00A21BC9" w14:paraId="610BC470" w14:textId="77777777" w:rsidTr="00AF03E9">
        <w:trPr>
          <w:trHeight w:val="828"/>
        </w:trPr>
        <w:tc>
          <w:tcPr>
            <w:tcW w:w="3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364E8F" w14:textId="77777777" w:rsidR="00AF03E9" w:rsidRPr="00A21BC9" w:rsidRDefault="00AF03E9" w:rsidP="00AF03E9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A21BC9">
              <w:rPr>
                <w:rFonts w:eastAsia="Times New Roman" w:cstheme="minorHAnsi"/>
                <w:b/>
                <w:bCs/>
                <w:color w:val="000000"/>
                <w:lang w:val="en-GB"/>
              </w:rPr>
              <w:t>Project Closure</w:t>
            </w:r>
          </w:p>
        </w:tc>
        <w:tc>
          <w:tcPr>
            <w:tcW w:w="31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70B3BE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AC5A2A" w14:textId="77777777" w:rsidR="00AF03E9" w:rsidRPr="00A21BC9" w:rsidRDefault="00AF03E9" w:rsidP="00AF03E9">
            <w:pPr>
              <w:rPr>
                <w:rFonts w:eastAsia="Times New Roman" w:cstheme="minorHAnsi"/>
                <w:color w:val="000000"/>
              </w:rPr>
            </w:pPr>
          </w:p>
        </w:tc>
      </w:tr>
    </w:tbl>
    <w:p w14:paraId="4C05D673" w14:textId="77777777" w:rsidR="00AF03E9" w:rsidRPr="00AF03E9" w:rsidRDefault="00AF03E9" w:rsidP="00AF03E9">
      <w:pPr>
        <w:rPr>
          <w:lang w:val="en-GB"/>
        </w:rPr>
      </w:pPr>
    </w:p>
    <w:p w14:paraId="4D4F42DD" w14:textId="31661C7B" w:rsidR="00AF03E9" w:rsidRPr="00AF03E9" w:rsidRDefault="00AF03E9" w:rsidP="00AF03E9">
      <w:pPr>
        <w:pStyle w:val="Caption"/>
      </w:pPr>
      <w:r>
        <w:t>Table 1: Project Deliverables</w:t>
      </w:r>
    </w:p>
    <w:p w14:paraId="25FC0AC8" w14:textId="77777777" w:rsidR="00AF03E9" w:rsidRDefault="00AF03E9" w:rsidP="00AF03E9">
      <w:pPr>
        <w:rPr>
          <w:lang w:val="en-GB"/>
        </w:rPr>
      </w:pPr>
    </w:p>
    <w:p w14:paraId="4C138A0F" w14:textId="77777777" w:rsidR="00AF03E9" w:rsidRDefault="00AF03E9" w:rsidP="00AF03E9">
      <w:pPr>
        <w:rPr>
          <w:lang w:val="en-GB"/>
        </w:rPr>
      </w:pPr>
    </w:p>
    <w:p w14:paraId="7FADE2D8" w14:textId="77777777" w:rsidR="00AF03E9" w:rsidRDefault="00AF03E9" w:rsidP="00AF03E9">
      <w:pPr>
        <w:rPr>
          <w:lang w:val="en-GB"/>
        </w:rPr>
      </w:pPr>
    </w:p>
    <w:p w14:paraId="4CE467A9" w14:textId="77777777" w:rsidR="00AF03E9" w:rsidRDefault="00AF03E9" w:rsidP="00AF03E9">
      <w:pPr>
        <w:rPr>
          <w:lang w:val="en-GB"/>
        </w:rPr>
      </w:pPr>
    </w:p>
    <w:p w14:paraId="7169AD83" w14:textId="77777777" w:rsidR="00AF03E9" w:rsidRDefault="00AF03E9" w:rsidP="00AF03E9">
      <w:pPr>
        <w:rPr>
          <w:lang w:val="en-GB"/>
        </w:rPr>
      </w:pPr>
    </w:p>
    <w:p w14:paraId="33AC8143" w14:textId="52A1D0FE" w:rsidR="00AF03E9" w:rsidRDefault="00AF03E9" w:rsidP="00972DF7">
      <w:pPr>
        <w:pStyle w:val="Heading1"/>
      </w:pPr>
      <w:bookmarkStart w:id="32" w:name="_Toc482343870"/>
      <w:bookmarkStart w:id="33" w:name="_Toc484688497"/>
      <w:bookmarkStart w:id="34" w:name="_Toc484767294"/>
      <w:r>
        <w:lastRenderedPageBreak/>
        <w:t>Problem description POC 1: Forecast Tanker Spot Rates</w:t>
      </w:r>
      <w:bookmarkEnd w:id="32"/>
      <w:bookmarkEnd w:id="33"/>
      <w:bookmarkEnd w:id="34"/>
    </w:p>
    <w:p w14:paraId="7BE7C4D9" w14:textId="77777777" w:rsidR="00AF03E9" w:rsidRDefault="00AF03E9" w:rsidP="00AF03E9">
      <w:pPr>
        <w:pStyle w:val="Heading2"/>
      </w:pPr>
      <w:bookmarkStart w:id="35" w:name="_Toc482167431"/>
      <w:bookmarkStart w:id="36" w:name="_Toc482343871"/>
      <w:bookmarkStart w:id="37" w:name="_Toc484688498"/>
      <w:bookmarkStart w:id="38" w:name="_Toc484767295"/>
      <w:r>
        <w:t>Summary:</w:t>
      </w:r>
      <w:bookmarkEnd w:id="35"/>
      <w:bookmarkEnd w:id="36"/>
      <w:bookmarkEnd w:id="37"/>
      <w:bookmarkEnd w:id="38"/>
    </w:p>
    <w:p w14:paraId="0577AD0D" w14:textId="77777777" w:rsidR="00AF03E9" w:rsidRDefault="00AF03E9" w:rsidP="00AF03E9">
      <w:pPr>
        <w:pStyle w:val="Heading2"/>
      </w:pPr>
      <w:bookmarkStart w:id="39" w:name="_Toc482167432"/>
      <w:bookmarkStart w:id="40" w:name="_Toc482343872"/>
      <w:bookmarkStart w:id="41" w:name="_Toc484688499"/>
      <w:bookmarkStart w:id="42" w:name="_Toc484767296"/>
      <w:r>
        <w:t>Hypothesis:</w:t>
      </w:r>
      <w:bookmarkEnd w:id="39"/>
      <w:bookmarkEnd w:id="40"/>
      <w:bookmarkEnd w:id="41"/>
      <w:bookmarkEnd w:id="42"/>
    </w:p>
    <w:p w14:paraId="5B3674B5" w14:textId="77777777" w:rsidR="00AF03E9" w:rsidRPr="005A1109" w:rsidRDefault="00AF03E9" w:rsidP="00AF03E9">
      <w:pPr>
        <w:pStyle w:val="Heading2"/>
      </w:pPr>
      <w:bookmarkStart w:id="43" w:name="_Toc482167433"/>
      <w:bookmarkStart w:id="44" w:name="_Toc482343873"/>
      <w:bookmarkStart w:id="45" w:name="_Toc484688500"/>
      <w:bookmarkStart w:id="46" w:name="_Toc484767297"/>
      <w:r>
        <w:t>Data:</w:t>
      </w:r>
      <w:bookmarkEnd w:id="43"/>
      <w:bookmarkEnd w:id="44"/>
      <w:bookmarkEnd w:id="45"/>
      <w:bookmarkEnd w:id="46"/>
    </w:p>
    <w:p w14:paraId="53282B4E" w14:textId="77777777" w:rsidR="00AF03E9" w:rsidRPr="005A1109" w:rsidRDefault="00AF03E9" w:rsidP="00AF03E9">
      <w:pPr>
        <w:pStyle w:val="Heading2"/>
      </w:pPr>
      <w:bookmarkStart w:id="47" w:name="_Toc482167434"/>
      <w:bookmarkStart w:id="48" w:name="_Toc482343874"/>
      <w:bookmarkStart w:id="49" w:name="_Toc484688501"/>
      <w:bookmarkStart w:id="50" w:name="_Toc484767298"/>
      <w:r w:rsidRPr="007D39C0">
        <w:t>Evaluation Metrics &amp; testing:</w:t>
      </w:r>
      <w:bookmarkEnd w:id="47"/>
      <w:bookmarkEnd w:id="48"/>
      <w:bookmarkEnd w:id="49"/>
      <w:bookmarkEnd w:id="50"/>
    </w:p>
    <w:p w14:paraId="47122A39" w14:textId="77777777" w:rsidR="00AF03E9" w:rsidRPr="005A1109" w:rsidRDefault="00AF03E9" w:rsidP="00AF03E9">
      <w:pPr>
        <w:pStyle w:val="Heading2"/>
      </w:pPr>
      <w:bookmarkStart w:id="51" w:name="_Toc482167435"/>
      <w:bookmarkStart w:id="52" w:name="_Toc482343875"/>
      <w:bookmarkStart w:id="53" w:name="_Toc484688502"/>
      <w:bookmarkStart w:id="54" w:name="_Toc484767299"/>
      <w:r>
        <w:t>Solution requirements specifi</w:t>
      </w:r>
      <w:r w:rsidRPr="007D39C0">
        <w:t>cation:</w:t>
      </w:r>
      <w:bookmarkEnd w:id="51"/>
      <w:bookmarkEnd w:id="52"/>
      <w:bookmarkEnd w:id="53"/>
      <w:bookmarkEnd w:id="54"/>
    </w:p>
    <w:p w14:paraId="1EEAB336" w14:textId="77777777" w:rsidR="00AF03E9" w:rsidRDefault="00AF03E9" w:rsidP="00AF03E9">
      <w:pPr>
        <w:pStyle w:val="Heading2"/>
      </w:pPr>
      <w:bookmarkStart w:id="55" w:name="_Toc482167436"/>
      <w:bookmarkStart w:id="56" w:name="_Toc482343876"/>
      <w:bookmarkStart w:id="57" w:name="_Toc484688503"/>
      <w:bookmarkStart w:id="58" w:name="_Toc484767300"/>
      <w:r w:rsidRPr="007D39C0">
        <w:t>Complexity &amp; Business value</w:t>
      </w:r>
      <w:bookmarkEnd w:id="55"/>
      <w:bookmarkEnd w:id="56"/>
      <w:bookmarkEnd w:id="57"/>
      <w:r>
        <w:t>:</w:t>
      </w:r>
      <w:bookmarkEnd w:id="58"/>
    </w:p>
    <w:p w14:paraId="2CE9E4AD" w14:textId="77777777" w:rsidR="00AF03E9" w:rsidRDefault="00AF03E9" w:rsidP="00972DF7">
      <w:pPr>
        <w:pStyle w:val="Heading1"/>
      </w:pPr>
      <w:bookmarkStart w:id="59" w:name="_3znysh7" w:colFirst="0" w:colLast="0"/>
      <w:bookmarkStart w:id="60" w:name="_Toc482343877"/>
      <w:bookmarkStart w:id="61" w:name="_Toc484688504"/>
      <w:bookmarkStart w:id="62" w:name="_Toc484767301"/>
      <w:bookmarkEnd w:id="59"/>
      <w:r>
        <w:t>Problem description POC 2: Project Haystack</w:t>
      </w:r>
      <w:bookmarkEnd w:id="60"/>
      <w:bookmarkEnd w:id="61"/>
      <w:bookmarkEnd w:id="62"/>
    </w:p>
    <w:p w14:paraId="23F69452" w14:textId="77777777" w:rsidR="00AF03E9" w:rsidRPr="005A1109" w:rsidRDefault="00AF03E9" w:rsidP="00AF03E9">
      <w:pPr>
        <w:pStyle w:val="Heading2"/>
      </w:pPr>
      <w:bookmarkStart w:id="63" w:name="_Toc482167438"/>
      <w:bookmarkStart w:id="64" w:name="_Toc482343878"/>
      <w:bookmarkStart w:id="65" w:name="_Toc484688505"/>
      <w:bookmarkStart w:id="66" w:name="_Toc484767302"/>
      <w:r>
        <w:t>Summary:</w:t>
      </w:r>
      <w:bookmarkEnd w:id="63"/>
      <w:bookmarkEnd w:id="64"/>
      <w:bookmarkEnd w:id="65"/>
      <w:bookmarkEnd w:id="66"/>
    </w:p>
    <w:p w14:paraId="45A4CE9A" w14:textId="77777777" w:rsidR="00AF03E9" w:rsidRDefault="00AF03E9" w:rsidP="00AF03E9">
      <w:pPr>
        <w:pStyle w:val="Heading2"/>
      </w:pPr>
      <w:bookmarkStart w:id="67" w:name="_Toc482167439"/>
      <w:bookmarkStart w:id="68" w:name="_Toc482343879"/>
      <w:bookmarkStart w:id="69" w:name="_Toc484688506"/>
      <w:bookmarkStart w:id="70" w:name="_Toc484767303"/>
      <w:r>
        <w:t>Hypothesis:</w:t>
      </w:r>
      <w:bookmarkEnd w:id="67"/>
      <w:bookmarkEnd w:id="68"/>
      <w:bookmarkEnd w:id="69"/>
      <w:bookmarkEnd w:id="70"/>
    </w:p>
    <w:p w14:paraId="5E96C85A" w14:textId="77777777" w:rsidR="00AF03E9" w:rsidRDefault="00AF03E9" w:rsidP="00AF03E9">
      <w:pPr>
        <w:shd w:val="clear" w:color="auto" w:fill="FFFFFF"/>
      </w:pPr>
      <w:r w:rsidRPr="007D39C0">
        <w:rPr>
          <w:b/>
        </w:rPr>
        <w:t>Main:</w:t>
      </w:r>
      <w:r>
        <w:rPr>
          <w:b/>
        </w:rPr>
        <w:t xml:space="preserve"> </w:t>
      </w:r>
    </w:p>
    <w:p w14:paraId="59911FCD" w14:textId="77777777" w:rsidR="00AF03E9" w:rsidRDefault="00AF03E9" w:rsidP="00AF03E9">
      <w:pPr>
        <w:pStyle w:val="Heading2"/>
      </w:pPr>
      <w:bookmarkStart w:id="71" w:name="_Toc482167440"/>
      <w:bookmarkStart w:id="72" w:name="_Toc482343880"/>
      <w:bookmarkStart w:id="73" w:name="_Toc484688507"/>
      <w:bookmarkStart w:id="74" w:name="_Toc484767304"/>
      <w:r>
        <w:t>Data:</w:t>
      </w:r>
      <w:bookmarkEnd w:id="71"/>
      <w:bookmarkEnd w:id="72"/>
      <w:bookmarkEnd w:id="73"/>
      <w:bookmarkEnd w:id="74"/>
    </w:p>
    <w:p w14:paraId="45002EE7" w14:textId="77777777" w:rsidR="00AF03E9" w:rsidRPr="00AF03E9" w:rsidRDefault="00AF03E9" w:rsidP="00AF03E9">
      <w:pPr>
        <w:rPr>
          <w:lang w:val="en-GB"/>
        </w:rPr>
      </w:pPr>
    </w:p>
    <w:p w14:paraId="2F7DE606" w14:textId="77777777" w:rsidR="00AF03E9" w:rsidRDefault="00AF03E9" w:rsidP="00AF03E9">
      <w:pPr>
        <w:shd w:val="clear" w:color="auto" w:fill="FFFFFF"/>
      </w:pPr>
      <w:r w:rsidRPr="00624B36">
        <w:rPr>
          <w:b/>
        </w:rPr>
        <w:t>Storage:</w:t>
      </w:r>
      <w:r>
        <w:t xml:space="preserve"> </w:t>
      </w:r>
    </w:p>
    <w:p w14:paraId="1B6DD33E" w14:textId="77777777" w:rsidR="00AF03E9" w:rsidRDefault="00AF03E9" w:rsidP="00AF03E9">
      <w:pPr>
        <w:shd w:val="clear" w:color="auto" w:fill="FFFFFF"/>
        <w:rPr>
          <w:b/>
        </w:rPr>
      </w:pPr>
    </w:p>
    <w:p w14:paraId="0BEE32E6" w14:textId="77777777" w:rsidR="00AF03E9" w:rsidRDefault="00AF03E9" w:rsidP="00AF03E9">
      <w:pPr>
        <w:shd w:val="clear" w:color="auto" w:fill="FFFFFF"/>
      </w:pPr>
      <w:r w:rsidRPr="00624B36">
        <w:rPr>
          <w:b/>
        </w:rPr>
        <w:t>Size:</w:t>
      </w:r>
      <w:r>
        <w:rPr>
          <w:b/>
        </w:rPr>
        <w:t xml:space="preserve"> </w:t>
      </w:r>
    </w:p>
    <w:p w14:paraId="5F4DBB8D" w14:textId="77777777" w:rsidR="00AF03E9" w:rsidRDefault="00AF03E9" w:rsidP="00AF03E9">
      <w:pPr>
        <w:shd w:val="clear" w:color="auto" w:fill="FFFFFF"/>
        <w:rPr>
          <w:b/>
        </w:rPr>
      </w:pPr>
    </w:p>
    <w:p w14:paraId="4C23564E" w14:textId="77777777" w:rsidR="00AF03E9" w:rsidRDefault="00AF03E9" w:rsidP="00AF03E9">
      <w:pPr>
        <w:shd w:val="clear" w:color="auto" w:fill="FFFFFF"/>
      </w:pPr>
      <w:r w:rsidRPr="00624B36">
        <w:rPr>
          <w:b/>
        </w:rPr>
        <w:t>Confidentiality/Security level</w:t>
      </w:r>
    </w:p>
    <w:p w14:paraId="02B2C362" w14:textId="77777777" w:rsidR="00AF03E9" w:rsidRPr="005A1109" w:rsidRDefault="00AF03E9" w:rsidP="00AF03E9">
      <w:pPr>
        <w:pStyle w:val="Heading2"/>
      </w:pPr>
      <w:bookmarkStart w:id="75" w:name="_Toc482167441"/>
      <w:bookmarkStart w:id="76" w:name="_Toc482343881"/>
      <w:bookmarkStart w:id="77" w:name="_Toc484688508"/>
      <w:bookmarkStart w:id="78" w:name="_Toc484767305"/>
      <w:r w:rsidRPr="007D39C0">
        <w:t>Evaluation Metrics &amp; testing:</w:t>
      </w:r>
      <w:bookmarkEnd w:id="75"/>
      <w:bookmarkEnd w:id="76"/>
      <w:bookmarkEnd w:id="77"/>
      <w:bookmarkEnd w:id="78"/>
    </w:p>
    <w:p w14:paraId="1EFE404C" w14:textId="77777777" w:rsidR="00AF03E9" w:rsidRDefault="00AF03E9" w:rsidP="00AF03E9">
      <w:pPr>
        <w:pStyle w:val="Heading2"/>
      </w:pPr>
      <w:bookmarkStart w:id="79" w:name="_Toc482167442"/>
      <w:bookmarkStart w:id="80" w:name="_Toc482343882"/>
      <w:bookmarkStart w:id="81" w:name="_Toc484688509"/>
      <w:bookmarkStart w:id="82" w:name="_Toc484767306"/>
      <w:r>
        <w:t>Solution requirements specifi</w:t>
      </w:r>
      <w:r w:rsidRPr="007D39C0">
        <w:t>cation:</w:t>
      </w:r>
      <w:bookmarkEnd w:id="79"/>
      <w:bookmarkEnd w:id="80"/>
      <w:bookmarkEnd w:id="81"/>
      <w:bookmarkEnd w:id="82"/>
    </w:p>
    <w:p w14:paraId="1AF57835" w14:textId="00DE13BE" w:rsidR="00AF03E9" w:rsidRDefault="00AF03E9" w:rsidP="00AF03E9">
      <w:pPr>
        <w:pStyle w:val="Heading2"/>
      </w:pPr>
      <w:bookmarkStart w:id="83" w:name="_Toc482167443"/>
      <w:bookmarkStart w:id="84" w:name="_Toc482343883"/>
      <w:bookmarkStart w:id="85" w:name="_Toc484688510"/>
      <w:bookmarkStart w:id="86" w:name="_Toc484767307"/>
      <w:r w:rsidRPr="007D39C0">
        <w:t>Complexity &amp; Business value:</w:t>
      </w:r>
      <w:bookmarkEnd w:id="83"/>
      <w:bookmarkEnd w:id="84"/>
      <w:bookmarkEnd w:id="85"/>
      <w:bookmarkEnd w:id="86"/>
    </w:p>
    <w:p w14:paraId="56115681" w14:textId="516F5C3D" w:rsidR="00AF03E9" w:rsidRDefault="00AF03E9" w:rsidP="00972DF7">
      <w:pPr>
        <w:pStyle w:val="Heading1"/>
      </w:pPr>
      <w:bookmarkStart w:id="87" w:name="_Toc484688511"/>
      <w:bookmarkStart w:id="88" w:name="_Toc484767308"/>
      <w:r w:rsidRPr="00616983">
        <w:t>POC 1: FORECAST TANKER SPOT RATES</w:t>
      </w:r>
      <w:bookmarkEnd w:id="87"/>
      <w:bookmarkEnd w:id="88"/>
    </w:p>
    <w:p w14:paraId="7230771D" w14:textId="77777777" w:rsidR="00AF03E9" w:rsidRDefault="00AF03E9" w:rsidP="00AF03E9">
      <w:pPr>
        <w:pStyle w:val="Heading2"/>
      </w:pPr>
      <w:bookmarkStart w:id="89" w:name="_Toc482343885"/>
      <w:bookmarkStart w:id="90" w:name="_Toc484688512"/>
      <w:bookmarkStart w:id="91" w:name="_Toc484767309"/>
      <w:r w:rsidRPr="003522CB">
        <w:t>Data</w:t>
      </w:r>
      <w:bookmarkEnd w:id="89"/>
      <w:bookmarkEnd w:id="90"/>
      <w:bookmarkEnd w:id="91"/>
    </w:p>
    <w:p w14:paraId="101DBF2C" w14:textId="77777777" w:rsidR="00AF03E9" w:rsidRDefault="00AF03E9" w:rsidP="00AF03E9">
      <w:pPr>
        <w:pStyle w:val="Heading2"/>
      </w:pPr>
      <w:bookmarkStart w:id="92" w:name="_Toc482343886"/>
      <w:bookmarkStart w:id="93" w:name="_Toc484688513"/>
      <w:bookmarkStart w:id="94" w:name="_Toc484767310"/>
      <w:r w:rsidRPr="003522CB">
        <w:t>Theory</w:t>
      </w:r>
      <w:bookmarkStart w:id="95" w:name="_Toc482167447"/>
      <w:bookmarkStart w:id="96" w:name="_Toc482343887"/>
      <w:bookmarkStart w:id="97" w:name="_Toc484688514"/>
      <w:bookmarkEnd w:id="92"/>
      <w:bookmarkEnd w:id="93"/>
      <w:bookmarkEnd w:id="94"/>
    </w:p>
    <w:p w14:paraId="10DC7528" w14:textId="77777777" w:rsidR="00AF03E9" w:rsidRDefault="00AF03E9" w:rsidP="00972DF7">
      <w:pPr>
        <w:pStyle w:val="Heading1"/>
      </w:pPr>
      <w:bookmarkStart w:id="98" w:name="_Toc484767311"/>
      <w:r>
        <w:lastRenderedPageBreak/>
        <w:t>The approach taken described in steps:</w:t>
      </w:r>
      <w:bookmarkStart w:id="99" w:name="_Toc482167448"/>
      <w:bookmarkStart w:id="100" w:name="_Toc482343888"/>
      <w:bookmarkStart w:id="101" w:name="_Toc484688515"/>
      <w:bookmarkEnd w:id="95"/>
      <w:bookmarkEnd w:id="96"/>
      <w:bookmarkEnd w:id="97"/>
      <w:bookmarkEnd w:id="98"/>
    </w:p>
    <w:p w14:paraId="7C3A29E2" w14:textId="77777777" w:rsidR="00AF03E9" w:rsidRDefault="00AF03E9" w:rsidP="00972DF7">
      <w:pPr>
        <w:pStyle w:val="Heading1"/>
      </w:pPr>
      <w:bookmarkStart w:id="102" w:name="_Toc484767312"/>
      <w:r>
        <w:t>Data considerations and evaluation setup:</w:t>
      </w:r>
      <w:bookmarkStart w:id="103" w:name="_Toc482167449"/>
      <w:bookmarkStart w:id="104" w:name="_Toc482343889"/>
      <w:bookmarkStart w:id="105" w:name="_Toc484688516"/>
      <w:bookmarkEnd w:id="99"/>
      <w:bookmarkEnd w:id="100"/>
      <w:bookmarkEnd w:id="101"/>
      <w:bookmarkEnd w:id="102"/>
    </w:p>
    <w:p w14:paraId="11178601" w14:textId="77777777" w:rsidR="00AF03E9" w:rsidRDefault="00AF03E9" w:rsidP="00972DF7">
      <w:pPr>
        <w:pStyle w:val="Heading1"/>
      </w:pPr>
      <w:bookmarkStart w:id="106" w:name="_Toc484767313"/>
      <w:r>
        <w:t>Dynamic Bayesian Network</w:t>
      </w:r>
      <w:bookmarkStart w:id="107" w:name="_Toc482167451"/>
      <w:bookmarkStart w:id="108" w:name="_Toc482343891"/>
      <w:bookmarkStart w:id="109" w:name="_Toc484688517"/>
      <w:bookmarkEnd w:id="103"/>
      <w:bookmarkEnd w:id="104"/>
      <w:bookmarkEnd w:id="105"/>
      <w:bookmarkEnd w:id="106"/>
    </w:p>
    <w:p w14:paraId="1EE858C5" w14:textId="4E7C9746" w:rsidR="00AF03E9" w:rsidRDefault="00AF03E9" w:rsidP="00972DF7">
      <w:pPr>
        <w:pStyle w:val="Heading1"/>
      </w:pPr>
      <w:bookmarkStart w:id="110" w:name="_Toc484767314"/>
      <w:r>
        <w:t>Establish a benchmark</w:t>
      </w:r>
      <w:bookmarkEnd w:id="107"/>
      <w:bookmarkEnd w:id="108"/>
      <w:bookmarkEnd w:id="109"/>
      <w:bookmarkEnd w:id="110"/>
    </w:p>
    <w:p w14:paraId="33C47EB8" w14:textId="77777777" w:rsidR="00AF03E9" w:rsidRDefault="00AF03E9" w:rsidP="00972DF7">
      <w:pPr>
        <w:pStyle w:val="Heading1"/>
      </w:pPr>
      <w:bookmarkStart w:id="111" w:name="_Toc482167452"/>
      <w:bookmarkStart w:id="112" w:name="_Toc482343892"/>
      <w:bookmarkStart w:id="113" w:name="_Toc484688518"/>
      <w:bookmarkStart w:id="114" w:name="_Toc484767315"/>
      <w:r>
        <w:t>Investigate drivers:</w:t>
      </w:r>
      <w:bookmarkEnd w:id="111"/>
      <w:bookmarkEnd w:id="112"/>
      <w:bookmarkEnd w:id="113"/>
      <w:bookmarkEnd w:id="114"/>
    </w:p>
    <w:p w14:paraId="31703225" w14:textId="77777777" w:rsidR="00AF03E9" w:rsidRDefault="00AF03E9" w:rsidP="00972DF7">
      <w:pPr>
        <w:pStyle w:val="Heading1"/>
      </w:pPr>
      <w:bookmarkStart w:id="115" w:name="_Toc482167453"/>
      <w:bookmarkStart w:id="116" w:name="_Toc482343893"/>
      <w:bookmarkStart w:id="117" w:name="_Toc484688519"/>
      <w:bookmarkStart w:id="118" w:name="_Toc484767316"/>
      <w:r>
        <w:t>A Dynamic Bayesian Model:</w:t>
      </w:r>
      <w:bookmarkEnd w:id="115"/>
      <w:bookmarkEnd w:id="116"/>
      <w:bookmarkEnd w:id="117"/>
      <w:bookmarkEnd w:id="118"/>
    </w:p>
    <w:p w14:paraId="384078A7" w14:textId="77777777" w:rsidR="00AF03E9" w:rsidRDefault="00AF03E9" w:rsidP="00972DF7">
      <w:pPr>
        <w:pStyle w:val="Heading1"/>
      </w:pPr>
      <w:bookmarkStart w:id="119" w:name="_Toc482343894"/>
      <w:bookmarkStart w:id="120" w:name="_Toc484688520"/>
      <w:bookmarkStart w:id="121" w:name="_Toc484767317"/>
      <w:r>
        <w:t xml:space="preserve">POC 2 - </w:t>
      </w:r>
      <w:r w:rsidRPr="003522CB">
        <w:t>Project</w:t>
      </w:r>
      <w:r>
        <w:t xml:space="preserve"> haystack</w:t>
      </w:r>
      <w:bookmarkEnd w:id="119"/>
      <w:bookmarkEnd w:id="120"/>
      <w:bookmarkEnd w:id="121"/>
    </w:p>
    <w:p w14:paraId="1C6175E3" w14:textId="77777777" w:rsidR="00AF03E9" w:rsidRPr="003522CB" w:rsidRDefault="00AF03E9" w:rsidP="00AF03E9">
      <w:pPr>
        <w:pStyle w:val="Heading2"/>
      </w:pPr>
      <w:bookmarkStart w:id="122" w:name="_Toc482343895"/>
      <w:bookmarkStart w:id="123" w:name="_Toc484688521"/>
      <w:bookmarkStart w:id="124" w:name="_Toc484767318"/>
      <w:r w:rsidRPr="003522CB">
        <w:t>Data</w:t>
      </w:r>
      <w:bookmarkEnd w:id="122"/>
      <w:bookmarkEnd w:id="123"/>
      <w:bookmarkEnd w:id="124"/>
    </w:p>
    <w:p w14:paraId="73B1AAC5" w14:textId="187B9E2C" w:rsidR="00AF03E9" w:rsidRPr="00972DF7" w:rsidRDefault="00AF03E9" w:rsidP="00AF03E9">
      <w:pPr>
        <w:pStyle w:val="Heading2"/>
      </w:pPr>
      <w:bookmarkStart w:id="125" w:name="_Toc482167457"/>
      <w:bookmarkStart w:id="126" w:name="_Toc482343897"/>
      <w:bookmarkStart w:id="127" w:name="_Toc484688522"/>
      <w:bookmarkStart w:id="128" w:name="_Toc484767319"/>
      <w:r>
        <w:t>Theory - The Optimal</w:t>
      </w:r>
      <w:r w:rsidRPr="00531B98">
        <w:t xml:space="preserve"> Long Term Approach:</w:t>
      </w:r>
      <w:bookmarkEnd w:id="125"/>
      <w:bookmarkEnd w:id="126"/>
      <w:bookmarkEnd w:id="127"/>
      <w:bookmarkEnd w:id="128"/>
    </w:p>
    <w:p w14:paraId="1CA68CFE" w14:textId="643349C4" w:rsidR="00AF03E9" w:rsidRPr="002F4D43" w:rsidRDefault="00AF03E9" w:rsidP="00972DF7">
      <w:pPr>
        <w:pStyle w:val="Heading1"/>
      </w:pPr>
      <w:bookmarkStart w:id="129" w:name="_Toc482167458"/>
      <w:bookmarkStart w:id="130" w:name="_Toc482343898"/>
      <w:bookmarkStart w:id="131" w:name="_Toc484688523"/>
      <w:bookmarkStart w:id="132" w:name="_Toc484767320"/>
      <w:r>
        <w:t>Theory behind this approach:</w:t>
      </w:r>
      <w:bookmarkEnd w:id="129"/>
      <w:bookmarkEnd w:id="130"/>
      <w:bookmarkEnd w:id="131"/>
      <w:bookmarkEnd w:id="132"/>
    </w:p>
    <w:p w14:paraId="3C7BB781" w14:textId="77777777" w:rsidR="00AF03E9" w:rsidRDefault="00AF03E9" w:rsidP="00972DF7">
      <w:pPr>
        <w:pStyle w:val="Heading1"/>
        <w:rPr>
          <w:rStyle w:val="Heading4Char"/>
        </w:rPr>
      </w:pPr>
      <w:bookmarkStart w:id="133" w:name="_Toc482167459"/>
      <w:bookmarkStart w:id="134" w:name="_Toc482343899"/>
      <w:r w:rsidRPr="008747B6">
        <w:rPr>
          <w:rStyle w:val="Heading4Char"/>
        </w:rPr>
        <w:t>Data Re</w:t>
      </w:r>
      <w:r>
        <w:rPr>
          <w:rStyle w:val="Heading4Char"/>
        </w:rPr>
        <w:t>quirements:</w:t>
      </w:r>
      <w:bookmarkEnd w:id="133"/>
      <w:bookmarkEnd w:id="134"/>
    </w:p>
    <w:p w14:paraId="713BA86D" w14:textId="77777777" w:rsidR="00AF03E9" w:rsidRDefault="00AF03E9" w:rsidP="00AF03E9"/>
    <w:p w14:paraId="18B95244" w14:textId="77777777" w:rsidR="00AF03E9" w:rsidRDefault="00AF03E9" w:rsidP="00AF03E9">
      <w:pPr>
        <w:pStyle w:val="ListParagraph"/>
        <w:numPr>
          <w:ilvl w:val="0"/>
          <w:numId w:val="14"/>
        </w:numPr>
        <w:spacing w:after="200" w:line="276" w:lineRule="auto"/>
      </w:pPr>
      <w:r w:rsidRPr="008747B6">
        <w:rPr>
          <w:b/>
        </w:rPr>
        <w:t>Ratings:</w:t>
      </w:r>
    </w:p>
    <w:p w14:paraId="1895A723" w14:textId="77777777" w:rsidR="00AF03E9" w:rsidRDefault="00AF03E9" w:rsidP="00AF03E9">
      <w:pPr>
        <w:pStyle w:val="ListParagraph"/>
      </w:pPr>
    </w:p>
    <w:p w14:paraId="4039B88A" w14:textId="77777777" w:rsidR="00AF03E9" w:rsidRDefault="00AF03E9" w:rsidP="00AF03E9">
      <w:pPr>
        <w:pStyle w:val="ListParagraph"/>
        <w:numPr>
          <w:ilvl w:val="0"/>
          <w:numId w:val="13"/>
        </w:numPr>
        <w:spacing w:after="200" w:line="276" w:lineRule="auto"/>
      </w:pPr>
      <w:r w:rsidRPr="008747B6">
        <w:rPr>
          <w:b/>
        </w:rPr>
        <w:t>Explicit ratings:</w:t>
      </w:r>
      <w:r>
        <w:t xml:space="preserve"> </w:t>
      </w:r>
    </w:p>
    <w:p w14:paraId="01696346" w14:textId="77777777" w:rsidR="00AF03E9" w:rsidRDefault="00AF03E9" w:rsidP="00AF03E9">
      <w:pPr>
        <w:pStyle w:val="ListParagraph"/>
        <w:numPr>
          <w:ilvl w:val="0"/>
          <w:numId w:val="13"/>
        </w:numPr>
        <w:spacing w:after="200" w:line="276" w:lineRule="auto"/>
      </w:pPr>
      <w:r w:rsidRPr="008747B6">
        <w:rPr>
          <w:b/>
        </w:rPr>
        <w:t>Implicit ratings:</w:t>
      </w:r>
      <w:r>
        <w:t xml:space="preserve"> </w:t>
      </w:r>
    </w:p>
    <w:p w14:paraId="43121F70" w14:textId="77777777" w:rsidR="00AF03E9" w:rsidRPr="004B51FA" w:rsidRDefault="00AF03E9" w:rsidP="00AF03E9">
      <w:pPr>
        <w:pStyle w:val="ListParagraph"/>
      </w:pPr>
    </w:p>
    <w:p w14:paraId="294CEF92" w14:textId="77777777" w:rsidR="00AF03E9" w:rsidRDefault="00AF03E9" w:rsidP="00AF03E9">
      <w:pPr>
        <w:pStyle w:val="ListParagraph"/>
        <w:numPr>
          <w:ilvl w:val="0"/>
          <w:numId w:val="14"/>
        </w:numPr>
        <w:spacing w:after="200" w:line="276" w:lineRule="auto"/>
        <w:rPr>
          <w:b/>
        </w:rPr>
      </w:pPr>
      <w:r w:rsidRPr="005C7C77">
        <w:rPr>
          <w:b/>
        </w:rPr>
        <w:t xml:space="preserve">Collaborative: </w:t>
      </w:r>
    </w:p>
    <w:p w14:paraId="3961CBE9" w14:textId="77777777" w:rsidR="00AF03E9" w:rsidRDefault="00AF03E9" w:rsidP="00AF03E9">
      <w:pPr>
        <w:pStyle w:val="ListParagraph"/>
        <w:spacing w:after="200" w:line="276" w:lineRule="auto"/>
        <w:rPr>
          <w:b/>
        </w:rPr>
      </w:pPr>
    </w:p>
    <w:p w14:paraId="078F77DA" w14:textId="6D69AA25" w:rsidR="00AF03E9" w:rsidRPr="00AF03E9" w:rsidRDefault="00AF03E9" w:rsidP="00AF03E9">
      <w:pPr>
        <w:pStyle w:val="ListParagraph"/>
        <w:numPr>
          <w:ilvl w:val="0"/>
          <w:numId w:val="14"/>
        </w:numPr>
        <w:spacing w:after="200" w:line="276" w:lineRule="auto"/>
        <w:rPr>
          <w:b/>
        </w:rPr>
      </w:pPr>
      <w:r w:rsidRPr="005C7C77">
        <w:rPr>
          <w:b/>
        </w:rPr>
        <w:t>Filter:</w:t>
      </w:r>
      <w:r>
        <w:rPr>
          <w:b/>
        </w:rPr>
        <w:br/>
      </w:r>
    </w:p>
    <w:p w14:paraId="25F5A86F" w14:textId="77777777" w:rsidR="00AF03E9" w:rsidRPr="005C7C77" w:rsidRDefault="00AF03E9" w:rsidP="00AF03E9">
      <w:pPr>
        <w:pStyle w:val="ListParagraph"/>
        <w:numPr>
          <w:ilvl w:val="0"/>
          <w:numId w:val="14"/>
        </w:numPr>
        <w:spacing w:after="200" w:line="276" w:lineRule="auto"/>
        <w:rPr>
          <w:b/>
        </w:rPr>
      </w:pPr>
      <w:r w:rsidRPr="005C7C77">
        <w:rPr>
          <w:b/>
        </w:rPr>
        <w:t>Meta Data:</w:t>
      </w:r>
      <w:r>
        <w:t xml:space="preserve"> </w:t>
      </w:r>
    </w:p>
    <w:p w14:paraId="55A1AD61" w14:textId="067C7D04" w:rsidR="00AF03E9" w:rsidRPr="002F4D43" w:rsidRDefault="00AF03E9" w:rsidP="00AF03E9">
      <w:pPr>
        <w:pStyle w:val="Heading2"/>
      </w:pPr>
      <w:bookmarkStart w:id="135" w:name="_Toc482167460"/>
      <w:bookmarkStart w:id="136" w:name="_Toc482343900"/>
      <w:bookmarkStart w:id="137" w:name="_Toc484688524"/>
      <w:bookmarkStart w:id="138" w:name="_Toc484767321"/>
      <w:r>
        <w:t>Theory and procedure - The approach taken in the POC:</w:t>
      </w:r>
      <w:bookmarkEnd w:id="135"/>
      <w:bookmarkEnd w:id="136"/>
      <w:bookmarkEnd w:id="137"/>
      <w:bookmarkEnd w:id="138"/>
    </w:p>
    <w:p w14:paraId="70D4C031" w14:textId="77777777" w:rsidR="00AF03E9" w:rsidRDefault="00AF03E9" w:rsidP="00AF03E9">
      <w:pPr>
        <w:rPr>
          <w:b/>
          <w:bCs/>
        </w:rPr>
      </w:pPr>
      <w:r>
        <w:rPr>
          <w:b/>
          <w:bCs/>
        </w:rPr>
        <w:t>Step 1:</w:t>
      </w:r>
    </w:p>
    <w:p w14:paraId="368553E8" w14:textId="2CDE0B6B" w:rsidR="00AF03E9" w:rsidRDefault="00AF03E9" w:rsidP="00AF03E9">
      <w:r>
        <w:br/>
      </w:r>
      <w:r w:rsidRPr="005436CA">
        <w:rPr>
          <w:b/>
          <w:bCs/>
        </w:rPr>
        <w:t>Step 2:</w:t>
      </w:r>
      <w:r w:rsidRPr="005436CA">
        <w:t xml:space="preserve"> </w:t>
      </w:r>
    </w:p>
    <w:p w14:paraId="09B13B71" w14:textId="77777777" w:rsidR="00AF03E9" w:rsidRDefault="00AF03E9" w:rsidP="00AF03E9"/>
    <w:p w14:paraId="33F0B3D0" w14:textId="77777777" w:rsidR="00AF03E9" w:rsidRDefault="00AF03E9" w:rsidP="00972DF7">
      <w:pPr>
        <w:pStyle w:val="Heading1"/>
      </w:pPr>
      <w:bookmarkStart w:id="139" w:name="_Toc482167461"/>
      <w:bookmarkStart w:id="140" w:name="_Toc482343901"/>
      <w:bookmarkStart w:id="141" w:name="_Toc484688525"/>
      <w:bookmarkStart w:id="142" w:name="_Toc484767322"/>
      <w:r>
        <w:lastRenderedPageBreak/>
        <w:t>The approach taken described in further details:</w:t>
      </w:r>
      <w:bookmarkEnd w:id="139"/>
      <w:bookmarkEnd w:id="140"/>
      <w:bookmarkEnd w:id="141"/>
      <w:bookmarkEnd w:id="142"/>
    </w:p>
    <w:p w14:paraId="342F05CF" w14:textId="77777777" w:rsidR="00AF03E9" w:rsidRPr="002F4D43" w:rsidRDefault="00AF03E9" w:rsidP="00AF03E9"/>
    <w:p w14:paraId="0AFEA879" w14:textId="77777777" w:rsidR="00AF03E9" w:rsidRPr="00AF03E9" w:rsidRDefault="00AF03E9" w:rsidP="00AF03E9">
      <w:pPr>
        <w:pStyle w:val="ListParagraph"/>
        <w:numPr>
          <w:ilvl w:val="0"/>
          <w:numId w:val="12"/>
        </w:numPr>
        <w:spacing w:after="200" w:line="276" w:lineRule="auto"/>
      </w:pPr>
      <w:r w:rsidRPr="00B5533F">
        <w:rPr>
          <w:b/>
          <w:bCs/>
        </w:rPr>
        <w:t>Extract data:</w:t>
      </w:r>
    </w:p>
    <w:p w14:paraId="5D68C5D6" w14:textId="77777777" w:rsidR="00AF03E9" w:rsidRDefault="00AF03E9" w:rsidP="00AF03E9">
      <w:pPr>
        <w:pStyle w:val="ListParagraph"/>
        <w:spacing w:after="200" w:line="276" w:lineRule="auto"/>
      </w:pPr>
    </w:p>
    <w:p w14:paraId="6691EE5D" w14:textId="77777777" w:rsidR="00AF03E9" w:rsidRDefault="00AF03E9" w:rsidP="00AF03E9">
      <w:pPr>
        <w:pStyle w:val="ListParagraph"/>
        <w:numPr>
          <w:ilvl w:val="0"/>
          <w:numId w:val="12"/>
        </w:numPr>
        <w:spacing w:after="200" w:line="276" w:lineRule="auto"/>
      </w:pPr>
      <w:r w:rsidRPr="00B5533F">
        <w:rPr>
          <w:b/>
          <w:bCs/>
        </w:rPr>
        <w:t>Feature engineering:</w:t>
      </w:r>
      <w:r>
        <w:t xml:space="preserve"> </w:t>
      </w:r>
    </w:p>
    <w:p w14:paraId="177A84E7" w14:textId="77777777" w:rsidR="00AF03E9" w:rsidRPr="00B5533F" w:rsidRDefault="00AF03E9" w:rsidP="00AF03E9">
      <w:pPr>
        <w:pStyle w:val="ListParagraph"/>
        <w:spacing w:after="200" w:line="276" w:lineRule="auto"/>
      </w:pPr>
    </w:p>
    <w:p w14:paraId="3966B95C" w14:textId="43817A4F" w:rsidR="00AF03E9" w:rsidRPr="00B5533F" w:rsidRDefault="00AF03E9" w:rsidP="00AF03E9">
      <w:pPr>
        <w:pStyle w:val="ListParagraph"/>
        <w:numPr>
          <w:ilvl w:val="0"/>
          <w:numId w:val="12"/>
        </w:numPr>
        <w:spacing w:after="200" w:line="276" w:lineRule="auto"/>
      </w:pPr>
      <w:r w:rsidRPr="00B5533F">
        <w:rPr>
          <w:b/>
          <w:bCs/>
        </w:rPr>
        <w:t>Create similarity measure:</w:t>
      </w:r>
      <w:r w:rsidRPr="00B5533F">
        <w:t xml:space="preserve"> </w:t>
      </w:r>
      <w:r>
        <w:br/>
      </w:r>
    </w:p>
    <w:p w14:paraId="49D0D751" w14:textId="77777777" w:rsidR="00AF03E9" w:rsidRDefault="00AF03E9" w:rsidP="00AF03E9">
      <w:pPr>
        <w:pStyle w:val="ListParagraph"/>
        <w:numPr>
          <w:ilvl w:val="0"/>
          <w:numId w:val="12"/>
        </w:numPr>
        <w:spacing w:after="200" w:line="276" w:lineRule="auto"/>
      </w:pPr>
      <w:r w:rsidRPr="00B5533F">
        <w:rPr>
          <w:b/>
          <w:bCs/>
        </w:rPr>
        <w:t>Cluster</w:t>
      </w:r>
      <w:r>
        <w:rPr>
          <w:b/>
          <w:bCs/>
        </w:rPr>
        <w:t>:</w:t>
      </w:r>
      <w:r>
        <w:t xml:space="preserve"> </w:t>
      </w:r>
    </w:p>
    <w:p w14:paraId="593DF80C" w14:textId="77777777" w:rsidR="00AF03E9" w:rsidRPr="00B5533F" w:rsidRDefault="00AF03E9" w:rsidP="00AF03E9">
      <w:pPr>
        <w:pStyle w:val="ListParagraph"/>
        <w:spacing w:after="200" w:line="276" w:lineRule="auto"/>
      </w:pPr>
    </w:p>
    <w:p w14:paraId="6BE11497" w14:textId="77777777" w:rsidR="00AF03E9" w:rsidRDefault="00AF03E9" w:rsidP="00AF03E9">
      <w:pPr>
        <w:pStyle w:val="ListParagraph"/>
        <w:numPr>
          <w:ilvl w:val="0"/>
          <w:numId w:val="12"/>
        </w:numPr>
        <w:spacing w:after="200" w:line="276" w:lineRule="auto"/>
      </w:pPr>
      <w:r>
        <w:rPr>
          <w:b/>
        </w:rPr>
        <w:t xml:space="preserve">Create Predictive Model: </w:t>
      </w:r>
    </w:p>
    <w:p w14:paraId="54EFCD3D" w14:textId="77777777" w:rsidR="00972DF7" w:rsidRDefault="00AF03E9" w:rsidP="00972DF7">
      <w:pPr>
        <w:pStyle w:val="Heading1"/>
      </w:pPr>
      <w:bookmarkStart w:id="143" w:name="_Toc482343902"/>
      <w:bookmarkStart w:id="144" w:name="_Toc484688526"/>
      <w:bookmarkStart w:id="145" w:name="_Toc484767323"/>
      <w:r w:rsidRPr="003522CB">
        <w:t>Results</w:t>
      </w:r>
      <w:bookmarkStart w:id="146" w:name="_Toc482343903"/>
      <w:bookmarkStart w:id="147" w:name="_Toc484688527"/>
      <w:bookmarkStart w:id="148" w:name="_Toc484767324"/>
      <w:bookmarkEnd w:id="143"/>
      <w:bookmarkEnd w:id="144"/>
      <w:bookmarkEnd w:id="145"/>
    </w:p>
    <w:p w14:paraId="0BBC89B3" w14:textId="0EA18B15" w:rsidR="00AF03E9" w:rsidRPr="00A852FD" w:rsidRDefault="00AF03E9" w:rsidP="00972DF7">
      <w:pPr>
        <w:pStyle w:val="Heading1"/>
      </w:pPr>
      <w:r w:rsidRPr="003522CB">
        <w:t>Appendix</w:t>
      </w:r>
      <w:bookmarkEnd w:id="146"/>
      <w:bookmarkEnd w:id="147"/>
      <w:bookmarkEnd w:id="148"/>
    </w:p>
    <w:p w14:paraId="5AFB5ADD" w14:textId="77777777" w:rsidR="00AF03E9" w:rsidRDefault="00AF03E9" w:rsidP="00AF03E9">
      <w:pPr>
        <w:rPr>
          <w:sz w:val="72"/>
          <w:szCs w:val="72"/>
        </w:rPr>
      </w:pPr>
    </w:p>
    <w:p w14:paraId="77D9AB05" w14:textId="77777777" w:rsidR="00AF03E9" w:rsidRDefault="00AF03E9" w:rsidP="00AF03E9"/>
    <w:p w14:paraId="7482DDBE" w14:textId="77777777" w:rsidR="00AF03E9" w:rsidRDefault="00AF03E9" w:rsidP="00AF03E9"/>
    <w:p w14:paraId="5B81B6D6" w14:textId="77777777" w:rsidR="00AF03E9" w:rsidRDefault="00AF03E9" w:rsidP="00AF03E9"/>
    <w:p w14:paraId="7E3262BD" w14:textId="77777777" w:rsidR="00AF03E9" w:rsidRPr="00AF03E9" w:rsidRDefault="00AF03E9" w:rsidP="00AF03E9">
      <w:pPr>
        <w:rPr>
          <w:lang w:val="en-GB"/>
        </w:rPr>
      </w:pPr>
    </w:p>
    <w:sectPr w:rsidR="00AF03E9" w:rsidRPr="00AF03E9" w:rsidSect="00F1163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53DB4" w14:textId="77777777" w:rsidR="00BE1DAC" w:rsidRDefault="00BE1DAC" w:rsidP="00FA75FF">
      <w:r>
        <w:separator/>
      </w:r>
    </w:p>
  </w:endnote>
  <w:endnote w:type="continuationSeparator" w:id="0">
    <w:p w14:paraId="7AB7BDF4" w14:textId="77777777" w:rsidR="00BE1DAC" w:rsidRDefault="00BE1DAC" w:rsidP="00FA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51D20" w14:textId="77777777" w:rsidR="00AF03E9" w:rsidRDefault="00AF03E9" w:rsidP="00A80DE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240E4A" w14:textId="77777777" w:rsidR="00AF03E9" w:rsidRDefault="00AF03E9" w:rsidP="00E13E0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C3B9C" w14:textId="06B58AAB" w:rsidR="00AF03E9" w:rsidRDefault="00AF03E9" w:rsidP="00A80DEB">
    <w:pPr>
      <w:pStyle w:val="Footer"/>
      <w:ind w:firstLine="360"/>
      <w:jc w:val="center"/>
    </w:pPr>
    <w:r>
      <w:rPr>
        <w:noProof/>
        <w:color w:val="3F3E3E"/>
        <w:lang w:eastAsia="ja-JP"/>
      </w:rPr>
      <w:drawing>
        <wp:anchor distT="0" distB="0" distL="114300" distR="114300" simplePos="0" relativeHeight="251671552" behindDoc="1" locked="0" layoutInCell="1" allowOverlap="1" wp14:anchorId="34E70F65" wp14:editId="37AEB5C7">
          <wp:simplePos x="0" y="0"/>
          <wp:positionH relativeFrom="column">
            <wp:posOffset>5889752</wp:posOffset>
          </wp:positionH>
          <wp:positionV relativeFrom="paragraph">
            <wp:posOffset>65532</wp:posOffset>
          </wp:positionV>
          <wp:extent cx="744876" cy="199270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1AI_Logo_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876" cy="19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3F3E3E"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3DF46F" wp14:editId="0A74D9F3">
              <wp:simplePos x="0" y="0"/>
              <wp:positionH relativeFrom="column">
                <wp:posOffset>-870398</wp:posOffset>
              </wp:positionH>
              <wp:positionV relativeFrom="paragraph">
                <wp:posOffset>-45533</wp:posOffset>
              </wp:positionV>
              <wp:extent cx="7620000" cy="0"/>
              <wp:effectExtent l="0" t="0" r="25400" b="2540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3297A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1D12AF" id="Straight Connector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55pt,-3.55pt" to="531.45pt,-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" strokecolor="#3297a5" strokeweight=".5pt">
              <v:stroke joinstyle="miter"/>
            </v:line>
          </w:pict>
        </mc:Fallback>
      </mc:AlternateContent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 w:rsidR="00D4415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D44154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86BEA" w14:textId="77777777" w:rsidR="00BE1DAC" w:rsidRDefault="00BE1DAC" w:rsidP="00FA75FF">
      <w:r>
        <w:separator/>
      </w:r>
    </w:p>
  </w:footnote>
  <w:footnote w:type="continuationSeparator" w:id="0">
    <w:p w14:paraId="1A219477" w14:textId="77777777" w:rsidR="00BE1DAC" w:rsidRDefault="00BE1DAC" w:rsidP="00FA75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789EB" w14:textId="4E951FE6" w:rsidR="00AF03E9" w:rsidRDefault="00AF03E9" w:rsidP="00F11630">
    <w:pPr>
      <w:pStyle w:val="Header"/>
      <w:jc w:val="right"/>
    </w:pPr>
    <w:r>
      <w:rPr>
        <w:noProof/>
        <w:color w:val="3F3E3E"/>
        <w:lang w:eastAsia="ja-JP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B3C034D" wp14:editId="134C091F">
              <wp:simplePos x="0" y="0"/>
              <wp:positionH relativeFrom="column">
                <wp:posOffset>-865318</wp:posOffset>
              </wp:positionH>
              <wp:positionV relativeFrom="paragraph">
                <wp:posOffset>224715</wp:posOffset>
              </wp:positionV>
              <wp:extent cx="7620000" cy="0"/>
              <wp:effectExtent l="0" t="0" r="25400" b="2540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>
                        <a:solidFill>
                          <a:srgbClr val="3297A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D1825B" id="Straight Connector 3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15pt,17.7pt" to="531.8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" strokecolor="#3297a5" strokeweight=".5pt">
              <v:stroke joinstyle="miter"/>
            </v:line>
          </w:pict>
        </mc:Fallback>
      </mc:AlternateContent>
    </w:r>
    <w:r w:rsidRPr="002E1FC6">
      <w:rPr>
        <w:noProof/>
        <w:color w:val="FFFFFF"/>
        <w:lang w:eastAsia="ja-JP"/>
      </w:rPr>
      <w:drawing>
        <wp:anchor distT="0" distB="0" distL="114300" distR="114300" simplePos="0" relativeHeight="251660288" behindDoc="0" locked="0" layoutInCell="1" allowOverlap="1" wp14:anchorId="436BD042" wp14:editId="5EA79DD4">
          <wp:simplePos x="0" y="0"/>
          <wp:positionH relativeFrom="column">
            <wp:posOffset>6891020</wp:posOffset>
          </wp:positionH>
          <wp:positionV relativeFrom="paragraph">
            <wp:posOffset>-86360</wp:posOffset>
          </wp:positionV>
          <wp:extent cx="781685" cy="209550"/>
          <wp:effectExtent l="0" t="0" r="5715" b="0"/>
          <wp:wrapTopAndBottom/>
          <wp:docPr id="2" name="Shape 1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107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68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664D"/>
    <w:multiLevelType w:val="hybridMultilevel"/>
    <w:tmpl w:val="AC24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73A96"/>
    <w:multiLevelType w:val="hybridMultilevel"/>
    <w:tmpl w:val="9252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D08E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80C6753"/>
    <w:multiLevelType w:val="hybridMultilevel"/>
    <w:tmpl w:val="44C0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D14DB"/>
    <w:multiLevelType w:val="hybridMultilevel"/>
    <w:tmpl w:val="B356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54F0C"/>
    <w:multiLevelType w:val="hybridMultilevel"/>
    <w:tmpl w:val="FE5E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33F21"/>
    <w:multiLevelType w:val="hybridMultilevel"/>
    <w:tmpl w:val="4C3C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C49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00B7B07"/>
    <w:multiLevelType w:val="multilevel"/>
    <w:tmpl w:val="C77EA26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5E343525"/>
    <w:multiLevelType w:val="multilevel"/>
    <w:tmpl w:val="56E4D46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>
    <w:nsid w:val="5EAA5DAA"/>
    <w:multiLevelType w:val="multilevel"/>
    <w:tmpl w:val="F9C825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6D95808"/>
    <w:multiLevelType w:val="hybridMultilevel"/>
    <w:tmpl w:val="75B653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8293962"/>
    <w:multiLevelType w:val="hybridMultilevel"/>
    <w:tmpl w:val="4BD452A4"/>
    <w:lvl w:ilvl="0" w:tplc="C590C86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53DD9"/>
    <w:multiLevelType w:val="hybridMultilevel"/>
    <w:tmpl w:val="0A5CE74A"/>
    <w:lvl w:ilvl="0" w:tplc="1CF8D1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74020EA"/>
    <w:multiLevelType w:val="hybridMultilevel"/>
    <w:tmpl w:val="05DE5E9C"/>
    <w:lvl w:ilvl="0" w:tplc="BDDC40EC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51EC5"/>
    <w:multiLevelType w:val="multilevel"/>
    <w:tmpl w:val="61CC2BB0"/>
    <w:lvl w:ilvl="0">
      <w:start w:val="1"/>
      <w:numFmt w:val="decimal"/>
      <w:lvlText w:val="%1."/>
      <w:lvlJc w:val="left"/>
      <w:pPr>
        <w:ind w:left="990" w:firstLine="630"/>
      </w:pPr>
    </w:lvl>
    <w:lvl w:ilvl="1">
      <w:start w:val="1"/>
      <w:numFmt w:val="decimal"/>
      <w:pStyle w:val="Heading2"/>
      <w:lvlText w:val="%1.%2."/>
      <w:lvlJc w:val="left"/>
      <w:pPr>
        <w:ind w:left="-630" w:firstLine="630"/>
      </w:pPr>
      <w:rPr>
        <w:color w:val="3297A5"/>
      </w:rPr>
    </w:lvl>
    <w:lvl w:ilvl="2">
      <w:start w:val="1"/>
      <w:numFmt w:val="decimal"/>
      <w:lvlText w:val="%1.%2.%3."/>
      <w:lvlJc w:val="left"/>
      <w:pPr>
        <w:ind w:left="1350" w:firstLine="630"/>
      </w:pPr>
    </w:lvl>
    <w:lvl w:ilvl="3">
      <w:start w:val="1"/>
      <w:numFmt w:val="decimal"/>
      <w:lvlText w:val="%1.%2.%3.%4."/>
      <w:lvlJc w:val="left"/>
      <w:pPr>
        <w:ind w:left="1350" w:firstLine="630"/>
      </w:pPr>
    </w:lvl>
    <w:lvl w:ilvl="4">
      <w:start w:val="1"/>
      <w:numFmt w:val="decimal"/>
      <w:lvlText w:val="%1.%2.%3.%4.%5."/>
      <w:lvlJc w:val="left"/>
      <w:pPr>
        <w:ind w:left="1710" w:firstLine="630"/>
      </w:pPr>
    </w:lvl>
    <w:lvl w:ilvl="5">
      <w:start w:val="1"/>
      <w:numFmt w:val="decimal"/>
      <w:lvlText w:val="%1.%2.%3.%4.%5.%6."/>
      <w:lvlJc w:val="left"/>
      <w:pPr>
        <w:ind w:left="1710" w:firstLine="630"/>
      </w:pPr>
    </w:lvl>
    <w:lvl w:ilvl="6">
      <w:start w:val="1"/>
      <w:numFmt w:val="decimal"/>
      <w:lvlText w:val="%1.%2.%3.%4.%5.%6.%7."/>
      <w:lvlJc w:val="left"/>
      <w:pPr>
        <w:ind w:left="2070" w:firstLine="630"/>
      </w:pPr>
    </w:lvl>
    <w:lvl w:ilvl="7">
      <w:start w:val="1"/>
      <w:numFmt w:val="decimal"/>
      <w:lvlText w:val="%1.%2.%3.%4.%5.%6.%7.%8."/>
      <w:lvlJc w:val="left"/>
      <w:pPr>
        <w:ind w:left="2070" w:firstLine="630"/>
      </w:pPr>
    </w:lvl>
    <w:lvl w:ilvl="8">
      <w:start w:val="1"/>
      <w:numFmt w:val="decimal"/>
      <w:lvlText w:val="%1.%2.%3.%4.%5.%6.%7.%8.%9."/>
      <w:lvlJc w:val="left"/>
      <w:pPr>
        <w:ind w:left="2430" w:firstLine="63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13"/>
  </w:num>
  <w:num w:numId="5">
    <w:abstractNumId w:val="12"/>
  </w:num>
  <w:num w:numId="6">
    <w:abstractNumId w:val="10"/>
  </w:num>
  <w:num w:numId="7">
    <w:abstractNumId w:val="0"/>
  </w:num>
  <w:num w:numId="8">
    <w:abstractNumId w:val="15"/>
  </w:num>
  <w:num w:numId="9">
    <w:abstractNumId w:val="1"/>
  </w:num>
  <w:num w:numId="10">
    <w:abstractNumId w:val="8"/>
  </w:num>
  <w:num w:numId="11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1"/>
  </w:num>
  <w:num w:numId="14">
    <w:abstractNumId w:val="3"/>
  </w:num>
  <w:num w:numId="15">
    <w:abstractNumId w:val="9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1B"/>
    <w:rsid w:val="0000101B"/>
    <w:rsid w:val="00002B44"/>
    <w:rsid w:val="00081000"/>
    <w:rsid w:val="00082AF9"/>
    <w:rsid w:val="000D10CC"/>
    <w:rsid w:val="000D1914"/>
    <w:rsid w:val="00110905"/>
    <w:rsid w:val="00110E6C"/>
    <w:rsid w:val="001163FA"/>
    <w:rsid w:val="001C4A48"/>
    <w:rsid w:val="001D68BB"/>
    <w:rsid w:val="002141DA"/>
    <w:rsid w:val="0023418E"/>
    <w:rsid w:val="00267511"/>
    <w:rsid w:val="002900B4"/>
    <w:rsid w:val="002B1A9A"/>
    <w:rsid w:val="002E0000"/>
    <w:rsid w:val="002E3A13"/>
    <w:rsid w:val="003529D3"/>
    <w:rsid w:val="00354518"/>
    <w:rsid w:val="003904BC"/>
    <w:rsid w:val="003B39A0"/>
    <w:rsid w:val="003D156D"/>
    <w:rsid w:val="00483493"/>
    <w:rsid w:val="004A77B2"/>
    <w:rsid w:val="004C4140"/>
    <w:rsid w:val="004E0DD7"/>
    <w:rsid w:val="004F57DA"/>
    <w:rsid w:val="00565702"/>
    <w:rsid w:val="005A136C"/>
    <w:rsid w:val="0060724D"/>
    <w:rsid w:val="006147D8"/>
    <w:rsid w:val="0069582D"/>
    <w:rsid w:val="006D6DF5"/>
    <w:rsid w:val="006F6EC9"/>
    <w:rsid w:val="00702008"/>
    <w:rsid w:val="00757E4C"/>
    <w:rsid w:val="007A2DD0"/>
    <w:rsid w:val="007B574A"/>
    <w:rsid w:val="007D2F62"/>
    <w:rsid w:val="007D4FFF"/>
    <w:rsid w:val="00822C9B"/>
    <w:rsid w:val="008531DD"/>
    <w:rsid w:val="008C7BFC"/>
    <w:rsid w:val="008E6731"/>
    <w:rsid w:val="00910AAE"/>
    <w:rsid w:val="009251E2"/>
    <w:rsid w:val="00972DF7"/>
    <w:rsid w:val="0098377E"/>
    <w:rsid w:val="009904DF"/>
    <w:rsid w:val="009B030E"/>
    <w:rsid w:val="009F5F94"/>
    <w:rsid w:val="00A13140"/>
    <w:rsid w:val="00A2448A"/>
    <w:rsid w:val="00A46B47"/>
    <w:rsid w:val="00A80DEB"/>
    <w:rsid w:val="00AA2D1C"/>
    <w:rsid w:val="00AF03E9"/>
    <w:rsid w:val="00B03E6A"/>
    <w:rsid w:val="00B73F21"/>
    <w:rsid w:val="00B92243"/>
    <w:rsid w:val="00BB03ED"/>
    <w:rsid w:val="00BD6945"/>
    <w:rsid w:val="00BE0603"/>
    <w:rsid w:val="00BE1DAC"/>
    <w:rsid w:val="00BF70C7"/>
    <w:rsid w:val="00C22201"/>
    <w:rsid w:val="00C430C1"/>
    <w:rsid w:val="00C77A65"/>
    <w:rsid w:val="00CA53F2"/>
    <w:rsid w:val="00CF4AEA"/>
    <w:rsid w:val="00D44154"/>
    <w:rsid w:val="00D95363"/>
    <w:rsid w:val="00DA27B7"/>
    <w:rsid w:val="00DA5149"/>
    <w:rsid w:val="00E13E08"/>
    <w:rsid w:val="00E350FF"/>
    <w:rsid w:val="00E54751"/>
    <w:rsid w:val="00E770D3"/>
    <w:rsid w:val="00E80698"/>
    <w:rsid w:val="00EB5749"/>
    <w:rsid w:val="00EC4163"/>
    <w:rsid w:val="00EE69EF"/>
    <w:rsid w:val="00F11630"/>
    <w:rsid w:val="00F773A7"/>
    <w:rsid w:val="00FA6757"/>
    <w:rsid w:val="00FA75FF"/>
    <w:rsid w:val="00FC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56E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0C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2DF7"/>
    <w:pPr>
      <w:keepNext/>
      <w:keepLines/>
      <w:numPr>
        <w:numId w:val="17"/>
      </w:numPr>
      <w:spacing w:before="240"/>
      <w:outlineLvl w:val="0"/>
    </w:pPr>
    <w:rPr>
      <w:rFonts w:asciiTheme="majorHAnsi" w:eastAsiaTheme="majorEastAsia" w:hAnsiTheme="majorHAnsi" w:cstheme="majorBidi"/>
      <w:color w:val="2B97A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03E9"/>
    <w:pPr>
      <w:numPr>
        <w:ilvl w:val="1"/>
        <w:numId w:val="17"/>
      </w:numPr>
      <w:spacing w:before="240" w:after="80" w:line="276" w:lineRule="auto"/>
      <w:outlineLvl w:val="1"/>
    </w:pPr>
    <w:rPr>
      <w:rFonts w:asciiTheme="majorHAnsi" w:eastAsiaTheme="majorEastAsia" w:hAnsiTheme="majorHAnsi" w:cstheme="majorBidi"/>
      <w:color w:val="595959"/>
      <w:sz w:val="28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875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875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Cs/>
      <w:color w:val="288E9C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3875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875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0C7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0C7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0C7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0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FF"/>
  </w:style>
  <w:style w:type="paragraph" w:styleId="Footer">
    <w:name w:val="footer"/>
    <w:basedOn w:val="Normal"/>
    <w:link w:val="FooterChar"/>
    <w:uiPriority w:val="99"/>
    <w:unhideWhenUsed/>
    <w:rsid w:val="00FA7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FF"/>
  </w:style>
  <w:style w:type="paragraph" w:styleId="NormalWeb">
    <w:name w:val="Normal (Web)"/>
    <w:basedOn w:val="Normal"/>
    <w:uiPriority w:val="99"/>
    <w:semiHidden/>
    <w:unhideWhenUsed/>
    <w:rsid w:val="00B92243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  <w:style w:type="table" w:styleId="TableGrid">
    <w:name w:val="Table Grid"/>
    <w:basedOn w:val="TableNormal"/>
    <w:uiPriority w:val="39"/>
    <w:rsid w:val="00983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837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3E08"/>
  </w:style>
  <w:style w:type="table" w:styleId="GridTable3-Accent6">
    <w:name w:val="Grid Table 3 Accent 6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3">
    <w:name w:val="Plain Table 3"/>
    <w:basedOn w:val="TableNormal"/>
    <w:uiPriority w:val="43"/>
    <w:rsid w:val="001163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7Colorful-Accent4">
    <w:name w:val="Grid Table 7 Colorful Accent 4"/>
    <w:basedOn w:val="TableNormal"/>
    <w:uiPriority w:val="52"/>
    <w:rsid w:val="001163F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163FA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D68B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95363"/>
    <w:pPr>
      <w:ind w:left="480" w:hanging="480"/>
    </w:pPr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F70C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72DF7"/>
    <w:rPr>
      <w:rFonts w:asciiTheme="majorHAnsi" w:eastAsiaTheme="majorEastAsia" w:hAnsiTheme="majorHAnsi" w:cstheme="majorBidi"/>
      <w:color w:val="2B97A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70C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57DA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F57DA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F57D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57D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57D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57D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57D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57D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57DA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F03E9"/>
    <w:rPr>
      <w:rFonts w:asciiTheme="majorHAnsi" w:eastAsiaTheme="majorEastAsia" w:hAnsiTheme="majorHAnsi" w:cstheme="majorBidi"/>
      <w:color w:val="595959"/>
      <w:sz w:val="28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C3875"/>
    <w:rPr>
      <w:rFonts w:asciiTheme="majorHAnsi" w:eastAsiaTheme="majorEastAsia" w:hAnsiTheme="majorHAnsi" w:cstheme="majorBidi"/>
      <w:iCs/>
      <w:color w:val="288E9C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0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0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0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F70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0C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70C7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BF70C7"/>
    <w:rPr>
      <w:b/>
      <w:bCs/>
    </w:rPr>
  </w:style>
  <w:style w:type="character" w:styleId="Emphasis">
    <w:name w:val="Emphasis"/>
    <w:uiPriority w:val="20"/>
    <w:qFormat/>
    <w:rsid w:val="00BF70C7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F70C7"/>
  </w:style>
  <w:style w:type="paragraph" w:styleId="Quote">
    <w:name w:val="Quote"/>
    <w:basedOn w:val="Normal"/>
    <w:next w:val="Normal"/>
    <w:link w:val="QuoteChar"/>
    <w:uiPriority w:val="29"/>
    <w:qFormat/>
    <w:rsid w:val="00BF7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0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0C7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BF70C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BF70C7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BF70C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BF70C7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BF70C7"/>
    <w:rPr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F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DBFE34-C8FA-0446-A6EC-3A3036372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879</Words>
  <Characters>5016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/>
      <vt:lpstr/>
      <vt:lpstr>Heading 1</vt:lpstr>
      <vt:lpstr>    </vt:lpstr>
      <vt:lpstr>    Heading 2</vt:lpstr>
      <vt:lpstr>        Heading 4</vt:lpstr>
    </vt:vector>
  </TitlesOfParts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 Moe-Lange</dc:creator>
  <cp:keywords/>
  <dc:description/>
  <cp:lastModifiedBy>Antonia Ricarda Bruno</cp:lastModifiedBy>
  <cp:revision>2</cp:revision>
  <cp:lastPrinted>2017-05-01T11:51:00Z</cp:lastPrinted>
  <dcterms:created xsi:type="dcterms:W3CDTF">2017-06-09T08:31:00Z</dcterms:created>
  <dcterms:modified xsi:type="dcterms:W3CDTF">2017-06-09T08:31:00Z</dcterms:modified>
</cp:coreProperties>
</file>