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w:t>
      </w:r>
      <w:proofErr w:type="gramStart"/>
      <w:r>
        <w:t>a 2 Million random numbers</w:t>
      </w:r>
      <w:proofErr w:type="gramEnd"/>
      <w:r>
        <w:t xml:space="preserve">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7777777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w:t>
      </w:r>
      <w:proofErr w:type="spellStart"/>
      <w:r>
        <w:t>dataframe</w:t>
      </w:r>
      <w:proofErr w:type="spellEnd"/>
      <w:r>
        <w:t xml:space="preserve"> object to keep track of them. The 4 million rows were then discarded and another 4 million were loaded. This was done until the end of the training file was reached.  </w:t>
      </w:r>
      <w:r w:rsidR="005E7274">
        <w:t xml:space="preserve">The training </w:t>
      </w:r>
      <w:proofErr w:type="spellStart"/>
      <w:r w:rsidR="005E7274">
        <w:t>indeces</w:t>
      </w:r>
      <w:proofErr w:type="spellEnd"/>
      <w:r w:rsidR="005E7274">
        <w:t xml:space="preserve"> partition was called train1M and saved to a csv file </w:t>
      </w:r>
      <w:proofErr w:type="gramStart"/>
      <w:r w:rsidR="005E7274">
        <w:t>in order to</w:t>
      </w:r>
      <w:proofErr w:type="gramEnd"/>
      <w:r w:rsidR="005E7274">
        <w:t xml:space="preserve">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77777777" w:rsidR="006A6D30" w:rsidRDefault="006A6D30" w:rsidP="006A6D30">
      <w:pPr>
        <w:ind w:firstLine="360"/>
        <w:jc w:val="both"/>
      </w:pPr>
      <w:r>
        <w:t xml:space="preserve">Histograms were computed for each of the features. </w:t>
      </w:r>
      <w:proofErr w:type="gramStart"/>
      <w:r>
        <w:t>All of</w:t>
      </w:r>
      <w:proofErr w:type="gramEnd"/>
      <w:r>
        <w:t xml:space="preserve"> the integer features were kept and a list of categorical features that should be kept was generated based on the histograms generated. </w:t>
      </w:r>
      <w:proofErr w:type="gramStart"/>
      <w:r>
        <w:t>Generally speaking, any</w:t>
      </w:r>
      <w:proofErr w:type="gramEnd"/>
      <w:r>
        <w:t xml:space="preserve"> histogram that looked like the one here were not kept as they would not enable good separation of data.</w:t>
      </w:r>
    </w:p>
    <w:p w14:paraId="4D27C42F" w14:textId="77777777" w:rsidR="006A6D30" w:rsidRDefault="006A6D30" w:rsidP="006A6D30">
      <w:pPr>
        <w:ind w:firstLine="360"/>
        <w:jc w:val="center"/>
      </w:pPr>
      <w:r>
        <w:rPr>
          <w:noProof/>
        </w:rPr>
        <w:drawing>
          <wp:inline distT="0" distB="0" distL="0" distR="0" wp14:anchorId="2B6B8FA0" wp14:editId="5871BF8C">
            <wp:extent cx="3149600" cy="209973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3161466" cy="2107644"/>
                    </a:xfrm>
                    <a:prstGeom prst="rect">
                      <a:avLst/>
                    </a:prstGeom>
                  </pic:spPr>
                </pic:pic>
              </a:graphicData>
            </a:graphic>
          </wp:inline>
        </w:drawing>
      </w:r>
    </w:p>
    <w:p w14:paraId="099E0D01" w14:textId="77777777" w:rsidR="006A6D30" w:rsidRDefault="006A6D30" w:rsidP="006A6D30">
      <w:pPr>
        <w:ind w:firstLine="360"/>
      </w:pPr>
      <w:r>
        <w:lastRenderedPageBreak/>
        <w:tab/>
        <w:t xml:space="preserve">This </w:t>
      </w:r>
      <w:r w:rsidR="009F7346">
        <w:t>is because, even with the data separated into 100 bins, the histogram shows only 1 bin that is highly utilized and so the separation of data on categorical_3 would not be as good as categorical_20.</w:t>
      </w:r>
    </w:p>
    <w:p w14:paraId="0F658F3F" w14:textId="77777777" w:rsidR="009F7346" w:rsidRDefault="009F7346" w:rsidP="006A6D30">
      <w:pPr>
        <w:ind w:firstLine="360"/>
      </w:pPr>
    </w:p>
    <w:p w14:paraId="463519FC" w14:textId="77777777" w:rsidR="009F7346" w:rsidRDefault="009F7346" w:rsidP="009F7346">
      <w:pPr>
        <w:ind w:firstLine="360"/>
        <w:jc w:val="center"/>
      </w:pPr>
      <w:r>
        <w:rPr>
          <w:noProof/>
        </w:rPr>
        <w:drawing>
          <wp:inline distT="0" distB="0" distL="0" distR="0" wp14:anchorId="1ECE3035" wp14:editId="671C2CA1">
            <wp:extent cx="3810000" cy="254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815711" cy="2543807"/>
                    </a:xfrm>
                    <a:prstGeom prst="rect">
                      <a:avLst/>
                    </a:prstGeom>
                  </pic:spPr>
                </pic:pic>
              </a:graphicData>
            </a:graphic>
          </wp:inline>
        </w:drawing>
      </w:r>
    </w:p>
    <w:p w14:paraId="7E32B7ED" w14:textId="77777777" w:rsidR="00395231" w:rsidRDefault="009F7346" w:rsidP="00395231">
      <w:pPr>
        <w:ind w:firstLine="360"/>
        <w:jc w:val="both"/>
      </w:pPr>
      <w:r>
        <w:t xml:space="preserve">Categorical_20 is a good feature to separate data on as it </w:t>
      </w:r>
      <w:r w:rsidR="00AB495A">
        <w:t>will create 3 bins. Categorical_20 is better than categorical_3, however it is not a very good category either as it has a very low frequency could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1769EBDA" w:rsidR="009F7346" w:rsidRDefault="00395231" w:rsidP="00395231">
      <w:pPr>
        <w:ind w:firstLine="360"/>
        <w:jc w:val="both"/>
      </w:pPr>
      <w:r>
        <w:t>A Much better feature to keep would be one that has both high count and higher variance.</w:t>
      </w:r>
      <w:r w:rsidR="009B454B">
        <w:t xml:space="preserve"> For example, categorical_23 or categorical_</w:t>
      </w:r>
      <w:r w:rsidR="00A91218">
        <w:t>6</w:t>
      </w:r>
    </w:p>
    <w:p w14:paraId="60DCF32D" w14:textId="77777777" w:rsidR="00A91218" w:rsidRDefault="00A91218" w:rsidP="00395231">
      <w:pPr>
        <w:ind w:firstLine="360"/>
        <w:jc w:val="both"/>
      </w:pPr>
    </w:p>
    <w:p w14:paraId="46D8747F" w14:textId="1C72B7E3" w:rsidR="00A91218" w:rsidRDefault="005E5AC9" w:rsidP="00A91218">
      <w:pPr>
        <w:ind w:firstLine="360"/>
        <w:jc w:val="center"/>
      </w:pPr>
      <w:r>
        <w:rPr>
          <w:noProof/>
        </w:rPr>
        <w:drawing>
          <wp:inline distT="0" distB="0" distL="0" distR="0" wp14:anchorId="231ACB32" wp14:editId="25DE874D">
            <wp:extent cx="2736376" cy="1824251"/>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831132" cy="1887421"/>
                    </a:xfrm>
                    <a:prstGeom prst="rect">
                      <a:avLst/>
                    </a:prstGeom>
                  </pic:spPr>
                </pic:pic>
              </a:graphicData>
            </a:graphic>
          </wp:inline>
        </w:drawing>
      </w:r>
      <w:r w:rsidR="00A91218">
        <w:rPr>
          <w:noProof/>
        </w:rPr>
        <w:drawing>
          <wp:inline distT="0" distB="0" distL="0" distR="0" wp14:anchorId="2D0E7F1C" wp14:editId="4E8BFDEE">
            <wp:extent cx="2755555" cy="1837036"/>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758555" cy="1839036"/>
                    </a:xfrm>
                    <a:prstGeom prst="rect">
                      <a:avLst/>
                    </a:prstGeom>
                  </pic:spPr>
                </pic:pic>
              </a:graphicData>
            </a:graphic>
          </wp:inline>
        </w:drawing>
      </w:r>
    </w:p>
    <w:p w14:paraId="3DDEE7B3" w14:textId="6E21967F" w:rsidR="006A6D30" w:rsidRDefault="00A91218" w:rsidP="00387D97">
      <w:pPr>
        <w:ind w:firstLine="360"/>
        <w:jc w:val="both"/>
      </w:pPr>
      <w:r>
        <w:t>Both these histograms can be considered better than categorical_20 as they have more separation of data (they take more distinct values)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08F14D78"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proofErr w:type="spellStart"/>
      <w:r w:rsidR="00D32D98" w:rsidRPr="00D32D98">
        <w:t>sklearn</w:t>
      </w:r>
      <w:r w:rsidR="00D32D98">
        <w:t>’s</w:t>
      </w:r>
      <w:proofErr w:type="spellEnd"/>
      <w:r w:rsidR="00D32D98">
        <w:t xml:space="preserve"> preprocessing scale function.</w:t>
      </w:r>
    </w:p>
    <w:p w14:paraId="2C35B290" w14:textId="230FFA1B" w:rsidR="001F253B" w:rsidRDefault="001F253B" w:rsidP="001F253B">
      <w:pPr>
        <w:ind w:firstLine="360"/>
        <w:jc w:val="both"/>
      </w:pPr>
      <w:bookmarkStart w:id="0" w:name="_GoBack"/>
      <w:bookmarkEnd w:id="0"/>
    </w:p>
    <w:p w14:paraId="36FAB5B3" w14:textId="78BEA27C"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 “categorical_8”, “categorical_10”, “categorical_12”, “categorical_16”, “categorical_19”, “categorical_21”, “categorical_24” and “categorical_26”</w:t>
      </w:r>
    </w:p>
    <w:p w14:paraId="446C7851" w14:textId="24075063" w:rsidR="001F253B" w:rsidRDefault="001F253B" w:rsidP="001F253B">
      <w:pPr>
        <w:jc w:val="both"/>
      </w:pPr>
    </w:p>
    <w:p w14:paraId="47A3ADAC" w14:textId="4CA8E64C" w:rsidR="001F253B" w:rsidRDefault="001F253B" w:rsidP="001F253B">
      <w:pPr>
        <w:jc w:val="both"/>
      </w:pPr>
      <w:r>
        <w:tab/>
        <w:t>When the features were dropped, a one-hot encoding was performed on all the remaining categorical features.</w:t>
      </w:r>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499B2" w14:textId="77777777" w:rsidR="00C3324F" w:rsidRDefault="00C3324F" w:rsidP="00A72F17">
      <w:r>
        <w:separator/>
      </w:r>
    </w:p>
  </w:endnote>
  <w:endnote w:type="continuationSeparator" w:id="0">
    <w:p w14:paraId="538A6265" w14:textId="77777777" w:rsidR="00C3324F" w:rsidRDefault="00C3324F"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CC0F4" w14:textId="77777777" w:rsidR="00C3324F" w:rsidRDefault="00C3324F" w:rsidP="00A72F17">
      <w:r>
        <w:separator/>
      </w:r>
    </w:p>
  </w:footnote>
  <w:footnote w:type="continuationSeparator" w:id="0">
    <w:p w14:paraId="7AF09A26" w14:textId="77777777" w:rsidR="00C3324F" w:rsidRDefault="00C3324F"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F253B"/>
    <w:rsid w:val="001F4CB3"/>
    <w:rsid w:val="00387D97"/>
    <w:rsid w:val="00395231"/>
    <w:rsid w:val="003B0003"/>
    <w:rsid w:val="004112E5"/>
    <w:rsid w:val="00470023"/>
    <w:rsid w:val="004815AC"/>
    <w:rsid w:val="004E7284"/>
    <w:rsid w:val="005E5AC9"/>
    <w:rsid w:val="005E7274"/>
    <w:rsid w:val="006A6D30"/>
    <w:rsid w:val="009B454B"/>
    <w:rsid w:val="009F7346"/>
    <w:rsid w:val="00A01061"/>
    <w:rsid w:val="00A72F17"/>
    <w:rsid w:val="00A91218"/>
    <w:rsid w:val="00AB495A"/>
    <w:rsid w:val="00AD17E6"/>
    <w:rsid w:val="00B52872"/>
    <w:rsid w:val="00BB4F71"/>
    <w:rsid w:val="00C3324F"/>
    <w:rsid w:val="00D3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17</cp:revision>
  <dcterms:created xsi:type="dcterms:W3CDTF">2018-02-13T19:19:00Z</dcterms:created>
  <dcterms:modified xsi:type="dcterms:W3CDTF">2018-02-14T03:44:00Z</dcterms:modified>
</cp:coreProperties>
</file>