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629D8" w14:textId="6519F803" w:rsidR="001C0EAD" w:rsidRPr="001C0EAD" w:rsidRDefault="001C0EAD" w:rsidP="009977A8">
      <w:pPr>
        <w:spacing w:after="0"/>
        <w:jc w:val="center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</w:p>
    <w:tbl>
      <w:tblPr>
        <w:tblStyle w:val="TableGrid"/>
        <w:tblW w:w="8942" w:type="dxa"/>
        <w:tblInd w:w="568" w:type="dxa"/>
        <w:tblCellMar>
          <w:top w:w="25" w:type="dxa"/>
          <w:bottom w:w="31" w:type="dxa"/>
          <w:right w:w="115" w:type="dxa"/>
        </w:tblCellMar>
        <w:tblLook w:val="04A0" w:firstRow="1" w:lastRow="0" w:firstColumn="1" w:lastColumn="0" w:noHBand="0" w:noVBand="1"/>
      </w:tblPr>
      <w:tblGrid>
        <w:gridCol w:w="2428"/>
        <w:gridCol w:w="960"/>
        <w:gridCol w:w="960"/>
        <w:gridCol w:w="1241"/>
        <w:gridCol w:w="1241"/>
        <w:gridCol w:w="1060"/>
        <w:gridCol w:w="1052"/>
      </w:tblGrid>
      <w:tr w:rsidR="0095642E" w:rsidRPr="00FD201C" w14:paraId="6E003211" w14:textId="77777777" w:rsidTr="00F54313">
        <w:trPr>
          <w:trHeight w:val="374"/>
        </w:trPr>
        <w:tc>
          <w:tcPr>
            <w:tcW w:w="2428" w:type="dxa"/>
            <w:tcBorders>
              <w:top w:val="double" w:sz="3" w:space="0" w:color="000000"/>
              <w:left w:val="nil"/>
              <w:bottom w:val="single" w:sz="3" w:space="0" w:color="000000"/>
              <w:right w:val="nil"/>
            </w:tcBorders>
            <w:vAlign w:val="bottom"/>
          </w:tcPr>
          <w:p w14:paraId="225BB91E" w14:textId="77777777" w:rsidR="0095642E" w:rsidRPr="00FD201C" w:rsidRDefault="001C0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01C">
              <w:rPr>
                <w:rFonts w:ascii="Times New Roman" w:hAnsi="Times New Roman" w:cs="Times New Roman"/>
                <w:sz w:val="24"/>
                <w:szCs w:val="24"/>
              </w:rPr>
              <w:t>Statistic</w:t>
            </w:r>
          </w:p>
        </w:tc>
        <w:tc>
          <w:tcPr>
            <w:tcW w:w="960" w:type="dxa"/>
            <w:tcBorders>
              <w:top w:val="double" w:sz="3" w:space="0" w:color="000000"/>
              <w:left w:val="nil"/>
              <w:bottom w:val="single" w:sz="3" w:space="0" w:color="000000"/>
              <w:right w:val="nil"/>
            </w:tcBorders>
            <w:vAlign w:val="bottom"/>
          </w:tcPr>
          <w:p w14:paraId="33D96FC4" w14:textId="77777777" w:rsidR="0095642E" w:rsidRPr="00FD201C" w:rsidRDefault="001C0EAD">
            <w:pPr>
              <w:ind w:left="202"/>
              <w:rPr>
                <w:rFonts w:ascii="Times New Roman" w:hAnsi="Times New Roman" w:cs="Times New Roman"/>
                <w:sz w:val="24"/>
                <w:szCs w:val="24"/>
              </w:rPr>
            </w:pPr>
            <w:r w:rsidRPr="00FD201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60" w:type="dxa"/>
            <w:tcBorders>
              <w:top w:val="double" w:sz="3" w:space="0" w:color="000000"/>
              <w:left w:val="nil"/>
              <w:bottom w:val="single" w:sz="3" w:space="0" w:color="000000"/>
              <w:right w:val="nil"/>
            </w:tcBorders>
            <w:vAlign w:val="bottom"/>
          </w:tcPr>
          <w:p w14:paraId="37A19110" w14:textId="77777777" w:rsidR="0095642E" w:rsidRPr="00FD201C" w:rsidRDefault="001C0EAD">
            <w:pPr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FD201C"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1241" w:type="dxa"/>
            <w:tcBorders>
              <w:top w:val="double" w:sz="3" w:space="0" w:color="000000"/>
              <w:left w:val="nil"/>
              <w:bottom w:val="single" w:sz="3" w:space="0" w:color="000000"/>
              <w:right w:val="nil"/>
            </w:tcBorders>
            <w:vAlign w:val="bottom"/>
          </w:tcPr>
          <w:p w14:paraId="4C46EB01" w14:textId="77777777" w:rsidR="0095642E" w:rsidRPr="00FD201C" w:rsidRDefault="001C0EAD">
            <w:pPr>
              <w:ind w:left="210"/>
              <w:rPr>
                <w:rFonts w:ascii="Times New Roman" w:hAnsi="Times New Roman" w:cs="Times New Roman"/>
                <w:sz w:val="24"/>
                <w:szCs w:val="24"/>
              </w:rPr>
            </w:pPr>
            <w:r w:rsidRPr="00FD201C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1241" w:type="dxa"/>
            <w:tcBorders>
              <w:top w:val="double" w:sz="3" w:space="0" w:color="000000"/>
              <w:left w:val="nil"/>
              <w:bottom w:val="single" w:sz="3" w:space="0" w:color="000000"/>
              <w:right w:val="nil"/>
            </w:tcBorders>
            <w:vAlign w:val="bottom"/>
          </w:tcPr>
          <w:p w14:paraId="57B2572F" w14:textId="77777777" w:rsidR="0095642E" w:rsidRPr="00FD201C" w:rsidRDefault="001C0EAD">
            <w:pPr>
              <w:ind w:left="163"/>
              <w:rPr>
                <w:rFonts w:ascii="Times New Roman" w:hAnsi="Times New Roman" w:cs="Times New Roman"/>
                <w:sz w:val="24"/>
                <w:szCs w:val="24"/>
              </w:rPr>
            </w:pPr>
            <w:r w:rsidRPr="00FD201C"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1060" w:type="dxa"/>
            <w:tcBorders>
              <w:top w:val="double" w:sz="3" w:space="0" w:color="000000"/>
              <w:left w:val="nil"/>
              <w:bottom w:val="single" w:sz="3" w:space="0" w:color="000000"/>
              <w:right w:val="nil"/>
            </w:tcBorders>
            <w:vAlign w:val="bottom"/>
          </w:tcPr>
          <w:p w14:paraId="6FC78D66" w14:textId="77777777" w:rsidR="0095642E" w:rsidRPr="00FD201C" w:rsidRDefault="001C0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01C">
              <w:rPr>
                <w:rFonts w:ascii="Times New Roman" w:hAnsi="Times New Roman" w:cs="Times New Roman"/>
                <w:sz w:val="24"/>
                <w:szCs w:val="24"/>
              </w:rPr>
              <w:t>Median</w:t>
            </w:r>
          </w:p>
        </w:tc>
        <w:tc>
          <w:tcPr>
            <w:tcW w:w="1052" w:type="dxa"/>
            <w:tcBorders>
              <w:top w:val="double" w:sz="3" w:space="0" w:color="000000"/>
              <w:left w:val="nil"/>
              <w:bottom w:val="single" w:sz="3" w:space="0" w:color="000000"/>
              <w:right w:val="nil"/>
            </w:tcBorders>
            <w:vAlign w:val="bottom"/>
          </w:tcPr>
          <w:p w14:paraId="55886E66" w14:textId="77777777" w:rsidR="0095642E" w:rsidRPr="00FD201C" w:rsidRDefault="001C0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01C">
              <w:rPr>
                <w:rFonts w:ascii="Times New Roman" w:hAnsi="Times New Roman" w:cs="Times New Roman"/>
                <w:sz w:val="24"/>
                <w:szCs w:val="24"/>
              </w:rPr>
              <w:t>St. Dev.</w:t>
            </w:r>
          </w:p>
        </w:tc>
      </w:tr>
      <w:tr w:rsidR="0095642E" w:rsidRPr="00FD201C" w14:paraId="03CFC0D4" w14:textId="77777777" w:rsidTr="00F54313">
        <w:trPr>
          <w:trHeight w:val="347"/>
        </w:trPr>
        <w:tc>
          <w:tcPr>
            <w:tcW w:w="242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88DAF6A" w14:textId="77777777" w:rsidR="0095642E" w:rsidRPr="00FD201C" w:rsidRDefault="001C0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01C">
              <w:rPr>
                <w:rFonts w:ascii="Times New Roman" w:hAnsi="Times New Roman" w:cs="Times New Roman"/>
                <w:sz w:val="24"/>
                <w:szCs w:val="24"/>
              </w:rPr>
              <w:t>New Cases per Million</w:t>
            </w:r>
          </w:p>
        </w:tc>
        <w:tc>
          <w:tcPr>
            <w:tcW w:w="96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0E8F2517" w14:textId="77777777" w:rsidR="0095642E" w:rsidRPr="00FD201C" w:rsidRDefault="001C0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01C">
              <w:rPr>
                <w:rFonts w:ascii="Times New Roman" w:hAnsi="Times New Roman" w:cs="Times New Roman"/>
                <w:sz w:val="24"/>
                <w:szCs w:val="24"/>
              </w:rPr>
              <w:t>19,600</w:t>
            </w:r>
          </w:p>
        </w:tc>
        <w:tc>
          <w:tcPr>
            <w:tcW w:w="96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248EA3F2" w14:textId="77777777" w:rsidR="0095642E" w:rsidRPr="00FD201C" w:rsidRDefault="001C0EAD">
            <w:pPr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FD201C">
              <w:rPr>
                <w:rFonts w:ascii="Times New Roman" w:hAnsi="Times New Roman" w:cs="Times New Roman"/>
                <w:i/>
                <w:sz w:val="24"/>
                <w:szCs w:val="24"/>
              </w:rPr>
              <w:t>−</w:t>
            </w:r>
            <w:r w:rsidRPr="00FD201C"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124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0F34446C" w14:textId="77777777" w:rsidR="0095642E" w:rsidRPr="00FD201C" w:rsidRDefault="001C0EAD">
            <w:pPr>
              <w:ind w:left="177"/>
              <w:rPr>
                <w:rFonts w:ascii="Times New Roman" w:hAnsi="Times New Roman" w:cs="Times New Roman"/>
                <w:sz w:val="24"/>
                <w:szCs w:val="24"/>
              </w:rPr>
            </w:pPr>
            <w:r w:rsidRPr="00FD201C">
              <w:rPr>
                <w:rFonts w:ascii="Times New Roman" w:hAnsi="Times New Roman" w:cs="Times New Roman"/>
                <w:sz w:val="24"/>
                <w:szCs w:val="24"/>
              </w:rPr>
              <w:t>4,513</w:t>
            </w:r>
          </w:p>
        </w:tc>
        <w:tc>
          <w:tcPr>
            <w:tcW w:w="124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63319DFA" w14:textId="77777777" w:rsidR="0095642E" w:rsidRPr="00FD201C" w:rsidRDefault="001C0EAD">
            <w:pPr>
              <w:ind w:left="127"/>
              <w:rPr>
                <w:rFonts w:ascii="Times New Roman" w:hAnsi="Times New Roman" w:cs="Times New Roman"/>
                <w:sz w:val="24"/>
                <w:szCs w:val="24"/>
              </w:rPr>
            </w:pPr>
            <w:r w:rsidRPr="00FD201C">
              <w:rPr>
                <w:rFonts w:ascii="Times New Roman" w:hAnsi="Times New Roman" w:cs="Times New Roman"/>
                <w:sz w:val="24"/>
                <w:szCs w:val="24"/>
              </w:rPr>
              <w:t>241.00</w:t>
            </w:r>
          </w:p>
        </w:tc>
        <w:tc>
          <w:tcPr>
            <w:tcW w:w="106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01866940" w14:textId="77777777" w:rsidR="0095642E" w:rsidRPr="00FD201C" w:rsidRDefault="001C0EAD">
            <w:pPr>
              <w:ind w:left="97"/>
              <w:rPr>
                <w:rFonts w:ascii="Times New Roman" w:hAnsi="Times New Roman" w:cs="Times New Roman"/>
                <w:sz w:val="24"/>
                <w:szCs w:val="24"/>
              </w:rPr>
            </w:pPr>
            <w:r w:rsidRPr="00FD201C">
              <w:rPr>
                <w:rFonts w:ascii="Times New Roman" w:hAnsi="Times New Roman" w:cs="Times New Roman"/>
                <w:sz w:val="24"/>
                <w:szCs w:val="24"/>
              </w:rPr>
              <w:t>136.0</w:t>
            </w:r>
          </w:p>
        </w:tc>
        <w:tc>
          <w:tcPr>
            <w:tcW w:w="105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C805F2B" w14:textId="77777777" w:rsidR="0095642E" w:rsidRPr="00FD201C" w:rsidRDefault="001C0EAD">
            <w:pPr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FD201C">
              <w:rPr>
                <w:rFonts w:ascii="Times New Roman" w:hAnsi="Times New Roman" w:cs="Times New Roman"/>
                <w:sz w:val="24"/>
                <w:szCs w:val="24"/>
              </w:rPr>
              <w:t>300.00</w:t>
            </w:r>
          </w:p>
        </w:tc>
      </w:tr>
      <w:tr w:rsidR="0095642E" w:rsidRPr="00FD201C" w14:paraId="2B90095E" w14:textId="77777777" w:rsidTr="00F54313">
        <w:trPr>
          <w:trHeight w:val="257"/>
        </w:trPr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</w:tcPr>
          <w:p w14:paraId="54253994" w14:textId="77777777" w:rsidR="0095642E" w:rsidRPr="00FD201C" w:rsidRDefault="001C0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01C">
              <w:rPr>
                <w:rFonts w:ascii="Times New Roman" w:hAnsi="Times New Roman" w:cs="Times New Roman"/>
                <w:sz w:val="24"/>
                <w:szCs w:val="24"/>
              </w:rPr>
              <w:t>Stringency</w:t>
            </w:r>
            <w:r w:rsidRPr="00FD201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t</w:t>
            </w:r>
            <w:r w:rsidRPr="00FD201C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−</w:t>
            </w:r>
            <w:r w:rsidRPr="00FD201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31EB992" w14:textId="77777777" w:rsidR="0095642E" w:rsidRPr="00FD201C" w:rsidRDefault="001C0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01C">
              <w:rPr>
                <w:rFonts w:ascii="Times New Roman" w:hAnsi="Times New Roman" w:cs="Times New Roman"/>
                <w:sz w:val="24"/>
                <w:szCs w:val="24"/>
              </w:rPr>
              <w:t>19,599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CC1ED42" w14:textId="77777777" w:rsidR="0095642E" w:rsidRPr="00FD201C" w:rsidRDefault="001C0EAD">
            <w:pPr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FD201C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76B7C0EF" w14:textId="77777777" w:rsidR="0095642E" w:rsidRPr="00FD201C" w:rsidRDefault="001C0EAD">
            <w:pPr>
              <w:ind w:left="177"/>
              <w:rPr>
                <w:rFonts w:ascii="Times New Roman" w:hAnsi="Times New Roman" w:cs="Times New Roman"/>
                <w:sz w:val="24"/>
                <w:szCs w:val="24"/>
              </w:rPr>
            </w:pPr>
            <w:r w:rsidRPr="00FD201C">
              <w:rPr>
                <w:rFonts w:ascii="Times New Roman" w:hAnsi="Times New Roman" w:cs="Times New Roman"/>
                <w:sz w:val="24"/>
                <w:szCs w:val="24"/>
              </w:rPr>
              <w:t>88.00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0271875D" w14:textId="77777777" w:rsidR="0095642E" w:rsidRPr="00FD201C" w:rsidRDefault="001C0EAD">
            <w:pPr>
              <w:ind w:left="177"/>
              <w:rPr>
                <w:rFonts w:ascii="Times New Roman" w:hAnsi="Times New Roman" w:cs="Times New Roman"/>
                <w:sz w:val="24"/>
                <w:szCs w:val="24"/>
              </w:rPr>
            </w:pPr>
            <w:r w:rsidRPr="00FD201C">
              <w:rPr>
                <w:rFonts w:ascii="Times New Roman" w:hAnsi="Times New Roman" w:cs="Times New Roman"/>
                <w:sz w:val="24"/>
                <w:szCs w:val="24"/>
              </w:rPr>
              <w:t>47.20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14:paraId="5862BC0C" w14:textId="77777777" w:rsidR="0095642E" w:rsidRPr="00FD201C" w:rsidRDefault="001C0EAD">
            <w:pPr>
              <w:ind w:left="97"/>
              <w:rPr>
                <w:rFonts w:ascii="Times New Roman" w:hAnsi="Times New Roman" w:cs="Times New Roman"/>
                <w:sz w:val="24"/>
                <w:szCs w:val="24"/>
              </w:rPr>
            </w:pPr>
            <w:r w:rsidRPr="00FD201C">
              <w:rPr>
                <w:rFonts w:ascii="Times New Roman" w:hAnsi="Times New Roman" w:cs="Times New Roman"/>
                <w:sz w:val="24"/>
                <w:szCs w:val="24"/>
              </w:rPr>
              <w:t>47.70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</w:tcPr>
          <w:p w14:paraId="5ED4FA37" w14:textId="77777777" w:rsidR="0095642E" w:rsidRPr="00FD201C" w:rsidRDefault="001C0EAD">
            <w:pPr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FD201C">
              <w:rPr>
                <w:rFonts w:ascii="Times New Roman" w:hAnsi="Times New Roman" w:cs="Times New Roman"/>
                <w:sz w:val="24"/>
                <w:szCs w:val="24"/>
              </w:rPr>
              <w:t>18.10</w:t>
            </w:r>
          </w:p>
        </w:tc>
      </w:tr>
      <w:tr w:rsidR="0095642E" w:rsidRPr="00FD201C" w14:paraId="099DEA62" w14:textId="77777777" w:rsidTr="00F54313">
        <w:trPr>
          <w:trHeight w:val="251"/>
        </w:trPr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</w:tcPr>
          <w:p w14:paraId="4FC41884" w14:textId="77777777" w:rsidR="0095642E" w:rsidRPr="00FD201C" w:rsidRDefault="001C0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01C">
              <w:rPr>
                <w:rFonts w:ascii="Times New Roman" w:hAnsi="Times New Roman" w:cs="Times New Roman"/>
                <w:sz w:val="24"/>
                <w:szCs w:val="24"/>
              </w:rPr>
              <w:t>Social Capital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0ED50BA" w14:textId="77777777" w:rsidR="0095642E" w:rsidRPr="00FD201C" w:rsidRDefault="001C0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01C">
              <w:rPr>
                <w:rFonts w:ascii="Times New Roman" w:hAnsi="Times New Roman" w:cs="Times New Roman"/>
                <w:sz w:val="24"/>
                <w:szCs w:val="24"/>
              </w:rPr>
              <w:t>19,600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B3EC212" w14:textId="77777777" w:rsidR="0095642E" w:rsidRPr="00FD201C" w:rsidRDefault="001C0EAD">
            <w:pPr>
              <w:ind w:lef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FD201C">
              <w:rPr>
                <w:rFonts w:ascii="Times New Roman" w:hAnsi="Times New Roman" w:cs="Times New Roman"/>
                <w:i/>
                <w:sz w:val="24"/>
                <w:szCs w:val="24"/>
              </w:rPr>
              <w:t>−</w:t>
            </w:r>
            <w:r w:rsidRPr="00FD201C">
              <w:rPr>
                <w:rFonts w:ascii="Times New Roman" w:hAnsi="Times New Roman" w:cs="Times New Roman"/>
                <w:sz w:val="24"/>
                <w:szCs w:val="24"/>
              </w:rPr>
              <w:t>2.15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51A7DF7D" w14:textId="77777777" w:rsidR="0095642E" w:rsidRPr="00FD201C" w:rsidRDefault="001C0EAD">
            <w:pPr>
              <w:ind w:left="227"/>
              <w:rPr>
                <w:rFonts w:ascii="Times New Roman" w:hAnsi="Times New Roman" w:cs="Times New Roman"/>
                <w:sz w:val="24"/>
                <w:szCs w:val="24"/>
              </w:rPr>
            </w:pPr>
            <w:r w:rsidRPr="00FD201C">
              <w:rPr>
                <w:rFonts w:ascii="Times New Roman" w:hAnsi="Times New Roman" w:cs="Times New Roman"/>
                <w:sz w:val="24"/>
                <w:szCs w:val="24"/>
              </w:rPr>
              <w:t>2.08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3035AC08" w14:textId="77777777" w:rsidR="0095642E" w:rsidRPr="00FD201C" w:rsidRDefault="001C0EAD">
            <w:pPr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FD201C">
              <w:rPr>
                <w:rFonts w:ascii="Times New Roman" w:hAnsi="Times New Roman" w:cs="Times New Roman"/>
                <w:i/>
                <w:sz w:val="24"/>
                <w:szCs w:val="24"/>
              </w:rPr>
              <w:t>−</w:t>
            </w:r>
            <w:r w:rsidRPr="00FD201C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14:paraId="16157EC8" w14:textId="77777777" w:rsidR="0095642E" w:rsidRPr="00FD201C" w:rsidRDefault="001C0EAD">
            <w:pPr>
              <w:ind w:left="69"/>
              <w:rPr>
                <w:rFonts w:ascii="Times New Roman" w:hAnsi="Times New Roman" w:cs="Times New Roman"/>
                <w:sz w:val="24"/>
                <w:szCs w:val="24"/>
              </w:rPr>
            </w:pPr>
            <w:r w:rsidRPr="00FD201C">
              <w:rPr>
                <w:rFonts w:ascii="Times New Roman" w:hAnsi="Times New Roman" w:cs="Times New Roman"/>
                <w:i/>
                <w:sz w:val="24"/>
                <w:szCs w:val="24"/>
              </w:rPr>
              <w:t>−</w:t>
            </w:r>
            <w:r w:rsidRPr="00FD201C">
              <w:rPr>
                <w:rFonts w:ascii="Times New Roman" w:hAnsi="Times New Roman" w:cs="Times New Roman"/>
                <w:sz w:val="24"/>
                <w:szCs w:val="24"/>
              </w:rPr>
              <w:t>0.09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</w:tcPr>
          <w:p w14:paraId="51AD8A42" w14:textId="77777777" w:rsidR="0095642E" w:rsidRPr="00FD201C" w:rsidRDefault="001C0EAD">
            <w:pPr>
              <w:ind w:left="190"/>
              <w:rPr>
                <w:rFonts w:ascii="Times New Roman" w:hAnsi="Times New Roman" w:cs="Times New Roman"/>
                <w:sz w:val="24"/>
                <w:szCs w:val="24"/>
              </w:rPr>
            </w:pPr>
            <w:r w:rsidRPr="00FD201C">
              <w:rPr>
                <w:rFonts w:ascii="Times New Roman" w:hAnsi="Times New Roman" w:cs="Times New Roman"/>
                <w:sz w:val="24"/>
                <w:szCs w:val="24"/>
              </w:rPr>
              <w:t>1.01</w:t>
            </w:r>
          </w:p>
        </w:tc>
      </w:tr>
      <w:tr w:rsidR="0095642E" w:rsidRPr="00FD201C" w14:paraId="3900705D" w14:textId="77777777" w:rsidTr="00F54313">
        <w:trPr>
          <w:trHeight w:val="254"/>
        </w:trPr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</w:tcPr>
          <w:p w14:paraId="0A35745E" w14:textId="77777777" w:rsidR="0095642E" w:rsidRPr="00FD201C" w:rsidRDefault="001C0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01C">
              <w:rPr>
                <w:rFonts w:ascii="Times New Roman" w:hAnsi="Times New Roman" w:cs="Times New Roman"/>
                <w:sz w:val="24"/>
                <w:szCs w:val="24"/>
              </w:rPr>
              <w:t>% Bachelor’s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FBDE78E" w14:textId="77777777" w:rsidR="0095642E" w:rsidRPr="00FD201C" w:rsidRDefault="001C0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01C">
              <w:rPr>
                <w:rFonts w:ascii="Times New Roman" w:hAnsi="Times New Roman" w:cs="Times New Roman"/>
                <w:sz w:val="24"/>
                <w:szCs w:val="24"/>
              </w:rPr>
              <w:t>19,600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73690F45" w14:textId="77777777" w:rsidR="0095642E" w:rsidRPr="00FD201C" w:rsidRDefault="001C0EAD">
            <w:pPr>
              <w:ind w:left="177"/>
              <w:rPr>
                <w:rFonts w:ascii="Times New Roman" w:hAnsi="Times New Roman" w:cs="Times New Roman"/>
                <w:sz w:val="24"/>
                <w:szCs w:val="24"/>
              </w:rPr>
            </w:pPr>
            <w:r w:rsidRPr="00FD201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207BBE5B" w14:textId="77777777" w:rsidR="0095642E" w:rsidRPr="00FD201C" w:rsidRDefault="001C0EAD">
            <w:pPr>
              <w:ind w:left="305"/>
              <w:rPr>
                <w:rFonts w:ascii="Times New Roman" w:hAnsi="Times New Roman" w:cs="Times New Roman"/>
                <w:sz w:val="24"/>
                <w:szCs w:val="24"/>
              </w:rPr>
            </w:pPr>
            <w:r w:rsidRPr="00FD201C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46427F4D" w14:textId="77777777" w:rsidR="0095642E" w:rsidRPr="00FD201C" w:rsidRDefault="001C0EAD">
            <w:pPr>
              <w:ind w:left="177"/>
              <w:rPr>
                <w:rFonts w:ascii="Times New Roman" w:hAnsi="Times New Roman" w:cs="Times New Roman"/>
                <w:sz w:val="24"/>
                <w:szCs w:val="24"/>
              </w:rPr>
            </w:pPr>
            <w:r w:rsidRPr="00FD201C">
              <w:rPr>
                <w:rFonts w:ascii="Times New Roman" w:hAnsi="Times New Roman" w:cs="Times New Roman"/>
                <w:sz w:val="24"/>
                <w:szCs w:val="24"/>
              </w:rPr>
              <w:t>30.00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14:paraId="001A8970" w14:textId="77777777" w:rsidR="0095642E" w:rsidRPr="00FD201C" w:rsidRDefault="001C0EAD">
            <w:pPr>
              <w:ind w:left="224"/>
              <w:rPr>
                <w:rFonts w:ascii="Times New Roman" w:hAnsi="Times New Roman" w:cs="Times New Roman"/>
                <w:sz w:val="24"/>
                <w:szCs w:val="24"/>
              </w:rPr>
            </w:pPr>
            <w:r w:rsidRPr="00FD201C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</w:tcPr>
          <w:p w14:paraId="151746B6" w14:textId="77777777" w:rsidR="0095642E" w:rsidRPr="00FD201C" w:rsidRDefault="001C0EAD">
            <w:pPr>
              <w:ind w:left="190"/>
              <w:rPr>
                <w:rFonts w:ascii="Times New Roman" w:hAnsi="Times New Roman" w:cs="Times New Roman"/>
                <w:sz w:val="24"/>
                <w:szCs w:val="24"/>
              </w:rPr>
            </w:pPr>
            <w:r w:rsidRPr="00FD201C">
              <w:rPr>
                <w:rFonts w:ascii="Times New Roman" w:hAnsi="Times New Roman" w:cs="Times New Roman"/>
                <w:sz w:val="24"/>
                <w:szCs w:val="24"/>
              </w:rPr>
              <w:t>6.18</w:t>
            </w:r>
          </w:p>
        </w:tc>
      </w:tr>
      <w:tr w:rsidR="0095642E" w:rsidRPr="00FD201C" w14:paraId="24C4278F" w14:textId="77777777" w:rsidTr="00F54313">
        <w:trPr>
          <w:trHeight w:val="254"/>
        </w:trPr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</w:tcPr>
          <w:p w14:paraId="60E36320" w14:textId="77777777" w:rsidR="0095642E" w:rsidRPr="00FD201C" w:rsidRDefault="001C0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01C">
              <w:rPr>
                <w:rFonts w:ascii="Times New Roman" w:hAnsi="Times New Roman" w:cs="Times New Roman"/>
                <w:sz w:val="24"/>
                <w:szCs w:val="24"/>
              </w:rPr>
              <w:t>% Fair/Poor Health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0E5EAFA6" w14:textId="77777777" w:rsidR="0095642E" w:rsidRPr="00FD201C" w:rsidRDefault="001C0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01C">
              <w:rPr>
                <w:rFonts w:ascii="Times New Roman" w:hAnsi="Times New Roman" w:cs="Times New Roman"/>
                <w:sz w:val="24"/>
                <w:szCs w:val="24"/>
              </w:rPr>
              <w:t>19,600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618531CB" w14:textId="77777777" w:rsidR="0095642E" w:rsidRPr="00FD201C" w:rsidRDefault="001C0EAD">
            <w:pPr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FD201C">
              <w:rPr>
                <w:rFonts w:ascii="Times New Roman" w:hAnsi="Times New Roman" w:cs="Times New Roman"/>
                <w:sz w:val="24"/>
                <w:szCs w:val="24"/>
              </w:rPr>
              <w:t>12.00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4DD42551" w14:textId="77777777" w:rsidR="0095642E" w:rsidRPr="00FD201C" w:rsidRDefault="001C0EAD">
            <w:pPr>
              <w:ind w:left="177"/>
              <w:rPr>
                <w:rFonts w:ascii="Times New Roman" w:hAnsi="Times New Roman" w:cs="Times New Roman"/>
                <w:sz w:val="24"/>
                <w:szCs w:val="24"/>
              </w:rPr>
            </w:pPr>
            <w:r w:rsidRPr="00FD201C">
              <w:rPr>
                <w:rFonts w:ascii="Times New Roman" w:hAnsi="Times New Roman" w:cs="Times New Roman"/>
                <w:sz w:val="24"/>
                <w:szCs w:val="24"/>
              </w:rPr>
              <w:t>24.40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5EA875D5" w14:textId="77777777" w:rsidR="0095642E" w:rsidRPr="00FD201C" w:rsidRDefault="001C0EAD">
            <w:pPr>
              <w:ind w:left="177"/>
              <w:rPr>
                <w:rFonts w:ascii="Times New Roman" w:hAnsi="Times New Roman" w:cs="Times New Roman"/>
                <w:sz w:val="24"/>
                <w:szCs w:val="24"/>
              </w:rPr>
            </w:pPr>
            <w:r w:rsidRPr="00FD201C">
              <w:rPr>
                <w:rFonts w:ascii="Times New Roman" w:hAnsi="Times New Roman" w:cs="Times New Roman"/>
                <w:sz w:val="24"/>
                <w:szCs w:val="24"/>
              </w:rPr>
              <w:t>16.60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14:paraId="7FBD4B4F" w14:textId="77777777" w:rsidR="0095642E" w:rsidRPr="00FD201C" w:rsidRDefault="001C0EAD">
            <w:pPr>
              <w:ind w:left="97"/>
              <w:rPr>
                <w:rFonts w:ascii="Times New Roman" w:hAnsi="Times New Roman" w:cs="Times New Roman"/>
                <w:sz w:val="24"/>
                <w:szCs w:val="24"/>
              </w:rPr>
            </w:pPr>
            <w:r w:rsidRPr="00FD201C">
              <w:rPr>
                <w:rFonts w:ascii="Times New Roman" w:hAnsi="Times New Roman" w:cs="Times New Roman"/>
                <w:sz w:val="24"/>
                <w:szCs w:val="24"/>
              </w:rPr>
              <w:t>16.00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</w:tcPr>
          <w:p w14:paraId="1BFF1B39" w14:textId="77777777" w:rsidR="0095642E" w:rsidRPr="00FD201C" w:rsidRDefault="001C0EAD">
            <w:pPr>
              <w:ind w:left="190"/>
              <w:rPr>
                <w:rFonts w:ascii="Times New Roman" w:hAnsi="Times New Roman" w:cs="Times New Roman"/>
                <w:sz w:val="24"/>
                <w:szCs w:val="24"/>
              </w:rPr>
            </w:pPr>
            <w:r w:rsidRPr="00FD201C">
              <w:rPr>
                <w:rFonts w:ascii="Times New Roman" w:hAnsi="Times New Roman" w:cs="Times New Roman"/>
                <w:sz w:val="24"/>
                <w:szCs w:val="24"/>
              </w:rPr>
              <w:t>3.07</w:t>
            </w:r>
          </w:p>
        </w:tc>
      </w:tr>
      <w:tr w:rsidR="0095642E" w:rsidRPr="00FD201C" w14:paraId="3E89AFD2" w14:textId="77777777" w:rsidTr="00F54313">
        <w:trPr>
          <w:trHeight w:val="254"/>
        </w:trPr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</w:tcPr>
          <w:p w14:paraId="142E683A" w14:textId="77777777" w:rsidR="0095642E" w:rsidRPr="00FD201C" w:rsidRDefault="001C0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01C">
              <w:rPr>
                <w:rFonts w:ascii="Times New Roman" w:hAnsi="Times New Roman" w:cs="Times New Roman"/>
                <w:sz w:val="24"/>
                <w:szCs w:val="24"/>
              </w:rPr>
              <w:t>% Black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5361334A" w14:textId="77777777" w:rsidR="0095642E" w:rsidRPr="00FD201C" w:rsidRDefault="001C0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01C">
              <w:rPr>
                <w:rFonts w:ascii="Times New Roman" w:hAnsi="Times New Roman" w:cs="Times New Roman"/>
                <w:sz w:val="24"/>
                <w:szCs w:val="24"/>
              </w:rPr>
              <w:t>19,600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52F97CE4" w14:textId="77777777" w:rsidR="0095642E" w:rsidRPr="00FD201C" w:rsidRDefault="001C0EAD">
            <w:pPr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FD201C"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48391CF5" w14:textId="77777777" w:rsidR="0095642E" w:rsidRPr="00FD201C" w:rsidRDefault="001C0EAD">
            <w:pPr>
              <w:ind w:left="177"/>
              <w:rPr>
                <w:rFonts w:ascii="Times New Roman" w:hAnsi="Times New Roman" w:cs="Times New Roman"/>
                <w:sz w:val="24"/>
                <w:szCs w:val="24"/>
              </w:rPr>
            </w:pPr>
            <w:r w:rsidRPr="00FD201C">
              <w:rPr>
                <w:rFonts w:ascii="Times New Roman" w:hAnsi="Times New Roman" w:cs="Times New Roman"/>
                <w:sz w:val="24"/>
                <w:szCs w:val="24"/>
              </w:rPr>
              <w:t>47.40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5218AC95" w14:textId="77777777" w:rsidR="0095642E" w:rsidRPr="00FD201C" w:rsidRDefault="001C0EAD">
            <w:pPr>
              <w:ind w:left="177"/>
              <w:rPr>
                <w:rFonts w:ascii="Times New Roman" w:hAnsi="Times New Roman" w:cs="Times New Roman"/>
                <w:sz w:val="24"/>
                <w:szCs w:val="24"/>
              </w:rPr>
            </w:pPr>
            <w:r w:rsidRPr="00FD201C">
              <w:rPr>
                <w:rFonts w:ascii="Times New Roman" w:hAnsi="Times New Roman" w:cs="Times New Roman"/>
                <w:sz w:val="24"/>
                <w:szCs w:val="24"/>
              </w:rPr>
              <w:t>11.30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14:paraId="17A1B835" w14:textId="77777777" w:rsidR="0095642E" w:rsidRPr="00FD201C" w:rsidRDefault="001C0EA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FD201C">
              <w:rPr>
                <w:rFonts w:ascii="Times New Roman" w:hAnsi="Times New Roman" w:cs="Times New Roman"/>
                <w:sz w:val="24"/>
                <w:szCs w:val="24"/>
              </w:rPr>
              <w:t>7.80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</w:tcPr>
          <w:p w14:paraId="32248832" w14:textId="77777777" w:rsidR="0095642E" w:rsidRPr="00FD201C" w:rsidRDefault="001C0EAD">
            <w:pPr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FD201C">
              <w:rPr>
                <w:rFonts w:ascii="Times New Roman" w:hAnsi="Times New Roman" w:cs="Times New Roman"/>
                <w:sz w:val="24"/>
                <w:szCs w:val="24"/>
              </w:rPr>
              <w:t>10.70</w:t>
            </w:r>
          </w:p>
        </w:tc>
      </w:tr>
      <w:tr w:rsidR="0095642E" w:rsidRPr="00FD201C" w14:paraId="4DA478B9" w14:textId="77777777" w:rsidTr="00F54313">
        <w:trPr>
          <w:trHeight w:val="254"/>
        </w:trPr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</w:tcPr>
          <w:p w14:paraId="432AD3F8" w14:textId="77777777" w:rsidR="0095642E" w:rsidRPr="00FD201C" w:rsidRDefault="001C0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01C">
              <w:rPr>
                <w:rFonts w:ascii="Times New Roman" w:hAnsi="Times New Roman" w:cs="Times New Roman"/>
                <w:sz w:val="24"/>
                <w:szCs w:val="24"/>
              </w:rPr>
              <w:t>% Rural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5D12B246" w14:textId="77777777" w:rsidR="0095642E" w:rsidRPr="00FD201C" w:rsidRDefault="001C0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01C">
              <w:rPr>
                <w:rFonts w:ascii="Times New Roman" w:hAnsi="Times New Roman" w:cs="Times New Roman"/>
                <w:sz w:val="24"/>
                <w:szCs w:val="24"/>
              </w:rPr>
              <w:t>19,600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14E17D3" w14:textId="77777777" w:rsidR="0095642E" w:rsidRPr="00FD201C" w:rsidRDefault="001C0EAD">
            <w:pPr>
              <w:ind w:left="99"/>
              <w:rPr>
                <w:rFonts w:ascii="Times New Roman" w:hAnsi="Times New Roman" w:cs="Times New Roman"/>
                <w:sz w:val="24"/>
                <w:szCs w:val="24"/>
              </w:rPr>
            </w:pPr>
            <w:r w:rsidRPr="00FD201C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1BF4BED0" w14:textId="77777777" w:rsidR="0095642E" w:rsidRPr="00FD201C" w:rsidRDefault="001C0EAD">
            <w:pPr>
              <w:ind w:left="177"/>
              <w:rPr>
                <w:rFonts w:ascii="Times New Roman" w:hAnsi="Times New Roman" w:cs="Times New Roman"/>
                <w:sz w:val="24"/>
                <w:szCs w:val="24"/>
              </w:rPr>
            </w:pPr>
            <w:r w:rsidRPr="00FD201C">
              <w:rPr>
                <w:rFonts w:ascii="Times New Roman" w:hAnsi="Times New Roman" w:cs="Times New Roman"/>
                <w:sz w:val="24"/>
                <w:szCs w:val="24"/>
              </w:rPr>
              <w:t>61.30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1748FE24" w14:textId="77777777" w:rsidR="0095642E" w:rsidRPr="00FD201C" w:rsidRDefault="001C0EAD">
            <w:pPr>
              <w:ind w:left="177"/>
              <w:rPr>
                <w:rFonts w:ascii="Times New Roman" w:hAnsi="Times New Roman" w:cs="Times New Roman"/>
                <w:sz w:val="24"/>
                <w:szCs w:val="24"/>
              </w:rPr>
            </w:pPr>
            <w:r w:rsidRPr="00FD201C">
              <w:rPr>
                <w:rFonts w:ascii="Times New Roman" w:hAnsi="Times New Roman" w:cs="Times New Roman"/>
                <w:sz w:val="24"/>
                <w:szCs w:val="24"/>
              </w:rPr>
              <w:t>26.10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14:paraId="664A76FA" w14:textId="77777777" w:rsidR="0095642E" w:rsidRPr="00FD201C" w:rsidRDefault="001C0EAD">
            <w:pPr>
              <w:ind w:left="97"/>
              <w:rPr>
                <w:rFonts w:ascii="Times New Roman" w:hAnsi="Times New Roman" w:cs="Times New Roman"/>
                <w:sz w:val="24"/>
                <w:szCs w:val="24"/>
              </w:rPr>
            </w:pPr>
            <w:r w:rsidRPr="00FD201C">
              <w:rPr>
                <w:rFonts w:ascii="Times New Roman" w:hAnsi="Times New Roman" w:cs="Times New Roman"/>
                <w:sz w:val="24"/>
                <w:szCs w:val="24"/>
              </w:rPr>
              <w:t>25.80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</w:tcPr>
          <w:p w14:paraId="51C35519" w14:textId="77777777" w:rsidR="0095642E" w:rsidRPr="00FD201C" w:rsidRDefault="001C0EAD">
            <w:pPr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FD201C">
              <w:rPr>
                <w:rFonts w:ascii="Times New Roman" w:hAnsi="Times New Roman" w:cs="Times New Roman"/>
                <w:sz w:val="24"/>
                <w:szCs w:val="24"/>
              </w:rPr>
              <w:t>14.80</w:t>
            </w:r>
          </w:p>
        </w:tc>
      </w:tr>
      <w:tr w:rsidR="0095642E" w:rsidRPr="00FD201C" w14:paraId="7A983514" w14:textId="77777777" w:rsidTr="00F54313">
        <w:trPr>
          <w:trHeight w:val="254"/>
        </w:trPr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</w:tcPr>
          <w:p w14:paraId="39B8267A" w14:textId="77777777" w:rsidR="0095642E" w:rsidRPr="00FD201C" w:rsidRDefault="001C0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01C">
              <w:rPr>
                <w:rFonts w:ascii="Times New Roman" w:hAnsi="Times New Roman" w:cs="Times New Roman"/>
                <w:sz w:val="24"/>
                <w:szCs w:val="24"/>
              </w:rPr>
              <w:t>% &gt; 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68A8E4EB" w14:textId="77777777" w:rsidR="0095642E" w:rsidRPr="00FD201C" w:rsidRDefault="001C0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01C">
              <w:rPr>
                <w:rFonts w:ascii="Times New Roman" w:hAnsi="Times New Roman" w:cs="Times New Roman"/>
                <w:sz w:val="24"/>
                <w:szCs w:val="24"/>
              </w:rPr>
              <w:t>19,600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262F9F7" w14:textId="77777777" w:rsidR="0095642E" w:rsidRPr="00FD201C" w:rsidRDefault="001C0EAD">
            <w:pPr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FD201C">
              <w:rPr>
                <w:rFonts w:ascii="Times New Roman" w:hAnsi="Times New Roman" w:cs="Times New Roman"/>
                <w:sz w:val="24"/>
                <w:szCs w:val="24"/>
              </w:rPr>
              <w:t>9.97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1A1C5678" w14:textId="77777777" w:rsidR="0095642E" w:rsidRPr="00FD201C" w:rsidRDefault="001C0EAD">
            <w:pPr>
              <w:ind w:left="177"/>
              <w:rPr>
                <w:rFonts w:ascii="Times New Roman" w:hAnsi="Times New Roman" w:cs="Times New Roman"/>
                <w:sz w:val="24"/>
                <w:szCs w:val="24"/>
              </w:rPr>
            </w:pPr>
            <w:r w:rsidRPr="00FD201C">
              <w:rPr>
                <w:rFonts w:ascii="Times New Roman" w:hAnsi="Times New Roman" w:cs="Times New Roman"/>
                <w:sz w:val="24"/>
                <w:szCs w:val="24"/>
              </w:rPr>
              <w:t>19.00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4C2DF5FC" w14:textId="77777777" w:rsidR="0095642E" w:rsidRPr="00FD201C" w:rsidRDefault="001C0EAD">
            <w:pPr>
              <w:ind w:left="177"/>
              <w:rPr>
                <w:rFonts w:ascii="Times New Roman" w:hAnsi="Times New Roman" w:cs="Times New Roman"/>
                <w:sz w:val="24"/>
                <w:szCs w:val="24"/>
              </w:rPr>
            </w:pPr>
            <w:r w:rsidRPr="00FD201C">
              <w:rPr>
                <w:rFonts w:ascii="Times New Roman" w:hAnsi="Times New Roman" w:cs="Times New Roman"/>
                <w:sz w:val="24"/>
                <w:szCs w:val="24"/>
              </w:rPr>
              <w:t>14.60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14:paraId="1A42ADD3" w14:textId="77777777" w:rsidR="0095642E" w:rsidRPr="00FD201C" w:rsidRDefault="001C0EAD">
            <w:pPr>
              <w:ind w:left="97"/>
              <w:rPr>
                <w:rFonts w:ascii="Times New Roman" w:hAnsi="Times New Roman" w:cs="Times New Roman"/>
                <w:sz w:val="24"/>
                <w:szCs w:val="24"/>
              </w:rPr>
            </w:pPr>
            <w:r w:rsidRPr="00FD201C">
              <w:rPr>
                <w:rFonts w:ascii="Times New Roman" w:hAnsi="Times New Roman" w:cs="Times New Roman"/>
                <w:sz w:val="24"/>
                <w:szCs w:val="24"/>
              </w:rPr>
              <w:t>14.60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</w:tcPr>
          <w:p w14:paraId="0B133300" w14:textId="77777777" w:rsidR="0095642E" w:rsidRPr="00FD201C" w:rsidRDefault="001C0EAD">
            <w:pPr>
              <w:ind w:left="190"/>
              <w:rPr>
                <w:rFonts w:ascii="Times New Roman" w:hAnsi="Times New Roman" w:cs="Times New Roman"/>
                <w:sz w:val="24"/>
                <w:szCs w:val="24"/>
              </w:rPr>
            </w:pPr>
            <w:r w:rsidRPr="00FD201C">
              <w:rPr>
                <w:rFonts w:ascii="Times New Roman" w:hAnsi="Times New Roman" w:cs="Times New Roman"/>
                <w:sz w:val="24"/>
                <w:szCs w:val="24"/>
              </w:rPr>
              <w:t>1.60</w:t>
            </w:r>
          </w:p>
        </w:tc>
      </w:tr>
      <w:tr w:rsidR="0095642E" w:rsidRPr="00FD201C" w14:paraId="195FDC8A" w14:textId="77777777" w:rsidTr="00F54313">
        <w:trPr>
          <w:trHeight w:val="254"/>
        </w:trPr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</w:tcPr>
          <w:p w14:paraId="3C39354E" w14:textId="77777777" w:rsidR="0095642E" w:rsidRPr="00FD201C" w:rsidRDefault="001C0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01C">
              <w:rPr>
                <w:rFonts w:ascii="Times New Roman" w:hAnsi="Times New Roman" w:cs="Times New Roman"/>
                <w:sz w:val="24"/>
                <w:szCs w:val="24"/>
              </w:rPr>
              <w:t>Average Temperature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79BEC0AF" w14:textId="77777777" w:rsidR="0095642E" w:rsidRPr="00FD201C" w:rsidRDefault="001C0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01C">
              <w:rPr>
                <w:rFonts w:ascii="Times New Roman" w:hAnsi="Times New Roman" w:cs="Times New Roman"/>
                <w:sz w:val="24"/>
                <w:szCs w:val="24"/>
              </w:rPr>
              <w:t>19,600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5F2E121" w14:textId="77777777" w:rsidR="0095642E" w:rsidRPr="00FD201C" w:rsidRDefault="001C0EAD">
            <w:pPr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FD201C">
              <w:rPr>
                <w:rFonts w:ascii="Times New Roman" w:hAnsi="Times New Roman" w:cs="Times New Roman"/>
                <w:sz w:val="24"/>
                <w:szCs w:val="24"/>
              </w:rPr>
              <w:t>50.80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71B363A9" w14:textId="77777777" w:rsidR="0095642E" w:rsidRPr="00FD201C" w:rsidRDefault="001C0EAD">
            <w:pPr>
              <w:ind w:left="177"/>
              <w:rPr>
                <w:rFonts w:ascii="Times New Roman" w:hAnsi="Times New Roman" w:cs="Times New Roman"/>
                <w:sz w:val="24"/>
                <w:szCs w:val="24"/>
              </w:rPr>
            </w:pPr>
            <w:r w:rsidRPr="00FD201C">
              <w:rPr>
                <w:rFonts w:ascii="Times New Roman" w:hAnsi="Times New Roman" w:cs="Times New Roman"/>
                <w:sz w:val="24"/>
                <w:szCs w:val="24"/>
              </w:rPr>
              <w:t>82.50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0A033ED6" w14:textId="77777777" w:rsidR="0095642E" w:rsidRPr="00FD201C" w:rsidRDefault="001C0EAD">
            <w:pPr>
              <w:ind w:left="177"/>
              <w:rPr>
                <w:rFonts w:ascii="Times New Roman" w:hAnsi="Times New Roman" w:cs="Times New Roman"/>
                <w:sz w:val="24"/>
                <w:szCs w:val="24"/>
              </w:rPr>
            </w:pPr>
            <w:r w:rsidRPr="00FD201C">
              <w:rPr>
                <w:rFonts w:ascii="Times New Roman" w:hAnsi="Times New Roman" w:cs="Times New Roman"/>
                <w:sz w:val="24"/>
                <w:szCs w:val="24"/>
              </w:rPr>
              <w:t>63.50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14:paraId="398E55B5" w14:textId="77777777" w:rsidR="0095642E" w:rsidRPr="00FD201C" w:rsidRDefault="001C0EAD">
            <w:pPr>
              <w:ind w:left="97"/>
              <w:rPr>
                <w:rFonts w:ascii="Times New Roman" w:hAnsi="Times New Roman" w:cs="Times New Roman"/>
                <w:sz w:val="24"/>
                <w:szCs w:val="24"/>
              </w:rPr>
            </w:pPr>
            <w:r w:rsidRPr="00FD201C">
              <w:rPr>
                <w:rFonts w:ascii="Times New Roman" w:hAnsi="Times New Roman" w:cs="Times New Roman"/>
                <w:sz w:val="24"/>
                <w:szCs w:val="24"/>
              </w:rPr>
              <w:t>62.80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</w:tcPr>
          <w:p w14:paraId="247AE2E9" w14:textId="77777777" w:rsidR="0095642E" w:rsidRPr="00FD201C" w:rsidRDefault="001C0EAD">
            <w:pPr>
              <w:ind w:left="190"/>
              <w:rPr>
                <w:rFonts w:ascii="Times New Roman" w:hAnsi="Times New Roman" w:cs="Times New Roman"/>
                <w:sz w:val="24"/>
                <w:szCs w:val="24"/>
              </w:rPr>
            </w:pPr>
            <w:r w:rsidRPr="00FD201C">
              <w:rPr>
                <w:rFonts w:ascii="Times New Roman" w:hAnsi="Times New Roman" w:cs="Times New Roman"/>
                <w:sz w:val="24"/>
                <w:szCs w:val="24"/>
              </w:rPr>
              <w:t>9.19</w:t>
            </w:r>
          </w:p>
        </w:tc>
      </w:tr>
      <w:tr w:rsidR="0095642E" w:rsidRPr="00FD201C" w14:paraId="2ABAF9D1" w14:textId="77777777" w:rsidTr="00F54313">
        <w:trPr>
          <w:trHeight w:val="254"/>
        </w:trPr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</w:tcPr>
          <w:p w14:paraId="0D9C5016" w14:textId="77777777" w:rsidR="0095642E" w:rsidRPr="00FD201C" w:rsidRDefault="001C0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01C">
              <w:rPr>
                <w:rFonts w:ascii="Times New Roman" w:hAnsi="Times New Roman" w:cs="Times New Roman"/>
                <w:sz w:val="24"/>
                <w:szCs w:val="24"/>
              </w:rPr>
              <w:t>Median Income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0B90714" w14:textId="77777777" w:rsidR="0095642E" w:rsidRPr="00FD201C" w:rsidRDefault="001C0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01C">
              <w:rPr>
                <w:rFonts w:ascii="Times New Roman" w:hAnsi="Times New Roman" w:cs="Times New Roman"/>
                <w:sz w:val="24"/>
                <w:szCs w:val="24"/>
              </w:rPr>
              <w:t>19,600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5514EC1" w14:textId="77777777" w:rsidR="0095642E" w:rsidRPr="00FD201C" w:rsidRDefault="001C0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01C">
              <w:rPr>
                <w:rFonts w:ascii="Times New Roman" w:hAnsi="Times New Roman" w:cs="Times New Roman"/>
                <w:sz w:val="24"/>
                <w:szCs w:val="24"/>
              </w:rPr>
              <w:t>40,528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6B46F656" w14:textId="77777777" w:rsidR="0095642E" w:rsidRPr="00FD201C" w:rsidRDefault="001C0EAD">
            <w:pPr>
              <w:ind w:left="127"/>
              <w:rPr>
                <w:rFonts w:ascii="Times New Roman" w:hAnsi="Times New Roman" w:cs="Times New Roman"/>
                <w:sz w:val="24"/>
                <w:szCs w:val="24"/>
              </w:rPr>
            </w:pPr>
            <w:r w:rsidRPr="00FD201C">
              <w:rPr>
                <w:rFonts w:ascii="Times New Roman" w:hAnsi="Times New Roman" w:cs="Times New Roman"/>
                <w:sz w:val="24"/>
                <w:szCs w:val="24"/>
              </w:rPr>
              <w:t>76,067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1C65323D" w14:textId="77777777" w:rsidR="0095642E" w:rsidRPr="00FD201C" w:rsidRDefault="001C0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01C">
              <w:rPr>
                <w:rFonts w:ascii="Times New Roman" w:hAnsi="Times New Roman" w:cs="Times New Roman"/>
                <w:sz w:val="24"/>
                <w:szCs w:val="24"/>
              </w:rPr>
              <w:t>55,330.00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14:paraId="7144FE56" w14:textId="77777777" w:rsidR="0095642E" w:rsidRPr="00FD201C" w:rsidRDefault="001C0EAD">
            <w:pPr>
              <w:ind w:left="47"/>
              <w:rPr>
                <w:rFonts w:ascii="Times New Roman" w:hAnsi="Times New Roman" w:cs="Times New Roman"/>
                <w:sz w:val="24"/>
                <w:szCs w:val="24"/>
              </w:rPr>
            </w:pPr>
            <w:r w:rsidRPr="00FD201C">
              <w:rPr>
                <w:rFonts w:ascii="Times New Roman" w:hAnsi="Times New Roman" w:cs="Times New Roman"/>
                <w:sz w:val="24"/>
                <w:szCs w:val="24"/>
              </w:rPr>
              <w:t>53,571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</w:tcPr>
          <w:p w14:paraId="7EDE2193" w14:textId="77777777" w:rsidR="0095642E" w:rsidRPr="00FD201C" w:rsidRDefault="001C0EAD">
            <w:pPr>
              <w:ind w:left="12"/>
              <w:rPr>
                <w:rFonts w:ascii="Times New Roman" w:hAnsi="Times New Roman" w:cs="Times New Roman"/>
                <w:sz w:val="24"/>
                <w:szCs w:val="24"/>
              </w:rPr>
            </w:pPr>
            <w:r w:rsidRPr="00FD201C">
              <w:rPr>
                <w:rFonts w:ascii="Times New Roman" w:hAnsi="Times New Roman" w:cs="Times New Roman"/>
                <w:sz w:val="24"/>
                <w:szCs w:val="24"/>
              </w:rPr>
              <w:t>8,814.00</w:t>
            </w:r>
          </w:p>
        </w:tc>
      </w:tr>
      <w:tr w:rsidR="0095642E" w:rsidRPr="00FD201C" w14:paraId="7D8345D4" w14:textId="77777777" w:rsidTr="00F54313">
        <w:trPr>
          <w:trHeight w:val="260"/>
        </w:trPr>
        <w:tc>
          <w:tcPr>
            <w:tcW w:w="242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20E92AD" w14:textId="77777777" w:rsidR="0095642E" w:rsidRPr="00FD201C" w:rsidRDefault="001C0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01C">
              <w:rPr>
                <w:rFonts w:ascii="Times New Roman" w:hAnsi="Times New Roman" w:cs="Times New Roman"/>
                <w:sz w:val="24"/>
                <w:szCs w:val="24"/>
              </w:rPr>
              <w:t>Population Density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41DE930" w14:textId="77777777" w:rsidR="0095642E" w:rsidRPr="00FD201C" w:rsidRDefault="001C0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01C">
              <w:rPr>
                <w:rFonts w:ascii="Times New Roman" w:hAnsi="Times New Roman" w:cs="Times New Roman"/>
                <w:sz w:val="24"/>
                <w:szCs w:val="24"/>
              </w:rPr>
              <w:t>19,600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A87B751" w14:textId="77777777" w:rsidR="0095642E" w:rsidRPr="00FD201C" w:rsidRDefault="001C0EAD">
            <w:pPr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FD201C">
              <w:rPr>
                <w:rFonts w:ascii="Times New Roman" w:hAnsi="Times New Roman" w:cs="Times New Roman"/>
                <w:sz w:val="24"/>
                <w:szCs w:val="24"/>
              </w:rPr>
              <w:t>6.00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390994E" w14:textId="77777777" w:rsidR="0095642E" w:rsidRPr="00FD201C" w:rsidRDefault="001C0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01C">
              <w:rPr>
                <w:rFonts w:ascii="Times New Roman" w:hAnsi="Times New Roman" w:cs="Times New Roman"/>
                <w:sz w:val="24"/>
                <w:szCs w:val="24"/>
              </w:rPr>
              <w:t>10,795.00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D564158" w14:textId="77777777" w:rsidR="0095642E" w:rsidRPr="00FD201C" w:rsidRDefault="001C0EAD">
            <w:pPr>
              <w:ind w:left="127"/>
              <w:rPr>
                <w:rFonts w:ascii="Times New Roman" w:hAnsi="Times New Roman" w:cs="Times New Roman"/>
                <w:sz w:val="24"/>
                <w:szCs w:val="24"/>
              </w:rPr>
            </w:pPr>
            <w:r w:rsidRPr="00FD201C">
              <w:rPr>
                <w:rFonts w:ascii="Times New Roman" w:hAnsi="Times New Roman" w:cs="Times New Roman"/>
                <w:sz w:val="24"/>
                <w:szCs w:val="24"/>
              </w:rPr>
              <w:t>419.00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115981F" w14:textId="77777777" w:rsidR="0095642E" w:rsidRPr="00FD201C" w:rsidRDefault="001C0EAD">
            <w:pPr>
              <w:ind w:left="47"/>
              <w:rPr>
                <w:rFonts w:ascii="Times New Roman" w:hAnsi="Times New Roman" w:cs="Times New Roman"/>
                <w:sz w:val="24"/>
                <w:szCs w:val="24"/>
              </w:rPr>
            </w:pPr>
            <w:r w:rsidRPr="00FD201C">
              <w:rPr>
                <w:rFonts w:ascii="Times New Roman" w:hAnsi="Times New Roman" w:cs="Times New Roman"/>
                <w:sz w:val="24"/>
                <w:szCs w:val="24"/>
              </w:rPr>
              <w:t>106.00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479BE37" w14:textId="77777777" w:rsidR="0095642E" w:rsidRPr="00FD201C" w:rsidRDefault="001C0EAD">
            <w:pPr>
              <w:ind w:left="13"/>
              <w:rPr>
                <w:rFonts w:ascii="Times New Roman" w:hAnsi="Times New Roman" w:cs="Times New Roman"/>
                <w:sz w:val="24"/>
                <w:szCs w:val="24"/>
              </w:rPr>
            </w:pPr>
            <w:r w:rsidRPr="00FD201C">
              <w:rPr>
                <w:rFonts w:ascii="Times New Roman" w:hAnsi="Times New Roman" w:cs="Times New Roman"/>
                <w:sz w:val="24"/>
                <w:szCs w:val="24"/>
              </w:rPr>
              <w:t>1,521.00</w:t>
            </w:r>
          </w:p>
        </w:tc>
      </w:tr>
    </w:tbl>
    <w:p w14:paraId="301ACDFA" w14:textId="58485E74" w:rsidR="0095642E" w:rsidRDefault="0095642E">
      <w:pPr>
        <w:spacing w:after="0"/>
        <w:jc w:val="center"/>
      </w:pPr>
    </w:p>
    <w:sectPr w:rsidR="0095642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42E"/>
    <w:rsid w:val="000C7B47"/>
    <w:rsid w:val="001C0EAD"/>
    <w:rsid w:val="005F0655"/>
    <w:rsid w:val="0095642E"/>
    <w:rsid w:val="009977A8"/>
    <w:rsid w:val="00F54313"/>
    <w:rsid w:val="00FD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776BD"/>
  <w15:docId w15:val="{80D581AC-1F71-4FC2-8CCB-23E420D29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C0EA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AFA62-D86D-4582-BBE9-1EA78C554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Carilli</dc:creator>
  <cp:keywords/>
  <cp:lastModifiedBy>Tony Carilli</cp:lastModifiedBy>
  <cp:revision>3</cp:revision>
  <cp:lastPrinted>2022-01-28T16:14:00Z</cp:lastPrinted>
  <dcterms:created xsi:type="dcterms:W3CDTF">2022-01-28T16:23:00Z</dcterms:created>
  <dcterms:modified xsi:type="dcterms:W3CDTF">2022-01-28T17:20:00Z</dcterms:modified>
</cp:coreProperties>
</file>