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CCB3" w14:textId="77777777" w:rsidR="000D32A2" w:rsidRDefault="000D32A2" w:rsidP="000D32A2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Adicionar/Remover Canais - Nordija &amp; CLU ( IPTV )</w:t>
      </w:r>
    </w:p>
    <w:p w14:paraId="128BCC2B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Quando existem </w:t>
      </w:r>
      <w:hyperlink r:id="rId5" w:tooltip="Alterações a Grelha - Pedido a NOS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alterações a grelha</w:t>
        </w:r>
      </w:hyperlink>
      <w:r>
        <w:rPr>
          <w:rFonts w:ascii="Segoe UI" w:hAnsi="Segoe UI" w:cs="Segoe UI"/>
          <w:color w:val="2E2E2E"/>
          <w:sz w:val="21"/>
          <w:szCs w:val="21"/>
        </w:rPr>
        <w:t>, estas tem que ser comunicadas a NOS.</w:t>
      </w:r>
    </w:p>
    <w:p w14:paraId="182438A2" w14:textId="77777777" w:rsidR="000D32A2" w:rsidRDefault="000D32A2" w:rsidP="000D32A2">
      <w:pPr>
        <w:pStyle w:val="Ttulo3"/>
        <w:shd w:val="clear" w:color="auto" w:fill="FFFFFF"/>
        <w:spacing w:before="0" w:after="240"/>
        <w:rPr>
          <w:rFonts w:ascii="Segoe UI" w:hAnsi="Segoe UI" w:cs="Segoe UI"/>
          <w:color w:val="2E2E2E"/>
          <w:sz w:val="27"/>
          <w:szCs w:val="27"/>
        </w:rPr>
      </w:pPr>
      <w:r>
        <w:rPr>
          <w:rFonts w:ascii="Segoe UI" w:hAnsi="Segoe UI" w:cs="Segoe UI"/>
          <w:color w:val="2E2E2E"/>
        </w:rPr>
        <w:t>1 - Aceder a Nordija PRD</w:t>
      </w:r>
    </w:p>
    <w:p w14:paraId="409D5C5E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hyperlink r:id="rId6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http://10.151.152.119:8080/itvadmin/</w:t>
        </w:r>
      </w:hyperlink>
    </w:p>
    <w:p w14:paraId="6FED60DB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Tv Services &gt; channels &gt;</w:t>
      </w:r>
    </w:p>
    <w:p w14:paraId="00A9A22E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Criar novo canal</w:t>
      </w:r>
    </w:p>
    <w:p w14:paraId="06BF727D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definir: epg source ; position ; iris id ; logo ; dash </w:t>
      </w:r>
      <w:hyperlink r:id="rId7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http://cdn.iptv.zap/stream/live/ZAPR/2275.stream_zap/manifest.mpd</w:t>
        </w:r>
      </w:hyperlink>
      <w:r>
        <w:rPr>
          <w:rFonts w:ascii="Segoe UI" w:hAnsi="Segoe UI" w:cs="Segoe UI"/>
          <w:color w:val="2E2E2E"/>
          <w:sz w:val="21"/>
          <w:szCs w:val="21"/>
        </w:rPr>
        <w:t> ; npvr ;</w:t>
      </w:r>
    </w:p>
    <w:p w14:paraId="7997EC97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Adicionar o canal a um Bundle (Geralmente o ZAP_Testes)</w:t>
      </w:r>
    </w:p>
    <w:p w14:paraId="545C57A0" w14:textId="77777777" w:rsidR="000D32A2" w:rsidRDefault="000D32A2" w:rsidP="000D32A2">
      <w:pPr>
        <w:pStyle w:val="Ttulo3"/>
        <w:shd w:val="clear" w:color="auto" w:fill="FFFFFF"/>
        <w:spacing w:before="0" w:after="240"/>
        <w:rPr>
          <w:rFonts w:ascii="Segoe UI" w:hAnsi="Segoe UI" w:cs="Segoe UI"/>
          <w:color w:val="2E2E2E"/>
          <w:sz w:val="27"/>
          <w:szCs w:val="27"/>
        </w:rPr>
      </w:pPr>
      <w:r>
        <w:rPr>
          <w:rFonts w:ascii="Segoe UI" w:hAnsi="Segoe UI" w:cs="Segoe UI"/>
          <w:color w:val="2E2E2E"/>
        </w:rPr>
        <w:t>2 - No CLU, devemos garantir que a informação se mantém o mais atualizada.</w:t>
      </w:r>
    </w:p>
    <w:p w14:paraId="759A739B" w14:textId="77777777" w:rsidR="000D32A2" w:rsidRDefault="000D32A2" w:rsidP="000D32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Criar canal IPTV:</w:t>
      </w:r>
    </w:p>
    <w:p w14:paraId="41520362" w14:textId="77777777" w:rsidR="000D32A2" w:rsidRDefault="000D32A2" w:rsidP="000D32A2">
      <w:pPr>
        <w:numPr>
          <w:ilvl w:val="0"/>
          <w:numId w:val="36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definir o pacote que pertence</w:t>
      </w:r>
    </w:p>
    <w:p w14:paraId="0258AD08" w14:textId="77777777" w:rsidR="000D32A2" w:rsidRDefault="000D32A2" w:rsidP="000D32A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wowza clusters</w:t>
      </w:r>
    </w:p>
    <w:p w14:paraId="1EF2CB00" w14:textId="77777777" w:rsidR="000D32A2" w:rsidRDefault="000D32A2" w:rsidP="000D32A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LBs</w:t>
      </w:r>
    </w:p>
    <w:p w14:paraId="6362703A" w14:textId="77777777" w:rsidR="000D32A2" w:rsidRDefault="000D32A2" w:rsidP="000D32A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flags gravaçao e restart</w:t>
      </w:r>
    </w:p>
    <w:p w14:paraId="52785EE0" w14:textId="77777777" w:rsidR="000D32A2" w:rsidRDefault="000D32A2" w:rsidP="000D32A2">
      <w:pPr>
        <w:shd w:val="clear" w:color="auto" w:fill="FFFFFF"/>
        <w:spacing w:after="0" w:line="240" w:lineRule="auto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5 months ago by </w:t>
      </w:r>
      <w:hyperlink r:id="rId8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José Mendes</w:t>
        </w:r>
      </w:hyperlink>
    </w:p>
    <w:p w14:paraId="6EDC903D" w14:textId="77777777" w:rsidR="000D32A2" w:rsidRDefault="000D32A2" w:rsidP="000D32A2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1E965E56" w14:textId="77777777" w:rsidR="000D32A2" w:rsidRDefault="000D32A2" w:rsidP="000D32A2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09ADCB8F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9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10" w:history="1">
        <w:r>
          <w:rPr>
            <w:rStyle w:val="badge"/>
            <w:color w:val="FFFFFF"/>
            <w:sz w:val="18"/>
            <w:szCs w:val="18"/>
            <w:shd w:val="clear" w:color="auto" w:fill="428BCA"/>
          </w:rPr>
          <w:t>IPTV</w:t>
        </w:r>
      </w:hyperlink>
      <w:r>
        <w:rPr>
          <w:rStyle w:val="system-note-message"/>
          <w:color w:val="707070"/>
        </w:rPr>
        <w:t> </w:t>
      </w:r>
      <w:hyperlink r:id="rId11" w:history="1">
        <w:r>
          <w:rPr>
            <w:rStyle w:val="badge"/>
            <w:color w:val="FFFFFF"/>
            <w:sz w:val="18"/>
            <w:szCs w:val="18"/>
            <w:shd w:val="clear" w:color="auto" w:fill="D10069"/>
          </w:rPr>
          <w:t>IRIS</w:t>
        </w:r>
      </w:hyperlink>
      <w:r>
        <w:rPr>
          <w:rStyle w:val="system-note-message"/>
          <w:color w:val="707070"/>
        </w:rPr>
        <w:t> labels</w:t>
      </w:r>
      <w:r>
        <w:rPr>
          <w:rStyle w:val="note-headline-light"/>
          <w:color w:val="707070"/>
        </w:rPr>
        <w:t> </w:t>
      </w:r>
      <w:hyperlink r:id="rId12" w:anchor="note_861f23eebaacef482209d8ddc1baf54bb1a2dc74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6B66D6E8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13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3 times within 4 minutes </w:t>
      </w:r>
      <w:hyperlink r:id="rId14" w:anchor="note_1202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634F77B1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15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Adicionar/Remover Canais - Nordija &amp; CLU ( I</w:t>
      </w:r>
      <w:r>
        <w:rPr>
          <w:rStyle w:val="idiff"/>
          <w:b/>
          <w:bCs/>
          <w:color w:val="707070"/>
          <w:shd w:val="clear" w:color="auto" w:fill="FAC5CD"/>
        </w:rPr>
        <w:t>RIS &amp;</w:t>
      </w:r>
      <w:r>
        <w:rPr>
          <w:rStyle w:val="Forte"/>
          <w:color w:val="707070"/>
        </w:rPr>
        <w:t> IPTV )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Adicionar/Remover Canais - Nordija &amp; CLU ( I</w:t>
      </w:r>
      <w:r>
        <w:rPr>
          <w:rStyle w:val="idiff"/>
          <w:b/>
          <w:bCs/>
          <w:color w:val="707070"/>
          <w:shd w:val="clear" w:color="auto" w:fill="C7F0D2"/>
        </w:rPr>
        <w:t>ris</w:t>
      </w:r>
      <w:r>
        <w:rPr>
          <w:rStyle w:val="Forte"/>
          <w:color w:val="707070"/>
        </w:rPr>
        <w:t> IPTV )</w:t>
      </w:r>
      <w:r>
        <w:rPr>
          <w:rStyle w:val="note-headline-light"/>
          <w:color w:val="707070"/>
        </w:rPr>
        <w:t> </w:t>
      </w:r>
      <w:hyperlink r:id="rId16" w:anchor="note_1203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7AAFB36A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17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18" w:anchor="note_1204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4182DBD9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19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2 times within 1 minute </w:t>
      </w:r>
      <w:hyperlink r:id="rId20" w:anchor="note_1206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5438F4DD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21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22" w:anchor="note_1287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2816A4BE" w14:textId="77777777" w:rsidR="000D32A2" w:rsidRDefault="000D32A2" w:rsidP="000D32A2">
      <w:pPr>
        <w:pStyle w:val="timeline-entry"/>
        <w:numPr>
          <w:ilvl w:val="0"/>
          <w:numId w:val="37"/>
        </w:numPr>
        <w:spacing w:before="240" w:beforeAutospacing="0" w:after="240" w:afterAutospacing="0"/>
        <w:rPr>
          <w:color w:val="2E2E2E"/>
        </w:rPr>
      </w:pPr>
      <w:hyperlink r:id="rId23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Adicionar/Remover Canais - Nordija &amp; CLU ( I</w:t>
      </w:r>
      <w:r>
        <w:rPr>
          <w:rStyle w:val="idiff"/>
          <w:b/>
          <w:bCs/>
          <w:color w:val="707070"/>
          <w:shd w:val="clear" w:color="auto" w:fill="FAC5CD"/>
        </w:rPr>
        <w:t>ris I</w:t>
      </w:r>
      <w:r>
        <w:rPr>
          <w:rStyle w:val="Forte"/>
          <w:color w:val="707070"/>
        </w:rPr>
        <w:t>PTV )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Adicionar/Remover Canais - Nordija &amp; CLU ( IPTV )</w:t>
      </w:r>
      <w:r>
        <w:rPr>
          <w:rStyle w:val="note-headline-light"/>
          <w:color w:val="707070"/>
        </w:rPr>
        <w:t> </w:t>
      </w:r>
      <w:hyperlink r:id="rId24" w:anchor="note_2173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3A6AB2AD" w14:textId="5B6E17B5" w:rsidR="002F33AB" w:rsidRPr="000D32A2" w:rsidRDefault="002F33AB" w:rsidP="000D32A2"/>
    <w:sectPr w:rsidR="002F33AB" w:rsidRPr="000D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33"/>
  </w:num>
  <w:num w:numId="5">
    <w:abstractNumId w:val="12"/>
  </w:num>
  <w:num w:numId="6">
    <w:abstractNumId w:val="24"/>
  </w:num>
  <w:num w:numId="7">
    <w:abstractNumId w:val="0"/>
  </w:num>
  <w:num w:numId="8">
    <w:abstractNumId w:val="26"/>
  </w:num>
  <w:num w:numId="9">
    <w:abstractNumId w:val="35"/>
  </w:num>
  <w:num w:numId="10">
    <w:abstractNumId w:val="25"/>
  </w:num>
  <w:num w:numId="11">
    <w:abstractNumId w:val="17"/>
  </w:num>
  <w:num w:numId="12">
    <w:abstractNumId w:val="13"/>
  </w:num>
  <w:num w:numId="13">
    <w:abstractNumId w:val="27"/>
  </w:num>
  <w:num w:numId="14">
    <w:abstractNumId w:val="9"/>
  </w:num>
  <w:num w:numId="15">
    <w:abstractNumId w:val="19"/>
  </w:num>
  <w:num w:numId="16">
    <w:abstractNumId w:val="10"/>
  </w:num>
  <w:num w:numId="17">
    <w:abstractNumId w:val="31"/>
  </w:num>
  <w:num w:numId="18">
    <w:abstractNumId w:val="18"/>
  </w:num>
  <w:num w:numId="19">
    <w:abstractNumId w:val="20"/>
  </w:num>
  <w:num w:numId="20">
    <w:abstractNumId w:val="5"/>
  </w:num>
  <w:num w:numId="21">
    <w:abstractNumId w:val="21"/>
  </w:num>
  <w:num w:numId="22">
    <w:abstractNumId w:val="6"/>
  </w:num>
  <w:num w:numId="23">
    <w:abstractNumId w:val="22"/>
  </w:num>
  <w:num w:numId="24">
    <w:abstractNumId w:val="36"/>
  </w:num>
  <w:num w:numId="25">
    <w:abstractNumId w:val="28"/>
  </w:num>
  <w:num w:numId="26">
    <w:abstractNumId w:val="7"/>
  </w:num>
  <w:num w:numId="27">
    <w:abstractNumId w:val="11"/>
  </w:num>
  <w:num w:numId="28">
    <w:abstractNumId w:val="23"/>
  </w:num>
  <w:num w:numId="29">
    <w:abstractNumId w:val="30"/>
  </w:num>
  <w:num w:numId="30">
    <w:abstractNumId w:val="3"/>
  </w:num>
  <w:num w:numId="31">
    <w:abstractNumId w:val="32"/>
  </w:num>
  <w:num w:numId="32">
    <w:abstractNumId w:val="2"/>
  </w:num>
  <w:num w:numId="33">
    <w:abstractNumId w:val="14"/>
  </w:num>
  <w:num w:numId="34">
    <w:abstractNumId w:val="34"/>
  </w:num>
  <w:num w:numId="35">
    <w:abstractNumId w:val="1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D32A2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jose.mendes" TargetMode="External"/><Relationship Id="rId13" Type="http://schemas.openxmlformats.org/officeDocument/2006/relationships/hyperlink" Target="https://gitlab.zap.intra/jose.mendes" TargetMode="External"/><Relationship Id="rId18" Type="http://schemas.openxmlformats.org/officeDocument/2006/relationships/hyperlink" Target="https://gitlab.zap.intra/integracao/kb/issues/1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lab.zap.intra/jose.mendes" TargetMode="External"/><Relationship Id="rId7" Type="http://schemas.openxmlformats.org/officeDocument/2006/relationships/hyperlink" Target="http://cdn.iptv.zap/stream/live/ZAPR/2275.stream_zap/manifest.mpd" TargetMode="External"/><Relationship Id="rId12" Type="http://schemas.openxmlformats.org/officeDocument/2006/relationships/hyperlink" Target="https://gitlab.zap.intra/integracao/kb/issues/14" TargetMode="External"/><Relationship Id="rId17" Type="http://schemas.openxmlformats.org/officeDocument/2006/relationships/hyperlink" Target="https://gitlab.zap.intra/jose.mend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lab.zap.intra/integracao/kb/issues/14" TargetMode="External"/><Relationship Id="rId20" Type="http://schemas.openxmlformats.org/officeDocument/2006/relationships/hyperlink" Target="https://gitlab.zap.intra/integracao/kb/issues/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51.152.119:8080/itvadmin/" TargetMode="External"/><Relationship Id="rId11" Type="http://schemas.openxmlformats.org/officeDocument/2006/relationships/hyperlink" Target="https://gitlab.zap.intra/integracao/kb/issues?label_name=IRIS" TargetMode="External"/><Relationship Id="rId24" Type="http://schemas.openxmlformats.org/officeDocument/2006/relationships/hyperlink" Target="https://gitlab.zap.intra/integracao/kb/issues/14" TargetMode="External"/><Relationship Id="rId5" Type="http://schemas.openxmlformats.org/officeDocument/2006/relationships/hyperlink" Target="https://gitlab.zap.intra/integracao/kb/issues/5" TargetMode="External"/><Relationship Id="rId15" Type="http://schemas.openxmlformats.org/officeDocument/2006/relationships/hyperlink" Target="https://gitlab.zap.intra/jose.mendes" TargetMode="External"/><Relationship Id="rId23" Type="http://schemas.openxmlformats.org/officeDocument/2006/relationships/hyperlink" Target="https://gitlab.zap.intra/jose.mendes" TargetMode="External"/><Relationship Id="rId10" Type="http://schemas.openxmlformats.org/officeDocument/2006/relationships/hyperlink" Target="https://gitlab.zap.intra/integracao/kb/issues?label_name=IPTV" TargetMode="External"/><Relationship Id="rId19" Type="http://schemas.openxmlformats.org/officeDocument/2006/relationships/hyperlink" Target="https://gitlab.zap.intra/jose.men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jose.mendes" TargetMode="External"/><Relationship Id="rId14" Type="http://schemas.openxmlformats.org/officeDocument/2006/relationships/hyperlink" Target="https://gitlab.zap.intra/integracao/kb/issues/14" TargetMode="External"/><Relationship Id="rId22" Type="http://schemas.openxmlformats.org/officeDocument/2006/relationships/hyperlink" Target="https://gitlab.zap.intra/integracao/kb/issues/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2022-04-01T16:50:00Z</dcterms:created>
  <dcterms:modified xsi:type="dcterms:W3CDTF">2022-04-01T16:50:00Z</dcterms:modified>
</cp:coreProperties>
</file>