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0D25" w14:textId="77777777" w:rsidR="00F271C6" w:rsidRDefault="00F271C6" w:rsidP="00F271C6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PIN VOD</w:t>
      </w:r>
    </w:p>
    <w:p w14:paraId="59071A28" w14:textId="77777777" w:rsidR="00F271C6" w:rsidRDefault="00F271C6" w:rsidP="00F271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Tickets referentes ao mesmo que reportado abaixo.</w:t>
      </w:r>
    </w:p>
    <w:p w14:paraId="008368F2" w14:textId="77777777" w:rsidR="00F271C6" w:rsidRDefault="00F271C6" w:rsidP="00F271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Clt com dificuldade em selecionar filme em VOD , efetuamos reposiçao de parametros. DVL aos equipamentos e reenvio de direito. Sem sucesso .</w:t>
      </w:r>
    </w:p>
    <w:p w14:paraId="4C5DBB6B" w14:textId="77777777" w:rsidR="00F271C6" w:rsidRDefault="00F271C6" w:rsidP="00F271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Sms de erro : Pin incorreto .</w:t>
      </w:r>
    </w:p>
    <w:p w14:paraId="42EBD7DB" w14:textId="77777777" w:rsidR="00F271C6" w:rsidRDefault="00F271C6" w:rsidP="00F27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Queiram verificar pfv?.</w:t>
      </w:r>
    </w:p>
    <w:p w14:paraId="6CC4C5A5" w14:textId="77777777" w:rsidR="00F271C6" w:rsidRDefault="00F271C6" w:rsidP="00F271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Pin default é 5555. O pessoal de BO tem acesso a </w:t>
      </w:r>
      <w:hyperlink r:id="rId5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http://pin.inttv.zapao/</w:t>
        </w:r>
      </w:hyperlink>
      <w:r>
        <w:rPr>
          <w:rFonts w:ascii="Segoe UI" w:hAnsi="Segoe UI" w:cs="Segoe UI"/>
          <w:color w:val="2E2E2E"/>
          <w:sz w:val="21"/>
          <w:szCs w:val="21"/>
        </w:rPr>
        <w:t> para repor o PIN dos clientes.</w:t>
      </w:r>
    </w:p>
    <w:p w14:paraId="3A6AB2AD" w14:textId="5B6E17B5" w:rsidR="002F33AB" w:rsidRPr="00F271C6" w:rsidRDefault="002F33AB" w:rsidP="00F271C6"/>
    <w:sectPr w:rsidR="002F33AB" w:rsidRPr="00F27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196"/>
    <w:multiLevelType w:val="multilevel"/>
    <w:tmpl w:val="257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66337"/>
    <w:multiLevelType w:val="multilevel"/>
    <w:tmpl w:val="0C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6"/>
  </w:num>
  <w:num w:numId="3">
    <w:abstractNumId w:val="15"/>
  </w:num>
  <w:num w:numId="4">
    <w:abstractNumId w:val="33"/>
  </w:num>
  <w:num w:numId="5">
    <w:abstractNumId w:val="12"/>
  </w:num>
  <w:num w:numId="6">
    <w:abstractNumId w:val="24"/>
  </w:num>
  <w:num w:numId="7">
    <w:abstractNumId w:val="0"/>
  </w:num>
  <w:num w:numId="8">
    <w:abstractNumId w:val="26"/>
  </w:num>
  <w:num w:numId="9">
    <w:abstractNumId w:val="35"/>
  </w:num>
  <w:num w:numId="10">
    <w:abstractNumId w:val="25"/>
  </w:num>
  <w:num w:numId="11">
    <w:abstractNumId w:val="17"/>
  </w:num>
  <w:num w:numId="12">
    <w:abstractNumId w:val="13"/>
  </w:num>
  <w:num w:numId="13">
    <w:abstractNumId w:val="27"/>
  </w:num>
  <w:num w:numId="14">
    <w:abstractNumId w:val="9"/>
  </w:num>
  <w:num w:numId="15">
    <w:abstractNumId w:val="19"/>
  </w:num>
  <w:num w:numId="16">
    <w:abstractNumId w:val="10"/>
  </w:num>
  <w:num w:numId="17">
    <w:abstractNumId w:val="31"/>
  </w:num>
  <w:num w:numId="18">
    <w:abstractNumId w:val="18"/>
  </w:num>
  <w:num w:numId="19">
    <w:abstractNumId w:val="20"/>
  </w:num>
  <w:num w:numId="20">
    <w:abstractNumId w:val="5"/>
  </w:num>
  <w:num w:numId="21">
    <w:abstractNumId w:val="21"/>
  </w:num>
  <w:num w:numId="22">
    <w:abstractNumId w:val="6"/>
  </w:num>
  <w:num w:numId="23">
    <w:abstractNumId w:val="22"/>
  </w:num>
  <w:num w:numId="24">
    <w:abstractNumId w:val="36"/>
  </w:num>
  <w:num w:numId="25">
    <w:abstractNumId w:val="28"/>
  </w:num>
  <w:num w:numId="26">
    <w:abstractNumId w:val="7"/>
  </w:num>
  <w:num w:numId="27">
    <w:abstractNumId w:val="11"/>
  </w:num>
  <w:num w:numId="28">
    <w:abstractNumId w:val="23"/>
  </w:num>
  <w:num w:numId="29">
    <w:abstractNumId w:val="30"/>
  </w:num>
  <w:num w:numId="30">
    <w:abstractNumId w:val="3"/>
  </w:num>
  <w:num w:numId="31">
    <w:abstractNumId w:val="32"/>
  </w:num>
  <w:num w:numId="32">
    <w:abstractNumId w:val="2"/>
  </w:num>
  <w:num w:numId="33">
    <w:abstractNumId w:val="14"/>
  </w:num>
  <w:num w:numId="34">
    <w:abstractNumId w:val="34"/>
  </w:num>
  <w:num w:numId="35">
    <w:abstractNumId w:val="1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D32A2"/>
    <w:rsid w:val="00106110"/>
    <w:rsid w:val="00134D62"/>
    <w:rsid w:val="00191DE4"/>
    <w:rsid w:val="001C3BB6"/>
    <w:rsid w:val="00234F19"/>
    <w:rsid w:val="002F33AB"/>
    <w:rsid w:val="00314F9E"/>
    <w:rsid w:val="004344D1"/>
    <w:rsid w:val="00451669"/>
    <w:rsid w:val="004B5B4E"/>
    <w:rsid w:val="004D744A"/>
    <w:rsid w:val="00700FFA"/>
    <w:rsid w:val="007810D7"/>
    <w:rsid w:val="007A456B"/>
    <w:rsid w:val="007C517E"/>
    <w:rsid w:val="0083000C"/>
    <w:rsid w:val="00A10515"/>
    <w:rsid w:val="00AA1D50"/>
    <w:rsid w:val="00AE2B1C"/>
    <w:rsid w:val="00B27B93"/>
    <w:rsid w:val="00B30261"/>
    <w:rsid w:val="00B85125"/>
    <w:rsid w:val="00B93E49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n.inttv.zap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2022-04-01T16:51:00Z</dcterms:created>
  <dcterms:modified xsi:type="dcterms:W3CDTF">2022-04-01T16:51:00Z</dcterms:modified>
</cp:coreProperties>
</file>