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PLANTEAMIENTO DEL PROBLEMA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MARCO REFERENCIAL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8503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 BIBLIOGRAFÍA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htg319ikvxi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ycf2ayq71n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pownkd1lfl3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5a9suxlkajh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30j0zll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PLANTEAMIENTO DEL PROBLEMA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Enunciado del problema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Formulación del problema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77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Diagnóstico</w:t>
      </w:r>
    </w:p>
    <w:p w:rsidR="00000000" w:rsidDel="00000000" w:rsidP="00000000" w:rsidRDefault="00000000" w:rsidRPr="00000000" w14:paraId="00000024">
      <w:pPr>
        <w:spacing w:after="120" w:before="3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177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Explicación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3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177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Recomendación</w:t>
      </w:r>
    </w:p>
    <w:p w:rsidR="00000000" w:rsidDel="00000000" w:rsidP="00000000" w:rsidRDefault="00000000" w:rsidRPr="00000000" w14:paraId="00000029">
      <w:pPr>
        <w:spacing w:after="120" w:before="3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177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del problema.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4d34og8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MARCO REFERENCIAL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2s8eyo1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REFERENCIA BIBLIOGRAFÍA</w:t>
      </w:r>
    </w:p>
    <w:p w:rsidR="00000000" w:rsidDel="00000000" w:rsidP="00000000" w:rsidRDefault="00000000" w:rsidRPr="00000000" w14:paraId="00000030">
      <w:pPr>
        <w:spacing w:after="120" w:before="3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sz w:val="24"/>
        <w:szCs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color w:val="0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color w:val="000000"/>
        <w:sz w:val="24"/>
        <w:szCs w:val="24"/>
      </w:rPr>
    </w:lvl>
  </w:abstractNum>
  <w:abstractNum w:abstractNumId="3">
    <w:lvl w:ilvl="0">
      <w:start w:val="1"/>
      <w:numFmt w:val="lowerLetter"/>
      <w:lvlText w:val="%1)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433E0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link w:val="Ttulo2Car"/>
    <w:uiPriority w:val="9"/>
    <w:qFormat w:val="1"/>
    <w:rsid w:val="004A61C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4A61C8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apple-tab-span" w:customStyle="1">
    <w:name w:val="apple-tab-span"/>
    <w:basedOn w:val="Fuentedeprrafopredeter"/>
    <w:rsid w:val="004A61C8"/>
  </w:style>
  <w:style w:type="paragraph" w:styleId="Prrafodelista">
    <w:name w:val="List Paragraph"/>
    <w:basedOn w:val="Normal"/>
    <w:uiPriority w:val="34"/>
    <w:qFormat w:val="1"/>
    <w:rsid w:val="004A61C8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433E0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33E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33E0C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433E0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433E0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dQbZTWW3r6J/hb6kzduhbQbpow==">AMUW2mUhdQbWWXdgIwR2Ez/0/GDZ4at//Zi++EHZ/uEwRKLURAfCI3/NDKocO3O86RNIPb7+UA0HdZvFVzGrTx81nSq8SGjf7lVMMHm4XxbHOZZ+3JnBxO15xWQhezsWCefLmv4ppVrcW3b3gy0uYGL6jimKshh+UNO9cPdLmtzdUdcFzEVMd3PYgMJEaVX0FHESNtnxfQdYT9l2JmsuALf3ZIiRSN/3H7e69g5A/AS5kOhl9TbMaL9ItVSIutRlzx6OjVkyDEWgl/3SK0VycGLAiJqd0wmICf7AJqATNCbAg1zKiDzkJ/xXjgVhSFXHyYpzbcZiuIsoIR/jvhdFL1qRTroGGY7c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2022-01-10T02:49:00Z</dcterms:created>
  <dc:creator>HANS CASTRO</dc:creator>
</cp:coreProperties>
</file>