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de Specitify en Linux fácilmente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4" w:name="firstheader"/>
    <w:p>
      <w:pPr>
        <w:pStyle w:val="Heading1"/>
      </w:pPr>
      <w:r>
        <w:t xml:space="preserve">Instalación de Specitify en Linux fácilmente</w:t>
      </w:r>
    </w:p>
    <w:bookmarkStart w:id="28" w:name="X96c7ec553f000d5ea0b73fe69fc10e892aeee64"/>
    <w:p>
      <w:pPr>
        <w:pStyle w:val="Heading3"/>
      </w:pPr>
      <w:r>
        <w:t xml:space="preserve">0.0.1 Instrucciones para la Instalación Manual de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Descarga y descompresión:</w:t>
      </w:r>
    </w:p>
    <w:p>
      <w:pPr>
        <w:pStyle w:val="Compact"/>
        <w:numPr>
          <w:ilvl w:val="1"/>
          <w:numId w:val="1002"/>
        </w:numPr>
      </w:pPr>
      <w:r>
        <w:t xml:space="preserve">Descarga el archivo zip de la última versión del repositorio de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Descomprime el archivo descargado.</w:t>
      </w:r>
    </w:p>
    <w:p>
      <w:pPr>
        <w:pStyle w:val="Compact"/>
        <w:numPr>
          <w:ilvl w:val="1"/>
          <w:numId w:val="1002"/>
        </w:numPr>
      </w:pPr>
      <w:r>
        <w:t xml:space="preserve">Renombra la carpeta descomprimida 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Ubicación de la carpeta:</w:t>
      </w:r>
    </w:p>
    <w:p>
      <w:pPr>
        <w:numPr>
          <w:ilvl w:val="1"/>
          <w:numId w:val="1003"/>
        </w:numPr>
      </w:pPr>
      <w:r>
        <w:t xml:space="preserve">Mueve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a la carpeta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dentro del directorio de Spicetify.</w:t>
      </w:r>
    </w:p>
    <w:p>
      <w:pPr>
        <w:numPr>
          <w:ilvl w:val="1"/>
          <w:numId w:val="1003"/>
        </w:numPr>
      </w:pPr>
      <w:r>
        <w:t xml:space="preserve">La estructura del directorio debería ser similar a la siguiente: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📦spicetify/CustomApps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📂marketplace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etc...</w:t>
      </w:r>
      <w:r>
        <w:br/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📂stats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📜extension.js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📜index.js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📜manifest.json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📜style.css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Aplicar los cambios:</w:t>
      </w:r>
    </w:p>
    <w:p>
      <w:pPr>
        <w:numPr>
          <w:ilvl w:val="1"/>
          <w:numId w:val="1004"/>
        </w:numPr>
      </w:pPr>
      <w:r>
        <w:t xml:space="preserve">Abre una terminal o línea de comandos.</w:t>
      </w:r>
    </w:p>
    <w:p>
      <w:pPr>
        <w:numPr>
          <w:ilvl w:val="1"/>
          <w:numId w:val="1004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4"/>
        </w:numPr>
      </w:pPr>
      <w:r>
        <w:t xml:space="preserve">Esto configurará y aplicará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Disfruta:</w:t>
      </w:r>
    </w:p>
    <w:p>
      <w:pPr>
        <w:pStyle w:val="Compact"/>
        <w:numPr>
          <w:ilvl w:val="1"/>
          <w:numId w:val="1005"/>
        </w:numPr>
      </w:pPr>
      <w:r>
        <w:t xml:space="preserve">Ahora deberías tener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funcionando en Spicetify.</w:t>
      </w:r>
    </w:p>
    <w:bookmarkEnd w:id="28"/>
    <w:bookmarkStart w:id="29" w:name="desinstalación-de-la-aplicación-stats"/>
    <w:p>
      <w:pPr>
        <w:pStyle w:val="Heading3"/>
      </w:pPr>
      <w:r>
        <w:t xml:space="preserve">0.0.2 Desinstalación de la Aplicación</w:t>
      </w:r>
      <w:r>
        <w:t xml:space="preserve"> </w:t>
      </w:r>
      <w:r>
        <w:t xml:space="preserve">“Stats”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Desinstalación básica:</w:t>
      </w:r>
    </w:p>
    <w:p>
      <w:pPr>
        <w:numPr>
          <w:ilvl w:val="1"/>
          <w:numId w:val="1007"/>
        </w:numPr>
      </w:pPr>
      <w:r>
        <w:t xml:space="preserve">Abre una terminal o línea de comandos.</w:t>
      </w:r>
    </w:p>
    <w:p>
      <w:pPr>
        <w:numPr>
          <w:ilvl w:val="1"/>
          <w:numId w:val="1007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7"/>
        </w:numPr>
      </w:pPr>
      <w:r>
        <w:t xml:space="preserve">Esto desactivará la aplicación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Eliminación completa:</w:t>
      </w:r>
    </w:p>
    <w:p>
      <w:pPr>
        <w:pStyle w:val="Compact"/>
        <w:numPr>
          <w:ilvl w:val="1"/>
          <w:numId w:val="1008"/>
        </w:numPr>
      </w:pPr>
      <w:r>
        <w:t xml:space="preserve">Si deseas eliminar completamente la aplicación, elimina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después de ejecutar los comandos anteriores.</w:t>
      </w:r>
    </w:p>
    <w:bookmarkEnd w:id="29"/>
    <w:bookmarkStart w:id="32" w:name="ayuda-adicional"/>
    <w:p>
      <w:pPr>
        <w:pStyle w:val="Heading3"/>
      </w:pPr>
      <w:r>
        <w:t xml:space="preserve">0.0.3 Ayuda Adicional</w:t>
      </w:r>
    </w:p>
    <w:p>
      <w:pPr>
        <w:pStyle w:val="Compact"/>
        <w:numPr>
          <w:ilvl w:val="0"/>
          <w:numId w:val="1009"/>
        </w:numPr>
      </w:pPr>
      <w:r>
        <w:t xml:space="preserve">Si necesitas más ayuda con la instalación, visita los</w:t>
      </w:r>
      <w:r>
        <w:t xml:space="preserve"> </w:t>
      </w:r>
      <w:hyperlink r:id="rId30">
        <w:r>
          <w:rPr>
            <w:rStyle w:val="Hyperlink"/>
          </w:rPr>
          <w:t xml:space="preserve">Spicetify Docs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tienes preguntas o problemas relacionados con la aplicación, abre un problema en el</w:t>
      </w:r>
      <w:r>
        <w:t xml:space="preserve"> </w:t>
      </w:r>
      <w:hyperlink r:id="rId31">
        <w:r>
          <w:rPr>
            <w:rStyle w:val="Hyperlink"/>
          </w:rPr>
          <w:t xml:space="preserve">repositorio de la aplicación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te gusta la aplicación, considera dar un like al repositorio.</w:t>
      </w:r>
    </w:p>
    <w:bookmarkEnd w:id="32"/>
    <w:bookmarkStart w:id="33" w:name="resumen-de-comandos"/>
    <w:p>
      <w:pPr>
        <w:pStyle w:val="Heading3"/>
      </w:pPr>
      <w:r>
        <w:t xml:space="preserve">0.0.4 Resumen de Comandos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desinstalar: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bookmarkEnd w:id="33"/>
    <w:bookmarkEnd w:id="34"/>
    <w:bookmarkStart w:id="7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1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1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1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DE SPECITIFY EN LINUX FÁCILMENTE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2024-07-15</vt:lpwstr>
  </property>
  <property fmtid="{D5CDD505-2E9C-101B-9397-08002B2CF9AE}" pid="8" name="apatitle">
    <vt:lpwstr>INSTALACIÓN DE SPECITIFY EN LINUX FÁCILMENTE</vt:lpwstr>
  </property>
  <property fmtid="{D5CDD505-2E9C-101B-9397-08002B2CF9AE}" pid="9" name="apatitledisplay">
    <vt:lpwstr>Instalación de Specitify en Linux fácilmente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347</vt:lpwstr>
  </property>
  <property fmtid="{D5CDD505-2E9C-101B-9397-08002B2CF9AE}" pid="98" name="zerocitations">
    <vt:lpwstr>True</vt:lpwstr>
  </property>
</Properties>
</file>