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6BB" w:rsidRDefault="00B31F05">
      <w:pPr>
        <w:pStyle w:val="Heading10"/>
        <w:keepNext/>
        <w:keepLines/>
        <w:shd w:val="clear" w:color="auto" w:fill="auto"/>
        <w:spacing w:after="321"/>
        <w:ind w:left="420"/>
      </w:pPr>
      <w:bookmarkStart w:id="0" w:name="bookmark0"/>
      <w:r>
        <w:t>Les nombres décimaux : Enchaînement d'opérations</w:t>
      </w:r>
      <w:bookmarkEnd w:id="0"/>
    </w:p>
    <w:p w:rsidR="009F16BB" w:rsidRDefault="00B31F05">
      <w:pPr>
        <w:pStyle w:val="Bodytext30"/>
        <w:shd w:val="clear" w:color="auto" w:fill="auto"/>
        <w:spacing w:before="0"/>
        <w:ind w:left="220"/>
      </w:pPr>
      <w:r>
        <w:t xml:space="preserve">Nom du Prof : </w:t>
      </w:r>
      <w:r>
        <w:rPr>
          <w:rStyle w:val="Bodytext31"/>
          <w:b/>
          <w:bCs/>
        </w:rPr>
        <w:t>Mohamed EL GHRISSI</w:t>
      </w:r>
    </w:p>
    <w:p w:rsidR="009F16BB" w:rsidRDefault="00B31F05">
      <w:pPr>
        <w:pStyle w:val="Bodytext30"/>
        <w:shd w:val="clear" w:color="auto" w:fill="auto"/>
        <w:spacing w:before="0"/>
        <w:ind w:left="220" w:right="11500"/>
        <w:jc w:val="left"/>
      </w:pPr>
      <w:r>
        <w:t>Niveau scolaire : 1ASCG Durée : 10 h</w:t>
      </w:r>
    </w:p>
    <w:p w:rsidR="009F16BB" w:rsidRDefault="00B31F05">
      <w:pPr>
        <w:pStyle w:val="Bodytext30"/>
        <w:shd w:val="clear" w:color="auto" w:fill="auto"/>
        <w:spacing w:before="0" w:after="280"/>
        <w:ind w:left="220"/>
      </w:pPr>
      <w:r>
        <w:t>Support pédagogique : le tableau, Manuel TRANSMATH, Manuel d’élève,</w:t>
      </w:r>
    </w:p>
    <w:p w:rsidR="009F16BB" w:rsidRDefault="00B31F05">
      <w:pPr>
        <w:pStyle w:val="Bodytext30"/>
        <w:shd w:val="clear" w:color="auto" w:fill="auto"/>
        <w:spacing w:before="0"/>
        <w:ind w:left="220"/>
      </w:pPr>
      <w:r>
        <w:t>Compétences :</w:t>
      </w:r>
    </w:p>
    <w:p w:rsidR="009F16BB" w:rsidRDefault="00B31F05">
      <w:pPr>
        <w:pStyle w:val="Bodytext30"/>
        <w:shd w:val="clear" w:color="auto" w:fill="auto"/>
        <w:spacing w:before="0"/>
        <w:ind w:left="580"/>
        <w:jc w:val="left"/>
      </w:pPr>
      <w:r>
        <w:t>S Effectuer une succession d’opérations donnée sous diverses formes (par calcul mental, posé ou instrumenté) uniquement sur des exemples numériques. S Ecrire une expression correspondant à une succession donnée d’opérations.</w:t>
      </w:r>
    </w:p>
    <w:p w:rsidR="009F16BB" w:rsidRDefault="00B31F05">
      <w:pPr>
        <w:pStyle w:val="Bodytext30"/>
        <w:shd w:val="clear" w:color="auto" w:fill="auto"/>
        <w:spacing w:before="0"/>
        <w:ind w:left="580"/>
        <w:jc w:val="left"/>
      </w:pPr>
      <w:r>
        <w:t xml:space="preserve">S Sur des exemples numériques ou littéraux, utiliser les égalités </w:t>
      </w:r>
      <w:r w:rsidR="007B3119">
        <w:t xml:space="preserve">  </w:t>
      </w:r>
      <w:proofErr w:type="gramStart"/>
      <w:r>
        <w:t>k</w:t>
      </w:r>
      <w:r>
        <w:rPr>
          <w:rStyle w:val="Bodytext3NotBoldItalicSpacing0pt"/>
        </w:rPr>
        <w:t>(</w:t>
      </w:r>
      <w:proofErr w:type="gramEnd"/>
      <w:r>
        <w:rPr>
          <w:rStyle w:val="Bodytext3NotBoldItalicSpacing0pt"/>
        </w:rPr>
        <w:t>a - b) = ka - kb</w:t>
      </w:r>
      <w:r>
        <w:t xml:space="preserve"> </w:t>
      </w:r>
      <w:r w:rsidR="007B3119">
        <w:t xml:space="preserve"> </w:t>
      </w:r>
      <w:r>
        <w:t>et</w:t>
      </w:r>
      <w:r w:rsidR="007B3119">
        <w:t xml:space="preserve"> </w:t>
      </w:r>
      <w:r>
        <w:t xml:space="preserve"> </w:t>
      </w:r>
      <w:r>
        <w:rPr>
          <w:rStyle w:val="Bodytext3NotBoldItalicSpacing0pt"/>
        </w:rPr>
        <w:t>k(a + b) = ka + kb</w:t>
      </w:r>
      <w:r>
        <w:t xml:space="preserve"> dans les deux sens.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61"/>
        <w:gridCol w:w="5717"/>
        <w:gridCol w:w="4627"/>
      </w:tblGrid>
      <w:tr w:rsidR="009F16BB">
        <w:trPr>
          <w:trHeight w:hRule="exact" w:val="293"/>
          <w:jc w:val="center"/>
        </w:trPr>
        <w:tc>
          <w:tcPr>
            <w:tcW w:w="5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F16BB" w:rsidRDefault="00B31F05">
            <w:pPr>
              <w:pStyle w:val="Bodytext20"/>
              <w:framePr w:w="15605" w:wrap="notBeside" w:vAnchor="text" w:hAnchor="text" w:xAlign="center" w:y="1"/>
              <w:shd w:val="clear" w:color="auto" w:fill="auto"/>
              <w:spacing w:line="244" w:lineRule="exact"/>
              <w:ind w:left="20"/>
              <w:jc w:val="center"/>
            </w:pPr>
            <w:r>
              <w:rPr>
                <w:rStyle w:val="Bodytext211ptBold"/>
              </w:rPr>
              <w:t>Les prés requis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F16BB" w:rsidRDefault="00B31F05">
            <w:pPr>
              <w:pStyle w:val="Bodytext20"/>
              <w:framePr w:w="15605" w:wrap="notBeside" w:vAnchor="text" w:hAnchor="text" w:xAlign="center" w:y="1"/>
              <w:shd w:val="clear" w:color="auto" w:fill="auto"/>
              <w:spacing w:line="244" w:lineRule="exact"/>
              <w:ind w:left="120"/>
              <w:jc w:val="center"/>
            </w:pPr>
            <w:r>
              <w:rPr>
                <w:rStyle w:val="Bodytext211ptBold"/>
              </w:rPr>
              <w:t>Les buts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F16BB" w:rsidRDefault="00B31F05">
            <w:pPr>
              <w:pStyle w:val="Bodytext20"/>
              <w:framePr w:w="15605" w:wrap="notBeside" w:vAnchor="text" w:hAnchor="text" w:xAlign="center" w:y="1"/>
              <w:shd w:val="clear" w:color="auto" w:fill="auto"/>
              <w:spacing w:line="244" w:lineRule="exact"/>
              <w:ind w:left="20"/>
              <w:jc w:val="center"/>
            </w:pPr>
            <w:r>
              <w:rPr>
                <w:rStyle w:val="Bodytext211ptBold"/>
              </w:rPr>
              <w:t>Les extensions</w:t>
            </w:r>
          </w:p>
        </w:tc>
      </w:tr>
      <w:tr w:rsidR="009F16BB">
        <w:trPr>
          <w:trHeight w:hRule="exact" w:val="2573"/>
          <w:jc w:val="center"/>
        </w:trPr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F16BB" w:rsidRDefault="00B31F05">
            <w:pPr>
              <w:pStyle w:val="Bodytext20"/>
              <w:framePr w:w="15605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130"/>
              </w:tabs>
              <w:spacing w:line="250" w:lineRule="exact"/>
            </w:pPr>
            <w:r>
              <w:rPr>
                <w:rStyle w:val="Bodytext211ptBold"/>
              </w:rPr>
              <w:t>Les opérations sur les nombres naturels et décimaux</w:t>
            </w:r>
          </w:p>
          <w:p w:rsidR="009F16BB" w:rsidRDefault="00B31F05">
            <w:pPr>
              <w:pStyle w:val="Bodytext20"/>
              <w:framePr w:w="15605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130"/>
              </w:tabs>
              <w:spacing w:line="250" w:lineRule="exact"/>
            </w:pPr>
            <w:r>
              <w:rPr>
                <w:rStyle w:val="Bodytext211ptBold"/>
              </w:rPr>
              <w:t>l’addition, la soustraction, la multiplication et la division de deux nombres décimaux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F16BB" w:rsidRDefault="00B31F05">
            <w:pPr>
              <w:pStyle w:val="Bodytext20"/>
              <w:framePr w:w="15605" w:wrap="notBeside" w:vAnchor="text" w:hAnchor="text" w:xAlign="center" w:y="1"/>
              <w:numPr>
                <w:ilvl w:val="0"/>
                <w:numId w:val="2"/>
              </w:numPr>
              <w:shd w:val="clear" w:color="auto" w:fill="auto"/>
              <w:tabs>
                <w:tab w:val="left" w:pos="139"/>
              </w:tabs>
              <w:spacing w:line="250" w:lineRule="exact"/>
            </w:pPr>
            <w:r>
              <w:rPr>
                <w:rStyle w:val="Bodytext211ptBold"/>
              </w:rPr>
              <w:t>connaître la somme (le produit) en connaissant leurs termes (leurs facteurs).</w:t>
            </w:r>
          </w:p>
          <w:p w:rsidR="009F16BB" w:rsidRDefault="00B31F05">
            <w:pPr>
              <w:pStyle w:val="Bodytext20"/>
              <w:framePr w:w="15605" w:wrap="notBeside" w:vAnchor="text" w:hAnchor="text" w:xAlign="center" w:y="1"/>
              <w:numPr>
                <w:ilvl w:val="0"/>
                <w:numId w:val="2"/>
              </w:numPr>
              <w:shd w:val="clear" w:color="auto" w:fill="auto"/>
              <w:tabs>
                <w:tab w:val="left" w:pos="130"/>
              </w:tabs>
              <w:spacing w:line="250" w:lineRule="exact"/>
            </w:pPr>
            <w:r>
              <w:rPr>
                <w:rStyle w:val="Bodytext211ptBold"/>
              </w:rPr>
              <w:t xml:space="preserve">connaitre le calcul des opérations avec ou sans parenthèses on respectant </w:t>
            </w:r>
            <w:proofErr w:type="gramStart"/>
            <w:r>
              <w:rPr>
                <w:rStyle w:val="Bodytext211ptBold"/>
              </w:rPr>
              <w:t>la priorités</w:t>
            </w:r>
            <w:proofErr w:type="gramEnd"/>
            <w:r>
              <w:rPr>
                <w:rStyle w:val="Bodytext211ptBold"/>
              </w:rPr>
              <w:t xml:space="preserve"> opératoires.</w:t>
            </w:r>
          </w:p>
          <w:p w:rsidR="009F16BB" w:rsidRDefault="00B31F05">
            <w:pPr>
              <w:pStyle w:val="Bodytext20"/>
              <w:framePr w:w="15605" w:wrap="notBeside" w:vAnchor="text" w:hAnchor="text" w:xAlign="center" w:y="1"/>
              <w:numPr>
                <w:ilvl w:val="0"/>
                <w:numId w:val="2"/>
              </w:numPr>
              <w:shd w:val="clear" w:color="auto" w:fill="auto"/>
              <w:tabs>
                <w:tab w:val="left" w:pos="130"/>
              </w:tabs>
              <w:spacing w:line="250" w:lineRule="exact"/>
            </w:pPr>
            <w:r>
              <w:rPr>
                <w:rStyle w:val="Bodytext211ptBold"/>
              </w:rPr>
              <w:t>connaitre la résolution des problèmes qui on se forme d’une suite d’opérations.</w:t>
            </w:r>
          </w:p>
          <w:p w:rsidR="009F16BB" w:rsidRDefault="00B31F05">
            <w:pPr>
              <w:pStyle w:val="Bodytext20"/>
              <w:framePr w:w="15605" w:wrap="notBeside" w:vAnchor="text" w:hAnchor="text" w:xAlign="center" w:y="1"/>
              <w:numPr>
                <w:ilvl w:val="0"/>
                <w:numId w:val="2"/>
              </w:numPr>
              <w:shd w:val="clear" w:color="auto" w:fill="auto"/>
              <w:tabs>
                <w:tab w:val="left" w:pos="130"/>
              </w:tabs>
              <w:spacing w:line="250" w:lineRule="exact"/>
            </w:pPr>
            <w:r>
              <w:rPr>
                <w:rStyle w:val="Bodytext211ptBold"/>
              </w:rPr>
              <w:t>connaitre par cœur les quatre opérations sur les nombres décimaux</w:t>
            </w:r>
          </w:p>
          <w:p w:rsidR="009F16BB" w:rsidRDefault="00B31F05">
            <w:pPr>
              <w:pStyle w:val="Bodytext20"/>
              <w:framePr w:w="15605" w:wrap="notBeside" w:vAnchor="text" w:hAnchor="text" w:xAlign="center" w:y="1"/>
              <w:numPr>
                <w:ilvl w:val="0"/>
                <w:numId w:val="2"/>
              </w:numPr>
              <w:shd w:val="clear" w:color="auto" w:fill="auto"/>
              <w:tabs>
                <w:tab w:val="left" w:pos="125"/>
              </w:tabs>
              <w:spacing w:line="250" w:lineRule="exact"/>
            </w:pPr>
            <w:r>
              <w:rPr>
                <w:rStyle w:val="Bodytext211ptBold"/>
              </w:rPr>
              <w:t>l’utilisation les règles de basse dans le calcul mental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F16BB" w:rsidRDefault="00B31F05">
            <w:pPr>
              <w:pStyle w:val="Bodytext20"/>
              <w:framePr w:w="15605" w:wrap="notBeside" w:vAnchor="text" w:hAnchor="text" w:xAlign="center" w:y="1"/>
              <w:numPr>
                <w:ilvl w:val="0"/>
                <w:numId w:val="3"/>
              </w:numPr>
              <w:shd w:val="clear" w:color="auto" w:fill="auto"/>
              <w:tabs>
                <w:tab w:val="left" w:pos="279"/>
              </w:tabs>
              <w:spacing w:line="244" w:lineRule="exact"/>
              <w:ind w:left="140"/>
              <w:jc w:val="both"/>
            </w:pPr>
            <w:r>
              <w:rPr>
                <w:rStyle w:val="Bodytext211ptBold"/>
              </w:rPr>
              <w:t>développement et factorisation</w:t>
            </w:r>
          </w:p>
          <w:p w:rsidR="009F16BB" w:rsidRDefault="00B31F05">
            <w:pPr>
              <w:pStyle w:val="Bodytext20"/>
              <w:framePr w:w="15605" w:wrap="notBeside" w:vAnchor="text" w:hAnchor="text" w:xAlign="center" w:y="1"/>
              <w:numPr>
                <w:ilvl w:val="0"/>
                <w:numId w:val="3"/>
              </w:numPr>
              <w:shd w:val="clear" w:color="auto" w:fill="auto"/>
              <w:tabs>
                <w:tab w:val="left" w:pos="279"/>
              </w:tabs>
              <w:spacing w:line="278" w:lineRule="exact"/>
              <w:ind w:left="140"/>
              <w:jc w:val="both"/>
            </w:pPr>
            <w:r>
              <w:rPr>
                <w:rStyle w:val="Bodytext211ptBold"/>
              </w:rPr>
              <w:t>l’utilisation de ces deux formules dans des</w:t>
            </w:r>
          </w:p>
          <w:p w:rsidR="009F16BB" w:rsidRDefault="00B31F05" w:rsidP="0025515D">
            <w:pPr>
              <w:pStyle w:val="Bodytext20"/>
              <w:framePr w:w="15605" w:wrap="notBeside" w:vAnchor="text" w:hAnchor="text" w:xAlign="center" w:y="1"/>
              <w:shd w:val="clear" w:color="auto" w:fill="auto"/>
              <w:spacing w:line="276" w:lineRule="auto"/>
              <w:ind w:left="140"/>
              <w:jc w:val="both"/>
            </w:pPr>
            <w:r>
              <w:rPr>
                <w:rStyle w:val="Bodytext211ptBold"/>
              </w:rPr>
              <w:t>cas bien précis :</w:t>
            </w:r>
          </w:p>
          <w:bookmarkStart w:id="1" w:name="_GoBack"/>
          <w:bookmarkEnd w:id="1"/>
          <w:p w:rsidR="009F16BB" w:rsidRDefault="0025515D" w:rsidP="0025515D">
            <w:pPr>
              <w:pStyle w:val="Bodytext20"/>
              <w:framePr w:w="15605" w:wrap="notBeside" w:vAnchor="text" w:hAnchor="text" w:xAlign="center" w:y="1"/>
              <w:shd w:val="clear" w:color="auto" w:fill="auto"/>
              <w:tabs>
                <w:tab w:val="left" w:pos="891"/>
                <w:tab w:val="left" w:pos="1976"/>
              </w:tabs>
              <w:spacing w:line="276" w:lineRule="auto"/>
              <w:ind w:left="320"/>
              <w:jc w:val="both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oMath>
            <w:r w:rsidRPr="0025515D">
              <w:rPr>
                <w:sz w:val="28"/>
                <w:szCs w:val="28"/>
              </w:rPr>
              <w:t xml:space="preserve">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 et </m:t>
              </m:r>
            </m:oMath>
            <w:r w:rsidRPr="0025515D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oMath>
            <w:r w:rsidRPr="0025515D">
              <w:rPr>
                <w:sz w:val="28"/>
                <w:szCs w:val="28"/>
              </w:rPr>
              <w:t xml:space="preserve">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oMath>
          </w:p>
        </w:tc>
      </w:tr>
    </w:tbl>
    <w:p w:rsidR="009F16BB" w:rsidRDefault="009F16BB">
      <w:pPr>
        <w:framePr w:w="15605" w:wrap="notBeside" w:vAnchor="text" w:hAnchor="text" w:xAlign="center" w:y="1"/>
        <w:rPr>
          <w:sz w:val="2"/>
          <w:szCs w:val="2"/>
        </w:rPr>
      </w:pPr>
    </w:p>
    <w:p w:rsidR="009F16BB" w:rsidRDefault="009F16BB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2"/>
        <w:gridCol w:w="5266"/>
        <w:gridCol w:w="5198"/>
        <w:gridCol w:w="4325"/>
      </w:tblGrid>
      <w:tr w:rsidR="009F16BB">
        <w:trPr>
          <w:trHeight w:hRule="exact" w:val="288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F16BB" w:rsidRDefault="00B31F05">
            <w:pPr>
              <w:pStyle w:val="Bodytext20"/>
              <w:framePr w:w="15701" w:wrap="notBeside" w:vAnchor="text" w:hAnchor="text" w:xAlign="center" w:y="1"/>
              <w:shd w:val="clear" w:color="auto" w:fill="auto"/>
              <w:spacing w:line="244" w:lineRule="exact"/>
              <w:ind w:left="160"/>
            </w:pPr>
            <w:r>
              <w:rPr>
                <w:rStyle w:val="Bodytext211ptBold"/>
              </w:rPr>
              <w:t>Partie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F16BB" w:rsidRDefault="00B31F05">
            <w:pPr>
              <w:pStyle w:val="Bodytext20"/>
              <w:framePr w:w="15701" w:wrap="notBeside" w:vAnchor="text" w:hAnchor="text" w:xAlign="center" w:y="1"/>
              <w:shd w:val="clear" w:color="auto" w:fill="auto"/>
              <w:spacing w:line="244" w:lineRule="exact"/>
              <w:ind w:left="40"/>
              <w:jc w:val="center"/>
            </w:pPr>
            <w:r>
              <w:rPr>
                <w:rStyle w:val="Bodytext211ptBold"/>
              </w:rPr>
              <w:t>Activités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F16BB" w:rsidRDefault="00B31F05">
            <w:pPr>
              <w:pStyle w:val="Bodytext20"/>
              <w:framePr w:w="15701" w:wrap="notBeside" w:vAnchor="text" w:hAnchor="text" w:xAlign="center" w:y="1"/>
              <w:shd w:val="clear" w:color="auto" w:fill="auto"/>
              <w:spacing w:line="244" w:lineRule="exact"/>
              <w:jc w:val="center"/>
            </w:pPr>
            <w:r>
              <w:rPr>
                <w:rStyle w:val="Bodytext211ptBold"/>
              </w:rPr>
              <w:t>Contenus pédagogiques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F16BB" w:rsidRDefault="00B31F05">
            <w:pPr>
              <w:pStyle w:val="Bodytext20"/>
              <w:framePr w:w="15701" w:wrap="notBeside" w:vAnchor="text" w:hAnchor="text" w:xAlign="center" w:y="1"/>
              <w:shd w:val="clear" w:color="auto" w:fill="auto"/>
              <w:spacing w:line="244" w:lineRule="exact"/>
              <w:ind w:right="20"/>
              <w:jc w:val="center"/>
            </w:pPr>
            <w:r>
              <w:rPr>
                <w:rStyle w:val="Bodytext211ptBold"/>
              </w:rPr>
              <w:t>Exercices d'applications</w:t>
            </w:r>
          </w:p>
        </w:tc>
      </w:tr>
      <w:tr w:rsidR="009F16BB">
        <w:trPr>
          <w:trHeight w:hRule="exact" w:val="2784"/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F16BB" w:rsidRDefault="00B31F05">
            <w:pPr>
              <w:pStyle w:val="Bodytext20"/>
              <w:framePr w:w="15701" w:wrap="notBeside" w:vAnchor="text" w:hAnchor="text" w:xAlign="center" w:y="1"/>
              <w:shd w:val="clear" w:color="auto" w:fill="auto"/>
              <w:spacing w:line="244" w:lineRule="exact"/>
              <w:ind w:right="20"/>
              <w:jc w:val="center"/>
            </w:pPr>
            <w:r>
              <w:rPr>
                <w:rStyle w:val="Bodytext211ptBold"/>
              </w:rPr>
              <w:t>1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F16BB" w:rsidRDefault="00B31F05">
            <w:pPr>
              <w:pStyle w:val="Bodytext20"/>
              <w:framePr w:w="15701" w:wrap="notBeside" w:vAnchor="text" w:hAnchor="text" w:xAlign="center" w:y="1"/>
              <w:shd w:val="clear" w:color="auto" w:fill="auto"/>
              <w:spacing w:line="259" w:lineRule="exact"/>
            </w:pPr>
            <w:r>
              <w:rPr>
                <w:rStyle w:val="Bodytext211ptBold"/>
              </w:rPr>
              <w:t>Activité 1: Priorités des Opératoires</w:t>
            </w:r>
          </w:p>
          <w:p w:rsidR="009F16BB" w:rsidRDefault="00B31F05">
            <w:pPr>
              <w:pStyle w:val="Bodytext20"/>
              <w:framePr w:w="15701" w:wrap="notBeside" w:vAnchor="text" w:hAnchor="text" w:xAlign="center" w:y="1"/>
              <w:numPr>
                <w:ilvl w:val="0"/>
                <w:numId w:val="4"/>
              </w:numPr>
              <w:shd w:val="clear" w:color="auto" w:fill="auto"/>
              <w:tabs>
                <w:tab w:val="left" w:pos="254"/>
              </w:tabs>
              <w:spacing w:line="259" w:lineRule="exact"/>
            </w:pPr>
            <w:proofErr w:type="spellStart"/>
            <w:r>
              <w:rPr>
                <w:rStyle w:val="Bodytext211ptBold"/>
              </w:rPr>
              <w:t>karim</w:t>
            </w:r>
            <w:proofErr w:type="spellEnd"/>
            <w:r>
              <w:rPr>
                <w:rStyle w:val="Bodytext211ptBold"/>
              </w:rPr>
              <w:t xml:space="preserve"> doit calculer A=28-2+26 ; il hésite « Est-ce 0 ou 52 ? »</w:t>
            </w:r>
          </w:p>
          <w:p w:rsidR="009F16BB" w:rsidRDefault="00B31F05">
            <w:pPr>
              <w:pStyle w:val="Bodytext20"/>
              <w:framePr w:w="15701" w:wrap="notBeside" w:vAnchor="text" w:hAnchor="text" w:xAlign="center" w:y="1"/>
              <w:shd w:val="clear" w:color="auto" w:fill="auto"/>
              <w:spacing w:line="259" w:lineRule="exact"/>
            </w:pPr>
            <w:r>
              <w:rPr>
                <w:rStyle w:val="Bodytext211ptBold"/>
              </w:rPr>
              <w:t xml:space="preserve">Aider </w:t>
            </w:r>
            <w:proofErr w:type="spellStart"/>
            <w:r>
              <w:rPr>
                <w:rStyle w:val="Bodytext211ptBold"/>
              </w:rPr>
              <w:t>karim</w:t>
            </w:r>
            <w:proofErr w:type="spellEnd"/>
            <w:r>
              <w:rPr>
                <w:rStyle w:val="Bodytext211ptBold"/>
              </w:rPr>
              <w:t xml:space="preserve"> à se décider.</w:t>
            </w:r>
          </w:p>
          <w:p w:rsidR="009F16BB" w:rsidRDefault="00B31F05">
            <w:pPr>
              <w:pStyle w:val="Bodytext20"/>
              <w:framePr w:w="15701" w:wrap="notBeside" w:vAnchor="text" w:hAnchor="text" w:xAlign="center" w:y="1"/>
              <w:numPr>
                <w:ilvl w:val="0"/>
                <w:numId w:val="4"/>
              </w:numPr>
              <w:shd w:val="clear" w:color="auto" w:fill="auto"/>
              <w:tabs>
                <w:tab w:val="left" w:pos="322"/>
              </w:tabs>
              <w:spacing w:line="250" w:lineRule="exact"/>
            </w:pPr>
            <w:r>
              <w:rPr>
                <w:rStyle w:val="Bodytext211ptBold"/>
              </w:rPr>
              <w:t xml:space="preserve">Lequel de ces deux élèves n’a pas commis d’erreur ? </w:t>
            </w:r>
            <w:proofErr w:type="spellStart"/>
            <w:r>
              <w:rPr>
                <w:rStyle w:val="Bodytext211ptBold"/>
              </w:rPr>
              <w:t>Hajar</w:t>
            </w:r>
            <w:proofErr w:type="spellEnd"/>
            <w:r>
              <w:rPr>
                <w:rStyle w:val="Bodytext211ptBold"/>
              </w:rPr>
              <w:t xml:space="preserve"> : 9 -3x4=3x4=12</w:t>
            </w:r>
          </w:p>
          <w:p w:rsidR="009F16BB" w:rsidRDefault="00B31F05">
            <w:pPr>
              <w:pStyle w:val="Bodytext20"/>
              <w:framePr w:w="15701" w:wrap="notBeside" w:vAnchor="text" w:hAnchor="text" w:xAlign="center" w:y="1"/>
              <w:shd w:val="clear" w:color="auto" w:fill="auto"/>
              <w:spacing w:line="250" w:lineRule="exact"/>
            </w:pPr>
            <w:r>
              <w:rPr>
                <w:rStyle w:val="Bodytext211ptBold"/>
              </w:rPr>
              <w:t>Younes : 9 -3x4=9 :12=0,75</w:t>
            </w:r>
          </w:p>
          <w:p w:rsidR="009F16BB" w:rsidRDefault="00B31F05">
            <w:pPr>
              <w:pStyle w:val="Bodytext20"/>
              <w:framePr w:w="15701" w:wrap="notBeside" w:vAnchor="text" w:hAnchor="text" w:xAlign="center" w:y="1"/>
              <w:numPr>
                <w:ilvl w:val="0"/>
                <w:numId w:val="4"/>
              </w:numPr>
              <w:shd w:val="clear" w:color="auto" w:fill="auto"/>
              <w:tabs>
                <w:tab w:val="left" w:pos="269"/>
              </w:tabs>
              <w:spacing w:line="244" w:lineRule="exact"/>
            </w:pPr>
            <w:r>
              <w:rPr>
                <w:rStyle w:val="Bodytext211ptBold"/>
              </w:rPr>
              <w:t>calculer chacune des expressions suivantes :</w:t>
            </w:r>
          </w:p>
          <w:p w:rsidR="009F16BB" w:rsidRDefault="00B31F05">
            <w:pPr>
              <w:pStyle w:val="Bodytext20"/>
              <w:framePr w:w="15701" w:wrap="notBeside" w:vAnchor="text" w:hAnchor="text" w:xAlign="center" w:y="1"/>
              <w:shd w:val="clear" w:color="auto" w:fill="auto"/>
              <w:tabs>
                <w:tab w:val="left" w:leader="hyphen" w:pos="946"/>
              </w:tabs>
              <w:spacing w:line="278" w:lineRule="exact"/>
            </w:pPr>
            <w:r>
              <w:rPr>
                <w:rStyle w:val="Bodytext211ptBold"/>
              </w:rPr>
              <w:t xml:space="preserve">R=15-5-4 ; S=24-6-2 ; T= 40-5x2 ; U=0,2x3-6 </w:t>
            </w:r>
            <w:r>
              <w:rPr>
                <w:rStyle w:val="Bodytext211ptBold"/>
              </w:rPr>
              <w:tab/>
              <w:t>&gt;Déduction 1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F16BB" w:rsidRDefault="00B31F05">
            <w:pPr>
              <w:pStyle w:val="Bodytext20"/>
              <w:framePr w:w="15701" w:wrap="notBeside" w:vAnchor="text" w:hAnchor="text" w:xAlign="center" w:y="1"/>
              <w:shd w:val="clear" w:color="auto" w:fill="auto"/>
              <w:spacing w:line="274" w:lineRule="exact"/>
            </w:pPr>
            <w:r>
              <w:rPr>
                <w:rStyle w:val="Bodytext211ptBold"/>
              </w:rPr>
              <w:t>1- Expressions sans parenthèses : priorités opératoires</w:t>
            </w:r>
          </w:p>
          <w:p w:rsidR="009F16BB" w:rsidRDefault="00B31F05">
            <w:pPr>
              <w:pStyle w:val="Bodytext20"/>
              <w:framePr w:w="15701" w:wrap="notBeside" w:vAnchor="text" w:hAnchor="text" w:xAlign="center" w:y="1"/>
              <w:shd w:val="clear" w:color="auto" w:fill="auto"/>
              <w:spacing w:line="250" w:lineRule="exact"/>
              <w:ind w:left="280" w:hanging="280"/>
            </w:pPr>
            <w:r>
              <w:rPr>
                <w:rStyle w:val="Bodytext211ptBold"/>
              </w:rPr>
              <w:t>Propriété</w:t>
            </w:r>
          </w:p>
          <w:p w:rsidR="009F16BB" w:rsidRDefault="00B31F05">
            <w:pPr>
              <w:pStyle w:val="Bodytext20"/>
              <w:framePr w:w="15701" w:wrap="notBeside" w:vAnchor="text" w:hAnchor="text" w:xAlign="center" w:y="1"/>
              <w:numPr>
                <w:ilvl w:val="0"/>
                <w:numId w:val="5"/>
              </w:numPr>
              <w:shd w:val="clear" w:color="auto" w:fill="auto"/>
              <w:tabs>
                <w:tab w:val="left" w:pos="264"/>
              </w:tabs>
              <w:spacing w:line="250" w:lineRule="exact"/>
              <w:ind w:left="280" w:hanging="280"/>
            </w:pPr>
            <w:r>
              <w:rPr>
                <w:rStyle w:val="Bodytext211ptBold"/>
              </w:rPr>
              <w:t>Dans une expression sans parenthèses avec uniquement des additions et des soustractions, on effectue les calculs de gauche à droite.</w:t>
            </w:r>
          </w:p>
          <w:p w:rsidR="009F16BB" w:rsidRDefault="00B31F05">
            <w:pPr>
              <w:pStyle w:val="Bodytext20"/>
              <w:framePr w:w="15701" w:wrap="notBeside" w:vAnchor="text" w:hAnchor="text" w:xAlign="center" w:y="1"/>
              <w:numPr>
                <w:ilvl w:val="0"/>
                <w:numId w:val="5"/>
              </w:numPr>
              <w:shd w:val="clear" w:color="auto" w:fill="auto"/>
              <w:tabs>
                <w:tab w:val="left" w:pos="264"/>
              </w:tabs>
              <w:spacing w:line="250" w:lineRule="exact"/>
              <w:ind w:left="280" w:hanging="280"/>
            </w:pPr>
            <w:r>
              <w:rPr>
                <w:rStyle w:val="Bodytext211ptBold"/>
              </w:rPr>
              <w:t>Dans une expression sans parenthèses avec uniquement des multiplications et des divisions, on effectue les calculs de gauche à droite.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F16BB" w:rsidRDefault="00B31F05">
            <w:pPr>
              <w:pStyle w:val="Bodytext20"/>
              <w:framePr w:w="15701" w:wrap="notBeside" w:vAnchor="text" w:hAnchor="text" w:xAlign="center" w:y="1"/>
              <w:shd w:val="clear" w:color="auto" w:fill="auto"/>
              <w:spacing w:line="278" w:lineRule="exact"/>
              <w:ind w:right="20"/>
              <w:jc w:val="center"/>
            </w:pPr>
            <w:r>
              <w:rPr>
                <w:rStyle w:val="Bodytext211ptBold"/>
              </w:rPr>
              <w:t xml:space="preserve">Voir exercices 1 à 17 </w:t>
            </w:r>
            <w:proofErr w:type="gramStart"/>
            <w:r>
              <w:rPr>
                <w:rStyle w:val="Bodytext211ptBold"/>
              </w:rPr>
              <w:t>page</w:t>
            </w:r>
            <w:proofErr w:type="gramEnd"/>
            <w:r>
              <w:rPr>
                <w:rStyle w:val="Bodytext211ptBold"/>
              </w:rPr>
              <w:t xml:space="preserve"> 17 et 17 Manuel TRANSMATH 5</w:t>
            </w:r>
            <w:r>
              <w:rPr>
                <w:rStyle w:val="Bodytext211ptBold"/>
                <w:vertAlign w:val="superscript"/>
              </w:rPr>
              <w:t>e</w:t>
            </w:r>
          </w:p>
          <w:p w:rsidR="009F16BB" w:rsidRDefault="00B31F05">
            <w:pPr>
              <w:pStyle w:val="Bodytext20"/>
              <w:framePr w:w="15701" w:wrap="notBeside" w:vAnchor="text" w:hAnchor="text" w:xAlign="center" w:y="1"/>
              <w:shd w:val="clear" w:color="auto" w:fill="auto"/>
              <w:spacing w:line="278" w:lineRule="exact"/>
              <w:ind w:right="20"/>
              <w:jc w:val="center"/>
            </w:pPr>
            <w:r>
              <w:rPr>
                <w:rStyle w:val="Bodytext211ptBold"/>
              </w:rPr>
              <w:t>Ou</w:t>
            </w:r>
          </w:p>
        </w:tc>
      </w:tr>
    </w:tbl>
    <w:p w:rsidR="009F16BB" w:rsidRDefault="009F16BB">
      <w:pPr>
        <w:framePr w:w="15701" w:wrap="notBeside" w:vAnchor="text" w:hAnchor="text" w:xAlign="center" w:y="1"/>
        <w:rPr>
          <w:sz w:val="2"/>
          <w:szCs w:val="2"/>
        </w:rPr>
      </w:pPr>
    </w:p>
    <w:p w:rsidR="009F16BB" w:rsidRDefault="00811433">
      <w:pPr>
        <w:rPr>
          <w:sz w:val="2"/>
          <w:szCs w:val="2"/>
        </w:rPr>
      </w:pPr>
      <w:r>
        <w:rPr>
          <w:noProof/>
          <w:sz w:val="2"/>
          <w:szCs w:val="2"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2058670</wp:posOffset>
                </wp:positionV>
                <wp:extent cx="4026535" cy="744855"/>
                <wp:effectExtent l="3175" t="0" r="0" b="1270"/>
                <wp:wrapNone/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6535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3119" w:rsidRPr="00946A2E" w:rsidRDefault="007B3119" w:rsidP="007B311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44"/>
                                <w:szCs w:val="44"/>
                              </w:rPr>
                            </w:pPr>
                            <w:r w:rsidRPr="00946A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44"/>
                                <w:szCs w:val="44"/>
                              </w:rPr>
                              <w:t>WWW.Dyrassa.com</w:t>
                            </w:r>
                          </w:p>
                          <w:p w:rsidR="007B3119" w:rsidRDefault="007B31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08.4pt;margin-top:162.1pt;width:317.05pt;height:58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" stroked="f">
                <v:textbox>
                  <w:txbxContent>
                    <w:p w:rsidR="007B3119" w:rsidRPr="00946A2E" w:rsidRDefault="007B3119" w:rsidP="007B311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44"/>
                          <w:szCs w:val="44"/>
                        </w:rPr>
                      </w:pPr>
                      <w:r w:rsidRPr="00946A2E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44"/>
                          <w:szCs w:val="44"/>
                        </w:rPr>
                        <w:t>WWW.Dyrassa.com</w:t>
                      </w:r>
                    </w:p>
                    <w:p w:rsidR="007B3119" w:rsidRDefault="007B3119"/>
                  </w:txbxContent>
                </v:textbox>
              </v:shape>
            </w:pict>
          </mc:Fallback>
        </mc:AlternateContent>
      </w:r>
    </w:p>
    <w:p w:rsidR="009F16BB" w:rsidRDefault="009F16BB" w:rsidP="007B3119">
      <w:pPr>
        <w:pStyle w:val="Bodytext30"/>
        <w:shd w:val="clear" w:color="auto" w:fill="auto"/>
        <w:tabs>
          <w:tab w:val="left" w:pos="6882"/>
        </w:tabs>
        <w:spacing w:before="62" w:line="354" w:lineRule="exact"/>
        <w:ind w:left="220"/>
        <w:sectPr w:rsidR="009F16BB">
          <w:footnotePr>
            <w:numRestart w:val="eachPage"/>
          </w:footnotePr>
          <w:pgSz w:w="16840" w:h="11900" w:orient="landscape"/>
          <w:pgMar w:top="555" w:right="803" w:bottom="555" w:left="337" w:header="0" w:footer="3" w:gutter="0"/>
          <w:cols w:space="720"/>
          <w:noEndnote/>
          <w:titlePg/>
          <w:docGrid w:linePitch="360"/>
        </w:sectPr>
      </w:pPr>
    </w:p>
    <w:p w:rsidR="009F16BB" w:rsidRDefault="00B31F05">
      <w:pPr>
        <w:pStyle w:val="Heading30"/>
        <w:keepNext/>
        <w:keepLines/>
        <w:shd w:val="clear" w:color="auto" w:fill="auto"/>
      </w:pPr>
      <w:bookmarkStart w:id="2" w:name="bookmark1"/>
      <w:r>
        <w:lastRenderedPageBreak/>
        <w:t>Expressions sans parenthèses</w:t>
      </w:r>
      <w:bookmarkEnd w:id="2"/>
    </w:p>
    <w:p w:rsidR="009F16BB" w:rsidRDefault="00B31F05">
      <w:pPr>
        <w:pStyle w:val="Bodytext20"/>
        <w:numPr>
          <w:ilvl w:val="0"/>
          <w:numId w:val="6"/>
        </w:numPr>
        <w:shd w:val="clear" w:color="auto" w:fill="auto"/>
        <w:tabs>
          <w:tab w:val="left" w:pos="387"/>
        </w:tabs>
      </w:pPr>
      <w:r>
        <w:t>Farid doit calculer B=4+2*5 ; il hésite « Est-ce 14 ou 30 ? » aider Farid à décider.</w:t>
      </w:r>
    </w:p>
    <w:p w:rsidR="007B3119" w:rsidRDefault="00B31F05">
      <w:pPr>
        <w:pStyle w:val="Bodytext20"/>
        <w:numPr>
          <w:ilvl w:val="0"/>
          <w:numId w:val="6"/>
        </w:numPr>
        <w:shd w:val="clear" w:color="auto" w:fill="auto"/>
        <w:tabs>
          <w:tab w:val="left" w:pos="392"/>
        </w:tabs>
        <w:spacing w:line="245" w:lineRule="exact"/>
      </w:pPr>
      <w:r>
        <w:t>Calculer chacune des Expressions suivantes :</w:t>
      </w:r>
    </w:p>
    <w:p w:rsidR="009F16BB" w:rsidRDefault="00B31F05" w:rsidP="007B3119">
      <w:pPr>
        <w:pStyle w:val="Bodytext20"/>
        <w:shd w:val="clear" w:color="auto" w:fill="auto"/>
        <w:tabs>
          <w:tab w:val="left" w:pos="392"/>
        </w:tabs>
        <w:spacing w:line="245" w:lineRule="exact"/>
      </w:pPr>
      <w:r>
        <w:t xml:space="preserve"> </w:t>
      </w:r>
      <w:r>
        <w:rPr>
          <w:rStyle w:val="Bodytext211ptBold0"/>
        </w:rPr>
        <w:t>V=24-3x6 ; W=6+15-3 ; X=18-4-2</w:t>
      </w:r>
    </w:p>
    <w:p w:rsidR="009F16BB" w:rsidRDefault="00B31F05">
      <w:pPr>
        <w:pStyle w:val="Bodytext20"/>
        <w:numPr>
          <w:ilvl w:val="0"/>
          <w:numId w:val="6"/>
        </w:numPr>
        <w:shd w:val="clear" w:color="auto" w:fill="auto"/>
        <w:tabs>
          <w:tab w:val="left" w:pos="397"/>
        </w:tabs>
        <w:spacing w:line="264" w:lineRule="exact"/>
      </w:pPr>
      <w:r>
        <w:t>Vérifier si votre calculatrice respecte cette convention.</w:t>
      </w:r>
    </w:p>
    <w:p w:rsidR="009F16BB" w:rsidRDefault="00B31F05">
      <w:pPr>
        <w:pStyle w:val="Bodytext30"/>
        <w:shd w:val="clear" w:color="auto" w:fill="auto"/>
        <w:spacing w:before="0" w:line="244" w:lineRule="exact"/>
        <w:jc w:val="left"/>
      </w:pPr>
      <w:r>
        <w:t>=======&gt;Déduction 2</w:t>
      </w:r>
    </w:p>
    <w:p w:rsidR="009F16BB" w:rsidRDefault="00B31F05" w:rsidP="007B3119">
      <w:pPr>
        <w:pStyle w:val="Bodytext30"/>
        <w:shd w:val="clear" w:color="auto" w:fill="auto"/>
        <w:spacing w:before="0" w:line="269" w:lineRule="exact"/>
        <w:ind w:right="1860"/>
        <w:jc w:val="left"/>
      </w:pPr>
      <w:r>
        <w:br w:type="column"/>
      </w:r>
      <w:r>
        <w:lastRenderedPageBreak/>
        <w:t xml:space="preserve">Exemple 1 : calculer A=27-5+2 Exemple 2 : calculer B=42^6x7 </w:t>
      </w:r>
      <w:r w:rsidRPr="007B3119">
        <w:rPr>
          <w:color w:val="FF0000"/>
        </w:rPr>
        <w:t>Propriété</w:t>
      </w:r>
    </w:p>
    <w:p w:rsidR="009F16BB" w:rsidRDefault="00B31F05">
      <w:pPr>
        <w:pStyle w:val="Bodytext20"/>
        <w:shd w:val="clear" w:color="auto" w:fill="auto"/>
        <w:spacing w:line="250" w:lineRule="exact"/>
      </w:pPr>
      <w:r>
        <w:t>Dans une expression sans parenthèses on effectue les multiplications et les divisions avant les additions et les soustractions.</w:t>
      </w:r>
    </w:p>
    <w:p w:rsidR="009F16BB" w:rsidRDefault="00B31F05">
      <w:pPr>
        <w:pStyle w:val="Bodytext20"/>
        <w:shd w:val="clear" w:color="auto" w:fill="auto"/>
        <w:spacing w:line="250" w:lineRule="exact"/>
      </w:pPr>
      <w:r>
        <w:t xml:space="preserve">On dit que la multiplication et la division sont </w:t>
      </w:r>
      <w:r>
        <w:rPr>
          <w:rStyle w:val="Bodytext211ptBold0"/>
        </w:rPr>
        <w:t xml:space="preserve">Prioritaires </w:t>
      </w:r>
      <w:r>
        <w:t>sur l’addition et la soustraction</w:t>
      </w:r>
    </w:p>
    <w:p w:rsidR="009F16BB" w:rsidRDefault="00B31F05">
      <w:pPr>
        <w:pStyle w:val="Bodytext30"/>
        <w:shd w:val="clear" w:color="auto" w:fill="auto"/>
        <w:spacing w:before="0" w:line="250" w:lineRule="exact"/>
        <w:jc w:val="left"/>
        <w:sectPr w:rsidR="009F16BB">
          <w:pgSz w:w="16840" w:h="11900" w:orient="landscape"/>
          <w:pgMar w:top="552" w:right="5290" w:bottom="729" w:left="1330" w:header="0" w:footer="3" w:gutter="0"/>
          <w:cols w:num="2" w:sep="1" w:space="225"/>
          <w:noEndnote/>
          <w:docGrid w:linePitch="360"/>
        </w:sectPr>
      </w:pPr>
      <w:r>
        <w:t>Exemple 3 : calculer C=42-2x5</w:t>
      </w:r>
    </w:p>
    <w:p w:rsidR="009F16BB" w:rsidRDefault="009F16BB">
      <w:pPr>
        <w:spacing w:line="222" w:lineRule="exact"/>
        <w:rPr>
          <w:sz w:val="18"/>
          <w:szCs w:val="18"/>
        </w:rPr>
      </w:pPr>
    </w:p>
    <w:p w:rsidR="009F16BB" w:rsidRDefault="009F16BB">
      <w:pPr>
        <w:rPr>
          <w:sz w:val="2"/>
          <w:szCs w:val="2"/>
        </w:rPr>
        <w:sectPr w:rsidR="009F16BB">
          <w:type w:val="continuous"/>
          <w:pgSz w:w="16840" w:h="11900" w:orient="landscape"/>
          <w:pgMar w:top="537" w:right="0" w:bottom="714" w:left="0" w:header="0" w:footer="3" w:gutter="0"/>
          <w:cols w:space="720"/>
          <w:noEndnote/>
          <w:docGrid w:linePitch="360"/>
        </w:sectPr>
      </w:pPr>
    </w:p>
    <w:p w:rsidR="009F16BB" w:rsidRDefault="00811433">
      <w:pPr>
        <w:rPr>
          <w:sz w:val="2"/>
          <w:szCs w:val="2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313690" distR="63500" simplePos="0" relativeHeight="251662848" behindDoc="1" locked="0" layoutInCell="1" allowOverlap="1">
                <wp:simplePos x="0" y="0"/>
                <wp:positionH relativeFrom="margin">
                  <wp:posOffset>6809105</wp:posOffset>
                </wp:positionH>
                <wp:positionV relativeFrom="paragraph">
                  <wp:posOffset>431165</wp:posOffset>
                </wp:positionV>
                <wp:extent cx="2319655" cy="529590"/>
                <wp:effectExtent l="0" t="2540" r="0" b="1905"/>
                <wp:wrapSquare wrapText="left"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6BB" w:rsidRDefault="00B31F05">
                            <w:pPr>
                              <w:pStyle w:val="Bodytext30"/>
                              <w:shd w:val="clear" w:color="auto" w:fill="auto"/>
                              <w:spacing w:before="0"/>
                              <w:ind w:right="20"/>
                              <w:jc w:val="center"/>
                            </w:pPr>
                            <w:r>
                              <w:rPr>
                                <w:rStyle w:val="Bodytext3Exact"/>
                                <w:b/>
                                <w:bCs/>
                              </w:rPr>
                              <w:t>Voir exercices 18 à 28 page 17 et 17</w:t>
                            </w:r>
                            <w:r>
                              <w:rPr>
                                <w:rStyle w:val="Bodytext3Exact"/>
                                <w:b/>
                                <w:bCs/>
                              </w:rPr>
                              <w:br/>
                              <w:t>Manuel TRANSMATH 5</w:t>
                            </w:r>
                            <w:r>
                              <w:rPr>
                                <w:rStyle w:val="Bodytext3Exact"/>
                                <w:b/>
                                <w:bCs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rStyle w:val="Bodytext3Exact"/>
                                <w:b/>
                                <w:bCs/>
                                <w:vertAlign w:val="superscript"/>
                              </w:rPr>
                              <w:br/>
                            </w:r>
                            <w:r>
                              <w:rPr>
                                <w:rStyle w:val="Bodytext3Exact"/>
                                <w:b/>
                                <w:bCs/>
                              </w:rPr>
                              <w:t>Ou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536.15pt;margin-top:33.95pt;width:182.65pt;height:41.7pt;z-index:-251653632;visibility:visible;mso-wrap-style:square;mso-width-percent:0;mso-height-percent:0;mso-wrap-distance-left:24.7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" filled="f" stroked="f">
                <v:textbox style="mso-fit-shape-to-text:t" inset="0,0,0,0">
                  <w:txbxContent>
                    <w:p w:rsidR="009F16BB" w:rsidRDefault="00B31F05">
                      <w:pPr>
                        <w:pStyle w:val="Bodytext30"/>
                        <w:shd w:val="clear" w:color="auto" w:fill="auto"/>
                        <w:spacing w:before="0"/>
                        <w:ind w:right="20"/>
                        <w:jc w:val="center"/>
                      </w:pPr>
                      <w:r>
                        <w:rPr>
                          <w:rStyle w:val="Bodytext3Exact"/>
                          <w:b/>
                          <w:bCs/>
                        </w:rPr>
                        <w:t>Voir exercices 18 à 28 page 17 et 17</w:t>
                      </w:r>
                      <w:r>
                        <w:rPr>
                          <w:rStyle w:val="Bodytext3Exact"/>
                          <w:b/>
                          <w:bCs/>
                        </w:rPr>
                        <w:br/>
                        <w:t>Manuel TRANSMATH 5</w:t>
                      </w:r>
                      <w:r>
                        <w:rPr>
                          <w:rStyle w:val="Bodytext3Exact"/>
                          <w:b/>
                          <w:bCs/>
                          <w:vertAlign w:val="superscript"/>
                        </w:rPr>
                        <w:t>e</w:t>
                      </w:r>
                      <w:r>
                        <w:rPr>
                          <w:rStyle w:val="Bodytext3Exact"/>
                          <w:b/>
                          <w:bCs/>
                          <w:vertAlign w:val="superscript"/>
                        </w:rPr>
                        <w:br/>
                      </w:r>
                      <w:r>
                        <w:rPr>
                          <w:rStyle w:val="Bodytext3Exact"/>
                          <w:b/>
                          <w:bCs/>
                        </w:rPr>
                        <w:t>Ou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2091055" distR="63500" simplePos="0" relativeHeight="251663872" behindDoc="1" locked="0" layoutInCell="1" allowOverlap="1">
                <wp:simplePos x="0" y="0"/>
                <wp:positionH relativeFrom="margin">
                  <wp:posOffset>6809105</wp:posOffset>
                </wp:positionH>
                <wp:positionV relativeFrom="paragraph">
                  <wp:posOffset>3418205</wp:posOffset>
                </wp:positionV>
                <wp:extent cx="2322830" cy="521970"/>
                <wp:effectExtent l="0" t="0" r="2540" b="0"/>
                <wp:wrapSquare wrapText="left"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6BB" w:rsidRDefault="00B31F05">
                            <w:pPr>
                              <w:pStyle w:val="Bodytext30"/>
                              <w:shd w:val="clear" w:color="auto" w:fill="auto"/>
                              <w:spacing w:before="0" w:line="274" w:lineRule="exact"/>
                              <w:ind w:right="20"/>
                              <w:jc w:val="center"/>
                            </w:pPr>
                            <w:r>
                              <w:rPr>
                                <w:rStyle w:val="Bodytext3Exact"/>
                                <w:b/>
                                <w:bCs/>
                              </w:rPr>
                              <w:t>Voir exercices 29 à 43 page 18 et 19</w:t>
                            </w:r>
                            <w:r>
                              <w:rPr>
                                <w:rStyle w:val="Bodytext3Exact"/>
                                <w:b/>
                                <w:bCs/>
                              </w:rPr>
                              <w:br/>
                              <w:t>Manuel TRANSMATH 5</w:t>
                            </w:r>
                            <w:r>
                              <w:rPr>
                                <w:rStyle w:val="Bodytext3Exact"/>
                                <w:b/>
                                <w:bCs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rStyle w:val="Bodytext3Exact"/>
                                <w:b/>
                                <w:bCs/>
                                <w:vertAlign w:val="superscript"/>
                              </w:rPr>
                              <w:br/>
                            </w:r>
                            <w:r>
                              <w:rPr>
                                <w:rStyle w:val="Bodytext3Exact"/>
                                <w:b/>
                                <w:bCs/>
                              </w:rPr>
                              <w:t>Ou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536.15pt;margin-top:269.15pt;width:182.9pt;height:41.1pt;z-index:-251652608;visibility:visible;mso-wrap-style:square;mso-width-percent:0;mso-height-percent:0;mso-wrap-distance-left:164.6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ucysQIAALE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" filled="f" stroked="f">
                <v:textbox style="mso-fit-shape-to-text:t" inset="0,0,0,0">
                  <w:txbxContent>
                    <w:p w:rsidR="009F16BB" w:rsidRDefault="00B31F05">
                      <w:pPr>
                        <w:pStyle w:val="Bodytext30"/>
                        <w:shd w:val="clear" w:color="auto" w:fill="auto"/>
                        <w:spacing w:before="0" w:line="274" w:lineRule="exact"/>
                        <w:ind w:right="20"/>
                        <w:jc w:val="center"/>
                      </w:pPr>
                      <w:r>
                        <w:rPr>
                          <w:rStyle w:val="Bodytext3Exact"/>
                          <w:b/>
                          <w:bCs/>
                        </w:rPr>
                        <w:t>Voir exercices 29 à 43 page 18 et 19</w:t>
                      </w:r>
                      <w:r>
                        <w:rPr>
                          <w:rStyle w:val="Bodytext3Exact"/>
                          <w:b/>
                          <w:bCs/>
                        </w:rPr>
                        <w:br/>
                        <w:t>Manuel TRANSMATH 5</w:t>
                      </w:r>
                      <w:r>
                        <w:rPr>
                          <w:rStyle w:val="Bodytext3Exact"/>
                          <w:b/>
                          <w:bCs/>
                          <w:vertAlign w:val="superscript"/>
                        </w:rPr>
                        <w:t>e</w:t>
                      </w:r>
                      <w:r>
                        <w:rPr>
                          <w:rStyle w:val="Bodytext3Exact"/>
                          <w:b/>
                          <w:bCs/>
                          <w:vertAlign w:val="superscript"/>
                        </w:rPr>
                        <w:br/>
                      </w:r>
                      <w:r>
                        <w:rPr>
                          <w:rStyle w:val="Bodytext3Exact"/>
                          <w:b/>
                          <w:bCs/>
                        </w:rPr>
                        <w:t>Ou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</w:p>
    <w:p w:rsidR="009F16BB" w:rsidRDefault="00B31F05">
      <w:pPr>
        <w:pStyle w:val="Heading30"/>
        <w:keepNext/>
        <w:keepLines/>
        <w:shd w:val="clear" w:color="auto" w:fill="auto"/>
        <w:spacing w:line="274" w:lineRule="exact"/>
        <w:jc w:val="both"/>
      </w:pPr>
      <w:bookmarkStart w:id="3" w:name="bookmark2"/>
      <w:r>
        <w:t>Activité 2 : Expression avec parenthèses</w:t>
      </w:r>
      <w:bookmarkEnd w:id="3"/>
    </w:p>
    <w:p w:rsidR="009F16BB" w:rsidRDefault="00B31F05">
      <w:pPr>
        <w:pStyle w:val="Heading30"/>
        <w:keepNext/>
        <w:keepLines/>
        <w:numPr>
          <w:ilvl w:val="0"/>
          <w:numId w:val="6"/>
        </w:numPr>
        <w:shd w:val="clear" w:color="auto" w:fill="auto"/>
        <w:tabs>
          <w:tab w:val="left" w:pos="387"/>
        </w:tabs>
        <w:spacing w:line="274" w:lineRule="exact"/>
        <w:jc w:val="both"/>
      </w:pPr>
      <w:bookmarkStart w:id="4" w:name="bookmark3"/>
      <w:r>
        <w:t>avec les mêmes nombres</w:t>
      </w:r>
      <w:bookmarkEnd w:id="4"/>
    </w:p>
    <w:p w:rsidR="009F16BB" w:rsidRDefault="00B31F05">
      <w:pPr>
        <w:pStyle w:val="Bodytext20"/>
        <w:shd w:val="clear" w:color="auto" w:fill="auto"/>
        <w:tabs>
          <w:tab w:val="left" w:pos="1690"/>
          <w:tab w:val="left" w:pos="2026"/>
        </w:tabs>
        <w:spacing w:line="274" w:lineRule="exact"/>
        <w:jc w:val="both"/>
      </w:pPr>
      <w:r>
        <w:t>K</w:t>
      </w:r>
      <w:proofErr w:type="gramStart"/>
      <w:r>
        <w:t>=(</w:t>
      </w:r>
      <w:proofErr w:type="gramEnd"/>
      <w:r>
        <w:t>16-2)x5-3</w:t>
      </w:r>
      <w:r>
        <w:tab/>
        <w:t>;</w:t>
      </w:r>
      <w:r>
        <w:tab/>
        <w:t>L=16-2x5-3</w:t>
      </w:r>
    </w:p>
    <w:p w:rsidR="009F16BB" w:rsidRDefault="00B31F05">
      <w:pPr>
        <w:pStyle w:val="Bodytext20"/>
        <w:shd w:val="clear" w:color="auto" w:fill="auto"/>
        <w:tabs>
          <w:tab w:val="left" w:pos="1690"/>
          <w:tab w:val="left" w:pos="2026"/>
        </w:tabs>
        <w:spacing w:line="274" w:lineRule="exact"/>
        <w:jc w:val="both"/>
      </w:pPr>
      <w:r>
        <w:t>M=16-</w:t>
      </w:r>
      <w:proofErr w:type="gramStart"/>
      <w:r>
        <w:t>2x(</w:t>
      </w:r>
      <w:proofErr w:type="gramEnd"/>
      <w:r>
        <w:t>5-3)</w:t>
      </w:r>
      <w:r>
        <w:tab/>
        <w:t>;</w:t>
      </w:r>
      <w:r>
        <w:tab/>
        <w:t>N=16-(2x5-3)</w:t>
      </w:r>
    </w:p>
    <w:p w:rsidR="009F16BB" w:rsidRDefault="00B31F05">
      <w:pPr>
        <w:pStyle w:val="Bodytext20"/>
        <w:shd w:val="clear" w:color="auto" w:fill="auto"/>
        <w:spacing w:line="274" w:lineRule="exact"/>
        <w:jc w:val="both"/>
      </w:pPr>
      <w:proofErr w:type="spellStart"/>
      <w:r>
        <w:t>Assia</w:t>
      </w:r>
      <w:proofErr w:type="spellEnd"/>
      <w:r>
        <w:t xml:space="preserve"> a rangé ces nombres par ordre croissant :</w:t>
      </w:r>
    </w:p>
    <w:p w:rsidR="009F16BB" w:rsidRDefault="00B31F05">
      <w:pPr>
        <w:pStyle w:val="Bodytext20"/>
        <w:shd w:val="clear" w:color="auto" w:fill="auto"/>
        <w:spacing w:line="274" w:lineRule="exact"/>
        <w:jc w:val="both"/>
      </w:pPr>
      <w:r>
        <w:t xml:space="preserve">« </w:t>
      </w:r>
      <w:proofErr w:type="gramStart"/>
      <w:r>
        <w:t>j’ai</w:t>
      </w:r>
      <w:proofErr w:type="gramEnd"/>
      <w:r>
        <w:t xml:space="preserve"> trouvé L&lt;M&lt;N&lt;K »</w:t>
      </w:r>
    </w:p>
    <w:p w:rsidR="009F16BB" w:rsidRDefault="00B31F05">
      <w:pPr>
        <w:pStyle w:val="Bodytext20"/>
        <w:shd w:val="clear" w:color="auto" w:fill="auto"/>
        <w:spacing w:line="274" w:lineRule="exact"/>
        <w:jc w:val="both"/>
      </w:pPr>
      <w:r>
        <w:t>Qu’on pensez-vous ?</w:t>
      </w:r>
    </w:p>
    <w:p w:rsidR="009F16BB" w:rsidRDefault="00B31F05">
      <w:pPr>
        <w:pStyle w:val="Bodytext30"/>
        <w:shd w:val="clear" w:color="auto" w:fill="auto"/>
        <w:spacing w:before="0" w:line="274" w:lineRule="exact"/>
      </w:pPr>
      <w:r>
        <w:t>=======&gt;Déduction 3</w:t>
      </w:r>
    </w:p>
    <w:p w:rsidR="009F16BB" w:rsidRDefault="00B31F05">
      <w:pPr>
        <w:pStyle w:val="Heading30"/>
        <w:keepNext/>
        <w:keepLines/>
        <w:numPr>
          <w:ilvl w:val="0"/>
          <w:numId w:val="6"/>
        </w:numPr>
        <w:shd w:val="clear" w:color="auto" w:fill="auto"/>
        <w:tabs>
          <w:tab w:val="left" w:pos="387"/>
        </w:tabs>
        <w:spacing w:line="274" w:lineRule="exact"/>
        <w:jc w:val="both"/>
      </w:pPr>
      <w:bookmarkStart w:id="5" w:name="bookmark4"/>
      <w:r>
        <w:t>Résoudre un problème</w:t>
      </w:r>
      <w:bookmarkEnd w:id="5"/>
    </w:p>
    <w:p w:rsidR="009F16BB" w:rsidRDefault="00B31F05">
      <w:pPr>
        <w:pStyle w:val="Bodytext20"/>
        <w:shd w:val="clear" w:color="auto" w:fill="auto"/>
        <w:spacing w:line="274" w:lineRule="exact"/>
      </w:pPr>
      <w:r>
        <w:t>Recopier et placer les parenthèses dans chaque expression, afin d’obtenir 12 pour résultat.</w:t>
      </w:r>
    </w:p>
    <w:p w:rsidR="009F16BB" w:rsidRDefault="00B31F05">
      <w:pPr>
        <w:pStyle w:val="Bodytext20"/>
        <w:shd w:val="clear" w:color="auto" w:fill="auto"/>
        <w:spacing w:line="274" w:lineRule="exact"/>
      </w:pPr>
      <w:r>
        <w:t xml:space="preserve">A=6-2x3 ; B=18+ 3-1+3 ; C=7+3x2-0,8 </w:t>
      </w:r>
      <w:r>
        <w:rPr>
          <w:rStyle w:val="Bodytext211ptBold0"/>
        </w:rPr>
        <w:t xml:space="preserve">9 : De l’oral à l’écrit et vice versa </w:t>
      </w:r>
      <w:r>
        <w:t>a- traduire chaque phrase par une expression -« A est le produit de 7 par la somme de 8 et 3 »</w:t>
      </w:r>
    </w:p>
    <w:p w:rsidR="009F16BB" w:rsidRDefault="00B31F05">
      <w:pPr>
        <w:pStyle w:val="Bodytext20"/>
        <w:shd w:val="clear" w:color="auto" w:fill="auto"/>
        <w:spacing w:line="274" w:lineRule="exact"/>
      </w:pPr>
      <w:r>
        <w:t xml:space="preserve">-« B est la différence de 16 et du produit de 5 par 3 </w:t>
      </w:r>
      <w:proofErr w:type="gramStart"/>
      <w:r>
        <w:t>» .</w:t>
      </w:r>
      <w:proofErr w:type="gramEnd"/>
    </w:p>
    <w:p w:rsidR="007B3119" w:rsidRDefault="00B31F05">
      <w:pPr>
        <w:pStyle w:val="Bodytext20"/>
        <w:shd w:val="clear" w:color="auto" w:fill="auto"/>
        <w:spacing w:after="280" w:line="274" w:lineRule="exact"/>
      </w:pPr>
      <w:r>
        <w:t>b- traduire chaque expression par une phrase.</w:t>
      </w:r>
    </w:p>
    <w:p w:rsidR="009F16BB" w:rsidRDefault="00B31F05">
      <w:pPr>
        <w:pStyle w:val="Bodytext20"/>
        <w:shd w:val="clear" w:color="auto" w:fill="auto"/>
        <w:spacing w:after="280" w:line="274" w:lineRule="exact"/>
      </w:pPr>
      <w:r>
        <w:t xml:space="preserve"> D</w:t>
      </w:r>
      <w:proofErr w:type="gramStart"/>
      <w:r>
        <w:t>=(</w:t>
      </w:r>
      <w:proofErr w:type="gramEnd"/>
      <w:r>
        <w:t>2+14)+8 ; E=3x(9-4) ; F= 5+4x3 ; G=45-10-4</w:t>
      </w:r>
    </w:p>
    <w:p w:rsidR="009F16BB" w:rsidRDefault="00B31F05">
      <w:pPr>
        <w:pStyle w:val="Heading30"/>
        <w:keepNext/>
        <w:keepLines/>
        <w:shd w:val="clear" w:color="auto" w:fill="auto"/>
        <w:spacing w:line="274" w:lineRule="exact"/>
        <w:ind w:right="1340"/>
      </w:pPr>
      <w:bookmarkStart w:id="6" w:name="bookmark5"/>
      <w:r>
        <w:t>Activité 3 : conventions d’écriture 10-avec des écritures fractionnaires</w:t>
      </w:r>
      <w:bookmarkEnd w:id="6"/>
    </w:p>
    <w:p w:rsidR="007B3119" w:rsidRDefault="00811433" w:rsidP="007B3119">
      <w:pPr>
        <w:pStyle w:val="Bodytext20"/>
        <w:shd w:val="clear" w:color="auto" w:fill="auto"/>
        <w:spacing w:line="274" w:lineRule="exact"/>
        <w:jc w:val="both"/>
      </w:pPr>
      <w:r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996950" distL="978535" distR="63500" simplePos="0" relativeHeight="251661824" behindDoc="1" locked="0" layoutInCell="1" allowOverlap="1">
                <wp:simplePos x="0" y="0"/>
                <wp:positionH relativeFrom="margin">
                  <wp:posOffset>4175125</wp:posOffset>
                </wp:positionH>
                <wp:positionV relativeFrom="paragraph">
                  <wp:posOffset>117475</wp:posOffset>
                </wp:positionV>
                <wp:extent cx="399415" cy="426720"/>
                <wp:effectExtent l="4445" t="2540" r="0" b="635"/>
                <wp:wrapSquare wrapText="left"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6BB" w:rsidRDefault="00B31F05">
                            <w:pPr>
                              <w:pStyle w:val="Bodytext20"/>
                              <w:shd w:val="clear" w:color="auto" w:fill="auto"/>
                              <w:spacing w:line="336" w:lineRule="exact"/>
                              <w:jc w:val="center"/>
                            </w:pPr>
                            <w:r>
                              <w:rPr>
                                <w:rStyle w:val="Bodytext2Exact0"/>
                              </w:rPr>
                              <w:t>27 + 6</w:t>
                            </w:r>
                            <w:r>
                              <w:rPr>
                                <w:rStyle w:val="Bodytext2Exact0"/>
                              </w:rPr>
                              <w:br/>
                            </w:r>
                            <w:r>
                              <w:rPr>
                                <w:rStyle w:val="Bodytext2Exac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328.75pt;margin-top:9.25pt;width:31.45pt;height:33.6pt;z-index:-251654656;visibility:visible;mso-wrap-style:square;mso-width-percent:0;mso-height-percent:0;mso-wrap-distance-left:77.05pt;mso-wrap-distance-top:0;mso-wrap-distance-right:5pt;mso-wrap-distance-bottom:78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" filled="f" stroked="f">
                <v:textbox style="mso-fit-shape-to-text:t" inset="0,0,0,0">
                  <w:txbxContent>
                    <w:p w:rsidR="009F16BB" w:rsidRDefault="00B31F05">
                      <w:pPr>
                        <w:pStyle w:val="Bodytext20"/>
                        <w:shd w:val="clear" w:color="auto" w:fill="auto"/>
                        <w:spacing w:line="336" w:lineRule="exact"/>
                        <w:jc w:val="center"/>
                      </w:pPr>
                      <w:r>
                        <w:rPr>
                          <w:rStyle w:val="Bodytext2Exact0"/>
                        </w:rPr>
                        <w:t>27 + 6</w:t>
                      </w:r>
                      <w:r>
                        <w:rPr>
                          <w:rStyle w:val="Bodytext2Exact0"/>
                        </w:rPr>
                        <w:br/>
                      </w:r>
                      <w:r>
                        <w:rPr>
                          <w:rStyle w:val="Bodytext2Exact"/>
                        </w:rPr>
                        <w:t>3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B31F05">
        <w:t>Calculer à la main, les expressions suivantes</w:t>
      </w:r>
    </w:p>
    <w:p w:rsidR="007B3119" w:rsidRPr="007B3119" w:rsidRDefault="007B3119" w:rsidP="007B3119">
      <w:pPr>
        <w:pStyle w:val="Bodytext20"/>
        <w:shd w:val="clear" w:color="auto" w:fill="auto"/>
        <w:spacing w:line="360" w:lineRule="auto"/>
        <w:jc w:val="both"/>
        <w:rPr>
          <w:sz w:val="22"/>
          <w:szCs w:val="22"/>
        </w:rPr>
      </w:pPr>
      <w:r w:rsidRPr="007B3119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E=9-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6+15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Pr="007B31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;  </w:t>
      </w:r>
      <m:oMath>
        <m:r>
          <w:rPr>
            <w:rFonts w:ascii="Cambria Math" w:hAnsi="Cambria Math"/>
            <w:sz w:val="22"/>
            <w:szCs w:val="22"/>
          </w:rPr>
          <m:t>F=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7-5</m:t>
            </m:r>
          </m:den>
        </m:f>
        <m:r>
          <w:rPr>
            <w:rFonts w:ascii="Cambria Math" w:hAnsi="Cambria Math"/>
            <w:sz w:val="22"/>
            <w:szCs w:val="22"/>
          </w:rPr>
          <m:t>+5</m:t>
        </m:r>
      </m:oMath>
      <w:r>
        <w:rPr>
          <w:sz w:val="22"/>
          <w:szCs w:val="22"/>
        </w:rPr>
        <w:t> ;</w:t>
      </w:r>
      <w:r w:rsidRPr="007B3119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G=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36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den>
        </m:f>
      </m:oMath>
      <w:r w:rsidRPr="007B3119">
        <w:rPr>
          <w:sz w:val="22"/>
          <w:szCs w:val="22"/>
        </w:rPr>
        <w:t xml:space="preserve"> </w:t>
      </w:r>
    </w:p>
    <w:p w:rsidR="009F16BB" w:rsidRPr="007B3119" w:rsidRDefault="009F16BB" w:rsidP="007B3119">
      <w:pPr>
        <w:pStyle w:val="Bodytext20"/>
        <w:shd w:val="clear" w:color="auto" w:fill="auto"/>
        <w:spacing w:line="360" w:lineRule="auto"/>
        <w:jc w:val="both"/>
        <w:rPr>
          <w:sz w:val="22"/>
          <w:szCs w:val="22"/>
        </w:rPr>
      </w:pPr>
    </w:p>
    <w:p w:rsidR="009F16BB" w:rsidRDefault="00B31F05" w:rsidP="007B3119">
      <w:pPr>
        <w:pStyle w:val="Bodytext20"/>
        <w:shd w:val="clear" w:color="auto" w:fill="auto"/>
        <w:spacing w:line="336" w:lineRule="exact"/>
        <w:ind w:right="20"/>
        <w:jc w:val="center"/>
      </w:pPr>
      <w:r>
        <w:rPr>
          <w:rStyle w:val="Bodytext21"/>
        </w:rPr>
        <w:br/>
      </w:r>
    </w:p>
    <w:p w:rsidR="009F16BB" w:rsidRDefault="00B31F05">
      <w:pPr>
        <w:pStyle w:val="Heading30"/>
        <w:keepNext/>
        <w:keepLines/>
        <w:shd w:val="clear" w:color="auto" w:fill="auto"/>
        <w:spacing w:line="274" w:lineRule="exact"/>
        <w:ind w:right="620"/>
      </w:pPr>
      <w:r>
        <w:br w:type="column"/>
      </w:r>
      <w:bookmarkStart w:id="7" w:name="bookmark6"/>
      <w:r>
        <w:lastRenderedPageBreak/>
        <w:t>2- Expressions avec parenthèses Propriété</w:t>
      </w:r>
      <w:bookmarkEnd w:id="7"/>
    </w:p>
    <w:p w:rsidR="009F16BB" w:rsidRDefault="00B31F05">
      <w:pPr>
        <w:pStyle w:val="Bodytext20"/>
        <w:shd w:val="clear" w:color="auto" w:fill="auto"/>
        <w:spacing w:line="274" w:lineRule="exact"/>
      </w:pPr>
      <w:r>
        <w:t>Dans une suite d’opérations avec parenthèses, on</w:t>
      </w:r>
    </w:p>
    <w:p w:rsidR="009F16BB" w:rsidRDefault="00B31F05">
      <w:pPr>
        <w:pStyle w:val="Bodytext20"/>
        <w:shd w:val="clear" w:color="auto" w:fill="auto"/>
        <w:spacing w:line="264" w:lineRule="exact"/>
        <w:sectPr w:rsidR="009F16BB">
          <w:type w:val="continuous"/>
          <w:pgSz w:w="16840" w:h="11900" w:orient="landscape"/>
          <w:pgMar w:top="537" w:right="5286" w:bottom="714" w:left="1326" w:header="0" w:footer="3" w:gutter="0"/>
          <w:cols w:num="2" w:space="264"/>
          <w:noEndnote/>
          <w:docGrid w:linePitch="360"/>
        </w:sectPr>
      </w:pPr>
      <w:proofErr w:type="gramStart"/>
      <w:r>
        <w:t>effectue</w:t>
      </w:r>
      <w:proofErr w:type="gramEnd"/>
      <w:r>
        <w:t xml:space="preserve"> d’abord les calculs entre parenthèses en commençant par les parenthèses les plus intérieures. </w:t>
      </w:r>
      <w:r>
        <w:rPr>
          <w:vertAlign w:val="superscript"/>
        </w:rPr>
        <w:footnoteReference w:id="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"/>
      </w:r>
    </w:p>
    <w:p w:rsidR="009F16BB" w:rsidRDefault="009F16BB">
      <w:pPr>
        <w:spacing w:line="121" w:lineRule="exact"/>
        <w:rPr>
          <w:sz w:val="10"/>
          <w:szCs w:val="10"/>
        </w:rPr>
      </w:pPr>
    </w:p>
    <w:p w:rsidR="009F16BB" w:rsidRDefault="009F16BB">
      <w:pPr>
        <w:rPr>
          <w:sz w:val="2"/>
          <w:szCs w:val="2"/>
        </w:rPr>
        <w:sectPr w:rsidR="009F16BB">
          <w:type w:val="continuous"/>
          <w:pgSz w:w="16840" w:h="11900" w:orient="landscape"/>
          <w:pgMar w:top="537" w:right="0" w:bottom="537" w:left="0" w:header="0" w:footer="3" w:gutter="0"/>
          <w:cols w:space="720"/>
          <w:noEndnote/>
          <w:docGrid w:linePitch="360"/>
        </w:sectPr>
      </w:pPr>
    </w:p>
    <w:p w:rsidR="009F16BB" w:rsidRDefault="009F16BB">
      <w:pPr>
        <w:rPr>
          <w:sz w:val="2"/>
          <w:szCs w:val="2"/>
        </w:rPr>
      </w:pPr>
    </w:p>
    <w:p w:rsidR="009F16BB" w:rsidRDefault="00B31F05">
      <w:pPr>
        <w:pStyle w:val="Bodytext8"/>
        <w:framePr w:w="4992" w:h="7148" w:wrap="none" w:vAnchor="text" w:hAnchor="margin" w:x="5727" w:y="3"/>
        <w:numPr>
          <w:ilvl w:val="0"/>
          <w:numId w:val="8"/>
        </w:numPr>
        <w:shd w:val="clear" w:color="auto" w:fill="auto"/>
        <w:tabs>
          <w:tab w:val="left" w:pos="168"/>
        </w:tabs>
      </w:pPr>
      <w:r>
        <w:rPr>
          <w:rStyle w:val="Bodytext810ptNotItalicExact"/>
        </w:rPr>
        <w:t xml:space="preserve">4 x </w:t>
      </w:r>
      <w:r>
        <w:t>a = a</w:t>
      </w:r>
      <w:r>
        <w:rPr>
          <w:rStyle w:val="Bodytext810ptNotItalicExact"/>
        </w:rPr>
        <w:t xml:space="preserve"> x 4 = </w:t>
      </w:r>
      <w:r>
        <w:t>4a ==&gt; mais</w:t>
      </w:r>
      <w:r>
        <w:rPr>
          <w:rStyle w:val="Bodytext810ptNotItalicExact"/>
        </w:rPr>
        <w:t xml:space="preserve"> _ </w:t>
      </w:r>
      <w:r>
        <w:t>pas</w:t>
      </w:r>
      <w:r>
        <w:rPr>
          <w:rStyle w:val="Bodytext810ptNotItalicExact"/>
        </w:rPr>
        <w:t xml:space="preserve"> _ </w:t>
      </w:r>
      <w:r>
        <w:t>a4</w:t>
      </w:r>
    </w:p>
    <w:p w:rsidR="009F16BB" w:rsidRDefault="00B31F05">
      <w:pPr>
        <w:pStyle w:val="Bodytext20"/>
        <w:framePr w:w="4992" w:h="7148" w:wrap="none" w:vAnchor="text" w:hAnchor="margin" w:x="5727" w:y="3"/>
        <w:numPr>
          <w:ilvl w:val="0"/>
          <w:numId w:val="8"/>
        </w:numPr>
        <w:shd w:val="clear" w:color="auto" w:fill="auto"/>
        <w:tabs>
          <w:tab w:val="left" w:pos="163"/>
        </w:tabs>
        <w:spacing w:line="244" w:lineRule="exact"/>
        <w:jc w:val="both"/>
      </w:pPr>
      <w:r>
        <w:rPr>
          <w:rStyle w:val="Bodytext2Exact"/>
        </w:rPr>
        <w:t xml:space="preserve">1 x </w:t>
      </w:r>
      <w:r>
        <w:rPr>
          <w:rStyle w:val="Bodytext211ptItalicExact"/>
        </w:rPr>
        <w:t>a = a</w:t>
      </w:r>
      <w:r>
        <w:rPr>
          <w:rStyle w:val="Bodytext2Exact"/>
        </w:rPr>
        <w:t xml:space="preserve"> x 1 = 1a = </w:t>
      </w:r>
      <w:r>
        <w:rPr>
          <w:rStyle w:val="Bodytext211ptItalicExact"/>
        </w:rPr>
        <w:t>a</w:t>
      </w:r>
    </w:p>
    <w:p w:rsidR="009F16BB" w:rsidRDefault="00B31F05">
      <w:pPr>
        <w:pStyle w:val="Bodytext20"/>
        <w:framePr w:w="4992" w:h="7148" w:wrap="none" w:vAnchor="text" w:hAnchor="margin" w:x="5727" w:y="3"/>
        <w:numPr>
          <w:ilvl w:val="0"/>
          <w:numId w:val="8"/>
        </w:numPr>
        <w:shd w:val="clear" w:color="auto" w:fill="auto"/>
        <w:tabs>
          <w:tab w:val="left" w:pos="168"/>
        </w:tabs>
        <w:spacing w:line="288" w:lineRule="exact"/>
        <w:jc w:val="both"/>
      </w:pPr>
      <w:r>
        <w:rPr>
          <w:rStyle w:val="Bodytext2Exact"/>
        </w:rPr>
        <w:t xml:space="preserve">0 x </w:t>
      </w:r>
      <w:r>
        <w:rPr>
          <w:rStyle w:val="Bodytext211ptItalicExact"/>
        </w:rPr>
        <w:t>a = a x</w:t>
      </w:r>
      <w:r>
        <w:rPr>
          <w:rStyle w:val="Bodytext2Exact"/>
        </w:rPr>
        <w:t xml:space="preserve"> 0 = 0a = 0</w:t>
      </w:r>
    </w:p>
    <w:p w:rsidR="009F16BB" w:rsidRDefault="00B31F05">
      <w:pPr>
        <w:pStyle w:val="Bodytext20"/>
        <w:framePr w:w="4992" w:h="7148" w:wrap="none" w:vAnchor="text" w:hAnchor="margin" w:x="5727" w:y="3"/>
        <w:numPr>
          <w:ilvl w:val="0"/>
          <w:numId w:val="8"/>
        </w:numPr>
        <w:shd w:val="clear" w:color="auto" w:fill="auto"/>
        <w:tabs>
          <w:tab w:val="left" w:pos="168"/>
        </w:tabs>
        <w:spacing w:line="288" w:lineRule="exact"/>
        <w:jc w:val="both"/>
      </w:pPr>
      <w:r>
        <w:rPr>
          <w:rStyle w:val="Bodytext2Exact"/>
        </w:rPr>
        <w:t>(a + 3) x (a + 4) = (a + 3</w:t>
      </w:r>
      <w:proofErr w:type="gramStart"/>
      <w:r>
        <w:rPr>
          <w:rStyle w:val="Bodytext2Exact"/>
        </w:rPr>
        <w:t>)(</w:t>
      </w:r>
      <w:proofErr w:type="gramEnd"/>
      <w:r>
        <w:rPr>
          <w:rStyle w:val="Bodytext2Exact"/>
        </w:rPr>
        <w:t>a + 4)</w:t>
      </w:r>
    </w:p>
    <w:p w:rsidR="009F16BB" w:rsidRDefault="00B31F05">
      <w:pPr>
        <w:pStyle w:val="Bodytext30"/>
        <w:framePr w:w="4992" w:h="7148" w:wrap="none" w:vAnchor="text" w:hAnchor="margin" w:x="5727" w:y="3"/>
        <w:shd w:val="clear" w:color="auto" w:fill="auto"/>
        <w:spacing w:before="0" w:line="244" w:lineRule="exact"/>
      </w:pPr>
      <w:r>
        <w:rPr>
          <w:rStyle w:val="Bodytext3Exact"/>
          <w:b/>
          <w:bCs/>
        </w:rPr>
        <w:t>C- Carré, cube d’un nombre</w:t>
      </w:r>
    </w:p>
    <w:p w:rsidR="009F16BB" w:rsidRDefault="00B31F05">
      <w:pPr>
        <w:pStyle w:val="Bodytext20"/>
        <w:framePr w:w="4992" w:h="7148" w:wrap="none" w:vAnchor="text" w:hAnchor="margin" w:x="5727" w:y="3"/>
        <w:shd w:val="clear" w:color="auto" w:fill="auto"/>
        <w:spacing w:line="222" w:lineRule="exact"/>
        <w:jc w:val="both"/>
      </w:pPr>
      <w:proofErr w:type="gramStart"/>
      <w:r>
        <w:rPr>
          <w:rStyle w:val="Bodytext2Exact"/>
        </w:rPr>
        <w:t>a</w:t>
      </w:r>
      <w:proofErr w:type="gramEnd"/>
      <w:r>
        <w:rPr>
          <w:rStyle w:val="Bodytext2Exact"/>
        </w:rPr>
        <w:t xml:space="preserve"> désigne un nombre</w:t>
      </w:r>
    </w:p>
    <w:p w:rsidR="009F16BB" w:rsidRDefault="00B31F05">
      <w:pPr>
        <w:pStyle w:val="Bodytext20"/>
        <w:framePr w:w="4992" w:h="7148" w:wrap="none" w:vAnchor="text" w:hAnchor="margin" w:x="5727" w:y="3"/>
        <w:numPr>
          <w:ilvl w:val="0"/>
          <w:numId w:val="8"/>
        </w:numPr>
        <w:shd w:val="clear" w:color="auto" w:fill="auto"/>
        <w:tabs>
          <w:tab w:val="left" w:pos="154"/>
        </w:tabs>
        <w:spacing w:line="244" w:lineRule="exact"/>
        <w:jc w:val="both"/>
      </w:pPr>
      <w:proofErr w:type="gramStart"/>
      <w:r>
        <w:rPr>
          <w:rStyle w:val="Bodytext211ptItalicExact"/>
        </w:rPr>
        <w:t>a</w:t>
      </w:r>
      <w:proofErr w:type="gramEnd"/>
      <w:r>
        <w:rPr>
          <w:rStyle w:val="Bodytext211ptItalicExact"/>
        </w:rPr>
        <w:t xml:space="preserve"> x a = a</w:t>
      </w:r>
      <w:r>
        <w:rPr>
          <w:rStyle w:val="Bodytext211ptItalicExact"/>
          <w:vertAlign w:val="superscript"/>
        </w:rPr>
        <w:t>2</w:t>
      </w:r>
      <w:r>
        <w:rPr>
          <w:rStyle w:val="Bodytext2Exact"/>
        </w:rPr>
        <w:t xml:space="preserve"> (lire « a carré »)</w:t>
      </w:r>
    </w:p>
    <w:p w:rsidR="009F16BB" w:rsidRDefault="00B31F05">
      <w:pPr>
        <w:pStyle w:val="Bodytext20"/>
        <w:framePr w:w="4992" w:h="7148" w:wrap="none" w:vAnchor="text" w:hAnchor="margin" w:x="5727" w:y="3"/>
        <w:numPr>
          <w:ilvl w:val="0"/>
          <w:numId w:val="8"/>
        </w:numPr>
        <w:shd w:val="clear" w:color="auto" w:fill="auto"/>
        <w:tabs>
          <w:tab w:val="left" w:pos="154"/>
        </w:tabs>
        <w:spacing w:line="244" w:lineRule="exact"/>
        <w:jc w:val="both"/>
      </w:pPr>
      <w:r>
        <w:rPr>
          <w:rStyle w:val="Bodytext211ptItalicExact"/>
        </w:rPr>
        <w:t xml:space="preserve">a x </w:t>
      </w:r>
      <w:proofErr w:type="gramStart"/>
      <w:r>
        <w:rPr>
          <w:rStyle w:val="Bodytext211ptItalicExact"/>
        </w:rPr>
        <w:t>a</w:t>
      </w:r>
      <w:proofErr w:type="gramEnd"/>
      <w:r>
        <w:rPr>
          <w:rStyle w:val="Bodytext211ptItalicExact"/>
        </w:rPr>
        <w:t xml:space="preserve"> x a = a</w:t>
      </w:r>
      <w:r>
        <w:rPr>
          <w:rStyle w:val="Bodytext2Exact"/>
          <w:vertAlign w:val="superscript"/>
        </w:rPr>
        <w:t>3</w:t>
      </w:r>
      <w:r>
        <w:rPr>
          <w:rStyle w:val="Bodytext2Exact"/>
        </w:rPr>
        <w:t xml:space="preserve"> (lire « a au cube »)</w:t>
      </w:r>
    </w:p>
    <w:p w:rsidR="009F16BB" w:rsidRDefault="00B31F05">
      <w:pPr>
        <w:pStyle w:val="Bodytext30"/>
        <w:framePr w:w="4992" w:h="7148" w:wrap="none" w:vAnchor="text" w:hAnchor="margin" w:x="5727" w:y="3"/>
        <w:shd w:val="clear" w:color="auto" w:fill="auto"/>
        <w:spacing w:before="0" w:line="244" w:lineRule="exact"/>
      </w:pPr>
      <w:r>
        <w:rPr>
          <w:rStyle w:val="Bodytext3Exact"/>
          <w:b/>
          <w:bCs/>
        </w:rPr>
        <w:t>4- distributivité</w:t>
      </w:r>
    </w:p>
    <w:p w:rsidR="009F16BB" w:rsidRDefault="00B31F05">
      <w:pPr>
        <w:pStyle w:val="Bodytext30"/>
        <w:framePr w:w="4992" w:h="7148" w:wrap="none" w:vAnchor="text" w:hAnchor="margin" w:x="5727" w:y="3"/>
        <w:shd w:val="clear" w:color="auto" w:fill="auto"/>
        <w:tabs>
          <w:tab w:val="left" w:leader="underscore" w:pos="4958"/>
        </w:tabs>
        <w:spacing w:before="0" w:line="254" w:lineRule="exact"/>
      </w:pPr>
      <w:proofErr w:type="gramStart"/>
      <w:r>
        <w:rPr>
          <w:rStyle w:val="Bodytext3Exact0"/>
          <w:b/>
          <w:bCs/>
        </w:rPr>
        <w:t>Propriété(</w:t>
      </w:r>
      <w:proofErr w:type="gramEnd"/>
      <w:r>
        <w:rPr>
          <w:rStyle w:val="Bodytext3Exact0"/>
          <w:b/>
          <w:bCs/>
        </w:rPr>
        <w:t>admise)</w:t>
      </w:r>
      <w:r>
        <w:rPr>
          <w:rStyle w:val="Bodytext3Exact"/>
          <w:b/>
          <w:bCs/>
        </w:rPr>
        <w:tab/>
      </w:r>
    </w:p>
    <w:p w:rsidR="009F16BB" w:rsidRDefault="00B31F05">
      <w:pPr>
        <w:pStyle w:val="Bodytext20"/>
        <w:framePr w:w="4992" w:h="7148" w:wrap="none" w:vAnchor="text" w:hAnchor="margin" w:x="5727" w:y="3"/>
        <w:shd w:val="clear" w:color="auto" w:fill="auto"/>
      </w:pPr>
      <w:r>
        <w:rPr>
          <w:rStyle w:val="Bodytext2Exact"/>
        </w:rPr>
        <w:t xml:space="preserve">Multiplier une somme (ou une différence) par un nombre revient à multiplier chaque terme de la somme (ou de la différence) par ce nombre </w:t>
      </w:r>
      <w:proofErr w:type="gramStart"/>
      <w:r>
        <w:rPr>
          <w:rStyle w:val="Bodytext211ptItalicExact"/>
        </w:rPr>
        <w:t>k(</w:t>
      </w:r>
      <w:proofErr w:type="spellStart"/>
      <w:proofErr w:type="gramEnd"/>
      <w:r>
        <w:rPr>
          <w:rStyle w:val="Bodytext211ptItalicExact"/>
        </w:rPr>
        <w:t>a</w:t>
      </w:r>
      <w:proofErr w:type="spellEnd"/>
      <w:r>
        <w:rPr>
          <w:rStyle w:val="Bodytext2Exact"/>
        </w:rPr>
        <w:t xml:space="preserve"> ± </w:t>
      </w:r>
      <w:r>
        <w:rPr>
          <w:rStyle w:val="Bodytext211ptItalicExact"/>
        </w:rPr>
        <w:t>b) = k x a</w:t>
      </w:r>
      <w:r>
        <w:rPr>
          <w:rStyle w:val="Bodytext2Exact"/>
        </w:rPr>
        <w:t xml:space="preserve"> ± </w:t>
      </w:r>
      <w:r>
        <w:rPr>
          <w:rStyle w:val="Bodytext211ptItalicExact"/>
        </w:rPr>
        <w:t>k x b = ka</w:t>
      </w:r>
      <w:r>
        <w:rPr>
          <w:rStyle w:val="Bodytext2Exact"/>
        </w:rPr>
        <w:t xml:space="preserve"> ± </w:t>
      </w:r>
      <w:r>
        <w:rPr>
          <w:rStyle w:val="Bodytext211ptItalicExact"/>
        </w:rPr>
        <w:t>kb</w:t>
      </w:r>
    </w:p>
    <w:p w:rsidR="009F16BB" w:rsidRDefault="00B31F05">
      <w:pPr>
        <w:pStyle w:val="Bodytext9"/>
        <w:framePr w:w="4992" w:h="7148" w:wrap="none" w:vAnchor="text" w:hAnchor="margin" w:x="5727" w:y="3"/>
        <w:shd w:val="clear" w:color="auto" w:fill="auto"/>
      </w:pPr>
      <w:r>
        <w:t>Note : on dit que la multiplication est distributive par rapport à l’addition et à la soustraction.</w:t>
      </w:r>
    </w:p>
    <w:p w:rsidR="009F16BB" w:rsidRDefault="00B31F05">
      <w:pPr>
        <w:pStyle w:val="Bodytext30"/>
        <w:framePr w:w="4992" w:h="7148" w:wrap="none" w:vAnchor="text" w:hAnchor="margin" w:x="5727" w:y="3"/>
        <w:shd w:val="clear" w:color="auto" w:fill="auto"/>
        <w:spacing w:before="0" w:line="283" w:lineRule="exact"/>
      </w:pPr>
      <w:r>
        <w:rPr>
          <w:rStyle w:val="Bodytext3Exact"/>
          <w:b/>
          <w:bCs/>
        </w:rPr>
        <w:t>Vocabulaire</w:t>
      </w:r>
    </w:p>
    <w:p w:rsidR="009F16BB" w:rsidRDefault="00B31F05">
      <w:pPr>
        <w:pStyle w:val="Bodytext20"/>
        <w:framePr w:w="4992" w:h="7148" w:wrap="none" w:vAnchor="text" w:hAnchor="margin" w:x="5727" w:y="3"/>
        <w:shd w:val="clear" w:color="auto" w:fill="auto"/>
        <w:spacing w:line="283" w:lineRule="exact"/>
      </w:pPr>
      <w:r>
        <w:rPr>
          <w:rStyle w:val="Bodytext211ptBoldExact"/>
        </w:rPr>
        <w:t xml:space="preserve">Développer </w:t>
      </w:r>
      <w:r>
        <w:rPr>
          <w:rStyle w:val="Bodytext2Exact"/>
        </w:rPr>
        <w:t xml:space="preserve">signifie transformer un produit en une somme ou une différence. </w:t>
      </w:r>
      <w:proofErr w:type="gramStart"/>
      <w:r>
        <w:rPr>
          <w:rStyle w:val="Bodytext211ptItalicExact"/>
        </w:rPr>
        <w:t>k</w:t>
      </w:r>
      <w:proofErr w:type="gramEnd"/>
      <w:r>
        <w:rPr>
          <w:rStyle w:val="Bodytext211ptItalicExact"/>
        </w:rPr>
        <w:t xml:space="preserve"> (</w:t>
      </w:r>
      <w:proofErr w:type="spellStart"/>
      <w:r>
        <w:rPr>
          <w:rStyle w:val="Bodytext211ptItalicExact"/>
        </w:rPr>
        <w:t>a</w:t>
      </w:r>
      <w:proofErr w:type="spellEnd"/>
      <w:r>
        <w:rPr>
          <w:rStyle w:val="Bodytext2Exact"/>
        </w:rPr>
        <w:t xml:space="preserve"> ± b) = </w:t>
      </w:r>
      <w:r>
        <w:rPr>
          <w:rStyle w:val="Bodytext211ptItalicExact"/>
        </w:rPr>
        <w:t>ka</w:t>
      </w:r>
      <w:r>
        <w:rPr>
          <w:rStyle w:val="Bodytext2Exact"/>
        </w:rPr>
        <w:t xml:space="preserve"> ± </w:t>
      </w:r>
      <w:r>
        <w:rPr>
          <w:rStyle w:val="Bodytext211ptItalicExact"/>
        </w:rPr>
        <w:t xml:space="preserve">kb </w:t>
      </w:r>
      <w:r>
        <w:rPr>
          <w:rStyle w:val="Bodytext211ptBoldExact"/>
        </w:rPr>
        <w:t xml:space="preserve">Factoriser </w:t>
      </w:r>
      <w:r>
        <w:rPr>
          <w:rStyle w:val="Bodytext2Exact"/>
        </w:rPr>
        <w:t xml:space="preserve">signifie transformer une somme ou une différence en un produit </w:t>
      </w:r>
      <w:r>
        <w:rPr>
          <w:rStyle w:val="Bodytext211ptItalicExact"/>
        </w:rPr>
        <w:t>ka</w:t>
      </w:r>
      <w:r>
        <w:rPr>
          <w:rStyle w:val="Bodytext2Exact"/>
        </w:rPr>
        <w:t xml:space="preserve"> ± </w:t>
      </w:r>
      <w:r>
        <w:rPr>
          <w:rStyle w:val="Bodytext211ptItalicExact"/>
        </w:rPr>
        <w:t>kb = k x</w:t>
      </w:r>
      <w:r>
        <w:rPr>
          <w:rStyle w:val="Bodytext2Exact"/>
        </w:rPr>
        <w:t xml:space="preserve"> </w:t>
      </w:r>
      <w:r>
        <w:rPr>
          <w:rStyle w:val="Bodytext211ptItalicExact"/>
        </w:rPr>
        <w:t>(</w:t>
      </w:r>
      <w:proofErr w:type="spellStart"/>
      <w:r>
        <w:rPr>
          <w:rStyle w:val="Bodytext211ptItalicExact"/>
        </w:rPr>
        <w:t>a</w:t>
      </w:r>
      <w:proofErr w:type="spellEnd"/>
      <w:r>
        <w:rPr>
          <w:rStyle w:val="Bodytext2Exact"/>
        </w:rPr>
        <w:t xml:space="preserve"> ± b)</w:t>
      </w:r>
    </w:p>
    <w:p w:rsidR="009F16BB" w:rsidRDefault="00B31F05">
      <w:pPr>
        <w:pStyle w:val="Bodytext20"/>
        <w:framePr w:w="4992" w:h="7148" w:wrap="none" w:vAnchor="text" w:hAnchor="margin" w:x="5727" w:y="3"/>
        <w:shd w:val="clear" w:color="auto" w:fill="auto"/>
        <w:spacing w:line="288" w:lineRule="exact"/>
        <w:jc w:val="both"/>
      </w:pPr>
      <w:r>
        <w:rPr>
          <w:rStyle w:val="Bodytext2Exact"/>
        </w:rPr>
        <w:t xml:space="preserve">On dit que </w:t>
      </w:r>
      <w:r>
        <w:rPr>
          <w:rStyle w:val="Bodytext211ptItalicExact"/>
        </w:rPr>
        <w:t>k</w:t>
      </w:r>
      <w:r>
        <w:rPr>
          <w:rStyle w:val="Bodytext2Exact"/>
        </w:rPr>
        <w:t xml:space="preserve"> est un facteur commun aux termes </w:t>
      </w:r>
      <w:r>
        <w:rPr>
          <w:rStyle w:val="Bodytext211ptItalicExact"/>
        </w:rPr>
        <w:t xml:space="preserve">ka </w:t>
      </w:r>
      <w:r>
        <w:rPr>
          <w:rStyle w:val="Bodytext2Exact"/>
        </w:rPr>
        <w:t xml:space="preserve">et </w:t>
      </w:r>
      <w:r>
        <w:rPr>
          <w:rStyle w:val="Bodytext211ptItalicExact"/>
        </w:rPr>
        <w:t>kb</w:t>
      </w:r>
    </w:p>
    <w:p w:rsidR="009F16BB" w:rsidRDefault="00B31F05">
      <w:pPr>
        <w:pStyle w:val="Bodytext20"/>
        <w:framePr w:w="4992" w:h="7148" w:wrap="none" w:vAnchor="text" w:hAnchor="margin" w:x="5727" w:y="3"/>
        <w:shd w:val="clear" w:color="auto" w:fill="auto"/>
        <w:spacing w:after="120" w:line="244" w:lineRule="exact"/>
        <w:jc w:val="both"/>
      </w:pPr>
      <w:r>
        <w:rPr>
          <w:rStyle w:val="Bodytext2Exact"/>
        </w:rPr>
        <w:t xml:space="preserve">Exemple1 : développer </w:t>
      </w:r>
      <w:r>
        <w:rPr>
          <w:rStyle w:val="Bodytext211ptItalicExact"/>
        </w:rPr>
        <w:t>A =</w:t>
      </w:r>
      <w:r>
        <w:rPr>
          <w:rStyle w:val="Bodytext2Exact"/>
        </w:rPr>
        <w:t xml:space="preserve"> 7 </w:t>
      </w:r>
      <w:proofErr w:type="gramStart"/>
      <w:r>
        <w:rPr>
          <w:rStyle w:val="Bodytext2Exact"/>
        </w:rPr>
        <w:t xml:space="preserve">( </w:t>
      </w:r>
      <w:r>
        <w:rPr>
          <w:rStyle w:val="Bodytext211ptItalicExact"/>
        </w:rPr>
        <w:t>a</w:t>
      </w:r>
      <w:proofErr w:type="gramEnd"/>
      <w:r>
        <w:rPr>
          <w:rStyle w:val="Bodytext211ptItalicExact"/>
        </w:rPr>
        <w:t xml:space="preserve"> +</w:t>
      </w:r>
      <w:r>
        <w:rPr>
          <w:rStyle w:val="Bodytext2Exact"/>
        </w:rPr>
        <w:t xml:space="preserve"> 2 )</w:t>
      </w:r>
    </w:p>
    <w:p w:rsidR="009F16BB" w:rsidRDefault="00B31F05">
      <w:pPr>
        <w:pStyle w:val="Bodytext20"/>
        <w:framePr w:w="4992" w:h="7148" w:wrap="none" w:vAnchor="text" w:hAnchor="margin" w:x="5727" w:y="3"/>
        <w:shd w:val="clear" w:color="auto" w:fill="auto"/>
        <w:spacing w:line="244" w:lineRule="exact"/>
        <w:jc w:val="both"/>
      </w:pPr>
      <w:r>
        <w:rPr>
          <w:rStyle w:val="Bodytext2Exact"/>
        </w:rPr>
        <w:t xml:space="preserve">Exemple2 : factoriser et réduire </w:t>
      </w:r>
      <w:r>
        <w:rPr>
          <w:rStyle w:val="Bodytext211ptItalicExact"/>
        </w:rPr>
        <w:t>B = 5k - 3k</w:t>
      </w:r>
    </w:p>
    <w:p w:rsidR="009F16BB" w:rsidRDefault="00811433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1967865" distL="63500" distR="63500" simplePos="0" relativeHeight="251650560" behindDoc="0" locked="0" layoutInCell="1" allowOverlap="1">
                <wp:simplePos x="0" y="0"/>
                <wp:positionH relativeFrom="margin">
                  <wp:posOffset>304800</wp:posOffset>
                </wp:positionH>
                <wp:positionV relativeFrom="paragraph">
                  <wp:posOffset>1270</wp:posOffset>
                </wp:positionV>
                <wp:extent cx="3212465" cy="1043940"/>
                <wp:effectExtent l="0" t="1270" r="0" b="0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2465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6BB" w:rsidRDefault="00B31F05">
                            <w:pPr>
                              <w:pStyle w:val="Bodytext30"/>
                              <w:shd w:val="clear" w:color="auto" w:fill="auto"/>
                              <w:spacing w:before="0" w:line="274" w:lineRule="exact"/>
                            </w:pPr>
                            <w:r>
                              <w:rPr>
                                <w:rStyle w:val="Bodytext3Exact"/>
                                <w:b/>
                                <w:bCs/>
                              </w:rPr>
                              <w:t>=======&gt;Déduction 4</w:t>
                            </w:r>
                          </w:p>
                          <w:p w:rsidR="009F16BB" w:rsidRDefault="00B31F05">
                            <w:pPr>
                              <w:pStyle w:val="Bodytext30"/>
                              <w:shd w:val="clear" w:color="auto" w:fill="auto"/>
                              <w:spacing w:before="0" w:line="274" w:lineRule="exact"/>
                            </w:pPr>
                            <w:r>
                              <w:rPr>
                                <w:rStyle w:val="Bodytext3Exact"/>
                                <w:b/>
                                <w:bCs/>
                              </w:rPr>
                              <w:t>11- ordre et grandeur et calculatrice</w:t>
                            </w:r>
                          </w:p>
                          <w:p w:rsidR="009F16BB" w:rsidRDefault="00B31F05">
                            <w:pPr>
                              <w:pStyle w:val="Bodytext20"/>
                              <w:shd w:val="clear" w:color="auto" w:fill="auto"/>
                              <w:spacing w:line="274" w:lineRule="exact"/>
                              <w:jc w:val="both"/>
                            </w:pPr>
                            <w:r>
                              <w:rPr>
                                <w:rStyle w:val="Bodytext2Exact"/>
                              </w:rPr>
                              <w:t>Dans chaque cas :</w:t>
                            </w:r>
                          </w:p>
                          <w:p w:rsidR="009F16BB" w:rsidRDefault="00B31F05">
                            <w:pPr>
                              <w:pStyle w:val="Bodytext2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val="left" w:pos="139"/>
                              </w:tabs>
                              <w:spacing w:line="274" w:lineRule="exact"/>
                              <w:jc w:val="both"/>
                            </w:pPr>
                            <w:r>
                              <w:rPr>
                                <w:rStyle w:val="Bodytext2Exact"/>
                              </w:rPr>
                              <w:t>calculer mentalement un ordre de grandeur</w:t>
                            </w:r>
                          </w:p>
                          <w:p w:rsidR="009F16BB" w:rsidRDefault="00B31F05">
                            <w:pPr>
                              <w:pStyle w:val="Bodytext2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val="left" w:pos="144"/>
                              </w:tabs>
                              <w:spacing w:line="274" w:lineRule="exact"/>
                              <w:jc w:val="both"/>
                            </w:pPr>
                            <w:r>
                              <w:rPr>
                                <w:rStyle w:val="Bodytext2Exact"/>
                              </w:rPr>
                              <w:t>effectuer le calcul avec la calculatrice en indiquant la succession des touches utilisées.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4pt;margin-top:.1pt;width:252.95pt;height:82.2pt;z-index:251650560;visibility:visible;mso-wrap-style:square;mso-width-percent:0;mso-height-percent:0;mso-wrap-distance-left:5pt;mso-wrap-distance-top:0;mso-wrap-distance-right:5pt;mso-wrap-distance-bottom:154.9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" filled="f" stroked="f">
                <v:textbox style="mso-fit-shape-to-text:t" inset="0,0,0,0">
                  <w:txbxContent>
                    <w:p w:rsidR="009F16BB" w:rsidRDefault="00B31F05">
                      <w:pPr>
                        <w:pStyle w:val="Bodytext30"/>
                        <w:shd w:val="clear" w:color="auto" w:fill="auto"/>
                        <w:spacing w:before="0" w:line="274" w:lineRule="exact"/>
                      </w:pPr>
                      <w:r>
                        <w:rPr>
                          <w:rStyle w:val="Bodytext3Exact"/>
                          <w:b/>
                          <w:bCs/>
                        </w:rPr>
                        <w:t>=======&gt;Déduction 4</w:t>
                      </w:r>
                    </w:p>
                    <w:p w:rsidR="009F16BB" w:rsidRDefault="00B31F05">
                      <w:pPr>
                        <w:pStyle w:val="Bodytext30"/>
                        <w:shd w:val="clear" w:color="auto" w:fill="auto"/>
                        <w:spacing w:before="0" w:line="274" w:lineRule="exact"/>
                      </w:pPr>
                      <w:r>
                        <w:rPr>
                          <w:rStyle w:val="Bodytext3Exact"/>
                          <w:b/>
                          <w:bCs/>
                        </w:rPr>
                        <w:t>11- ordre et grandeur et calculatrice</w:t>
                      </w:r>
                    </w:p>
                    <w:p w:rsidR="009F16BB" w:rsidRDefault="00B31F05">
                      <w:pPr>
                        <w:pStyle w:val="Bodytext20"/>
                        <w:shd w:val="clear" w:color="auto" w:fill="auto"/>
                        <w:spacing w:line="274" w:lineRule="exact"/>
                        <w:jc w:val="both"/>
                      </w:pPr>
                      <w:r>
                        <w:rPr>
                          <w:rStyle w:val="Bodytext2Exact"/>
                        </w:rPr>
                        <w:t>Dans chaque cas :</w:t>
                      </w:r>
                    </w:p>
                    <w:p w:rsidR="009F16BB" w:rsidRDefault="00B31F05">
                      <w:pPr>
                        <w:pStyle w:val="Bodytext2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val="left" w:pos="139"/>
                        </w:tabs>
                        <w:spacing w:line="274" w:lineRule="exact"/>
                        <w:jc w:val="both"/>
                      </w:pPr>
                      <w:r>
                        <w:rPr>
                          <w:rStyle w:val="Bodytext2Exact"/>
                        </w:rPr>
                        <w:t>calculer mentalement un ordre de grandeur</w:t>
                      </w:r>
                    </w:p>
                    <w:p w:rsidR="009F16BB" w:rsidRDefault="00B31F05">
                      <w:pPr>
                        <w:pStyle w:val="Bodytext2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val="left" w:pos="144"/>
                        </w:tabs>
                        <w:spacing w:line="274" w:lineRule="exact"/>
                        <w:jc w:val="both"/>
                      </w:pPr>
                      <w:r>
                        <w:rPr>
                          <w:rStyle w:val="Bodytext2Exact"/>
                        </w:rPr>
                        <w:t xml:space="preserve">effectuer le calcul avec la calculatrice en indiquant la succession des </w:t>
                      </w:r>
                      <w:r>
                        <w:rPr>
                          <w:rStyle w:val="Bodytext2Exact"/>
                        </w:rPr>
                        <w:t>touches utilisées.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1045210" distB="1581150" distL="490855" distR="2480945" simplePos="0" relativeHeight="251651584" behindDoc="0" locked="0" layoutInCell="1" allowOverlap="1">
                <wp:simplePos x="0" y="0"/>
                <wp:positionH relativeFrom="margin">
                  <wp:posOffset>795655</wp:posOffset>
                </wp:positionH>
                <wp:positionV relativeFrom="paragraph">
                  <wp:posOffset>1045210</wp:posOffset>
                </wp:positionV>
                <wp:extent cx="240665" cy="345440"/>
                <wp:effectExtent l="0" t="0" r="1905" b="190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6BB" w:rsidRDefault="00B31F05">
                            <w:pPr>
                              <w:pStyle w:val="Bodytext20"/>
                              <w:shd w:val="clear" w:color="auto" w:fill="auto"/>
                              <w:spacing w:after="100" w:line="222" w:lineRule="exact"/>
                            </w:pPr>
                            <w:r>
                              <w:rPr>
                                <w:rStyle w:val="Bodytext2Exact0"/>
                              </w:rPr>
                              <w:t>114</w:t>
                            </w:r>
                          </w:p>
                          <w:p w:rsidR="009F16BB" w:rsidRDefault="00B31F05">
                            <w:pPr>
                              <w:pStyle w:val="Bodytext20"/>
                              <w:shd w:val="clear" w:color="auto" w:fill="auto"/>
                              <w:spacing w:line="222" w:lineRule="exact"/>
                            </w:pPr>
                            <w:r>
                              <w:rPr>
                                <w:rStyle w:val="Bodytext2Exac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62.65pt;margin-top:82.3pt;width:18.95pt;height:27.2pt;z-index:251651584;visibility:visible;mso-wrap-style:square;mso-width-percent:0;mso-height-percent:0;mso-wrap-distance-left:38.65pt;mso-wrap-distance-top:82.3pt;mso-wrap-distance-right:195.35pt;mso-wrap-distance-bottom:124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" filled="f" stroked="f">
                <v:textbox style="mso-fit-shape-to-text:t" inset="0,0,0,0">
                  <w:txbxContent>
                    <w:p w:rsidR="009F16BB" w:rsidRDefault="00B31F05">
                      <w:pPr>
                        <w:pStyle w:val="Bodytext20"/>
                        <w:shd w:val="clear" w:color="auto" w:fill="auto"/>
                        <w:spacing w:after="100" w:line="222" w:lineRule="exact"/>
                      </w:pPr>
                      <w:r>
                        <w:rPr>
                          <w:rStyle w:val="Bodytext2Exact0"/>
                        </w:rPr>
                        <w:t>114</w:t>
                      </w:r>
                    </w:p>
                    <w:p w:rsidR="009F16BB" w:rsidRDefault="00B31F05">
                      <w:pPr>
                        <w:pStyle w:val="Bodytext20"/>
                        <w:shd w:val="clear" w:color="auto" w:fill="auto"/>
                        <w:spacing w:line="222" w:lineRule="exact"/>
                      </w:pPr>
                      <w:r>
                        <w:rPr>
                          <w:rStyle w:val="Bodytext2Exact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987425" distB="1566545" distL="1353185" distR="1487170" simplePos="0" relativeHeight="251653632" behindDoc="0" locked="0" layoutInCell="1" allowOverlap="1">
                <wp:simplePos x="0" y="0"/>
                <wp:positionH relativeFrom="margin">
                  <wp:posOffset>1657985</wp:posOffset>
                </wp:positionH>
                <wp:positionV relativeFrom="paragraph">
                  <wp:posOffset>987425</wp:posOffset>
                </wp:positionV>
                <wp:extent cx="372110" cy="426720"/>
                <wp:effectExtent l="635" t="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6BB" w:rsidRDefault="00B31F05">
                            <w:pPr>
                              <w:pStyle w:val="Bodytext20"/>
                              <w:shd w:val="clear" w:color="auto" w:fill="auto"/>
                              <w:spacing w:line="336" w:lineRule="exact"/>
                              <w:jc w:val="center"/>
                            </w:pPr>
                            <w:r>
                              <w:rPr>
                                <w:rStyle w:val="Bodytext2Exact0"/>
                              </w:rPr>
                              <w:t>18 - 6</w:t>
                            </w:r>
                            <w:r>
                              <w:rPr>
                                <w:rStyle w:val="Bodytext2Exact0"/>
                              </w:rPr>
                              <w:br/>
                            </w:r>
                            <w:r>
                              <w:rPr>
                                <w:rStyle w:val="Bodytext2Exact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30.55pt;margin-top:77.75pt;width:29.3pt;height:33.6pt;z-index:251653632;visibility:visible;mso-wrap-style:square;mso-width-percent:0;mso-height-percent:0;mso-wrap-distance-left:106.55pt;mso-wrap-distance-top:77.75pt;mso-wrap-distance-right:117.1pt;mso-wrap-distance-bottom:123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" filled="f" stroked="f">
                <v:textbox style="mso-fit-shape-to-text:t" inset="0,0,0,0">
                  <w:txbxContent>
                    <w:p w:rsidR="009F16BB" w:rsidRDefault="00B31F05">
                      <w:pPr>
                        <w:pStyle w:val="Bodytext20"/>
                        <w:shd w:val="clear" w:color="auto" w:fill="auto"/>
                        <w:spacing w:line="336" w:lineRule="exact"/>
                        <w:jc w:val="center"/>
                      </w:pPr>
                      <w:r>
                        <w:rPr>
                          <w:rStyle w:val="Bodytext2Exact0"/>
                        </w:rPr>
                        <w:t>18 - 6</w:t>
                      </w:r>
                      <w:r>
                        <w:rPr>
                          <w:rStyle w:val="Bodytext2Exact0"/>
                        </w:rPr>
                        <w:br/>
                      </w:r>
                      <w:r>
                        <w:rPr>
                          <w:rStyle w:val="Bodytext2Exact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2113280" distB="0" distL="63500" distR="63500" simplePos="0" relativeHeight="251654656" behindDoc="0" locked="0" layoutInCell="1" allowOverlap="1">
                <wp:simplePos x="0" y="0"/>
                <wp:positionH relativeFrom="margin">
                  <wp:posOffset>304800</wp:posOffset>
                </wp:positionH>
                <wp:positionV relativeFrom="paragraph">
                  <wp:posOffset>2113280</wp:posOffset>
                </wp:positionV>
                <wp:extent cx="3197225" cy="869950"/>
                <wp:effectExtent l="0" t="0" r="3175" b="381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225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6BB" w:rsidRDefault="00B31F05">
                            <w:pPr>
                              <w:pStyle w:val="Bodytext30"/>
                              <w:shd w:val="clear" w:color="auto" w:fill="auto"/>
                              <w:spacing w:before="0" w:line="274" w:lineRule="exact"/>
                              <w:ind w:right="2460"/>
                              <w:jc w:val="left"/>
                            </w:pPr>
                            <w:r>
                              <w:rPr>
                                <w:rStyle w:val="Bodytext3Exact"/>
                                <w:b/>
                                <w:bCs/>
                              </w:rPr>
                              <w:t>Activité 4 : Distributivité 12- figures et aires</w:t>
                            </w:r>
                          </w:p>
                          <w:p w:rsidR="009F16BB" w:rsidRDefault="00B31F05">
                            <w:pPr>
                              <w:pStyle w:val="Bodytext20"/>
                              <w:shd w:val="clear" w:color="auto" w:fill="auto"/>
                              <w:spacing w:line="274" w:lineRule="exact"/>
                              <w:jc w:val="both"/>
                            </w:pPr>
                            <w:r>
                              <w:rPr>
                                <w:rStyle w:val="Bodytext2Exact"/>
                              </w:rPr>
                              <w:t>Calculer de deux façons différentes l’aire de chaque rectangle ABCD</w:t>
                            </w:r>
                          </w:p>
                          <w:p w:rsidR="009F16BB" w:rsidRDefault="00B31F05">
                            <w:pPr>
                              <w:pStyle w:val="Bodytext7"/>
                              <w:shd w:val="clear" w:color="auto" w:fill="auto"/>
                              <w:tabs>
                                <w:tab w:val="left" w:pos="1901"/>
                                <w:tab w:val="left" w:leader="underscore" w:pos="2587"/>
                                <w:tab w:val="left" w:leader="underscore" w:pos="3528"/>
                              </w:tabs>
                            </w:pPr>
                            <w:r>
                              <w:rPr>
                                <w:rStyle w:val="Bodytext711ptBoldExact"/>
                              </w:rPr>
                              <w:t>Figure 1</w:t>
                            </w:r>
                            <w:r>
                              <w:rPr>
                                <w:rStyle w:val="Bodytext711ptBoldExact"/>
                              </w:rPr>
                              <w:tab/>
                            </w:r>
                            <w:r>
                              <w:rPr>
                                <w:rStyle w:val="Bodytext7Exact0"/>
                              </w:rPr>
                              <w:t>A</w:t>
                            </w:r>
                            <w:r>
                              <w:tab/>
                            </w:r>
                            <w:r>
                              <w:rPr>
                                <w:rStyle w:val="Bodytext7Exact1"/>
                              </w:rPr>
                              <w:t>12,7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rStyle w:val="Bodytext7Exact1"/>
                              </w:rPr>
                              <w:t>M 3.3 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4pt;margin-top:166.4pt;width:251.75pt;height:68.5pt;z-index:251654656;visibility:visible;mso-wrap-style:square;mso-width-percent:0;mso-height-percent:0;mso-wrap-distance-left:5pt;mso-wrap-distance-top:166.4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+gsgIAALA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" filled="f" stroked="f">
                <v:textbox style="mso-fit-shape-to-text:t" inset="0,0,0,0">
                  <w:txbxContent>
                    <w:p w:rsidR="009F16BB" w:rsidRDefault="00B31F05">
                      <w:pPr>
                        <w:pStyle w:val="Bodytext30"/>
                        <w:shd w:val="clear" w:color="auto" w:fill="auto"/>
                        <w:spacing w:before="0" w:line="274" w:lineRule="exact"/>
                        <w:ind w:right="2460"/>
                        <w:jc w:val="left"/>
                      </w:pPr>
                      <w:r>
                        <w:rPr>
                          <w:rStyle w:val="Bodytext3Exact"/>
                          <w:b/>
                          <w:bCs/>
                        </w:rPr>
                        <w:t>Activité 4 : Distributivité 12- figures et aires</w:t>
                      </w:r>
                    </w:p>
                    <w:p w:rsidR="009F16BB" w:rsidRDefault="00B31F05">
                      <w:pPr>
                        <w:pStyle w:val="Bodytext20"/>
                        <w:shd w:val="clear" w:color="auto" w:fill="auto"/>
                        <w:spacing w:line="274" w:lineRule="exact"/>
                        <w:jc w:val="both"/>
                      </w:pPr>
                      <w:r>
                        <w:rPr>
                          <w:rStyle w:val="Bodytext2Exact"/>
                        </w:rPr>
                        <w:t>Calculer de deux façons différentes l’aire de chaque rectangle ABCD</w:t>
                      </w:r>
                    </w:p>
                    <w:p w:rsidR="009F16BB" w:rsidRDefault="00B31F05">
                      <w:pPr>
                        <w:pStyle w:val="Bodytext7"/>
                        <w:shd w:val="clear" w:color="auto" w:fill="auto"/>
                        <w:tabs>
                          <w:tab w:val="left" w:pos="1901"/>
                          <w:tab w:val="left" w:leader="underscore" w:pos="2587"/>
                          <w:tab w:val="left" w:leader="underscore" w:pos="3528"/>
                        </w:tabs>
                      </w:pPr>
                      <w:r>
                        <w:rPr>
                          <w:rStyle w:val="Bodytext711ptBoldExact"/>
                        </w:rPr>
                        <w:t>Figure 1</w:t>
                      </w:r>
                      <w:r>
                        <w:rPr>
                          <w:rStyle w:val="Bodytext711ptBoldExact"/>
                        </w:rPr>
                        <w:tab/>
                      </w:r>
                      <w:r>
                        <w:rPr>
                          <w:rStyle w:val="Bodytext7Exact0"/>
                        </w:rPr>
                        <w:t>A</w:t>
                      </w:r>
                      <w:r>
                        <w:tab/>
                      </w:r>
                      <w:r>
                        <w:rPr>
                          <w:rStyle w:val="Bodytext7Exact1"/>
                        </w:rPr>
                        <w:t>12,7</w:t>
                      </w:r>
                      <w:r>
                        <w:tab/>
                        <w:t xml:space="preserve"> </w:t>
                      </w:r>
                      <w:r>
                        <w:rPr>
                          <w:rStyle w:val="Bodytext7Exact1"/>
                        </w:rPr>
                        <w:t>M 3.3 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5680" behindDoc="0" locked="0" layoutInCell="1" allowOverlap="1">
                <wp:simplePos x="0" y="0"/>
                <wp:positionH relativeFrom="margin">
                  <wp:posOffset>344170</wp:posOffset>
                </wp:positionH>
                <wp:positionV relativeFrom="paragraph">
                  <wp:posOffset>3983990</wp:posOffset>
                </wp:positionV>
                <wp:extent cx="570230" cy="154940"/>
                <wp:effectExtent l="1270" t="2540" r="0" b="127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6BB" w:rsidRDefault="00B31F05">
                            <w:pPr>
                              <w:pStyle w:val="Picturecaption"/>
                              <w:shd w:val="clear" w:color="auto" w:fill="auto"/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27.1pt;margin-top:313.7pt;width:44.9pt;height:12.2pt;z-index:25165568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77grwIAAK8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" filled="f" stroked="f">
                <v:textbox style="mso-fit-shape-to-text:t" inset="0,0,0,0">
                  <w:txbxContent>
                    <w:p w:rsidR="009F16BB" w:rsidRDefault="00B31F05">
                      <w:pPr>
                        <w:pStyle w:val="Picturecaption"/>
                        <w:shd w:val="clear" w:color="auto" w:fill="auto"/>
                      </w:pPr>
                      <w:r>
                        <w:t>Figure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3500" simplePos="0" relativeHeight="251652608" behindDoc="1" locked="0" layoutInCell="1" allowOverlap="1">
            <wp:simplePos x="0" y="0"/>
            <wp:positionH relativeFrom="margin">
              <wp:posOffset>1163955</wp:posOffset>
            </wp:positionH>
            <wp:positionV relativeFrom="paragraph">
              <wp:posOffset>3983990</wp:posOffset>
            </wp:positionV>
            <wp:extent cx="2425700" cy="1104900"/>
            <wp:effectExtent l="0" t="0" r="0" b="0"/>
            <wp:wrapNone/>
            <wp:docPr id="6" name="Image 6" descr="C:\Users\hp\Documents\Tipard Studio\Tipard PDF to Word Converter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cuments\Tipard Studio\Tipard PDF to Word Converter\media\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6704" behindDoc="0" locked="0" layoutInCell="1" allowOverlap="1">
                <wp:simplePos x="0" y="0"/>
                <wp:positionH relativeFrom="margin">
                  <wp:posOffset>7287895</wp:posOffset>
                </wp:positionH>
                <wp:positionV relativeFrom="paragraph">
                  <wp:posOffset>2250440</wp:posOffset>
                </wp:positionV>
                <wp:extent cx="1974850" cy="521970"/>
                <wp:effectExtent l="1270" t="254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6BB" w:rsidRDefault="00B31F05">
                            <w:pPr>
                              <w:pStyle w:val="Bodytext30"/>
                              <w:shd w:val="clear" w:color="auto" w:fill="auto"/>
                              <w:spacing w:before="0" w:line="274" w:lineRule="exact"/>
                              <w:ind w:right="20"/>
                              <w:jc w:val="center"/>
                            </w:pPr>
                            <w:r>
                              <w:rPr>
                                <w:rStyle w:val="Bodytext3Exact"/>
                                <w:b/>
                                <w:bCs/>
                              </w:rPr>
                              <w:t>Voir exercices 44 à 57 page 20</w:t>
                            </w:r>
                            <w:r>
                              <w:rPr>
                                <w:rStyle w:val="Bodytext3Exact"/>
                                <w:b/>
                                <w:bCs/>
                              </w:rPr>
                              <w:br/>
                              <w:t>Manuel TRANSMATH 5</w:t>
                            </w:r>
                            <w:r>
                              <w:rPr>
                                <w:rStyle w:val="Bodytext3Exact"/>
                                <w:b/>
                                <w:bCs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rStyle w:val="Bodytext3Exact"/>
                                <w:b/>
                                <w:bCs/>
                                <w:vertAlign w:val="superscript"/>
                              </w:rPr>
                              <w:br/>
                            </w:r>
                            <w:r>
                              <w:rPr>
                                <w:rStyle w:val="Bodytext3Exact"/>
                                <w:b/>
                                <w:bCs/>
                              </w:rPr>
                              <w:t>Ou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573.85pt;margin-top:177.2pt;width:155.5pt;height:41.1pt;z-index:25165670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" filled="f" stroked="f">
                <v:textbox style="mso-fit-shape-to-text:t" inset="0,0,0,0">
                  <w:txbxContent>
                    <w:p w:rsidR="009F16BB" w:rsidRDefault="00B31F05">
                      <w:pPr>
                        <w:pStyle w:val="Bodytext30"/>
                        <w:shd w:val="clear" w:color="auto" w:fill="auto"/>
                        <w:spacing w:before="0" w:line="274" w:lineRule="exact"/>
                        <w:ind w:right="20"/>
                        <w:jc w:val="center"/>
                      </w:pPr>
                      <w:r>
                        <w:rPr>
                          <w:rStyle w:val="Bodytext3Exact"/>
                          <w:b/>
                          <w:bCs/>
                        </w:rPr>
                        <w:t>Voir exercices 44 à 57 page 20</w:t>
                      </w:r>
                      <w:r>
                        <w:rPr>
                          <w:rStyle w:val="Bodytext3Exact"/>
                          <w:b/>
                          <w:bCs/>
                        </w:rPr>
                        <w:br/>
                        <w:t>Manuel TRANSMATH 5</w:t>
                      </w:r>
                      <w:r>
                        <w:rPr>
                          <w:rStyle w:val="Bodytext3Exact"/>
                          <w:b/>
                          <w:bCs/>
                          <w:vertAlign w:val="superscript"/>
                        </w:rPr>
                        <w:t>e</w:t>
                      </w:r>
                      <w:r>
                        <w:rPr>
                          <w:rStyle w:val="Bodytext3Exact"/>
                          <w:b/>
                          <w:bCs/>
                          <w:vertAlign w:val="superscript"/>
                        </w:rPr>
                        <w:br/>
                      </w:r>
                      <w:r>
                        <w:rPr>
                          <w:rStyle w:val="Bodytext3Exact"/>
                          <w:b/>
                          <w:bCs/>
                        </w:rPr>
                        <w:t>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360" w:lineRule="exact"/>
      </w:pPr>
    </w:p>
    <w:p w:rsidR="009F16BB" w:rsidRDefault="009F16BB">
      <w:pPr>
        <w:spacing w:line="496" w:lineRule="exact"/>
      </w:pPr>
    </w:p>
    <w:p w:rsidR="009F16BB" w:rsidRDefault="009F16BB">
      <w:pPr>
        <w:rPr>
          <w:sz w:val="2"/>
          <w:szCs w:val="2"/>
        </w:rPr>
      </w:pPr>
    </w:p>
    <w:sectPr w:rsidR="009F16BB">
      <w:pgSz w:w="16840" w:h="11900" w:orient="landscape"/>
      <w:pgMar w:top="552" w:right="1408" w:bottom="552" w:left="84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61D" w:rsidRDefault="0019161D">
      <w:r>
        <w:separator/>
      </w:r>
    </w:p>
  </w:endnote>
  <w:endnote w:type="continuationSeparator" w:id="0">
    <w:p w:rsidR="0019161D" w:rsidRDefault="0019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61D" w:rsidRDefault="0019161D">
      <w:r>
        <w:separator/>
      </w:r>
    </w:p>
  </w:footnote>
  <w:footnote w:type="continuationSeparator" w:id="0">
    <w:p w:rsidR="0019161D" w:rsidRDefault="0019161D">
      <w:r>
        <w:continuationSeparator/>
      </w:r>
    </w:p>
  </w:footnote>
  <w:footnote w:id="1">
    <w:p w:rsidR="009F16BB" w:rsidRDefault="00B31F05">
      <w:pPr>
        <w:pStyle w:val="Footnote20"/>
        <w:shd w:val="clear" w:color="auto" w:fill="auto"/>
      </w:pPr>
      <w:r>
        <w:t>Exemple 4 :</w:t>
      </w:r>
    </w:p>
    <w:p w:rsidR="009F16BB" w:rsidRDefault="00B31F05">
      <w:pPr>
        <w:pStyle w:val="Footnote20"/>
        <w:shd w:val="clear" w:color="auto" w:fill="auto"/>
      </w:pPr>
      <w:r>
        <w:t>Calculer D=15-[</w:t>
      </w:r>
      <w:proofErr w:type="gramStart"/>
      <w:r>
        <w:t>4x(</w:t>
      </w:r>
      <w:proofErr w:type="gramEnd"/>
      <w:r>
        <w:t>2+3)-8]</w:t>
      </w:r>
    </w:p>
    <w:p w:rsidR="009F16BB" w:rsidRDefault="00B31F05">
      <w:pPr>
        <w:pStyle w:val="Footnote0"/>
        <w:shd w:val="clear" w:color="auto" w:fill="auto"/>
      </w:pPr>
      <w:r>
        <w:rPr>
          <w:rStyle w:val="Footnote11ptBold"/>
        </w:rPr>
        <w:t xml:space="preserve">Remarque </w:t>
      </w:r>
      <w:r>
        <w:t xml:space="preserve">: lorsque des parenthèses sont à l’intérieur d’autres parenthèses, les plus extérieurs sont parfois </w:t>
      </w:r>
      <w:proofErr w:type="gramStart"/>
      <w:r>
        <w:t>remplacées</w:t>
      </w:r>
      <w:proofErr w:type="gramEnd"/>
      <w:r>
        <w:t xml:space="preserve"> par des crochets.</w:t>
      </w:r>
    </w:p>
  </w:footnote>
  <w:footnote w:id="2">
    <w:p w:rsidR="009F16BB" w:rsidRDefault="00B31F05">
      <w:pPr>
        <w:pStyle w:val="Footnote20"/>
        <w:shd w:val="clear" w:color="auto" w:fill="auto"/>
        <w:spacing w:line="250" w:lineRule="exact"/>
      </w:pPr>
      <w:r>
        <w:footnoteRef/>
      </w:r>
      <w:r>
        <w:t xml:space="preserve"> Conventions d’écriture A- Convention du trait de fraction</w:t>
      </w:r>
    </w:p>
    <w:p w:rsidR="009F16BB" w:rsidRDefault="00B31F05">
      <w:pPr>
        <w:pStyle w:val="Footnote0"/>
        <w:shd w:val="clear" w:color="auto" w:fill="auto"/>
        <w:spacing w:after="205" w:line="250" w:lineRule="exact"/>
        <w:ind w:left="440"/>
      </w:pPr>
      <w:r>
        <w:t>Lorsque la division est indiquée par « un trait de fraction », on n’écrit pas entre parenthèses les expressions du numérateur et du dénominateur.</w:t>
      </w:r>
    </w:p>
    <w:p w:rsidR="009F16BB" w:rsidRDefault="00B31F05">
      <w:pPr>
        <w:pStyle w:val="Footnote20"/>
        <w:shd w:val="clear" w:color="auto" w:fill="auto"/>
        <w:spacing w:after="192" w:line="244" w:lineRule="exact"/>
        <w:jc w:val="both"/>
      </w:pPr>
      <w:r>
        <w:t xml:space="preserve">Exemple </w:t>
      </w:r>
      <w:r>
        <w:rPr>
          <w:rStyle w:val="Footnote210ptNotBold"/>
        </w:rPr>
        <w:t xml:space="preserve">: </w:t>
      </w:r>
      <w:r>
        <w:rPr>
          <w:rStyle w:val="Footnote2NotBoldItalic"/>
        </w:rPr>
        <w:t>A</w:t>
      </w:r>
      <w:r w:rsidR="007B3119">
        <w:rPr>
          <w:rStyle w:val="Footnote2NotBoldItalic"/>
        </w:rPr>
        <w:t>=</w:t>
      </w:r>
    </w:p>
    <w:p w:rsidR="009F16BB" w:rsidRDefault="00B31F05">
      <w:pPr>
        <w:pStyle w:val="Footnote0"/>
        <w:shd w:val="clear" w:color="auto" w:fill="auto"/>
        <w:jc w:val="both"/>
      </w:pPr>
      <w:r>
        <w:rPr>
          <w:rStyle w:val="Footnote11ptBold"/>
        </w:rPr>
        <w:t xml:space="preserve">Attention ! </w:t>
      </w:r>
      <w:r>
        <w:t>Pour calculer A avec la calculatrice, il faut rétablir les parenthèses.</w:t>
      </w:r>
    </w:p>
    <w:p w:rsidR="009F16BB" w:rsidRDefault="00B31F05">
      <w:pPr>
        <w:pStyle w:val="Footnote20"/>
        <w:shd w:val="clear" w:color="auto" w:fill="auto"/>
        <w:jc w:val="both"/>
      </w:pPr>
      <w:r>
        <w:t>B- Convention du signe x</w:t>
      </w:r>
    </w:p>
    <w:p w:rsidR="009F16BB" w:rsidRDefault="00B31F05">
      <w:pPr>
        <w:pStyle w:val="Footnote0"/>
        <w:shd w:val="clear" w:color="auto" w:fill="auto"/>
        <w:jc w:val="both"/>
      </w:pPr>
      <w:proofErr w:type="gramStart"/>
      <w:r>
        <w:t>On peut</w:t>
      </w:r>
      <w:proofErr w:type="gramEnd"/>
      <w:r>
        <w:t xml:space="preserve"> pas écrire le singe x lorsqu’il est suivi d’une</w:t>
      </w:r>
    </w:p>
    <w:p w:rsidR="009F16BB" w:rsidRDefault="00B31F05">
      <w:pPr>
        <w:pStyle w:val="Footnote0"/>
        <w:shd w:val="clear" w:color="auto" w:fill="auto"/>
        <w:jc w:val="both"/>
      </w:pPr>
      <w:proofErr w:type="gramStart"/>
      <w:r>
        <w:t>lettre</w:t>
      </w:r>
      <w:proofErr w:type="gramEnd"/>
      <w:r>
        <w:t xml:space="preserve"> ou d’une parenthèse.</w:t>
      </w:r>
    </w:p>
    <w:p w:rsidR="009F16BB" w:rsidRDefault="00B31F05" w:rsidP="007B3119">
      <w:pPr>
        <w:pStyle w:val="Footnote20"/>
        <w:shd w:val="clear" w:color="auto" w:fill="auto"/>
        <w:spacing w:line="244" w:lineRule="exact"/>
        <w:jc w:val="both"/>
      </w:pPr>
      <w:r>
        <w:t>Exemple : a et b et c désignent des nombres.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4C6E"/>
    <w:multiLevelType w:val="multilevel"/>
    <w:tmpl w:val="A1D60E1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80163B"/>
    <w:multiLevelType w:val="multilevel"/>
    <w:tmpl w:val="3A90F440"/>
    <w:lvl w:ilvl="0">
      <w:start w:val="4"/>
      <w:numFmt w:val="decimal"/>
      <w:lvlText w:val="%1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734571"/>
    <w:multiLevelType w:val="multilevel"/>
    <w:tmpl w:val="84B6B7EE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7106DA7"/>
    <w:multiLevelType w:val="multilevel"/>
    <w:tmpl w:val="DC0C5D5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A517A8"/>
    <w:multiLevelType w:val="multilevel"/>
    <w:tmpl w:val="63CCDFF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441E3E"/>
    <w:multiLevelType w:val="multilevel"/>
    <w:tmpl w:val="B500659A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EE2314"/>
    <w:multiLevelType w:val="multilevel"/>
    <w:tmpl w:val="FFBA1BB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905149F"/>
    <w:multiLevelType w:val="multilevel"/>
    <w:tmpl w:val="A62EB8C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fr-FR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BB"/>
    <w:rsid w:val="0019161D"/>
    <w:rsid w:val="0025515D"/>
    <w:rsid w:val="007B3119"/>
    <w:rsid w:val="00811433"/>
    <w:rsid w:val="009F16BB"/>
    <w:rsid w:val="00B3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2">
    <w:name w:val="Footnote (2)_"/>
    <w:basedOn w:val="Policepardfaut"/>
    <w:link w:val="Footnote2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Footnote">
    <w:name w:val="Footnote_"/>
    <w:basedOn w:val="Policepardfaut"/>
    <w:link w:val="Footnote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Footnote11ptBold">
    <w:name w:val="Footnote + 11 pt;Bold"/>
    <w:basedOn w:val="Footnot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Footnote210ptNotBold">
    <w:name w:val="Footnote (2) + 10 pt;Not Bold"/>
    <w:basedOn w:val="Footnot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fr-FR" w:eastAsia="fr-FR" w:bidi="fr-FR"/>
    </w:rPr>
  </w:style>
  <w:style w:type="character" w:customStyle="1" w:styleId="Footnote2NotBoldItalic">
    <w:name w:val="Footnote (2) + Not Bold;Italic"/>
    <w:basedOn w:val="Footnote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Heading1">
    <w:name w:val="Heading #1_"/>
    <w:basedOn w:val="Policepardfaut"/>
    <w:link w:val="Heading10"/>
    <w:rPr>
      <w:b/>
      <w:bCs/>
      <w:i w:val="0"/>
      <w:iCs w:val="0"/>
      <w:smallCaps w:val="0"/>
      <w:strike w:val="0"/>
      <w:w w:val="150"/>
      <w:sz w:val="50"/>
      <w:szCs w:val="50"/>
      <w:u w:val="none"/>
    </w:rPr>
  </w:style>
  <w:style w:type="character" w:customStyle="1" w:styleId="Bodytext3">
    <w:name w:val="Body text (3)_"/>
    <w:basedOn w:val="Policepardfaut"/>
    <w:link w:val="Bodytext3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3NotBoldItalicSpacing0pt">
    <w:name w:val="Body text (3) + Not Bold;Italic;Spacing 0 pt"/>
    <w:basedOn w:val="Bodytext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2">
    <w:name w:val="Body text (2)_"/>
    <w:basedOn w:val="Policepardfaut"/>
    <w:link w:val="Bodytext2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1ptBold">
    <w:name w:val="Body text (2) + 11 pt;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211ptItalicSpacing0pt">
    <w:name w:val="Body text (2) + 11 pt;Italic;Spacing 0 p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316pt">
    <w:name w:val="Body text (3) + 16 pt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954F72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32">
    <w:name w:val="Body text (3)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954F72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Heading3">
    <w:name w:val="Heading #3_"/>
    <w:basedOn w:val="Policepardfaut"/>
    <w:link w:val="Heading3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">
    <w:name w:val="Header or footer_"/>
    <w:basedOn w:val="Policepardfaut"/>
    <w:link w:val="Headerorfooter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Bodytext211ptBold0">
    <w:name w:val="Body text (2) + 11 pt;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4Exact">
    <w:name w:val="Body text (4) Exact"/>
    <w:basedOn w:val="Policepardfaut"/>
    <w:link w:val="Bodytext4"/>
    <w:rPr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4Exact0">
    <w:name w:val="Body text (4) Exact"/>
    <w:basedOn w:val="Bodytext4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3B3B3"/>
      <w:spacing w:val="0"/>
      <w:w w:val="100"/>
      <w:position w:val="0"/>
      <w:sz w:val="12"/>
      <w:szCs w:val="12"/>
      <w:u w:val="none"/>
      <w:lang w:val="fr-FR" w:eastAsia="fr-FR" w:bidi="fr-FR"/>
    </w:rPr>
  </w:style>
  <w:style w:type="character" w:customStyle="1" w:styleId="Bodytext5Exact">
    <w:name w:val="Body text (5) Exact"/>
    <w:basedOn w:val="Policepardfaut"/>
    <w:link w:val="Bodytext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56ptExact">
    <w:name w:val="Body text (5) + 6 pt Exact"/>
    <w:basedOn w:val="Bodytext5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fr-FR" w:eastAsia="fr-FR" w:bidi="fr-FR"/>
    </w:rPr>
  </w:style>
  <w:style w:type="character" w:customStyle="1" w:styleId="Bodytext6Exact">
    <w:name w:val="Body text (6) Exact"/>
    <w:basedOn w:val="Policepardfaut"/>
    <w:link w:val="Bodytext6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Exact">
    <w:name w:val="Body text (2) Exact"/>
    <w:basedOn w:val="Policepardfaut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Exact0">
    <w:name w:val="Body text (2)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fr-FR" w:eastAsia="fr-FR" w:bidi="fr-FR"/>
    </w:rPr>
  </w:style>
  <w:style w:type="character" w:customStyle="1" w:styleId="Bodytext3Exact">
    <w:name w:val="Body text (3) Exact"/>
    <w:basedOn w:val="Policepardfaut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fr-FR" w:eastAsia="fr-FR" w:bidi="fr-FR"/>
    </w:rPr>
  </w:style>
  <w:style w:type="character" w:customStyle="1" w:styleId="Heading2">
    <w:name w:val="Heading #2_"/>
    <w:basedOn w:val="Policepardfaut"/>
    <w:link w:val="Heading20"/>
    <w:rPr>
      <w:b/>
      <w:bCs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954F72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54F72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link w:val="Bodytext7"/>
    <w:rPr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711ptBoldExact">
    <w:name w:val="Body text (7) + 11 pt;Bold Exact"/>
    <w:basedOn w:val="Bodytext7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7Exact0">
    <w:name w:val="Body text (7) Exact"/>
    <w:basedOn w:val="Bodytext7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A0E25"/>
      <w:spacing w:val="0"/>
      <w:w w:val="100"/>
      <w:position w:val="0"/>
      <w:sz w:val="13"/>
      <w:szCs w:val="13"/>
      <w:u w:val="none"/>
      <w:lang w:val="fr-FR" w:eastAsia="fr-FR" w:bidi="fr-FR"/>
    </w:rPr>
  </w:style>
  <w:style w:type="character" w:customStyle="1" w:styleId="Bodytext7Exact1">
    <w:name w:val="Body text (7) Exact"/>
    <w:basedOn w:val="Bodytext7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A0E25"/>
      <w:spacing w:val="0"/>
      <w:w w:val="100"/>
      <w:position w:val="0"/>
      <w:sz w:val="13"/>
      <w:szCs w:val="13"/>
      <w:u w:val="single"/>
      <w:lang w:val="fr-FR" w:eastAsia="fr-FR" w:bidi="fr-FR"/>
    </w:rPr>
  </w:style>
  <w:style w:type="character" w:customStyle="1" w:styleId="PicturecaptionExact">
    <w:name w:val="Picture caption Exact"/>
    <w:basedOn w:val="Policepardfaut"/>
    <w:link w:val="Picturecaption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8Exact">
    <w:name w:val="Body text (8) Exact"/>
    <w:basedOn w:val="Policepardfaut"/>
    <w:link w:val="Bodytext8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Bodytext810ptNotItalicExact">
    <w:name w:val="Body text (8) + 10 pt;Not Italic Exact"/>
    <w:basedOn w:val="Bodytext8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fr-FR" w:eastAsia="fr-FR" w:bidi="fr-FR"/>
    </w:rPr>
  </w:style>
  <w:style w:type="character" w:customStyle="1" w:styleId="Bodytext211ptItalicExact">
    <w:name w:val="Body text (2) + 11 pt;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3Exact0">
    <w:name w:val="Body text (3) Exact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fr-FR" w:eastAsia="fr-FR" w:bidi="fr-FR"/>
    </w:rPr>
  </w:style>
  <w:style w:type="character" w:customStyle="1" w:styleId="Bodytext9Exact">
    <w:name w:val="Body text (9) Exact"/>
    <w:basedOn w:val="Policepardfaut"/>
    <w:link w:val="Bodytext9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1ptBoldExact">
    <w:name w:val="Body text (2) + 11 pt;Bold Exact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Heading2Exact">
    <w:name w:val="Heading #2 Exact"/>
    <w:basedOn w:val="Policepardfaut"/>
    <w:rPr>
      <w:b/>
      <w:bCs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2Exact0">
    <w:name w:val="Heading #2 Exact"/>
    <w:basedOn w:val="Headi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954F72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Bodytext2Exact1">
    <w:name w:val="Body text (2)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54F72"/>
      <w:spacing w:val="0"/>
      <w:w w:val="100"/>
      <w:position w:val="0"/>
      <w:sz w:val="20"/>
      <w:szCs w:val="20"/>
      <w:u w:val="single"/>
      <w:lang w:val="en-US" w:eastAsia="en-US" w:bidi="en-US"/>
    </w:rPr>
  </w:style>
  <w:style w:type="paragraph" w:customStyle="1" w:styleId="Footnote20">
    <w:name w:val="Footnote (2)"/>
    <w:basedOn w:val="Normal"/>
    <w:link w:val="Footnote2"/>
    <w:pPr>
      <w:shd w:val="clear" w:color="auto" w:fill="FFFFFF"/>
      <w:spacing w:line="254" w:lineRule="exact"/>
    </w:pPr>
    <w:rPr>
      <w:b/>
      <w:bCs/>
      <w:sz w:val="22"/>
      <w:szCs w:val="22"/>
    </w:rPr>
  </w:style>
  <w:style w:type="paragraph" w:customStyle="1" w:styleId="Footnote0">
    <w:name w:val="Footnote"/>
    <w:basedOn w:val="Normal"/>
    <w:link w:val="Footnote"/>
    <w:pPr>
      <w:shd w:val="clear" w:color="auto" w:fill="FFFFFF"/>
      <w:spacing w:line="254" w:lineRule="exact"/>
    </w:pPr>
    <w:rPr>
      <w:sz w:val="20"/>
      <w:szCs w:val="20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100" w:line="554" w:lineRule="exact"/>
      <w:outlineLvl w:val="0"/>
    </w:pPr>
    <w:rPr>
      <w:b/>
      <w:bCs/>
      <w:w w:val="150"/>
      <w:sz w:val="50"/>
      <w:szCs w:val="50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100" w:line="278" w:lineRule="exact"/>
      <w:jc w:val="both"/>
    </w:pPr>
    <w:rPr>
      <w:b/>
      <w:bCs/>
      <w:sz w:val="22"/>
      <w:szCs w:val="22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54" w:lineRule="exact"/>
    </w:pPr>
    <w:rPr>
      <w:sz w:val="20"/>
      <w:szCs w:val="20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line="244" w:lineRule="exact"/>
      <w:outlineLvl w:val="2"/>
    </w:pPr>
    <w:rPr>
      <w:b/>
      <w:bCs/>
      <w:sz w:val="22"/>
      <w:szCs w:val="22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266" w:lineRule="exact"/>
    </w:pPr>
  </w:style>
  <w:style w:type="paragraph" w:customStyle="1" w:styleId="Bodytext4">
    <w:name w:val="Body text (4)"/>
    <w:basedOn w:val="Normal"/>
    <w:link w:val="Bodytext4Exact"/>
    <w:pPr>
      <w:shd w:val="clear" w:color="auto" w:fill="FFFFFF"/>
      <w:spacing w:line="132" w:lineRule="exact"/>
    </w:pPr>
    <w:rPr>
      <w:sz w:val="12"/>
      <w:szCs w:val="12"/>
    </w:rPr>
  </w:style>
  <w:style w:type="paragraph" w:customStyle="1" w:styleId="Bodytext5">
    <w:name w:val="Body text (5)"/>
    <w:basedOn w:val="Normal"/>
    <w:link w:val="Bodytext5Exact"/>
    <w:pPr>
      <w:shd w:val="clear" w:color="auto" w:fill="FFFFFF"/>
      <w:spacing w:line="222" w:lineRule="exact"/>
    </w:pPr>
    <w:rPr>
      <w:sz w:val="20"/>
      <w:szCs w:val="20"/>
    </w:rPr>
  </w:style>
  <w:style w:type="paragraph" w:customStyle="1" w:styleId="Bodytext6">
    <w:name w:val="Body text (6)"/>
    <w:basedOn w:val="Normal"/>
    <w:link w:val="Bodytext6Exact"/>
    <w:pPr>
      <w:shd w:val="clear" w:color="auto" w:fill="FFFFFF"/>
      <w:spacing w:line="244" w:lineRule="exact"/>
    </w:pPr>
    <w:rPr>
      <w:sz w:val="22"/>
      <w:szCs w:val="22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line="354" w:lineRule="exact"/>
      <w:outlineLvl w:val="1"/>
    </w:pPr>
    <w:rPr>
      <w:b/>
      <w:bCs/>
      <w:sz w:val="32"/>
      <w:szCs w:val="32"/>
      <w:lang w:val="en-US" w:eastAsia="en-US" w:bidi="en-US"/>
    </w:rPr>
  </w:style>
  <w:style w:type="paragraph" w:customStyle="1" w:styleId="Bodytext7">
    <w:name w:val="Body text (7)"/>
    <w:basedOn w:val="Normal"/>
    <w:link w:val="Bodytext7Exact"/>
    <w:pPr>
      <w:shd w:val="clear" w:color="auto" w:fill="FFFFFF"/>
      <w:spacing w:line="274" w:lineRule="exact"/>
      <w:jc w:val="both"/>
    </w:pPr>
    <w:rPr>
      <w:sz w:val="13"/>
      <w:szCs w:val="13"/>
    </w:rPr>
  </w:style>
  <w:style w:type="paragraph" w:customStyle="1" w:styleId="Picturecaption">
    <w:name w:val="Picture caption"/>
    <w:basedOn w:val="Normal"/>
    <w:link w:val="PicturecaptionExact"/>
    <w:pPr>
      <w:shd w:val="clear" w:color="auto" w:fill="FFFFFF"/>
      <w:spacing w:line="244" w:lineRule="exact"/>
    </w:pPr>
    <w:rPr>
      <w:b/>
      <w:bCs/>
      <w:sz w:val="22"/>
      <w:szCs w:val="22"/>
    </w:rPr>
  </w:style>
  <w:style w:type="paragraph" w:customStyle="1" w:styleId="Bodytext8">
    <w:name w:val="Body text (8)"/>
    <w:basedOn w:val="Normal"/>
    <w:link w:val="Bodytext8Exact"/>
    <w:pPr>
      <w:shd w:val="clear" w:color="auto" w:fill="FFFFFF"/>
      <w:spacing w:line="244" w:lineRule="exact"/>
      <w:jc w:val="both"/>
    </w:pPr>
    <w:rPr>
      <w:i/>
      <w:iCs/>
      <w:sz w:val="22"/>
      <w:szCs w:val="22"/>
    </w:rPr>
  </w:style>
  <w:style w:type="paragraph" w:customStyle="1" w:styleId="Bodytext9">
    <w:name w:val="Body text (9)"/>
    <w:basedOn w:val="Normal"/>
    <w:link w:val="Bodytext9Exact"/>
    <w:pPr>
      <w:shd w:val="clear" w:color="auto" w:fill="FFFFFF"/>
      <w:spacing w:line="230" w:lineRule="exact"/>
    </w:pPr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B311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3119"/>
    <w:rPr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7B311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3119"/>
    <w:rPr>
      <w:color w:val="000000"/>
    </w:rPr>
  </w:style>
  <w:style w:type="character" w:styleId="Textedelespacerserv">
    <w:name w:val="Placeholder Text"/>
    <w:basedOn w:val="Policepardfaut"/>
    <w:uiPriority w:val="99"/>
    <w:semiHidden/>
    <w:rsid w:val="007B311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31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119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2">
    <w:name w:val="Footnote (2)_"/>
    <w:basedOn w:val="Policepardfaut"/>
    <w:link w:val="Footnote2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Footnote">
    <w:name w:val="Footnote_"/>
    <w:basedOn w:val="Policepardfaut"/>
    <w:link w:val="Footnote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Footnote11ptBold">
    <w:name w:val="Footnote + 11 pt;Bold"/>
    <w:basedOn w:val="Footnot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Footnote210ptNotBold">
    <w:name w:val="Footnote (2) + 10 pt;Not Bold"/>
    <w:basedOn w:val="Footnot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fr-FR" w:eastAsia="fr-FR" w:bidi="fr-FR"/>
    </w:rPr>
  </w:style>
  <w:style w:type="character" w:customStyle="1" w:styleId="Footnote2NotBoldItalic">
    <w:name w:val="Footnote (2) + Not Bold;Italic"/>
    <w:basedOn w:val="Footnote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Heading1">
    <w:name w:val="Heading #1_"/>
    <w:basedOn w:val="Policepardfaut"/>
    <w:link w:val="Heading10"/>
    <w:rPr>
      <w:b/>
      <w:bCs/>
      <w:i w:val="0"/>
      <w:iCs w:val="0"/>
      <w:smallCaps w:val="0"/>
      <w:strike w:val="0"/>
      <w:w w:val="150"/>
      <w:sz w:val="50"/>
      <w:szCs w:val="50"/>
      <w:u w:val="none"/>
    </w:rPr>
  </w:style>
  <w:style w:type="character" w:customStyle="1" w:styleId="Bodytext3">
    <w:name w:val="Body text (3)_"/>
    <w:basedOn w:val="Policepardfaut"/>
    <w:link w:val="Bodytext3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3NotBoldItalicSpacing0pt">
    <w:name w:val="Body text (3) + Not Bold;Italic;Spacing 0 pt"/>
    <w:basedOn w:val="Bodytext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2">
    <w:name w:val="Body text (2)_"/>
    <w:basedOn w:val="Policepardfaut"/>
    <w:link w:val="Bodytext2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1ptBold">
    <w:name w:val="Body text (2) + 11 pt;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211ptItalicSpacing0pt">
    <w:name w:val="Body text (2) + 11 pt;Italic;Spacing 0 p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316pt">
    <w:name w:val="Body text (3) + 16 pt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954F72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32">
    <w:name w:val="Body text (3)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954F72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Heading3">
    <w:name w:val="Heading #3_"/>
    <w:basedOn w:val="Policepardfaut"/>
    <w:link w:val="Heading3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">
    <w:name w:val="Header or footer_"/>
    <w:basedOn w:val="Policepardfaut"/>
    <w:link w:val="Headerorfooter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Bodytext211ptBold0">
    <w:name w:val="Body text (2) + 11 pt;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4Exact">
    <w:name w:val="Body text (4) Exact"/>
    <w:basedOn w:val="Policepardfaut"/>
    <w:link w:val="Bodytext4"/>
    <w:rPr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4Exact0">
    <w:name w:val="Body text (4) Exact"/>
    <w:basedOn w:val="Bodytext4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3B3B3"/>
      <w:spacing w:val="0"/>
      <w:w w:val="100"/>
      <w:position w:val="0"/>
      <w:sz w:val="12"/>
      <w:szCs w:val="12"/>
      <w:u w:val="none"/>
      <w:lang w:val="fr-FR" w:eastAsia="fr-FR" w:bidi="fr-FR"/>
    </w:rPr>
  </w:style>
  <w:style w:type="character" w:customStyle="1" w:styleId="Bodytext5Exact">
    <w:name w:val="Body text (5) Exact"/>
    <w:basedOn w:val="Policepardfaut"/>
    <w:link w:val="Bodytext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56ptExact">
    <w:name w:val="Body text (5) + 6 pt Exact"/>
    <w:basedOn w:val="Bodytext5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fr-FR" w:eastAsia="fr-FR" w:bidi="fr-FR"/>
    </w:rPr>
  </w:style>
  <w:style w:type="character" w:customStyle="1" w:styleId="Bodytext6Exact">
    <w:name w:val="Body text (6) Exact"/>
    <w:basedOn w:val="Policepardfaut"/>
    <w:link w:val="Bodytext6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Exact">
    <w:name w:val="Body text (2) Exact"/>
    <w:basedOn w:val="Policepardfaut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Exact0">
    <w:name w:val="Body text (2)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fr-FR" w:eastAsia="fr-FR" w:bidi="fr-FR"/>
    </w:rPr>
  </w:style>
  <w:style w:type="character" w:customStyle="1" w:styleId="Bodytext3Exact">
    <w:name w:val="Body text (3) Exact"/>
    <w:basedOn w:val="Policepardfaut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fr-FR" w:eastAsia="fr-FR" w:bidi="fr-FR"/>
    </w:rPr>
  </w:style>
  <w:style w:type="character" w:customStyle="1" w:styleId="Heading2">
    <w:name w:val="Heading #2_"/>
    <w:basedOn w:val="Policepardfaut"/>
    <w:link w:val="Heading20"/>
    <w:rPr>
      <w:b/>
      <w:bCs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954F72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54F72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link w:val="Bodytext7"/>
    <w:rPr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711ptBoldExact">
    <w:name w:val="Body text (7) + 11 pt;Bold Exact"/>
    <w:basedOn w:val="Bodytext7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7Exact0">
    <w:name w:val="Body text (7) Exact"/>
    <w:basedOn w:val="Bodytext7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A0E25"/>
      <w:spacing w:val="0"/>
      <w:w w:val="100"/>
      <w:position w:val="0"/>
      <w:sz w:val="13"/>
      <w:szCs w:val="13"/>
      <w:u w:val="none"/>
      <w:lang w:val="fr-FR" w:eastAsia="fr-FR" w:bidi="fr-FR"/>
    </w:rPr>
  </w:style>
  <w:style w:type="character" w:customStyle="1" w:styleId="Bodytext7Exact1">
    <w:name w:val="Body text (7) Exact"/>
    <w:basedOn w:val="Bodytext7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A0E25"/>
      <w:spacing w:val="0"/>
      <w:w w:val="100"/>
      <w:position w:val="0"/>
      <w:sz w:val="13"/>
      <w:szCs w:val="13"/>
      <w:u w:val="single"/>
      <w:lang w:val="fr-FR" w:eastAsia="fr-FR" w:bidi="fr-FR"/>
    </w:rPr>
  </w:style>
  <w:style w:type="character" w:customStyle="1" w:styleId="PicturecaptionExact">
    <w:name w:val="Picture caption Exact"/>
    <w:basedOn w:val="Policepardfaut"/>
    <w:link w:val="Picturecaption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8Exact">
    <w:name w:val="Body text (8) Exact"/>
    <w:basedOn w:val="Policepardfaut"/>
    <w:link w:val="Bodytext8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Bodytext810ptNotItalicExact">
    <w:name w:val="Body text (8) + 10 pt;Not Italic Exact"/>
    <w:basedOn w:val="Bodytext8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fr-FR" w:eastAsia="fr-FR" w:bidi="fr-FR"/>
    </w:rPr>
  </w:style>
  <w:style w:type="character" w:customStyle="1" w:styleId="Bodytext211ptItalicExact">
    <w:name w:val="Body text (2) + 11 pt;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Bodytext3Exact0">
    <w:name w:val="Body text (3) Exact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fr-FR" w:eastAsia="fr-FR" w:bidi="fr-FR"/>
    </w:rPr>
  </w:style>
  <w:style w:type="character" w:customStyle="1" w:styleId="Bodytext9Exact">
    <w:name w:val="Body text (9) Exact"/>
    <w:basedOn w:val="Policepardfaut"/>
    <w:link w:val="Bodytext9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1ptBoldExact">
    <w:name w:val="Body text (2) + 11 pt;Bold Exact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fr-FR" w:eastAsia="fr-FR" w:bidi="fr-FR"/>
    </w:rPr>
  </w:style>
  <w:style w:type="character" w:customStyle="1" w:styleId="Heading2Exact">
    <w:name w:val="Heading #2 Exact"/>
    <w:basedOn w:val="Policepardfaut"/>
    <w:rPr>
      <w:b/>
      <w:bCs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2Exact0">
    <w:name w:val="Heading #2 Exact"/>
    <w:basedOn w:val="Headi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954F72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Bodytext2Exact1">
    <w:name w:val="Body text (2)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54F72"/>
      <w:spacing w:val="0"/>
      <w:w w:val="100"/>
      <w:position w:val="0"/>
      <w:sz w:val="20"/>
      <w:szCs w:val="20"/>
      <w:u w:val="single"/>
      <w:lang w:val="en-US" w:eastAsia="en-US" w:bidi="en-US"/>
    </w:rPr>
  </w:style>
  <w:style w:type="paragraph" w:customStyle="1" w:styleId="Footnote20">
    <w:name w:val="Footnote (2)"/>
    <w:basedOn w:val="Normal"/>
    <w:link w:val="Footnote2"/>
    <w:pPr>
      <w:shd w:val="clear" w:color="auto" w:fill="FFFFFF"/>
      <w:spacing w:line="254" w:lineRule="exact"/>
    </w:pPr>
    <w:rPr>
      <w:b/>
      <w:bCs/>
      <w:sz w:val="22"/>
      <w:szCs w:val="22"/>
    </w:rPr>
  </w:style>
  <w:style w:type="paragraph" w:customStyle="1" w:styleId="Footnote0">
    <w:name w:val="Footnote"/>
    <w:basedOn w:val="Normal"/>
    <w:link w:val="Footnote"/>
    <w:pPr>
      <w:shd w:val="clear" w:color="auto" w:fill="FFFFFF"/>
      <w:spacing w:line="254" w:lineRule="exact"/>
    </w:pPr>
    <w:rPr>
      <w:sz w:val="20"/>
      <w:szCs w:val="20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100" w:line="554" w:lineRule="exact"/>
      <w:outlineLvl w:val="0"/>
    </w:pPr>
    <w:rPr>
      <w:b/>
      <w:bCs/>
      <w:w w:val="150"/>
      <w:sz w:val="50"/>
      <w:szCs w:val="50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100" w:line="278" w:lineRule="exact"/>
      <w:jc w:val="both"/>
    </w:pPr>
    <w:rPr>
      <w:b/>
      <w:bCs/>
      <w:sz w:val="22"/>
      <w:szCs w:val="22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54" w:lineRule="exact"/>
    </w:pPr>
    <w:rPr>
      <w:sz w:val="20"/>
      <w:szCs w:val="20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line="244" w:lineRule="exact"/>
      <w:outlineLvl w:val="2"/>
    </w:pPr>
    <w:rPr>
      <w:b/>
      <w:bCs/>
      <w:sz w:val="22"/>
      <w:szCs w:val="22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266" w:lineRule="exact"/>
    </w:pPr>
  </w:style>
  <w:style w:type="paragraph" w:customStyle="1" w:styleId="Bodytext4">
    <w:name w:val="Body text (4)"/>
    <w:basedOn w:val="Normal"/>
    <w:link w:val="Bodytext4Exact"/>
    <w:pPr>
      <w:shd w:val="clear" w:color="auto" w:fill="FFFFFF"/>
      <w:spacing w:line="132" w:lineRule="exact"/>
    </w:pPr>
    <w:rPr>
      <w:sz w:val="12"/>
      <w:szCs w:val="12"/>
    </w:rPr>
  </w:style>
  <w:style w:type="paragraph" w:customStyle="1" w:styleId="Bodytext5">
    <w:name w:val="Body text (5)"/>
    <w:basedOn w:val="Normal"/>
    <w:link w:val="Bodytext5Exact"/>
    <w:pPr>
      <w:shd w:val="clear" w:color="auto" w:fill="FFFFFF"/>
      <w:spacing w:line="222" w:lineRule="exact"/>
    </w:pPr>
    <w:rPr>
      <w:sz w:val="20"/>
      <w:szCs w:val="20"/>
    </w:rPr>
  </w:style>
  <w:style w:type="paragraph" w:customStyle="1" w:styleId="Bodytext6">
    <w:name w:val="Body text (6)"/>
    <w:basedOn w:val="Normal"/>
    <w:link w:val="Bodytext6Exact"/>
    <w:pPr>
      <w:shd w:val="clear" w:color="auto" w:fill="FFFFFF"/>
      <w:spacing w:line="244" w:lineRule="exact"/>
    </w:pPr>
    <w:rPr>
      <w:sz w:val="22"/>
      <w:szCs w:val="22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line="354" w:lineRule="exact"/>
      <w:outlineLvl w:val="1"/>
    </w:pPr>
    <w:rPr>
      <w:b/>
      <w:bCs/>
      <w:sz w:val="32"/>
      <w:szCs w:val="32"/>
      <w:lang w:val="en-US" w:eastAsia="en-US" w:bidi="en-US"/>
    </w:rPr>
  </w:style>
  <w:style w:type="paragraph" w:customStyle="1" w:styleId="Bodytext7">
    <w:name w:val="Body text (7)"/>
    <w:basedOn w:val="Normal"/>
    <w:link w:val="Bodytext7Exact"/>
    <w:pPr>
      <w:shd w:val="clear" w:color="auto" w:fill="FFFFFF"/>
      <w:spacing w:line="274" w:lineRule="exact"/>
      <w:jc w:val="both"/>
    </w:pPr>
    <w:rPr>
      <w:sz w:val="13"/>
      <w:szCs w:val="13"/>
    </w:rPr>
  </w:style>
  <w:style w:type="paragraph" w:customStyle="1" w:styleId="Picturecaption">
    <w:name w:val="Picture caption"/>
    <w:basedOn w:val="Normal"/>
    <w:link w:val="PicturecaptionExact"/>
    <w:pPr>
      <w:shd w:val="clear" w:color="auto" w:fill="FFFFFF"/>
      <w:spacing w:line="244" w:lineRule="exact"/>
    </w:pPr>
    <w:rPr>
      <w:b/>
      <w:bCs/>
      <w:sz w:val="22"/>
      <w:szCs w:val="22"/>
    </w:rPr>
  </w:style>
  <w:style w:type="paragraph" w:customStyle="1" w:styleId="Bodytext8">
    <w:name w:val="Body text (8)"/>
    <w:basedOn w:val="Normal"/>
    <w:link w:val="Bodytext8Exact"/>
    <w:pPr>
      <w:shd w:val="clear" w:color="auto" w:fill="FFFFFF"/>
      <w:spacing w:line="244" w:lineRule="exact"/>
      <w:jc w:val="both"/>
    </w:pPr>
    <w:rPr>
      <w:i/>
      <w:iCs/>
      <w:sz w:val="22"/>
      <w:szCs w:val="22"/>
    </w:rPr>
  </w:style>
  <w:style w:type="paragraph" w:customStyle="1" w:styleId="Bodytext9">
    <w:name w:val="Body text (9)"/>
    <w:basedOn w:val="Normal"/>
    <w:link w:val="Bodytext9Exact"/>
    <w:pPr>
      <w:shd w:val="clear" w:color="auto" w:fill="FFFFFF"/>
      <w:spacing w:line="230" w:lineRule="exact"/>
    </w:pPr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B311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3119"/>
    <w:rPr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7B311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3119"/>
    <w:rPr>
      <w:color w:val="000000"/>
    </w:rPr>
  </w:style>
  <w:style w:type="character" w:styleId="Textedelespacerserv">
    <w:name w:val="Placeholder Text"/>
    <w:basedOn w:val="Policepardfaut"/>
    <w:uiPriority w:val="99"/>
    <w:semiHidden/>
    <w:rsid w:val="007B311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31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119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nombres décimaux  Enchainement d’opérations</vt:lpstr>
    </vt:vector>
  </TitlesOfParts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nombres décimaux  Enchainement d’opérations</dc:title>
  <dc:creator>kadiri mohammed</dc:creator>
  <cp:lastModifiedBy>hp</cp:lastModifiedBy>
  <cp:revision>3</cp:revision>
  <dcterms:created xsi:type="dcterms:W3CDTF">2020-08-18T14:11:00Z</dcterms:created>
  <dcterms:modified xsi:type="dcterms:W3CDTF">2020-08-18T14:14:00Z</dcterms:modified>
</cp:coreProperties>
</file>