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5FF444A6" w:rsidR="00D661B0" w:rsidRPr="008F3F22" w:rsidRDefault="008F36EA" w:rsidP="002E76B0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</w:pPr>
      <w:r w:rsidRPr="008F36EA">
        <w:t>O jogo "Adivinha o número em que estou a pensar</w:t>
      </w:r>
      <w:r>
        <w:t>"</w:t>
      </w:r>
    </w:p>
    <w:p w14:paraId="38FBDF00" w14:textId="5F2A5123" w:rsidR="008F36EA" w:rsidRDefault="005F3BE8" w:rsidP="008F36EA">
      <w:r>
        <w:t>O</w:t>
      </w:r>
      <w:r w:rsidR="008F36EA">
        <w:t xml:space="preserve"> jogador </w:t>
      </w:r>
      <w:r>
        <w:t xml:space="preserve">é desafiado </w:t>
      </w:r>
      <w:r w:rsidR="008F36EA">
        <w:t xml:space="preserve">a adivinhar um número aleatório de 1 a 100, gerado pelo computador. As regras são simples: </w:t>
      </w:r>
    </w:p>
    <w:p w14:paraId="31A6CEAE" w14:textId="5AB3F993" w:rsidR="008F36EA" w:rsidRDefault="008F36EA" w:rsidP="00051D35">
      <w:pPr>
        <w:pStyle w:val="ListParagraph"/>
        <w:numPr>
          <w:ilvl w:val="0"/>
          <w:numId w:val="2"/>
        </w:numPr>
      </w:pPr>
      <w:r>
        <w:t>Em cada tentativa o jogador propõe um número;</w:t>
      </w:r>
    </w:p>
    <w:p w14:paraId="6753AE38" w14:textId="5DBFA644" w:rsidR="008F36EA" w:rsidRDefault="008F36EA" w:rsidP="00051D35">
      <w:pPr>
        <w:pStyle w:val="ListParagraph"/>
        <w:numPr>
          <w:ilvl w:val="0"/>
          <w:numId w:val="2"/>
        </w:numPr>
      </w:pPr>
      <w:r>
        <w:t>O computador responde se esse número é maior ou menor que o número correto;</w:t>
      </w:r>
    </w:p>
    <w:p w14:paraId="19DF79B6" w14:textId="791C5ECD" w:rsidR="008F36EA" w:rsidRDefault="008F36EA" w:rsidP="00051D35">
      <w:pPr>
        <w:pStyle w:val="ListParagraph"/>
        <w:numPr>
          <w:ilvl w:val="0"/>
          <w:numId w:val="2"/>
        </w:numPr>
      </w:pPr>
      <w:r>
        <w:t>De forma iterativa</w:t>
      </w:r>
      <w:r w:rsidR="005F3BE8">
        <w:t>,</w:t>
      </w:r>
      <w:r>
        <w:t xml:space="preserve"> o jogador vai fazendo tentativas/jogadas até acertar no número, caso em que vence, ou exceder o número máximo de tentativas, perdendo o jogo.</w:t>
      </w:r>
    </w:p>
    <w:p w14:paraId="713EB609" w14:textId="7F01A844" w:rsidR="00CE1853" w:rsidRPr="009301F3" w:rsidRDefault="00FA79C2" w:rsidP="006249BF">
      <w:pPr>
        <w:pStyle w:val="Heading1"/>
      </w:pPr>
      <w:r>
        <w:t>Primeira versão d</w:t>
      </w:r>
      <w:r w:rsidR="008F36EA" w:rsidRPr="008F36EA">
        <w:t>o jogo</w:t>
      </w:r>
    </w:p>
    <w:p w14:paraId="5DAE6CDB" w14:textId="05541843" w:rsidR="008F36EA" w:rsidRDefault="007D5724" w:rsidP="008F36EA">
      <w:r>
        <w:t>Comecemos por uma versão simplificada do jogo.</w:t>
      </w:r>
      <w:r w:rsidR="001E25FC">
        <w:t xml:space="preserve"> </w:t>
      </w:r>
      <w:r w:rsidR="005F3BE8">
        <w:t>A</w:t>
      </w:r>
      <w:r w:rsidR="008F36EA">
        <w:t xml:space="preserve"> primeira parte do programa consiste em selecionar aleatoriamente o número a adivinhar</w:t>
      </w:r>
      <w:r w:rsidR="005F3BE8">
        <w:t xml:space="preserve"> e</w:t>
      </w:r>
      <w:r w:rsidR="004E2908">
        <w:t>,</w:t>
      </w:r>
      <w:r w:rsidR="008F36EA">
        <w:t xml:space="preserve"> adicionalmente, em </w:t>
      </w:r>
      <w:r w:rsidR="00B34CBC">
        <w:t>ler o número do jogador humano</w:t>
      </w:r>
      <w:r w:rsidR="008F36EA">
        <w:t xml:space="preserve">. </w:t>
      </w:r>
    </w:p>
    <w:p w14:paraId="4DCD8DCC" w14:textId="38BC7882" w:rsidR="00CB07D2" w:rsidRDefault="008F36EA" w:rsidP="008F36EA">
      <w:r>
        <w:t>Em Python, o código que implementa esta fase de inicialização é o seguinte:</w:t>
      </w:r>
    </w:p>
    <w:p w14:paraId="3F0B8C34" w14:textId="77777777" w:rsidR="008F36EA" w:rsidRDefault="008F36EA" w:rsidP="008F36EA">
      <w:pPr>
        <w:pStyle w:val="codig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390E7E1C" w14:textId="77777777" w:rsidR="008F36EA" w:rsidRDefault="008F36EA" w:rsidP="008F36EA">
      <w:pPr>
        <w:pStyle w:val="codigo"/>
      </w:pPr>
    </w:p>
    <w:p w14:paraId="7C08BC21" w14:textId="76568AF5" w:rsidR="008F36EA" w:rsidRDefault="008F36EA" w:rsidP="008F36EA">
      <w:pPr>
        <w:pStyle w:val="codigo"/>
      </w:pPr>
      <w:r>
        <w:t xml:space="preserve"># </w:t>
      </w:r>
      <w:proofErr w:type="gramStart"/>
      <w:r>
        <w:t>numero</w:t>
      </w:r>
      <w:proofErr w:type="gramEnd"/>
      <w:r>
        <w:t xml:space="preserve"> </w:t>
      </w:r>
      <w:proofErr w:type="spellStart"/>
      <w:r>
        <w:t>aleatorio</w:t>
      </w:r>
      <w:proofErr w:type="spellEnd"/>
      <w:r>
        <w:t xml:space="preserve"> a adivinhar</w:t>
      </w:r>
    </w:p>
    <w:p w14:paraId="76263486" w14:textId="21CC5D82" w:rsidR="008F36EA" w:rsidRDefault="008F36EA" w:rsidP="008F36EA">
      <w:pPr>
        <w:pStyle w:val="codigo"/>
      </w:pPr>
      <w:r>
        <w:t xml:space="preserve">numero = 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382BF96D" w14:textId="0A0CA317" w:rsidR="004E2908" w:rsidRDefault="004E2908" w:rsidP="008F36EA">
      <w:pPr>
        <w:pStyle w:val="codigo"/>
      </w:pPr>
    </w:p>
    <w:p w14:paraId="21D970B0" w14:textId="5BB43EED" w:rsidR="004E2908" w:rsidRDefault="004E2908" w:rsidP="008F36EA">
      <w:pPr>
        <w:pStyle w:val="codigo"/>
      </w:pPr>
      <w:r>
        <w:t xml:space="preserve"># ler </w:t>
      </w:r>
      <w:proofErr w:type="gramStart"/>
      <w:r>
        <w:t>numero</w:t>
      </w:r>
      <w:proofErr w:type="gramEnd"/>
      <w:r>
        <w:t xml:space="preserve"> do jogador humano</w:t>
      </w:r>
    </w:p>
    <w:p w14:paraId="1D4004C0" w14:textId="6F267C43" w:rsidR="008F36EA" w:rsidRDefault="004E2908" w:rsidP="004E2908">
      <w:pPr>
        <w:pStyle w:val="codigo"/>
      </w:pPr>
      <w:r>
        <w:t xml:space="preserve">jogada = </w:t>
      </w:r>
      <w:proofErr w:type="spellStart"/>
      <w: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>"Adivinhe o numero (1 a 100): "))</w:t>
      </w:r>
    </w:p>
    <w:p w14:paraId="0EF9ADFE" w14:textId="690C14B6" w:rsidR="00FA79C2" w:rsidRDefault="00FA79C2" w:rsidP="00FA79C2">
      <w:r>
        <w:t xml:space="preserve">A função </w:t>
      </w:r>
      <w:hyperlink r:id="rId7" w:anchor="functions-for-sequences" w:history="1">
        <w:proofErr w:type="spellStart"/>
        <w:r w:rsidRPr="00FA79C2">
          <w:rPr>
            <w:rStyle w:val="Hyperlink"/>
          </w:rPr>
          <w:t>random.randint</w:t>
        </w:r>
        <w:proofErr w:type="spellEnd"/>
        <w:r w:rsidRPr="00FA79C2">
          <w:rPr>
            <w:rStyle w:val="Hyperlink"/>
          </w:rPr>
          <w:t>()</w:t>
        </w:r>
      </w:hyperlink>
      <w:r>
        <w:t xml:space="preserve"> seleciona um número inteiro aleatório entre 1 e 100.</w:t>
      </w:r>
    </w:p>
    <w:p w14:paraId="1B94B255" w14:textId="06336449" w:rsidR="00FA79C2" w:rsidRDefault="00FA79C2" w:rsidP="00FA79C2">
      <w:r>
        <w:t>A leitura da jogada por parte do jogador humano é realizada</w:t>
      </w:r>
      <w:r w:rsidR="007D5724">
        <w:t xml:space="preserve"> </w:t>
      </w:r>
      <w:r>
        <w:t xml:space="preserve">através da função </w:t>
      </w:r>
      <w:hyperlink r:id="rId8" w:history="1">
        <w:proofErr w:type="gramStart"/>
        <w:r w:rsidRPr="00FA79C2">
          <w:rPr>
            <w:rStyle w:val="Hyperlink"/>
          </w:rPr>
          <w:t>input(</w:t>
        </w:r>
        <w:proofErr w:type="gramEnd"/>
        <w:r w:rsidRPr="00FA79C2">
          <w:rPr>
            <w:rStyle w:val="Hyperlink"/>
          </w:rPr>
          <w:t>)</w:t>
        </w:r>
      </w:hyperlink>
      <w:r>
        <w:t>.</w:t>
      </w:r>
      <w:r w:rsidR="009662A1">
        <w:t xml:space="preserve"> Como esta função lê uma cadeia de caracteres, é necessário fazer uma conversão de tipo</w:t>
      </w:r>
      <w:r w:rsidR="007D5724">
        <w:t xml:space="preserve">, neste caso, </w:t>
      </w:r>
      <w:r w:rsidR="009662A1">
        <w:t xml:space="preserve"> através da função </w:t>
      </w:r>
      <w:hyperlink r:id="rId9" w:history="1">
        <w:proofErr w:type="spellStart"/>
        <w:r w:rsidR="009662A1" w:rsidRPr="009662A1">
          <w:rPr>
            <w:rStyle w:val="Hyperlink"/>
          </w:rPr>
          <w:t>int</w:t>
        </w:r>
        <w:proofErr w:type="spellEnd"/>
        <w:r w:rsidR="009662A1" w:rsidRPr="009662A1">
          <w:rPr>
            <w:rStyle w:val="Hyperlink"/>
          </w:rPr>
          <w:t>()</w:t>
        </w:r>
      </w:hyperlink>
      <w:r w:rsidR="00B61058">
        <w:t xml:space="preserve"> para se obter um número inteiro.</w:t>
      </w:r>
    </w:p>
    <w:p w14:paraId="4E358659" w14:textId="17541E3D" w:rsidR="00320580" w:rsidRDefault="00320580" w:rsidP="006A2A9A">
      <w:r>
        <w:t>Agora basta verificar se o jogador adivinhou, através de uma estrutura de decisão alternativa:</w:t>
      </w:r>
    </w:p>
    <w:p w14:paraId="7DD65D80" w14:textId="77777777" w:rsidR="00320580" w:rsidRDefault="00320580" w:rsidP="00320580">
      <w:pPr>
        <w:pStyle w:val="codigo"/>
      </w:pPr>
      <w:r>
        <w:t># verifica se venceu</w:t>
      </w:r>
    </w:p>
    <w:p w14:paraId="2770FC8B" w14:textId="0306CFCA" w:rsidR="00320580" w:rsidRDefault="00320580" w:rsidP="00320580">
      <w:pPr>
        <w:pStyle w:val="codigo"/>
      </w:pPr>
      <w:proofErr w:type="spellStart"/>
      <w:r>
        <w:t>if</w:t>
      </w:r>
      <w:proofErr w:type="spellEnd"/>
      <w:r>
        <w:t xml:space="preserve"> </w:t>
      </w:r>
      <w:proofErr w:type="gramStart"/>
      <w:r>
        <w:t>numero</w:t>
      </w:r>
      <w:proofErr w:type="gramEnd"/>
      <w:r>
        <w:t xml:space="preserve"> == jogada:</w:t>
      </w:r>
    </w:p>
    <w:p w14:paraId="3495256E" w14:textId="7DBD8BC7" w:rsidR="00320580" w:rsidRDefault="00320580" w:rsidP="00320580">
      <w:pPr>
        <w:pStyle w:val="codigo"/>
      </w:pPr>
      <w:r>
        <w:t xml:space="preserve">    print ("</w:t>
      </w:r>
      <w:proofErr w:type="spellStart"/>
      <w:r>
        <w:t>Parabens</w:t>
      </w:r>
      <w:proofErr w:type="spellEnd"/>
      <w:r>
        <w:t>!")</w:t>
      </w:r>
    </w:p>
    <w:p w14:paraId="6516D0F5" w14:textId="206CEDF7" w:rsidR="00320580" w:rsidRDefault="00320580" w:rsidP="00320580">
      <w:pPr>
        <w:pStyle w:val="codigo"/>
      </w:pPr>
      <w:proofErr w:type="spellStart"/>
      <w:r>
        <w:t>else</w:t>
      </w:r>
      <w:proofErr w:type="spellEnd"/>
      <w:r>
        <w:t>:</w:t>
      </w:r>
    </w:p>
    <w:p w14:paraId="49450807" w14:textId="71E08262" w:rsidR="00320580" w:rsidRPr="003D4429" w:rsidRDefault="00320580" w:rsidP="00320580">
      <w:pPr>
        <w:pStyle w:val="codigo"/>
      </w:pPr>
      <w:r>
        <w:t xml:space="preserve">    </w:t>
      </w:r>
      <w:r w:rsidR="003D4429" w:rsidRPr="003D4429">
        <w:t xml:space="preserve">print ("Perdeu... Era o </w:t>
      </w:r>
      <w:proofErr w:type="gramStart"/>
      <w:r w:rsidR="003D4429" w:rsidRPr="003D4429">
        <w:t>numero</w:t>
      </w:r>
      <w:proofErr w:type="gramEnd"/>
      <w:r w:rsidR="003D4429" w:rsidRPr="003D4429">
        <w:t xml:space="preserve"> ", numero)</w:t>
      </w:r>
    </w:p>
    <w:p w14:paraId="31D99F33" w14:textId="6965DC21" w:rsidR="00BE41B5" w:rsidRDefault="00BE41B5" w:rsidP="00AF5E1A">
      <w:pPr>
        <w:spacing w:before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4"/>
      </w:tblGrid>
      <w:tr w:rsidR="00BE41B5" w14:paraId="75F3353F" w14:textId="77777777" w:rsidTr="00062537">
        <w:trPr>
          <w:trHeight w:val="367"/>
        </w:trPr>
        <w:tc>
          <w:tcPr>
            <w:tcW w:w="936" w:type="dxa"/>
          </w:tcPr>
          <w:p w14:paraId="30D9E745" w14:textId="77777777" w:rsidR="00BE41B5" w:rsidRDefault="00BE41B5" w:rsidP="00895039">
            <w:r w:rsidRPr="00485BB5">
              <w:rPr>
                <w:b/>
                <w:bCs/>
                <w:noProof/>
                <w:lang w:eastAsia="pt-PT"/>
              </w:rPr>
              <w:drawing>
                <wp:inline distT="0" distB="0" distL="0" distR="0" wp14:anchorId="2B579E47" wp14:editId="5B5FDA1D">
                  <wp:extent cx="457200" cy="457200"/>
                  <wp:effectExtent l="0" t="0" r="0" b="0"/>
                  <wp:docPr id="7" name="Graphic 7" descr="Balloon ani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B45Uow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F224557" w14:textId="77777777" w:rsidR="00BE41B5" w:rsidRPr="009D116C" w:rsidRDefault="009662A1" w:rsidP="00895039">
            <w:r w:rsidRPr="009D116C">
              <w:t>Experimente</w:t>
            </w:r>
            <w:r w:rsidR="00BE41B5" w:rsidRPr="009D116C">
              <w:t xml:space="preserve"> est</w:t>
            </w:r>
            <w:r w:rsidRPr="009D116C">
              <w:t>a primeira versão do</w:t>
            </w:r>
            <w:r w:rsidR="00BE41B5" w:rsidRPr="009D116C">
              <w:t xml:space="preserve"> jogo.</w:t>
            </w:r>
          </w:p>
          <w:p w14:paraId="328A1277" w14:textId="7C9B02DB" w:rsidR="009662A1" w:rsidRPr="009C7D54" w:rsidRDefault="009662A1" w:rsidP="0089503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Certamente irá achar demasiado difícil </w:t>
            </w:r>
            <w:r w:rsidR="007D5724">
              <w:rPr>
                <w:i/>
                <w:iCs/>
              </w:rPr>
              <w:t>adivinhar</w:t>
            </w:r>
            <w:r>
              <w:rPr>
                <w:i/>
                <w:iCs/>
              </w:rPr>
              <w:t xml:space="preserve"> o número à primeira! </w:t>
            </w:r>
            <w:r w:rsidRPr="009662A1">
              <w:rPr>
                <w:i/>
                <w:iCs/>
              </w:rPr>
              <w:sym w:font="Wingdings" w:char="F04A"/>
            </w:r>
          </w:p>
        </w:tc>
      </w:tr>
    </w:tbl>
    <w:p w14:paraId="66ABE8F1" w14:textId="71EC5CAB" w:rsidR="00883383" w:rsidRPr="00062537" w:rsidRDefault="00062537" w:rsidP="00062537">
      <w:pPr>
        <w:pStyle w:val="Heading1"/>
        <w:rPr>
          <w:color w:val="000000" w:themeColor="text1"/>
        </w:rPr>
      </w:pPr>
      <w:r w:rsidRPr="00062537">
        <w:rPr>
          <w:color w:val="000000" w:themeColor="text1"/>
        </w:rPr>
        <w:t>Iterando atra</w:t>
      </w:r>
      <w:r>
        <w:rPr>
          <w:color w:val="000000" w:themeColor="text1"/>
        </w:rPr>
        <w:t>vés</w:t>
      </w:r>
      <w:r w:rsidRPr="00062537">
        <w:rPr>
          <w:color w:val="000000" w:themeColor="text1"/>
        </w:rPr>
        <w:t xml:space="preserve"> das jogadas - o ciclo de jogo</w:t>
      </w:r>
    </w:p>
    <w:p w14:paraId="6B26F6B5" w14:textId="7928F6CF" w:rsidR="00F5715F" w:rsidRDefault="00996955" w:rsidP="00F5715F">
      <w:r>
        <w:t>C</w:t>
      </w:r>
      <w:r w:rsidR="00385825">
        <w:t>ertamente achou frustrante jogar este jogo onde só tinha uma oportunidade para adivinhar</w:t>
      </w:r>
      <w:r w:rsidR="00F5715F">
        <w:t>.</w:t>
      </w:r>
      <w:r>
        <w:t>..</w:t>
      </w:r>
    </w:p>
    <w:p w14:paraId="5181474D" w14:textId="575E3656" w:rsidR="00385825" w:rsidRDefault="00996955" w:rsidP="00F5715F">
      <w:r>
        <w:t>Um bom jogo tem que ser justo e equilibrado. Neste caso</w:t>
      </w:r>
      <w:r w:rsidR="007D5724">
        <w:t>,</w:t>
      </w:r>
      <w:r>
        <w:t xml:space="preserve"> o jogador deve ter um conjunto de tentativas para adivinhar, e se possível algum retorno do computador para que possa elaborar uma estratégia para vencer. Vamos então modificar este jogo para permitir 7 tentativas e indicar ao jogador, caso não tenha adivinhado, se o número a adivinhar é maior ou mais pequeno.</w:t>
      </w:r>
    </w:p>
    <w:p w14:paraId="587D982A" w14:textId="5A8F535C" w:rsidR="005A416E" w:rsidRDefault="00F5715F" w:rsidP="00F5715F">
      <w:r>
        <w:t>Assim, este jogo não é só "interativo", como é "iterativo"!</w:t>
      </w:r>
    </w:p>
    <w:p w14:paraId="6785FF2D" w14:textId="59837303" w:rsidR="00D20CF4" w:rsidRDefault="00D20CF4" w:rsidP="00F04EC7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296424" w14:paraId="4F0B725A" w14:textId="77777777" w:rsidTr="00A17AE0">
        <w:tc>
          <w:tcPr>
            <w:tcW w:w="1118" w:type="dxa"/>
            <w:shd w:val="clear" w:color="auto" w:fill="auto"/>
          </w:tcPr>
          <w:p w14:paraId="1A44B9AF" w14:textId="4BC89A14" w:rsidR="00296424" w:rsidRDefault="00296424" w:rsidP="008F4E8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lastRenderedPageBreak/>
              <w:drawing>
                <wp:inline distT="0" distB="0" distL="0" distR="0" wp14:anchorId="69CBDC7C" wp14:editId="463EFA2B">
                  <wp:extent cx="457200" cy="457200"/>
                  <wp:effectExtent l="0" t="0" r="0" b="0"/>
                  <wp:docPr id="8" name="Graphic 8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YVraUJ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59942F89" w14:textId="77777777" w:rsidR="00296424" w:rsidRDefault="00296424" w:rsidP="008F4E83">
            <w:pPr>
              <w:autoSpaceDE w:val="0"/>
              <w:autoSpaceDN w:val="0"/>
              <w:adjustRightInd w:val="0"/>
              <w:spacing w:before="0"/>
            </w:pPr>
          </w:p>
          <w:p w14:paraId="5118FE37" w14:textId="77777777" w:rsidR="00296424" w:rsidRDefault="00296424" w:rsidP="00296424">
            <w:pPr>
              <w:autoSpaceDE w:val="0"/>
              <w:autoSpaceDN w:val="0"/>
              <w:adjustRightInd w:val="0"/>
              <w:spacing w:before="0"/>
            </w:pPr>
            <w:r>
              <w:t>“</w:t>
            </w:r>
            <w:r w:rsidRPr="00296424">
              <w:rPr>
                <w:i/>
                <w:iCs/>
              </w:rPr>
              <w:t xml:space="preserve">Um jogo é uma forma de entretenimento </w:t>
            </w:r>
            <w:r w:rsidRPr="00296424">
              <w:rPr>
                <w:b/>
                <w:bCs/>
                <w:i/>
                <w:iCs/>
              </w:rPr>
              <w:t>interativo</w:t>
            </w:r>
            <w:r w:rsidRPr="00296424">
              <w:rPr>
                <w:i/>
                <w:iCs/>
              </w:rPr>
              <w:t xml:space="preserve"> onde os jogadores </w:t>
            </w:r>
            <w:r w:rsidRPr="00296424">
              <w:rPr>
                <w:b/>
                <w:bCs/>
                <w:i/>
                <w:iCs/>
              </w:rPr>
              <w:t>devem superar desafios</w:t>
            </w:r>
            <w:r w:rsidRPr="00296424">
              <w:rPr>
                <w:i/>
                <w:iCs/>
              </w:rPr>
              <w:t xml:space="preserve">, tomando </w:t>
            </w:r>
            <w:r w:rsidRPr="00296424">
              <w:rPr>
                <w:b/>
                <w:bCs/>
                <w:i/>
                <w:iCs/>
              </w:rPr>
              <w:t>ações</w:t>
            </w:r>
            <w:r w:rsidRPr="00296424">
              <w:rPr>
                <w:i/>
                <w:iCs/>
              </w:rPr>
              <w:t xml:space="preserve"> que são regidas por </w:t>
            </w:r>
            <w:r w:rsidRPr="00296424">
              <w:rPr>
                <w:b/>
                <w:bCs/>
                <w:i/>
                <w:iCs/>
              </w:rPr>
              <w:t>regras</w:t>
            </w:r>
            <w:r w:rsidRPr="00296424">
              <w:rPr>
                <w:i/>
                <w:iCs/>
              </w:rPr>
              <w:t xml:space="preserve">, a fim de atender a uma </w:t>
            </w:r>
            <w:r w:rsidRPr="00296424">
              <w:rPr>
                <w:b/>
                <w:bCs/>
                <w:i/>
                <w:iCs/>
              </w:rPr>
              <w:t>condição de vitória</w:t>
            </w:r>
            <w:r>
              <w:t>.”</w:t>
            </w:r>
          </w:p>
          <w:p w14:paraId="46DD622A" w14:textId="071EF0BD" w:rsidR="00296424" w:rsidRPr="00296424" w:rsidRDefault="00296424" w:rsidP="00296424">
            <w:pPr>
              <w:autoSpaceDE w:val="0"/>
              <w:autoSpaceDN w:val="0"/>
              <w:adjustRightInd w:val="0"/>
              <w:spacing w:before="0"/>
              <w:jc w:val="right"/>
              <w:rPr>
                <w:lang w:val="en-US"/>
              </w:rPr>
            </w:pPr>
            <w:proofErr w:type="spellStart"/>
            <w:r w:rsidRPr="00296424">
              <w:rPr>
                <w:lang w:val="en-US"/>
              </w:rPr>
              <w:t>Rollings</w:t>
            </w:r>
            <w:proofErr w:type="spellEnd"/>
            <w:r w:rsidRPr="00296424">
              <w:rPr>
                <w:lang w:val="en-US"/>
              </w:rPr>
              <w:t xml:space="preserve"> &amp; Adams “on Game Design”</w:t>
            </w:r>
          </w:p>
          <w:p w14:paraId="360BCB76" w14:textId="77777777" w:rsidR="00296424" w:rsidRPr="00296424" w:rsidRDefault="00296424" w:rsidP="00296424">
            <w:pPr>
              <w:autoSpaceDE w:val="0"/>
              <w:autoSpaceDN w:val="0"/>
              <w:adjustRightInd w:val="0"/>
              <w:spacing w:before="0"/>
              <w:rPr>
                <w:lang w:val="en-US"/>
              </w:rPr>
            </w:pPr>
          </w:p>
          <w:p w14:paraId="3A7C5667" w14:textId="69286027" w:rsidR="00296424" w:rsidRPr="00661D57" w:rsidRDefault="00296424" w:rsidP="00661D57">
            <w:pPr>
              <w:autoSpaceDE w:val="0"/>
              <w:autoSpaceDN w:val="0"/>
              <w:adjustRightInd w:val="0"/>
              <w:spacing w:before="0"/>
            </w:pPr>
            <w:r>
              <w:t>Para além da interatividade</w:t>
            </w:r>
            <w:r w:rsidR="007D5724">
              <w:t>,</w:t>
            </w:r>
            <w:r>
              <w:t xml:space="preserve"> este jogo tem </w:t>
            </w:r>
            <w:r w:rsidR="00B604BD">
              <w:t xml:space="preserve">também </w:t>
            </w:r>
            <w:r>
              <w:t xml:space="preserve">uma condição de vitória: acertar no número num número de tentativas não superior ao estabelecido. </w:t>
            </w:r>
          </w:p>
        </w:tc>
      </w:tr>
    </w:tbl>
    <w:p w14:paraId="39E03FDF" w14:textId="33465B4C" w:rsidR="00A17AE0" w:rsidRDefault="00A17AE0" w:rsidP="00A17AE0">
      <w:r>
        <w:t>Nesta nova versão do jogo</w:t>
      </w:r>
      <w:r w:rsidR="009647AE">
        <w:t>,</w:t>
      </w:r>
      <w:r>
        <w:t xml:space="preserve"> as jogadas vão-se repetindo enquanto:</w:t>
      </w:r>
    </w:p>
    <w:p w14:paraId="29240413" w14:textId="66C18B48" w:rsidR="00A17AE0" w:rsidRDefault="00A17AE0" w:rsidP="00051D35">
      <w:pPr>
        <w:pStyle w:val="ListParagraph"/>
        <w:numPr>
          <w:ilvl w:val="0"/>
          <w:numId w:val="3"/>
        </w:numPr>
      </w:pPr>
      <w:r>
        <w:t>O jogador não acert</w:t>
      </w:r>
      <w:r w:rsidR="009647AE">
        <w:t>a</w:t>
      </w:r>
      <w:r>
        <w:t xml:space="preserve"> no número</w:t>
      </w:r>
      <w:r w:rsidR="009647AE">
        <w:t>;</w:t>
      </w:r>
    </w:p>
    <w:p w14:paraId="0084F15D" w14:textId="61C9908E" w:rsidR="00A17AE0" w:rsidRDefault="009647AE" w:rsidP="00051D35">
      <w:pPr>
        <w:pStyle w:val="ListParagraph"/>
        <w:numPr>
          <w:ilvl w:val="0"/>
          <w:numId w:val="3"/>
        </w:numPr>
      </w:pPr>
      <w:r>
        <w:t>o</w:t>
      </w:r>
      <w:r w:rsidR="00A17AE0">
        <w:t xml:space="preserve"> número de tentativas não cheg</w:t>
      </w:r>
      <w:r w:rsidR="007D5724">
        <w:t>a</w:t>
      </w:r>
      <w:r w:rsidR="00A17AE0">
        <w:t xml:space="preserve"> a zero</w:t>
      </w:r>
    </w:p>
    <w:p w14:paraId="43DA1C4F" w14:textId="3677F6DD" w:rsidR="00A17AE0" w:rsidRDefault="00A17AE0" w:rsidP="00A17AE0">
      <w:r>
        <w:t>A combinação das duas condições é realizada através de uma conjunção</w:t>
      </w:r>
      <w:r w:rsidR="002745CB">
        <w:t xml:space="preserve">, </w:t>
      </w:r>
      <w:r w:rsidR="009647AE">
        <w:t xml:space="preserve">com </w:t>
      </w:r>
      <w:r w:rsidR="002745CB">
        <w:t>o operador lógico</w:t>
      </w:r>
      <w:r>
        <w:t xml:space="preserve"> </w:t>
      </w:r>
      <w:hyperlink r:id="rId14" w:history="1">
        <w:proofErr w:type="spellStart"/>
        <w:r w:rsidRPr="009647AE">
          <w:rPr>
            <w:rStyle w:val="Hyperlink"/>
          </w:rPr>
          <w:t>and</w:t>
        </w:r>
        <w:proofErr w:type="spellEnd"/>
      </w:hyperlink>
      <w:r>
        <w:t>:</w:t>
      </w:r>
    </w:p>
    <w:p w14:paraId="4D21478C" w14:textId="1F65C36D" w:rsidR="00A17AE0" w:rsidRDefault="00A17AE0" w:rsidP="00684E46">
      <w:pPr>
        <w:pStyle w:val="codigo"/>
      </w:pPr>
      <w:r>
        <w:tab/>
      </w:r>
      <w:r>
        <w:tab/>
      </w:r>
      <w:r>
        <w:tab/>
      </w:r>
      <w:r>
        <w:tab/>
      </w:r>
      <w:proofErr w:type="gramStart"/>
      <w:r>
        <w:t>jogada !</w:t>
      </w:r>
      <w:proofErr w:type="gramEnd"/>
      <w:r>
        <w:t xml:space="preserve">= numero </w:t>
      </w:r>
      <w:proofErr w:type="spellStart"/>
      <w:r>
        <w:t>and</w:t>
      </w:r>
      <w:proofErr w:type="spellEnd"/>
      <w:r>
        <w:t xml:space="preserve"> tentativas &gt; 0</w:t>
      </w:r>
    </w:p>
    <w:p w14:paraId="10C2980F" w14:textId="77777777" w:rsidR="00A17AE0" w:rsidRDefault="00A17AE0" w:rsidP="00A17AE0">
      <w:r>
        <w:t xml:space="preserve">Este processo iterativo é implementado através do ciclo condicional – </w:t>
      </w:r>
      <w:proofErr w:type="spellStart"/>
      <w:r>
        <w:t>while</w:t>
      </w:r>
      <w:proofErr w:type="spellEnd"/>
      <w:r>
        <w:t>:</w:t>
      </w:r>
    </w:p>
    <w:p w14:paraId="145034E5" w14:textId="04A500E9" w:rsidR="00A17AE0" w:rsidRDefault="00A17AE0" w:rsidP="00684E46">
      <w:pPr>
        <w:pStyle w:val="codigo"/>
      </w:pPr>
      <w:r>
        <w:tab/>
      </w:r>
      <w:proofErr w:type="spellStart"/>
      <w:r>
        <w:t>while</w:t>
      </w:r>
      <w:proofErr w:type="spellEnd"/>
      <w:r>
        <w:t xml:space="preserve"> </w:t>
      </w:r>
      <w:proofErr w:type="gramStart"/>
      <w:r>
        <w:t>jogada !</w:t>
      </w:r>
      <w:proofErr w:type="gramEnd"/>
      <w:r>
        <w:t xml:space="preserve">= numero </w:t>
      </w:r>
      <w:proofErr w:type="spellStart"/>
      <w:r>
        <w:t>and</w:t>
      </w:r>
      <w:proofErr w:type="spellEnd"/>
      <w:r>
        <w:t xml:space="preserve"> tentativas &gt; 0:</w:t>
      </w:r>
    </w:p>
    <w:p w14:paraId="6ADF3D69" w14:textId="0CBB8150" w:rsidR="00A17AE0" w:rsidRDefault="00A17AE0" w:rsidP="00A17AE0">
      <w:r>
        <w:t xml:space="preserve">Para cada jogada é necessário ler o número </w:t>
      </w:r>
      <w:r w:rsidR="007D5724">
        <w:t>escolhido pel</w:t>
      </w:r>
      <w:r>
        <w:t>o jogador e validar se se esse número está correto, se é maior ou se é menor</w:t>
      </w:r>
      <w:r w:rsidR="0093443C">
        <w:t>.</w:t>
      </w:r>
    </w:p>
    <w:p w14:paraId="0E49EA9F" w14:textId="4A49B06F" w:rsidR="0093443C" w:rsidRDefault="0093443C" w:rsidP="00A17AE0">
      <w:r>
        <w:t xml:space="preserve">Iremos utilizar uma estrutura de seleção múltipla - um </w:t>
      </w:r>
      <w:proofErr w:type="spellStart"/>
      <w:r w:rsidRPr="0093443C">
        <w:rPr>
          <w:rFonts w:ascii="Courier New" w:hAnsi="Courier New" w:cs="Courier New"/>
          <w:sz w:val="18"/>
          <w:szCs w:val="16"/>
        </w:rPr>
        <w:t>if</w:t>
      </w:r>
      <w:proofErr w:type="spellEnd"/>
      <w:r w:rsidRPr="0093443C">
        <w:rPr>
          <w:rFonts w:ascii="Courier New" w:hAnsi="Courier New" w:cs="Courier New"/>
          <w:sz w:val="18"/>
          <w:szCs w:val="16"/>
        </w:rPr>
        <w:t xml:space="preserve">... </w:t>
      </w:r>
      <w:proofErr w:type="spellStart"/>
      <w:r w:rsidRPr="0093443C">
        <w:rPr>
          <w:rFonts w:ascii="Courier New" w:hAnsi="Courier New" w:cs="Courier New"/>
          <w:sz w:val="18"/>
          <w:szCs w:val="16"/>
        </w:rPr>
        <w:t>elif</w:t>
      </w:r>
      <w:proofErr w:type="spellEnd"/>
      <w:r w:rsidRPr="0093443C">
        <w:rPr>
          <w:rFonts w:ascii="Courier New" w:hAnsi="Courier New" w:cs="Courier New"/>
          <w:sz w:val="18"/>
          <w:szCs w:val="16"/>
        </w:rPr>
        <w:t xml:space="preserve">... </w:t>
      </w:r>
      <w:proofErr w:type="spellStart"/>
      <w:r w:rsidRPr="0093443C">
        <w:rPr>
          <w:rFonts w:ascii="Courier New" w:hAnsi="Courier New" w:cs="Courier New"/>
          <w:sz w:val="18"/>
          <w:szCs w:val="16"/>
        </w:rPr>
        <w:t>else</w:t>
      </w:r>
      <w:proofErr w:type="spellEnd"/>
      <w:r>
        <w:t>.</w:t>
      </w:r>
    </w:p>
    <w:p w14:paraId="1143E533" w14:textId="48E953E9" w:rsidR="00A17AE0" w:rsidRDefault="00FA72A8" w:rsidP="00FA72A8">
      <w:pPr>
        <w:pStyle w:val="codigo"/>
      </w:pPr>
      <w:r>
        <w:t xml:space="preserve">    </w:t>
      </w:r>
      <w:proofErr w:type="spellStart"/>
      <w:r w:rsidR="00A17AE0">
        <w:t>if</w:t>
      </w:r>
      <w:proofErr w:type="spellEnd"/>
      <w:r w:rsidR="00A17AE0">
        <w:t xml:space="preserve"> </w:t>
      </w:r>
      <w:proofErr w:type="gramStart"/>
      <w:r w:rsidR="00A17AE0">
        <w:t>numero</w:t>
      </w:r>
      <w:proofErr w:type="gramEnd"/>
      <w:r w:rsidR="00A17AE0">
        <w:t xml:space="preserve"> == jogada:</w:t>
      </w:r>
    </w:p>
    <w:p w14:paraId="74BC9956" w14:textId="77777777" w:rsidR="00A17AE0" w:rsidRDefault="00A17AE0" w:rsidP="00FA72A8">
      <w:pPr>
        <w:pStyle w:val="codigo"/>
      </w:pPr>
      <w:r>
        <w:t xml:space="preserve">        print ("</w:t>
      </w:r>
      <w:proofErr w:type="spellStart"/>
      <w:r>
        <w:t>Parabens</w:t>
      </w:r>
      <w:proofErr w:type="spellEnd"/>
      <w:r>
        <w:t>!")</w:t>
      </w:r>
    </w:p>
    <w:p w14:paraId="025360D9" w14:textId="77777777" w:rsidR="00A17AE0" w:rsidRDefault="00A17AE0" w:rsidP="00FA72A8">
      <w:pPr>
        <w:pStyle w:val="codigo"/>
      </w:pPr>
      <w:r>
        <w:t xml:space="preserve">    </w:t>
      </w:r>
      <w:proofErr w:type="spellStart"/>
      <w:r>
        <w:t>elif</w:t>
      </w:r>
      <w:proofErr w:type="spellEnd"/>
      <w:r>
        <w:t xml:space="preserve"> jogada &gt; </w:t>
      </w:r>
      <w:proofErr w:type="gramStart"/>
      <w:r>
        <w:t>numero</w:t>
      </w:r>
      <w:proofErr w:type="gramEnd"/>
      <w:r>
        <w:t>:</w:t>
      </w:r>
    </w:p>
    <w:p w14:paraId="53B707D3" w14:textId="77777777" w:rsidR="00A17AE0" w:rsidRDefault="00A17AE0" w:rsidP="00FA72A8">
      <w:pPr>
        <w:pStyle w:val="codigo"/>
      </w:pPr>
      <w:r>
        <w:t xml:space="preserve">        print ("Numero muito grande...")</w:t>
      </w:r>
    </w:p>
    <w:p w14:paraId="2FB3FCD4" w14:textId="77777777" w:rsidR="00A17AE0" w:rsidRDefault="00A17AE0" w:rsidP="00FA72A8">
      <w:pPr>
        <w:pStyle w:val="codigo"/>
      </w:pPr>
      <w:r>
        <w:t xml:space="preserve">        tentativas = tentativas - 1</w:t>
      </w:r>
    </w:p>
    <w:p w14:paraId="26F70CF6" w14:textId="77777777" w:rsidR="00A17AE0" w:rsidRDefault="00A17AE0" w:rsidP="00FA72A8">
      <w:pPr>
        <w:pStyle w:val="codigo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6EB8F8D4" w14:textId="77777777" w:rsidR="00A17AE0" w:rsidRDefault="00A17AE0" w:rsidP="00FA72A8">
      <w:pPr>
        <w:pStyle w:val="codigo"/>
      </w:pPr>
      <w:r>
        <w:t xml:space="preserve">        </w:t>
      </w:r>
      <w:proofErr w:type="gramStart"/>
      <w:r>
        <w:t>print(</w:t>
      </w:r>
      <w:proofErr w:type="gramEnd"/>
      <w:r>
        <w:t>"Numero muito pequeno...")</w:t>
      </w:r>
    </w:p>
    <w:p w14:paraId="492ED773" w14:textId="77777777" w:rsidR="00A17AE0" w:rsidRDefault="00A17AE0" w:rsidP="00FA72A8">
      <w:pPr>
        <w:pStyle w:val="codigo"/>
      </w:pPr>
      <w:r>
        <w:t xml:space="preserve">        tentativas = tentativas -1</w:t>
      </w:r>
    </w:p>
    <w:p w14:paraId="54830E8D" w14:textId="1BCEDB02" w:rsidR="00365188" w:rsidRDefault="00365188" w:rsidP="00051D35">
      <w:pPr>
        <w:pStyle w:val="ListParagraph"/>
        <w:numPr>
          <w:ilvl w:val="0"/>
          <w:numId w:val="4"/>
        </w:numPr>
      </w:pPr>
      <w:r>
        <w:t>A primeira expressão condicional verifica a condição de vitória - acertar no número.</w:t>
      </w:r>
    </w:p>
    <w:p w14:paraId="55157283" w14:textId="482AD15C" w:rsidR="00365188" w:rsidRDefault="00365188" w:rsidP="00051D35">
      <w:pPr>
        <w:pStyle w:val="ListParagraph"/>
        <w:numPr>
          <w:ilvl w:val="0"/>
          <w:numId w:val="4"/>
        </w:numPr>
      </w:pPr>
      <w:r>
        <w:t xml:space="preserve">A segunda expressão condicional verifica se o jogador falhou por o seu número ser maior do que o número a adivinhar. Em caso afirmativo, escreve uma mensagem ao jogador. </w:t>
      </w:r>
    </w:p>
    <w:p w14:paraId="6D4FAF27" w14:textId="105C98DB" w:rsidR="00973E7A" w:rsidRDefault="007D5724" w:rsidP="00051D35">
      <w:pPr>
        <w:pStyle w:val="ListParagraph"/>
        <w:numPr>
          <w:ilvl w:val="0"/>
          <w:numId w:val="4"/>
        </w:numPr>
      </w:pPr>
      <w:r>
        <w:t>O último passo</w:t>
      </w:r>
      <w:r w:rsidR="00973E7A">
        <w:t xml:space="preserve"> da estrutura de decisão indica que o número é muito pequeno.</w:t>
      </w:r>
    </w:p>
    <w:p w14:paraId="304AF98C" w14:textId="21E2A79C" w:rsidR="00973E7A" w:rsidRDefault="00973E7A" w:rsidP="00A17AE0">
      <w:r>
        <w:t>Em ambos os casos em que o jogador não acerta é feita a redução de uma tentativa.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365188" w14:paraId="3C61A1D0" w14:textId="77777777" w:rsidTr="008F4E83">
        <w:tc>
          <w:tcPr>
            <w:tcW w:w="1118" w:type="dxa"/>
            <w:shd w:val="clear" w:color="auto" w:fill="auto"/>
          </w:tcPr>
          <w:p w14:paraId="719D22F0" w14:textId="77777777" w:rsidR="00365188" w:rsidRDefault="00365188" w:rsidP="008F4E8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088970F2" wp14:editId="1BBEB93A">
                  <wp:extent cx="457200" cy="457200"/>
                  <wp:effectExtent l="0" t="0" r="0" b="0"/>
                  <wp:docPr id="10" name="Graphic 10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YVraUJ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3F8DCF0C" w14:textId="5ABD1A09" w:rsidR="00365188" w:rsidRDefault="00365188" w:rsidP="008F4E83">
            <w:pPr>
              <w:autoSpaceDE w:val="0"/>
              <w:autoSpaceDN w:val="0"/>
              <w:adjustRightInd w:val="0"/>
              <w:spacing w:before="0"/>
            </w:pPr>
            <w:r>
              <w:t xml:space="preserve">Um dos princípios fundacionais dos jogos é </w:t>
            </w:r>
            <w:r w:rsidR="00625217">
              <w:t>proporcionarem</w:t>
            </w:r>
            <w:r>
              <w:t xml:space="preserve"> </w:t>
            </w:r>
            <w:proofErr w:type="gramStart"/>
            <w:r>
              <w:t xml:space="preserve">resposta </w:t>
            </w:r>
            <w:r w:rsidR="00625217">
              <w:t xml:space="preserve"> (</w:t>
            </w:r>
            <w:proofErr w:type="gramEnd"/>
            <w:r w:rsidR="00625217" w:rsidRPr="00625217">
              <w:rPr>
                <w:i/>
                <w:iCs/>
              </w:rPr>
              <w:t>feedback</w:t>
            </w:r>
            <w:r w:rsidR="00625217">
              <w:t xml:space="preserve">) </w:t>
            </w:r>
            <w:r>
              <w:t>imediata ao jogador sobre as suas ações. Desta forma</w:t>
            </w:r>
            <w:r w:rsidR="00EE3005">
              <w:t>,</w:t>
            </w:r>
            <w:r>
              <w:t xml:space="preserve"> o jogador poderá melhorar a sua jogada na próxima tentativa. </w:t>
            </w:r>
          </w:p>
          <w:p w14:paraId="0B4DA28D" w14:textId="472DB6F0" w:rsidR="00365188" w:rsidRPr="00661D57" w:rsidRDefault="00365188" w:rsidP="008F4E83">
            <w:pPr>
              <w:autoSpaceDE w:val="0"/>
              <w:autoSpaceDN w:val="0"/>
              <w:adjustRightInd w:val="0"/>
              <w:spacing w:before="0"/>
            </w:pPr>
            <w:r>
              <w:t>Est</w:t>
            </w:r>
            <w:r w:rsidR="00625217">
              <w:t>a</w:t>
            </w:r>
            <w:r>
              <w:t xml:space="preserve"> é também uma das razões </w:t>
            </w:r>
            <w:proofErr w:type="gramStart"/>
            <w:r>
              <w:t>porque</w:t>
            </w:r>
            <w:proofErr w:type="gramEnd"/>
            <w:r>
              <w:t xml:space="preserve"> os jogos são importantes na aprendizagem.</w:t>
            </w:r>
          </w:p>
        </w:tc>
      </w:tr>
    </w:tbl>
    <w:p w14:paraId="2D03FF60" w14:textId="77777777" w:rsidR="009E4759" w:rsidRDefault="009E4759">
      <w:pPr>
        <w:suppressAutoHyphens w:val="0"/>
        <w:spacing w:before="0"/>
        <w:jc w:val="left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9E4759" w14:paraId="2B55DCB8" w14:textId="77777777" w:rsidTr="008F4E83">
        <w:tc>
          <w:tcPr>
            <w:tcW w:w="1118" w:type="dxa"/>
            <w:shd w:val="clear" w:color="auto" w:fill="auto"/>
          </w:tcPr>
          <w:p w14:paraId="0D68E39D" w14:textId="56C6183C" w:rsidR="009E4759" w:rsidRDefault="009E4759" w:rsidP="008F4E8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549B02A6" wp14:editId="089CA5F8">
                  <wp:extent cx="457200" cy="457200"/>
                  <wp:effectExtent l="0" t="0" r="0" b="0"/>
                  <wp:docPr id="13" name="Graphic 13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file_gVEm60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06F19935" w14:textId="77777777" w:rsidR="009E4759" w:rsidRDefault="0042736F" w:rsidP="008F4E83">
            <w:pPr>
              <w:autoSpaceDE w:val="0"/>
              <w:autoSpaceDN w:val="0"/>
              <w:adjustRightInd w:val="0"/>
              <w:spacing w:before="0"/>
            </w:pPr>
            <w:r>
              <w:t>A estrutura de seleção múltipla inclui a condição de vitória e duas condições caso o jogador não acerte...</w:t>
            </w:r>
          </w:p>
          <w:p w14:paraId="2D2CD0E0" w14:textId="471C59B2" w:rsidR="0042736F" w:rsidRPr="00661D57" w:rsidRDefault="0042736F" w:rsidP="008F4E83">
            <w:pPr>
              <w:autoSpaceDE w:val="0"/>
              <w:autoSpaceDN w:val="0"/>
              <w:adjustRightInd w:val="0"/>
              <w:spacing w:before="0"/>
            </w:pPr>
            <w:r>
              <w:t>Mas onde se encontra a condição de derrota?</w:t>
            </w:r>
          </w:p>
        </w:tc>
      </w:tr>
    </w:tbl>
    <w:p w14:paraId="6660EE45" w14:textId="77777777" w:rsidR="009E4759" w:rsidRDefault="009E4759">
      <w:pPr>
        <w:suppressAutoHyphens w:val="0"/>
        <w:spacing w:before="0"/>
        <w:jc w:val="left"/>
      </w:pPr>
    </w:p>
    <w:p w14:paraId="3B54D1A5" w14:textId="7C97CB58" w:rsidR="00662763" w:rsidRDefault="00662763">
      <w:pPr>
        <w:suppressAutoHyphens w:val="0"/>
        <w:spacing w:before="0"/>
        <w:jc w:val="left"/>
      </w:pPr>
      <w:r>
        <w:t xml:space="preserve">O ciclo de jogo é a estrutura base de um jogo, que permite realizar várias jogadas até que a condição de vitória seja alcançada... Ou o jogador esgote os seus recursos (jogadas, vidas, energia, </w:t>
      </w:r>
      <w:proofErr w:type="spellStart"/>
      <w:r>
        <w:t>etc</w:t>
      </w:r>
      <w:proofErr w:type="spellEnd"/>
      <w:r w:rsidR="009E4759">
        <w:t>)</w:t>
      </w:r>
      <w:r>
        <w:t>.</w:t>
      </w:r>
    </w:p>
    <w:p w14:paraId="588CE91A" w14:textId="77777777" w:rsidR="0042736F" w:rsidRDefault="0042736F">
      <w:pPr>
        <w:suppressAutoHyphens w:val="0"/>
        <w:spacing w:before="0"/>
        <w:jc w:val="left"/>
      </w:pPr>
      <w:r>
        <w:br w:type="page"/>
      </w:r>
    </w:p>
    <w:p w14:paraId="5BAA866F" w14:textId="7C5C07E6" w:rsidR="0042736F" w:rsidRDefault="0042736F" w:rsidP="00A17AE0">
      <w:r>
        <w:lastRenderedPageBreak/>
        <w:t>O ciclo de jogo é antecedido pela inicialização do estado do jogo.</w:t>
      </w:r>
    </w:p>
    <w:p w14:paraId="45F9A34A" w14:textId="77777777" w:rsidR="0042736F" w:rsidRDefault="0042736F" w:rsidP="0042736F">
      <w:pPr>
        <w:pStyle w:val="codig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14FA2208" w14:textId="77777777" w:rsidR="0042736F" w:rsidRDefault="0042736F" w:rsidP="0042736F">
      <w:pPr>
        <w:pStyle w:val="codigo"/>
      </w:pPr>
    </w:p>
    <w:p w14:paraId="5AF83FB5" w14:textId="058BF12D" w:rsidR="0042736F" w:rsidRDefault="0042736F" w:rsidP="0042736F">
      <w:pPr>
        <w:pStyle w:val="codigo"/>
      </w:pPr>
      <w:r>
        <w:t># número aleatório a adivinhar e máximo de tentativas possíveis</w:t>
      </w:r>
    </w:p>
    <w:p w14:paraId="00B0E271" w14:textId="77777777" w:rsidR="0042736F" w:rsidRDefault="0042736F" w:rsidP="0042736F">
      <w:pPr>
        <w:pStyle w:val="codigo"/>
      </w:pPr>
      <w:r>
        <w:t xml:space="preserve">numero = 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1CEBBACE" w14:textId="7BD68C08" w:rsidR="0042736F" w:rsidRDefault="0042736F" w:rsidP="0042736F">
      <w:pPr>
        <w:pStyle w:val="codigo"/>
      </w:pPr>
      <w:r>
        <w:t>tentativas = 7</w:t>
      </w:r>
    </w:p>
    <w:p w14:paraId="70C70178" w14:textId="77777777" w:rsidR="00F260A3" w:rsidRDefault="00F260A3" w:rsidP="00F260A3">
      <w:pPr>
        <w:pStyle w:val="codigo"/>
        <w:ind w:left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F260A3" w14:paraId="0DEE2A32" w14:textId="77777777" w:rsidTr="008F4E83">
        <w:tc>
          <w:tcPr>
            <w:tcW w:w="1118" w:type="dxa"/>
            <w:shd w:val="clear" w:color="auto" w:fill="auto"/>
          </w:tcPr>
          <w:p w14:paraId="4E38B981" w14:textId="77777777" w:rsidR="00F260A3" w:rsidRDefault="00F260A3" w:rsidP="008F4E8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04D57AE9" wp14:editId="0CD8FFB5">
                  <wp:extent cx="457200" cy="457200"/>
                  <wp:effectExtent l="0" t="0" r="0" b="0"/>
                  <wp:docPr id="14" name="Graphic 14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file_gVEm60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6DE8A0F6" w14:textId="77777777" w:rsidR="00F260A3" w:rsidRDefault="00F260A3" w:rsidP="008F4E83">
            <w:pPr>
              <w:autoSpaceDE w:val="0"/>
              <w:autoSpaceDN w:val="0"/>
              <w:adjustRightInd w:val="0"/>
              <w:spacing w:before="0"/>
            </w:pPr>
            <w:r>
              <w:t>Porque foi definido um máximo de 7 tentativas?</w:t>
            </w:r>
          </w:p>
          <w:p w14:paraId="4A979572" w14:textId="77777777" w:rsidR="00F260A3" w:rsidRDefault="00F260A3" w:rsidP="008F4E83">
            <w:pPr>
              <w:autoSpaceDE w:val="0"/>
              <w:autoSpaceDN w:val="0"/>
              <w:adjustRightInd w:val="0"/>
              <w:spacing w:before="0"/>
            </w:pPr>
          </w:p>
          <w:p w14:paraId="3C030156" w14:textId="65768F34" w:rsidR="00F260A3" w:rsidRDefault="00F260A3" w:rsidP="00F260A3">
            <w:pPr>
              <w:autoSpaceDE w:val="0"/>
              <w:autoSpaceDN w:val="0"/>
              <w:adjustRightInd w:val="0"/>
              <w:spacing w:before="0"/>
            </w:pPr>
            <w:r>
              <w:t>A estratégia mais eficaz para jogar este jogo é dividir o intervalo da solução em duas partes e, considerando a resposta ("maior" / "menor"), ir dividindo consecutivamente o intervalo resultante sempre por 2.</w:t>
            </w:r>
          </w:p>
          <w:p w14:paraId="0CD97870" w14:textId="77D63697" w:rsidR="00F260A3" w:rsidRPr="00661D57" w:rsidRDefault="00F260A3" w:rsidP="00F260A3">
            <w:pPr>
              <w:autoSpaceDE w:val="0"/>
              <w:autoSpaceDN w:val="0"/>
              <w:adjustRightInd w:val="0"/>
              <w:spacing w:before="0"/>
            </w:pPr>
            <w:r>
              <w:t xml:space="preserve">Seguindo esta estratégia o número máximo de tentativas pode ser calculado através da expressão: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100 ≅7</m:t>
              </m:r>
            </m:oMath>
          </w:p>
        </w:tc>
      </w:tr>
    </w:tbl>
    <w:p w14:paraId="0F3FCF17" w14:textId="267B6F10" w:rsidR="00BC6117" w:rsidRDefault="00A17AE0" w:rsidP="0042736F">
      <w:r>
        <w:t>Em Python, o código que implementa o ciclo de jogo é, então, o seguinte:</w:t>
      </w:r>
    </w:p>
    <w:p w14:paraId="016BB160" w14:textId="59108379" w:rsidR="001074B1" w:rsidRPr="001074B1" w:rsidRDefault="001074B1" w:rsidP="001074B1">
      <w:pPr>
        <w:rPr>
          <w:rFonts w:ascii="Courier New" w:hAnsi="Courier New" w:cs="Courier New"/>
          <w:sz w:val="18"/>
          <w:szCs w:val="16"/>
        </w:rPr>
      </w:pPr>
      <w:r w:rsidRPr="001074B1">
        <w:rPr>
          <w:rFonts w:ascii="Courier New" w:hAnsi="Courier New" w:cs="Courier New"/>
          <w:sz w:val="18"/>
          <w:szCs w:val="16"/>
        </w:rPr>
        <w:t># ciclo de jogo</w:t>
      </w:r>
    </w:p>
    <w:p w14:paraId="1B8071F7" w14:textId="77777777" w:rsidR="001074B1" w:rsidRPr="001074B1" w:rsidRDefault="001074B1" w:rsidP="001074B1">
      <w:pPr>
        <w:rPr>
          <w:rFonts w:ascii="Courier New" w:hAnsi="Courier New" w:cs="Courier New"/>
          <w:sz w:val="18"/>
          <w:szCs w:val="16"/>
        </w:rPr>
      </w:pPr>
      <w:r w:rsidRPr="001074B1">
        <w:rPr>
          <w:rFonts w:ascii="Courier New" w:hAnsi="Courier New" w:cs="Courier New"/>
          <w:sz w:val="18"/>
          <w:szCs w:val="16"/>
        </w:rPr>
        <w:t>jogada = 0 # inicializar a variável</w:t>
      </w:r>
    </w:p>
    <w:p w14:paraId="29A0CC27" w14:textId="77777777" w:rsidR="001074B1" w:rsidRPr="001074B1" w:rsidRDefault="001074B1" w:rsidP="001074B1">
      <w:pPr>
        <w:rPr>
          <w:rFonts w:ascii="Courier New" w:hAnsi="Courier New" w:cs="Courier New"/>
          <w:sz w:val="18"/>
          <w:szCs w:val="16"/>
        </w:rPr>
      </w:pPr>
      <w:proofErr w:type="spellStart"/>
      <w:r w:rsidRPr="001074B1">
        <w:rPr>
          <w:rFonts w:ascii="Courier New" w:hAnsi="Courier New" w:cs="Courier New"/>
          <w:sz w:val="18"/>
          <w:szCs w:val="16"/>
        </w:rPr>
        <w:t>while</w:t>
      </w:r>
      <w:proofErr w:type="spellEnd"/>
      <w:r w:rsidRPr="001074B1">
        <w:rPr>
          <w:rFonts w:ascii="Courier New" w:hAnsi="Courier New" w:cs="Courier New"/>
          <w:sz w:val="18"/>
          <w:szCs w:val="16"/>
        </w:rPr>
        <w:t xml:space="preserve"> </w:t>
      </w:r>
      <w:proofErr w:type="gramStart"/>
      <w:r w:rsidRPr="001074B1">
        <w:rPr>
          <w:rFonts w:ascii="Courier New" w:hAnsi="Courier New" w:cs="Courier New"/>
          <w:sz w:val="18"/>
          <w:szCs w:val="16"/>
        </w:rPr>
        <w:t>jogada !</w:t>
      </w:r>
      <w:proofErr w:type="gramEnd"/>
      <w:r w:rsidRPr="001074B1">
        <w:rPr>
          <w:rFonts w:ascii="Courier New" w:hAnsi="Courier New" w:cs="Courier New"/>
          <w:sz w:val="18"/>
          <w:szCs w:val="16"/>
        </w:rPr>
        <w:t xml:space="preserve">= numero </w:t>
      </w:r>
      <w:proofErr w:type="spellStart"/>
      <w:r w:rsidRPr="001074B1">
        <w:rPr>
          <w:rFonts w:ascii="Courier New" w:hAnsi="Courier New" w:cs="Courier New"/>
          <w:sz w:val="18"/>
          <w:szCs w:val="16"/>
        </w:rPr>
        <w:t>and</w:t>
      </w:r>
      <w:proofErr w:type="spellEnd"/>
      <w:r w:rsidRPr="001074B1">
        <w:rPr>
          <w:rFonts w:ascii="Courier New" w:hAnsi="Courier New" w:cs="Courier New"/>
          <w:sz w:val="18"/>
          <w:szCs w:val="16"/>
        </w:rPr>
        <w:t xml:space="preserve"> tentativas &gt; 0:</w:t>
      </w:r>
    </w:p>
    <w:p w14:paraId="18C4B4B9" w14:textId="77777777" w:rsidR="001074B1" w:rsidRPr="001074B1" w:rsidRDefault="001074B1" w:rsidP="001074B1">
      <w:pPr>
        <w:rPr>
          <w:rFonts w:ascii="Courier New" w:hAnsi="Courier New" w:cs="Courier New"/>
          <w:sz w:val="18"/>
          <w:szCs w:val="16"/>
        </w:rPr>
      </w:pPr>
      <w:r w:rsidRPr="001074B1">
        <w:rPr>
          <w:rFonts w:ascii="Courier New" w:hAnsi="Courier New" w:cs="Courier New"/>
          <w:sz w:val="18"/>
          <w:szCs w:val="16"/>
        </w:rPr>
        <w:t xml:space="preserve">    jogada = </w:t>
      </w:r>
      <w:proofErr w:type="spellStart"/>
      <w:r w:rsidRPr="001074B1">
        <w:rPr>
          <w:rFonts w:ascii="Courier New" w:hAnsi="Courier New" w:cs="Courier New"/>
          <w:sz w:val="18"/>
          <w:szCs w:val="16"/>
        </w:rPr>
        <w:t>int</w:t>
      </w:r>
      <w:proofErr w:type="spellEnd"/>
      <w:r w:rsidRPr="001074B1">
        <w:rPr>
          <w:rFonts w:ascii="Courier New" w:hAnsi="Courier New" w:cs="Courier New"/>
          <w:sz w:val="18"/>
          <w:szCs w:val="16"/>
        </w:rPr>
        <w:t xml:space="preserve"> (</w:t>
      </w:r>
      <w:proofErr w:type="gramStart"/>
      <w:r w:rsidRPr="001074B1">
        <w:rPr>
          <w:rFonts w:ascii="Courier New" w:hAnsi="Courier New" w:cs="Courier New"/>
          <w:sz w:val="18"/>
          <w:szCs w:val="16"/>
        </w:rPr>
        <w:t>input(</w:t>
      </w:r>
      <w:proofErr w:type="gramEnd"/>
      <w:r w:rsidRPr="001074B1">
        <w:rPr>
          <w:rFonts w:ascii="Courier New" w:hAnsi="Courier New" w:cs="Courier New"/>
          <w:sz w:val="18"/>
          <w:szCs w:val="16"/>
        </w:rPr>
        <w:t>"Adivinhe o numero (1 a 100): "))</w:t>
      </w:r>
    </w:p>
    <w:p w14:paraId="4D55D00C" w14:textId="77777777" w:rsidR="001074B1" w:rsidRPr="001074B1" w:rsidRDefault="001074B1" w:rsidP="001074B1">
      <w:pPr>
        <w:rPr>
          <w:rFonts w:ascii="Courier New" w:hAnsi="Courier New" w:cs="Courier New"/>
          <w:sz w:val="18"/>
          <w:szCs w:val="16"/>
        </w:rPr>
      </w:pPr>
      <w:r w:rsidRPr="001074B1">
        <w:rPr>
          <w:rFonts w:ascii="Courier New" w:hAnsi="Courier New" w:cs="Courier New"/>
          <w:sz w:val="18"/>
          <w:szCs w:val="16"/>
        </w:rPr>
        <w:t xml:space="preserve">    tentativas = tentativas - 1</w:t>
      </w:r>
    </w:p>
    <w:p w14:paraId="701B2C58" w14:textId="77777777" w:rsidR="001074B1" w:rsidRPr="001074B1" w:rsidRDefault="001074B1" w:rsidP="001074B1">
      <w:pPr>
        <w:rPr>
          <w:rFonts w:ascii="Courier New" w:hAnsi="Courier New" w:cs="Courier New"/>
          <w:sz w:val="18"/>
          <w:szCs w:val="16"/>
        </w:rPr>
      </w:pPr>
    </w:p>
    <w:p w14:paraId="5D81152B" w14:textId="77777777" w:rsidR="001074B1" w:rsidRPr="001074B1" w:rsidRDefault="001074B1" w:rsidP="001074B1">
      <w:pPr>
        <w:rPr>
          <w:rFonts w:ascii="Courier New" w:hAnsi="Courier New" w:cs="Courier New"/>
          <w:sz w:val="18"/>
          <w:szCs w:val="16"/>
        </w:rPr>
      </w:pPr>
      <w:r w:rsidRPr="001074B1">
        <w:rPr>
          <w:rFonts w:ascii="Courier New" w:hAnsi="Courier New" w:cs="Courier New"/>
          <w:sz w:val="18"/>
          <w:szCs w:val="16"/>
        </w:rPr>
        <w:t xml:space="preserve">    # condição de vitória</w:t>
      </w:r>
    </w:p>
    <w:p w14:paraId="3C15ED5C" w14:textId="77777777" w:rsidR="001074B1" w:rsidRPr="001074B1" w:rsidRDefault="001074B1" w:rsidP="001074B1">
      <w:pPr>
        <w:rPr>
          <w:rFonts w:ascii="Courier New" w:hAnsi="Courier New" w:cs="Courier New"/>
          <w:sz w:val="18"/>
          <w:szCs w:val="16"/>
        </w:rPr>
      </w:pPr>
      <w:r w:rsidRPr="001074B1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1074B1">
        <w:rPr>
          <w:rFonts w:ascii="Courier New" w:hAnsi="Courier New" w:cs="Courier New"/>
          <w:sz w:val="18"/>
          <w:szCs w:val="16"/>
        </w:rPr>
        <w:t>if</w:t>
      </w:r>
      <w:proofErr w:type="spellEnd"/>
      <w:r w:rsidRPr="001074B1">
        <w:rPr>
          <w:rFonts w:ascii="Courier New" w:hAnsi="Courier New" w:cs="Courier New"/>
          <w:sz w:val="18"/>
          <w:szCs w:val="16"/>
        </w:rPr>
        <w:t xml:space="preserve"> </w:t>
      </w:r>
      <w:proofErr w:type="gramStart"/>
      <w:r w:rsidRPr="001074B1">
        <w:rPr>
          <w:rFonts w:ascii="Courier New" w:hAnsi="Courier New" w:cs="Courier New"/>
          <w:sz w:val="18"/>
          <w:szCs w:val="16"/>
        </w:rPr>
        <w:t>numero</w:t>
      </w:r>
      <w:proofErr w:type="gramEnd"/>
      <w:r w:rsidRPr="001074B1">
        <w:rPr>
          <w:rFonts w:ascii="Courier New" w:hAnsi="Courier New" w:cs="Courier New"/>
          <w:sz w:val="18"/>
          <w:szCs w:val="16"/>
        </w:rPr>
        <w:t xml:space="preserve"> == jogada:</w:t>
      </w:r>
    </w:p>
    <w:p w14:paraId="303FBAFD" w14:textId="77777777" w:rsidR="001074B1" w:rsidRPr="001074B1" w:rsidRDefault="001074B1" w:rsidP="001074B1">
      <w:pPr>
        <w:rPr>
          <w:rFonts w:ascii="Courier New" w:hAnsi="Courier New" w:cs="Courier New"/>
          <w:sz w:val="18"/>
          <w:szCs w:val="16"/>
        </w:rPr>
      </w:pPr>
      <w:r w:rsidRPr="001074B1">
        <w:rPr>
          <w:rFonts w:ascii="Courier New" w:hAnsi="Courier New" w:cs="Courier New"/>
          <w:sz w:val="18"/>
          <w:szCs w:val="16"/>
        </w:rPr>
        <w:t xml:space="preserve">        print ("</w:t>
      </w:r>
      <w:proofErr w:type="spellStart"/>
      <w:r w:rsidRPr="001074B1">
        <w:rPr>
          <w:rFonts w:ascii="Courier New" w:hAnsi="Courier New" w:cs="Courier New"/>
          <w:sz w:val="18"/>
          <w:szCs w:val="16"/>
        </w:rPr>
        <w:t>Parabens</w:t>
      </w:r>
      <w:proofErr w:type="spellEnd"/>
      <w:r w:rsidRPr="001074B1">
        <w:rPr>
          <w:rFonts w:ascii="Courier New" w:hAnsi="Courier New" w:cs="Courier New"/>
          <w:sz w:val="18"/>
          <w:szCs w:val="16"/>
        </w:rPr>
        <w:t>!")</w:t>
      </w:r>
    </w:p>
    <w:p w14:paraId="17F54A37" w14:textId="77777777" w:rsidR="001074B1" w:rsidRPr="001074B1" w:rsidRDefault="001074B1" w:rsidP="001074B1">
      <w:pPr>
        <w:rPr>
          <w:rFonts w:ascii="Courier New" w:hAnsi="Courier New" w:cs="Courier New"/>
          <w:sz w:val="18"/>
          <w:szCs w:val="16"/>
        </w:rPr>
      </w:pPr>
      <w:r w:rsidRPr="001074B1">
        <w:rPr>
          <w:rFonts w:ascii="Courier New" w:hAnsi="Courier New" w:cs="Courier New"/>
          <w:sz w:val="18"/>
          <w:szCs w:val="16"/>
        </w:rPr>
        <w:t xml:space="preserve">    # condição de derrota</w:t>
      </w:r>
    </w:p>
    <w:p w14:paraId="382CCC57" w14:textId="77777777" w:rsidR="001074B1" w:rsidRPr="001074B1" w:rsidRDefault="001074B1" w:rsidP="001074B1">
      <w:pPr>
        <w:rPr>
          <w:rFonts w:ascii="Courier New" w:hAnsi="Courier New" w:cs="Courier New"/>
          <w:sz w:val="18"/>
          <w:szCs w:val="16"/>
        </w:rPr>
      </w:pPr>
      <w:r w:rsidRPr="001074B1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1074B1">
        <w:rPr>
          <w:rFonts w:ascii="Courier New" w:hAnsi="Courier New" w:cs="Courier New"/>
          <w:sz w:val="18"/>
          <w:szCs w:val="16"/>
        </w:rPr>
        <w:t>elif</w:t>
      </w:r>
      <w:proofErr w:type="spellEnd"/>
      <w:r w:rsidRPr="001074B1">
        <w:rPr>
          <w:rFonts w:ascii="Courier New" w:hAnsi="Courier New" w:cs="Courier New"/>
          <w:sz w:val="18"/>
          <w:szCs w:val="16"/>
        </w:rPr>
        <w:t xml:space="preserve"> tentativas == 0:</w:t>
      </w:r>
    </w:p>
    <w:p w14:paraId="29A7ED77" w14:textId="77777777" w:rsidR="001074B1" w:rsidRPr="001074B1" w:rsidRDefault="001074B1" w:rsidP="001074B1">
      <w:pPr>
        <w:rPr>
          <w:rFonts w:ascii="Courier New" w:hAnsi="Courier New" w:cs="Courier New"/>
          <w:sz w:val="18"/>
          <w:szCs w:val="16"/>
        </w:rPr>
      </w:pPr>
      <w:r w:rsidRPr="001074B1">
        <w:rPr>
          <w:rFonts w:ascii="Courier New" w:hAnsi="Courier New" w:cs="Courier New"/>
          <w:sz w:val="18"/>
          <w:szCs w:val="16"/>
        </w:rPr>
        <w:t xml:space="preserve">        print ("Perdeu... Era o </w:t>
      </w:r>
      <w:proofErr w:type="gramStart"/>
      <w:r w:rsidRPr="001074B1">
        <w:rPr>
          <w:rFonts w:ascii="Courier New" w:hAnsi="Courier New" w:cs="Courier New"/>
          <w:sz w:val="18"/>
          <w:szCs w:val="16"/>
        </w:rPr>
        <w:t>numero</w:t>
      </w:r>
      <w:proofErr w:type="gramEnd"/>
      <w:r w:rsidRPr="001074B1">
        <w:rPr>
          <w:rFonts w:ascii="Courier New" w:hAnsi="Courier New" w:cs="Courier New"/>
          <w:sz w:val="18"/>
          <w:szCs w:val="16"/>
        </w:rPr>
        <w:t>", numero)</w:t>
      </w:r>
    </w:p>
    <w:p w14:paraId="2A4DA920" w14:textId="77777777" w:rsidR="001074B1" w:rsidRPr="001074B1" w:rsidRDefault="001074B1" w:rsidP="001074B1">
      <w:pPr>
        <w:rPr>
          <w:rFonts w:ascii="Courier New" w:hAnsi="Courier New" w:cs="Courier New"/>
          <w:sz w:val="18"/>
          <w:szCs w:val="16"/>
        </w:rPr>
      </w:pPr>
      <w:r w:rsidRPr="001074B1">
        <w:rPr>
          <w:rFonts w:ascii="Courier New" w:hAnsi="Courier New" w:cs="Courier New"/>
          <w:sz w:val="18"/>
          <w:szCs w:val="16"/>
        </w:rPr>
        <w:t xml:space="preserve">    # lógica de jogo</w:t>
      </w:r>
    </w:p>
    <w:p w14:paraId="005E01A0" w14:textId="77777777" w:rsidR="001074B1" w:rsidRPr="001074B1" w:rsidRDefault="001074B1" w:rsidP="001074B1">
      <w:pPr>
        <w:rPr>
          <w:rFonts w:ascii="Courier New" w:hAnsi="Courier New" w:cs="Courier New"/>
          <w:sz w:val="18"/>
          <w:szCs w:val="16"/>
        </w:rPr>
      </w:pPr>
      <w:r w:rsidRPr="001074B1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1074B1">
        <w:rPr>
          <w:rFonts w:ascii="Courier New" w:hAnsi="Courier New" w:cs="Courier New"/>
          <w:sz w:val="18"/>
          <w:szCs w:val="16"/>
        </w:rPr>
        <w:t>elif</w:t>
      </w:r>
      <w:proofErr w:type="spellEnd"/>
      <w:r w:rsidRPr="001074B1">
        <w:rPr>
          <w:rFonts w:ascii="Courier New" w:hAnsi="Courier New" w:cs="Courier New"/>
          <w:sz w:val="18"/>
          <w:szCs w:val="16"/>
        </w:rPr>
        <w:t xml:space="preserve"> jogada &gt; </w:t>
      </w:r>
      <w:proofErr w:type="gramStart"/>
      <w:r w:rsidRPr="001074B1">
        <w:rPr>
          <w:rFonts w:ascii="Courier New" w:hAnsi="Courier New" w:cs="Courier New"/>
          <w:sz w:val="18"/>
          <w:szCs w:val="16"/>
        </w:rPr>
        <w:t>numero</w:t>
      </w:r>
      <w:proofErr w:type="gramEnd"/>
      <w:r w:rsidRPr="001074B1">
        <w:rPr>
          <w:rFonts w:ascii="Courier New" w:hAnsi="Courier New" w:cs="Courier New"/>
          <w:sz w:val="18"/>
          <w:szCs w:val="16"/>
        </w:rPr>
        <w:t>:</w:t>
      </w:r>
    </w:p>
    <w:p w14:paraId="3171182A" w14:textId="77777777" w:rsidR="001074B1" w:rsidRPr="001074B1" w:rsidRDefault="001074B1" w:rsidP="001074B1">
      <w:pPr>
        <w:rPr>
          <w:rFonts w:ascii="Courier New" w:hAnsi="Courier New" w:cs="Courier New"/>
          <w:sz w:val="18"/>
          <w:szCs w:val="16"/>
        </w:rPr>
      </w:pPr>
      <w:r w:rsidRPr="001074B1">
        <w:rPr>
          <w:rFonts w:ascii="Courier New" w:hAnsi="Courier New" w:cs="Courier New"/>
          <w:sz w:val="18"/>
          <w:szCs w:val="16"/>
        </w:rPr>
        <w:t xml:space="preserve">        print ("Numero muito grande...")</w:t>
      </w:r>
    </w:p>
    <w:p w14:paraId="5AB8D036" w14:textId="77777777" w:rsidR="001074B1" w:rsidRPr="001074B1" w:rsidRDefault="001074B1" w:rsidP="001074B1">
      <w:pPr>
        <w:rPr>
          <w:rFonts w:ascii="Courier New" w:hAnsi="Courier New" w:cs="Courier New"/>
          <w:sz w:val="18"/>
          <w:szCs w:val="16"/>
        </w:rPr>
      </w:pPr>
      <w:r w:rsidRPr="001074B1">
        <w:rPr>
          <w:rFonts w:ascii="Courier New" w:hAnsi="Courier New" w:cs="Courier New"/>
          <w:sz w:val="18"/>
          <w:szCs w:val="16"/>
        </w:rPr>
        <w:t xml:space="preserve">    </w:t>
      </w:r>
      <w:proofErr w:type="spellStart"/>
      <w:r w:rsidRPr="001074B1">
        <w:rPr>
          <w:rFonts w:ascii="Courier New" w:hAnsi="Courier New" w:cs="Courier New"/>
          <w:sz w:val="18"/>
          <w:szCs w:val="16"/>
        </w:rPr>
        <w:t>else</w:t>
      </w:r>
      <w:proofErr w:type="spellEnd"/>
      <w:r w:rsidRPr="001074B1">
        <w:rPr>
          <w:rFonts w:ascii="Courier New" w:hAnsi="Courier New" w:cs="Courier New"/>
          <w:sz w:val="18"/>
          <w:szCs w:val="16"/>
        </w:rPr>
        <w:t>:</w:t>
      </w:r>
    </w:p>
    <w:p w14:paraId="28286ED3" w14:textId="45D667D5" w:rsidR="00A17AE0" w:rsidRDefault="001074B1" w:rsidP="00BC6117">
      <w:pPr>
        <w:pStyle w:val="codigo"/>
      </w:pPr>
      <w:r w:rsidRPr="001074B1">
        <w:t xml:space="preserve">        </w:t>
      </w:r>
      <w:proofErr w:type="gramStart"/>
      <w:r w:rsidRPr="001074B1">
        <w:t>print(</w:t>
      </w:r>
      <w:proofErr w:type="gramEnd"/>
      <w:r w:rsidRPr="001074B1">
        <w:t>"Numero muito pequeno...")</w:t>
      </w:r>
    </w:p>
    <w:p w14:paraId="05E1DECE" w14:textId="1948F6E3" w:rsidR="00CC052B" w:rsidRDefault="00CC052B" w:rsidP="00CC052B">
      <w:r>
        <w:t xml:space="preserve">Este código </w:t>
      </w:r>
      <w:r w:rsidR="000A74A9">
        <w:t xml:space="preserve">utiliza uma estrutura </w:t>
      </w:r>
      <w:hyperlink r:id="rId17" w:history="1">
        <w:proofErr w:type="spellStart"/>
        <w:r w:rsidR="000A74A9" w:rsidRPr="001D2584">
          <w:rPr>
            <w:rStyle w:val="Hyperlink"/>
          </w:rPr>
          <w:t>while</w:t>
        </w:r>
        <w:proofErr w:type="spellEnd"/>
      </w:hyperlink>
      <w:r w:rsidR="000A74A9">
        <w:t xml:space="preserve"> para implementar o ciclo de jogo. Esta estrutura repete sempre o seu bloco de código enquanto a expressão condicional for avaliada como verdadeira. </w:t>
      </w:r>
    </w:p>
    <w:p w14:paraId="4B75B1B5" w14:textId="77777777" w:rsidR="001074B1" w:rsidRDefault="001074B1" w:rsidP="00CC052B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4"/>
      </w:tblGrid>
      <w:tr w:rsidR="00162176" w14:paraId="2E2B44F2" w14:textId="77777777" w:rsidTr="008F4E83">
        <w:trPr>
          <w:trHeight w:val="367"/>
        </w:trPr>
        <w:tc>
          <w:tcPr>
            <w:tcW w:w="936" w:type="dxa"/>
          </w:tcPr>
          <w:p w14:paraId="0C732C2F" w14:textId="77777777" w:rsidR="00162176" w:rsidRDefault="00162176" w:rsidP="008F4E83">
            <w:r w:rsidRPr="00485BB5">
              <w:rPr>
                <w:b/>
                <w:bCs/>
                <w:noProof/>
                <w:lang w:eastAsia="pt-PT"/>
              </w:rPr>
              <w:drawing>
                <wp:inline distT="0" distB="0" distL="0" distR="0" wp14:anchorId="4D00D55A" wp14:editId="3405BB95">
                  <wp:extent cx="457200" cy="457200"/>
                  <wp:effectExtent l="0" t="0" r="0" b="0"/>
                  <wp:docPr id="18" name="Graphic 18" descr="Balloon ani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B45Uow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972C544" w14:textId="7190B0F2" w:rsidR="00162176" w:rsidRPr="009D116C" w:rsidRDefault="00162176" w:rsidP="008F4E83">
            <w:r w:rsidRPr="009D116C">
              <w:t xml:space="preserve">Experimente esta </w:t>
            </w:r>
            <w:r>
              <w:t>nova</w:t>
            </w:r>
            <w:r w:rsidRPr="009D116C">
              <w:t xml:space="preserve"> versão do jogo.</w:t>
            </w:r>
          </w:p>
          <w:p w14:paraId="03069268" w14:textId="4BFEFB67" w:rsidR="00162176" w:rsidRPr="009C7D54" w:rsidRDefault="00162176" w:rsidP="008F4E83">
            <w:pPr>
              <w:rPr>
                <w:i/>
                <w:iCs/>
              </w:rPr>
            </w:pPr>
            <w:r>
              <w:rPr>
                <w:i/>
                <w:iCs/>
              </w:rPr>
              <w:t>Certamente irá achar muito mais divertido.</w:t>
            </w:r>
          </w:p>
        </w:tc>
      </w:tr>
    </w:tbl>
    <w:p w14:paraId="671D80CA" w14:textId="77777777" w:rsidR="00D27566" w:rsidRPr="001350AC" w:rsidRDefault="00D27566" w:rsidP="00BC6117">
      <w:pPr>
        <w:pStyle w:val="codigo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D27566" w14:paraId="1B1A6B76" w14:textId="77777777" w:rsidTr="008F4E83">
        <w:tc>
          <w:tcPr>
            <w:tcW w:w="1118" w:type="dxa"/>
            <w:shd w:val="clear" w:color="auto" w:fill="auto"/>
          </w:tcPr>
          <w:p w14:paraId="4E42BFF6" w14:textId="77777777" w:rsidR="00D27566" w:rsidRDefault="00D27566" w:rsidP="008F4E8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5F995E57" wp14:editId="19C50C98">
                  <wp:extent cx="457200" cy="457200"/>
                  <wp:effectExtent l="0" t="0" r="0" b="0"/>
                  <wp:docPr id="15" name="Graphic 15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file_gVEm60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5DC0AB89" w14:textId="77777777" w:rsidR="00D27566" w:rsidRDefault="00D27566" w:rsidP="008F4E83">
            <w:pPr>
              <w:autoSpaceDE w:val="0"/>
              <w:autoSpaceDN w:val="0"/>
              <w:adjustRightInd w:val="0"/>
              <w:spacing w:before="0"/>
            </w:pPr>
            <w:r>
              <w:t xml:space="preserve">Repare que foi necessário inicializar a variável </w:t>
            </w:r>
            <w:r w:rsidRPr="001E25FC">
              <w:rPr>
                <w:rFonts w:ascii="Courier New" w:hAnsi="Courier New" w:cs="Courier New"/>
                <w:sz w:val="18"/>
                <w:szCs w:val="16"/>
              </w:rPr>
              <w:t>jogada</w:t>
            </w:r>
            <w:r>
              <w:t xml:space="preserve"> com um valor inicial fora do intervalo de jogo (1 a 100) para que o ciclo </w:t>
            </w:r>
            <w:r w:rsidR="00227F11">
              <w:t>de jogo</w:t>
            </w:r>
            <w:r>
              <w:t xml:space="preserve"> possa sempre ter, pelo menos, uma jogada.</w:t>
            </w:r>
          </w:p>
          <w:p w14:paraId="1AD2913C" w14:textId="5A7D05B7" w:rsidR="00794B94" w:rsidRPr="00661D57" w:rsidRDefault="00794B94" w:rsidP="007D2E5A">
            <w:pPr>
              <w:autoSpaceDE w:val="0"/>
              <w:autoSpaceDN w:val="0"/>
              <w:adjustRightInd w:val="0"/>
              <w:spacing w:before="0"/>
            </w:pPr>
            <w:r>
              <w:t xml:space="preserve">O que </w:t>
            </w:r>
            <w:r w:rsidR="007D2E5A">
              <w:t xml:space="preserve">poderia </w:t>
            </w:r>
            <w:r>
              <w:t xml:space="preserve">acontecer se a variável </w:t>
            </w:r>
            <w:r w:rsidR="007D2E5A" w:rsidRPr="00CC3AEB">
              <w:rPr>
                <w:rFonts w:ascii="Courier New" w:hAnsi="Courier New" w:cs="Courier New"/>
                <w:sz w:val="18"/>
                <w:szCs w:val="16"/>
              </w:rPr>
              <w:t>jogada</w:t>
            </w:r>
            <w:r w:rsidR="007D2E5A">
              <w:t xml:space="preserve"> </w:t>
            </w:r>
            <w:r>
              <w:t>fosse inicializada com um valor entre 1 e 100?</w:t>
            </w:r>
          </w:p>
        </w:tc>
      </w:tr>
    </w:tbl>
    <w:p w14:paraId="68BB429E" w14:textId="6E630FDC" w:rsidR="001E066F" w:rsidRDefault="00A17AE0" w:rsidP="00A17AE0">
      <w:r>
        <w:lastRenderedPageBreak/>
        <w:t>E para terminar</w:t>
      </w:r>
      <w:r w:rsidR="00912E86">
        <w:t>,</w:t>
      </w:r>
      <w:r>
        <w:t xml:space="preserve"> verifica</w:t>
      </w:r>
      <w:r w:rsidR="00912E86">
        <w:t>-se</w:t>
      </w:r>
      <w:r>
        <w:t xml:space="preserve"> </w:t>
      </w:r>
      <w:r w:rsidR="00DE4438">
        <w:t xml:space="preserve">o final do jogo </w:t>
      </w:r>
      <w:r w:rsidR="001074B1">
        <w:t>ocorre nas duas primeiras condições da estrutura condicional: por vitória ou por derrota. Quando alguma destas expressões for verdadeira, a condição do ciclo será falsa e o ciclo de jogo terminará</w:t>
      </w:r>
      <w:r w:rsidR="00DE4438">
        <w:t xml:space="preserve"> logo a seguir</w:t>
      </w:r>
      <w:r w:rsidR="001074B1">
        <w:t>...</w:t>
      </w:r>
    </w:p>
    <w:p w14:paraId="5EEC0329" w14:textId="684F7CF5" w:rsidR="004F3335" w:rsidRDefault="004F3335" w:rsidP="004F3335">
      <w:pPr>
        <w:pStyle w:val="Heading1"/>
        <w:rPr>
          <w:color w:val="000000" w:themeColor="text1"/>
        </w:rPr>
      </w:pPr>
      <w:r w:rsidRPr="004F3335">
        <w:rPr>
          <w:color w:val="000000" w:themeColor="text1"/>
        </w:rPr>
        <w:t>Abstração procedimental - funções</w:t>
      </w:r>
    </w:p>
    <w:p w14:paraId="5C6FF30B" w14:textId="3C32B173" w:rsidR="00A248AD" w:rsidRDefault="00811B7A" w:rsidP="00486D0D">
      <w:pPr>
        <w:rPr>
          <w:lang w:val="pt-BR"/>
        </w:rPr>
      </w:pPr>
      <w:r>
        <w:rPr>
          <w:lang w:val="pt-BR"/>
        </w:rPr>
        <w:t>Os jogos, quando bem desenhados e adaptados às capacidades do jogador, conseguem focar toda a sua atenção nos desafios do jogo. A este estado psicológico denomina-se de "fluxo" (em inglês "</w:t>
      </w:r>
      <w:proofErr w:type="spellStart"/>
      <w:r w:rsidRPr="00811B7A">
        <w:rPr>
          <w:i/>
          <w:iCs/>
          <w:lang w:val="pt-BR"/>
        </w:rPr>
        <w:t>flow</w:t>
      </w:r>
      <w:proofErr w:type="spellEnd"/>
      <w:r>
        <w:rPr>
          <w:lang w:val="pt-BR"/>
        </w:rPr>
        <w:t xml:space="preserve">"). </w:t>
      </w:r>
    </w:p>
    <w:p w14:paraId="7FCE4DA2" w14:textId="77777777" w:rsidR="00887B70" w:rsidRDefault="00887B70" w:rsidP="00486D0D">
      <w:pPr>
        <w:rPr>
          <w:lang w:val="pt-BR"/>
        </w:rPr>
      </w:pPr>
    </w:p>
    <w:tbl>
      <w:tblPr>
        <w:tblStyle w:val="TableGrid"/>
        <w:tblW w:w="8640" w:type="dxa"/>
        <w:tblInd w:w="-5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1246"/>
        <w:gridCol w:w="6276"/>
      </w:tblGrid>
      <w:tr w:rsidR="00811B7A" w14:paraId="0B35BF42" w14:textId="77777777" w:rsidTr="00A248AD">
        <w:tc>
          <w:tcPr>
            <w:tcW w:w="1118" w:type="dxa"/>
            <w:tcBorders>
              <w:bottom w:val="nil"/>
            </w:tcBorders>
            <w:shd w:val="clear" w:color="auto" w:fill="auto"/>
          </w:tcPr>
          <w:p w14:paraId="52E6C9D0" w14:textId="0C98C021" w:rsidR="00811B7A" w:rsidRDefault="00811B7A" w:rsidP="008F4E8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27F6F5CF" wp14:editId="7A18C7DD">
                  <wp:extent cx="457200" cy="457200"/>
                  <wp:effectExtent l="0" t="0" r="0" b="0"/>
                  <wp:docPr id="20" name="Graphic 20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YVraUJ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gridSpan w:val="2"/>
            <w:tcBorders>
              <w:bottom w:val="nil"/>
            </w:tcBorders>
            <w:shd w:val="clear" w:color="auto" w:fill="auto"/>
          </w:tcPr>
          <w:p w14:paraId="4DC16A54" w14:textId="5CB83E64" w:rsidR="0015631A" w:rsidRPr="00836F0F" w:rsidRDefault="008F6BB4" w:rsidP="008F4E83">
            <w:pPr>
              <w:autoSpaceDE w:val="0"/>
              <w:autoSpaceDN w:val="0"/>
              <w:adjustRightInd w:val="0"/>
              <w:spacing w:before="0"/>
              <w:rPr>
                <w:b/>
                <w:bCs/>
                <w:lang w:val="pt-BR"/>
              </w:rPr>
            </w:pPr>
            <w:hyperlink r:id="rId18" w:history="1">
              <w:r w:rsidR="0015631A" w:rsidRPr="00836F0F">
                <w:rPr>
                  <w:rStyle w:val="Hyperlink"/>
                  <w:b/>
                  <w:bCs/>
                  <w:lang w:val="pt-BR"/>
                </w:rPr>
                <w:t>Fluxo (</w:t>
              </w:r>
              <w:proofErr w:type="spellStart"/>
              <w:r w:rsidR="0015631A" w:rsidRPr="00836F0F">
                <w:rPr>
                  <w:rStyle w:val="Hyperlink"/>
                  <w:b/>
                  <w:bCs/>
                  <w:i/>
                  <w:iCs/>
                  <w:lang w:val="pt-BR"/>
                </w:rPr>
                <w:t>flow</w:t>
              </w:r>
              <w:proofErr w:type="spellEnd"/>
              <w:r w:rsidR="0015631A" w:rsidRPr="00836F0F">
                <w:rPr>
                  <w:rStyle w:val="Hyperlink"/>
                  <w:b/>
                  <w:bCs/>
                  <w:lang w:val="pt-BR"/>
                </w:rPr>
                <w:t>)</w:t>
              </w:r>
            </w:hyperlink>
          </w:p>
          <w:p w14:paraId="76E35B62" w14:textId="09511DEB" w:rsidR="005B072B" w:rsidRPr="00661D57" w:rsidRDefault="00811B7A" w:rsidP="008A2930">
            <w:pPr>
              <w:autoSpaceDE w:val="0"/>
              <w:autoSpaceDN w:val="0"/>
              <w:adjustRightInd w:val="0"/>
              <w:spacing w:before="0"/>
            </w:pPr>
            <w:r>
              <w:rPr>
                <w:lang w:val="pt-BR"/>
              </w:rPr>
              <w:t xml:space="preserve">De acordo com o psicólogo </w:t>
            </w:r>
            <w:hyperlink r:id="rId19" w:history="1">
              <w:proofErr w:type="spellStart"/>
              <w:r w:rsidRPr="0015631A">
                <w:rPr>
                  <w:rStyle w:val="Hyperlink"/>
                  <w:lang w:val="pt-BR"/>
                </w:rPr>
                <w:t>Mihaly</w:t>
              </w:r>
              <w:proofErr w:type="spellEnd"/>
              <w:r w:rsidRPr="0015631A">
                <w:rPr>
                  <w:rStyle w:val="Hyperlink"/>
                  <w:lang w:val="pt-BR"/>
                </w:rPr>
                <w:t xml:space="preserve"> </w:t>
              </w:r>
              <w:proofErr w:type="spellStart"/>
              <w:r w:rsidRPr="0015631A">
                <w:rPr>
                  <w:rStyle w:val="Hyperlink"/>
                  <w:lang w:val="pt-BR"/>
                </w:rPr>
                <w:t>Csikszentmihalyi</w:t>
              </w:r>
              <w:proofErr w:type="spellEnd"/>
            </w:hyperlink>
            <w:r>
              <w:rPr>
                <w:lang w:val="pt-BR"/>
              </w:rPr>
              <w:t xml:space="preserve">, </w:t>
            </w:r>
            <w:r w:rsidR="008A2930">
              <w:rPr>
                <w:lang w:val="pt-BR"/>
              </w:rPr>
              <w:t xml:space="preserve">"fluxo" </w:t>
            </w:r>
            <w:r w:rsidRPr="00811B7A">
              <w:rPr>
                <w:lang w:val="pt-BR"/>
              </w:rPr>
              <w:t xml:space="preserve">é um estado mental de operação em que a pessoa está totalmente imersa no que está </w:t>
            </w:r>
            <w:r w:rsidR="008A2930">
              <w:rPr>
                <w:lang w:val="pt-BR"/>
              </w:rPr>
              <w:t xml:space="preserve">a </w:t>
            </w:r>
            <w:r w:rsidRPr="00811B7A">
              <w:rPr>
                <w:lang w:val="pt-BR"/>
              </w:rPr>
              <w:t>faze</w:t>
            </w:r>
            <w:r w:rsidR="008A2930">
              <w:rPr>
                <w:lang w:val="pt-BR"/>
              </w:rPr>
              <w:t>r</w:t>
            </w:r>
            <w:r w:rsidRPr="00811B7A">
              <w:rPr>
                <w:lang w:val="pt-BR"/>
              </w:rPr>
              <w:t xml:space="preserve">, caraterizado por um sentimento de total envolvimento e </w:t>
            </w:r>
            <w:r w:rsidR="008A2930">
              <w:rPr>
                <w:lang w:val="pt-BR"/>
              </w:rPr>
              <w:t xml:space="preserve">de procura de </w:t>
            </w:r>
            <w:r w:rsidRPr="00811B7A">
              <w:rPr>
                <w:lang w:val="pt-BR"/>
              </w:rPr>
              <w:t>sucesso no processo da atividade</w:t>
            </w:r>
            <w:r>
              <w:t>.</w:t>
            </w:r>
          </w:p>
        </w:tc>
      </w:tr>
      <w:tr w:rsidR="00A248AD" w14:paraId="50B7D3E5" w14:textId="77777777" w:rsidTr="00A248AD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c>
          <w:tcPr>
            <w:tcW w:w="236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3D48AD6" w14:textId="7A190FBF" w:rsidR="00A248AD" w:rsidRDefault="00A248AD" w:rsidP="008F4E83">
            <w:pPr>
              <w:jc w:val="center"/>
              <w:rPr>
                <w:b/>
                <w:bCs/>
              </w:rPr>
            </w:pPr>
            <w:r>
              <w:br w:type="page"/>
            </w:r>
            <w:r w:rsidRPr="005B072B">
              <w:rPr>
                <w:noProof/>
                <w:lang w:eastAsia="pt-PT"/>
              </w:rPr>
              <w:drawing>
                <wp:inline distT="0" distB="0" distL="0" distR="0" wp14:anchorId="18ED3F54" wp14:editId="60A32E1D">
                  <wp:extent cx="1364400" cy="1350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400" cy="13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6" w:type="dxa"/>
            <w:tcBorders>
              <w:bottom w:val="single" w:sz="4" w:space="0" w:color="auto"/>
              <w:right w:val="single" w:sz="4" w:space="0" w:color="auto"/>
            </w:tcBorders>
          </w:tcPr>
          <w:p w14:paraId="5308BEEB" w14:textId="6D19CCA2" w:rsidR="00A248AD" w:rsidRDefault="00A248AD" w:rsidP="008F4E83">
            <w:pPr>
              <w:autoSpaceDE w:val="0"/>
              <w:autoSpaceDN w:val="0"/>
              <w:adjustRightInd w:val="0"/>
              <w:spacing w:before="0"/>
            </w:pPr>
            <w:r>
              <w:t xml:space="preserve">À medida que o jogador progride no jogo, ganha competências (aprende) e as tarefas tornam-se mais fáceis. Se o nível de dificuldade não aumentar, o jogador fica aborrecido e deixará de jogar. Mas se a dificuldade for demasiado elevada, o jogador sente-se </w:t>
            </w:r>
            <w:r w:rsidR="008018EA">
              <w:t>frustrado</w:t>
            </w:r>
            <w:r>
              <w:t xml:space="preserve"> e também deixará de jogar.</w:t>
            </w:r>
          </w:p>
          <w:p w14:paraId="11913183" w14:textId="77777777" w:rsidR="00A248AD" w:rsidRDefault="00A248AD" w:rsidP="008F4E83">
            <w:pPr>
              <w:autoSpaceDE w:val="0"/>
              <w:autoSpaceDN w:val="0"/>
              <w:adjustRightInd w:val="0"/>
              <w:spacing w:before="0"/>
            </w:pPr>
            <w:r>
              <w:t>Existe uma faixa estreita que mantém o jogador em estado de "fluxo".</w:t>
            </w:r>
          </w:p>
          <w:p w14:paraId="0A2536E6" w14:textId="77777777" w:rsidR="00A248AD" w:rsidRPr="00661D57" w:rsidRDefault="00A248AD" w:rsidP="008F4E83">
            <w:pPr>
              <w:autoSpaceDE w:val="0"/>
              <w:autoSpaceDN w:val="0"/>
              <w:adjustRightInd w:val="0"/>
              <w:spacing w:before="0"/>
            </w:pPr>
            <w:r>
              <w:t xml:space="preserve">O designer de jogos deve ser capaz de parametrizar o nível de </w:t>
            </w:r>
            <w:proofErr w:type="gramStart"/>
            <w:r>
              <w:t>dificuldade  de</w:t>
            </w:r>
            <w:proofErr w:type="gramEnd"/>
            <w:r>
              <w:t xml:space="preserve"> forma a adaptar-se às competências do jogador.</w:t>
            </w:r>
          </w:p>
        </w:tc>
      </w:tr>
    </w:tbl>
    <w:p w14:paraId="13E72809" w14:textId="5DCB2117" w:rsidR="00486D0D" w:rsidRDefault="00486D0D" w:rsidP="00486D0D">
      <w:pPr>
        <w:rPr>
          <w:lang w:val="pt-BR"/>
        </w:rPr>
      </w:pPr>
      <w:r w:rsidRPr="005E42B0">
        <w:rPr>
          <w:lang w:val="pt-BR"/>
        </w:rPr>
        <w:t>O ideal é</w:t>
      </w:r>
      <w:r>
        <w:rPr>
          <w:lang w:val="pt-BR"/>
        </w:rPr>
        <w:t xml:space="preserve"> que o jogo possa ser jogado com outro tipo de intervalo numérico ou </w:t>
      </w:r>
      <w:r w:rsidR="008018EA">
        <w:rPr>
          <w:lang w:val="pt-BR"/>
        </w:rPr>
        <w:t xml:space="preserve">outro </w:t>
      </w:r>
      <w:r>
        <w:rPr>
          <w:lang w:val="pt-BR"/>
        </w:rPr>
        <w:t>número máximo de jogadas. Para tal, o ideal será construir uma função, que para além de encapsular o código do jogo, permite a sua parametrização.</w:t>
      </w:r>
    </w:p>
    <w:p w14:paraId="25F7A4C8" w14:textId="77777777" w:rsidR="00486D0D" w:rsidRPr="00A94A4D" w:rsidRDefault="00486D0D" w:rsidP="00486D0D">
      <w:r w:rsidRPr="00A94A4D">
        <w:t xml:space="preserve">Em Python, o código que implementa </w:t>
      </w:r>
      <w:r>
        <w:t>esta abstração procedimental é o seguinte</w:t>
      </w:r>
      <w:r w:rsidRPr="00A94A4D">
        <w:t>:</w:t>
      </w:r>
    </w:p>
    <w:p w14:paraId="06C381D4" w14:textId="77777777" w:rsidR="004F7C25" w:rsidRDefault="004F7C25" w:rsidP="004F7C25">
      <w:pPr>
        <w:pStyle w:val="codigo"/>
      </w:pPr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15585D70" w14:textId="77777777" w:rsidR="004F7C25" w:rsidRDefault="004F7C25" w:rsidP="004F7C25">
      <w:pPr>
        <w:pStyle w:val="codigo"/>
      </w:pPr>
    </w:p>
    <w:p w14:paraId="2159ABB3" w14:textId="77777777" w:rsidR="00FB11AF" w:rsidRDefault="00FB11AF" w:rsidP="00FB11AF">
      <w:pPr>
        <w:pStyle w:val="codigo"/>
      </w:pPr>
      <w:proofErr w:type="spellStart"/>
      <w:r>
        <w:t>def</w:t>
      </w:r>
      <w:proofErr w:type="spellEnd"/>
      <w:r>
        <w:t xml:space="preserve"> </w:t>
      </w:r>
      <w:proofErr w:type="gramStart"/>
      <w:r>
        <w:t>jogo(</w:t>
      </w:r>
      <w:proofErr w:type="gramEnd"/>
      <w:r>
        <w:t xml:space="preserve">tentativas,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maximo</w:t>
      </w:r>
      <w:proofErr w:type="spellEnd"/>
      <w:r>
        <w:t>):</w:t>
      </w:r>
    </w:p>
    <w:p w14:paraId="081CB864" w14:textId="77777777" w:rsidR="00FB11AF" w:rsidRDefault="00FB11AF" w:rsidP="00FB11AF">
      <w:pPr>
        <w:pStyle w:val="codigo"/>
      </w:pPr>
      <w:r>
        <w:t xml:space="preserve">    # </w:t>
      </w:r>
      <w:proofErr w:type="gramStart"/>
      <w:r>
        <w:t>numero</w:t>
      </w:r>
      <w:proofErr w:type="gramEnd"/>
      <w:r>
        <w:t xml:space="preserve"> </w:t>
      </w:r>
      <w:proofErr w:type="spellStart"/>
      <w:r>
        <w:t>aleatorio</w:t>
      </w:r>
      <w:proofErr w:type="spellEnd"/>
      <w:r>
        <w:t xml:space="preserve"> a adivinhar</w:t>
      </w:r>
    </w:p>
    <w:p w14:paraId="50DA76F2" w14:textId="77777777" w:rsidR="00FB11AF" w:rsidRDefault="00FB11AF" w:rsidP="00FB11AF">
      <w:pPr>
        <w:pStyle w:val="codigo"/>
      </w:pPr>
      <w:r>
        <w:t xml:space="preserve">    numero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minimo,maximo</w:t>
      </w:r>
      <w:proofErr w:type="spellEnd"/>
      <w:r>
        <w:t>)</w:t>
      </w:r>
    </w:p>
    <w:p w14:paraId="6811F89B" w14:textId="77777777" w:rsidR="00FB11AF" w:rsidRDefault="00FB11AF" w:rsidP="00FB11AF">
      <w:pPr>
        <w:pStyle w:val="codigo"/>
      </w:pPr>
    </w:p>
    <w:p w14:paraId="147B3238" w14:textId="77777777" w:rsidR="00FB11AF" w:rsidRDefault="00FB11AF" w:rsidP="00FB11AF">
      <w:pPr>
        <w:pStyle w:val="codigo"/>
      </w:pPr>
      <w:r>
        <w:t xml:space="preserve">    # ciclo de jogo</w:t>
      </w:r>
    </w:p>
    <w:p w14:paraId="55425500" w14:textId="77777777" w:rsidR="00FB11AF" w:rsidRDefault="00FB11AF" w:rsidP="00FB11AF">
      <w:pPr>
        <w:pStyle w:val="codigo"/>
      </w:pPr>
      <w:r>
        <w:t xml:space="preserve">    jogada = 0 # inicializar a variável</w:t>
      </w:r>
    </w:p>
    <w:p w14:paraId="6CC3C5DA" w14:textId="77777777" w:rsidR="00FB11AF" w:rsidRDefault="00FB11AF" w:rsidP="00FB11AF">
      <w:pPr>
        <w:pStyle w:val="codigo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jogada !</w:t>
      </w:r>
      <w:proofErr w:type="gramEnd"/>
      <w:r>
        <w:t xml:space="preserve">= numero </w:t>
      </w:r>
      <w:proofErr w:type="spellStart"/>
      <w:r>
        <w:t>and</w:t>
      </w:r>
      <w:proofErr w:type="spellEnd"/>
      <w:r>
        <w:t xml:space="preserve"> tentativas &gt; 0:</w:t>
      </w:r>
    </w:p>
    <w:p w14:paraId="2D8A28C5" w14:textId="77777777" w:rsidR="00FB11AF" w:rsidRDefault="00FB11AF" w:rsidP="00FB11AF">
      <w:pPr>
        <w:pStyle w:val="codigo"/>
      </w:pPr>
      <w:r>
        <w:t xml:space="preserve">        jogada = </w:t>
      </w:r>
      <w:proofErr w:type="spellStart"/>
      <w: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>"Adivinhe o numero (1 a 100): "))</w:t>
      </w:r>
    </w:p>
    <w:p w14:paraId="284AC8B0" w14:textId="77777777" w:rsidR="00FB11AF" w:rsidRDefault="00FB11AF" w:rsidP="00FB11AF">
      <w:pPr>
        <w:pStyle w:val="codigo"/>
      </w:pPr>
      <w:r>
        <w:t xml:space="preserve">        tentativas = tentativas - 1</w:t>
      </w:r>
    </w:p>
    <w:p w14:paraId="5801C77A" w14:textId="77777777" w:rsidR="00FB11AF" w:rsidRDefault="00FB11AF" w:rsidP="00FB11AF">
      <w:pPr>
        <w:pStyle w:val="codigo"/>
      </w:pPr>
    </w:p>
    <w:p w14:paraId="574E6E5B" w14:textId="77777777" w:rsidR="00FB11AF" w:rsidRDefault="00FB11AF" w:rsidP="00FB11AF">
      <w:pPr>
        <w:pStyle w:val="codigo"/>
      </w:pPr>
      <w:r>
        <w:t xml:space="preserve">        # condição de vitória</w:t>
      </w:r>
    </w:p>
    <w:p w14:paraId="76EC8D7E" w14:textId="77777777" w:rsidR="00FB11AF" w:rsidRDefault="00FB11AF" w:rsidP="00FB11AF">
      <w:pPr>
        <w:pStyle w:val="codig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numero</w:t>
      </w:r>
      <w:proofErr w:type="gramEnd"/>
      <w:r>
        <w:t xml:space="preserve"> == jogada:</w:t>
      </w:r>
    </w:p>
    <w:p w14:paraId="6BFD2550" w14:textId="77777777" w:rsidR="00FB11AF" w:rsidRDefault="00FB11AF" w:rsidP="00FB11AF">
      <w:pPr>
        <w:pStyle w:val="codigo"/>
      </w:pPr>
      <w:r>
        <w:t xml:space="preserve">            print ("</w:t>
      </w:r>
      <w:proofErr w:type="spellStart"/>
      <w:r>
        <w:t>Parabens</w:t>
      </w:r>
      <w:proofErr w:type="spellEnd"/>
      <w:r>
        <w:t>!")</w:t>
      </w:r>
    </w:p>
    <w:p w14:paraId="698D68B8" w14:textId="77777777" w:rsidR="00FB11AF" w:rsidRDefault="00FB11AF" w:rsidP="00FB11AF">
      <w:pPr>
        <w:pStyle w:val="codigo"/>
      </w:pPr>
      <w:r>
        <w:t xml:space="preserve">        # condição de derrota</w:t>
      </w:r>
    </w:p>
    <w:p w14:paraId="70F74204" w14:textId="77777777" w:rsidR="00FB11AF" w:rsidRDefault="00FB11AF" w:rsidP="00FB11AF">
      <w:pPr>
        <w:pStyle w:val="codigo"/>
      </w:pPr>
      <w:r>
        <w:t xml:space="preserve">        </w:t>
      </w:r>
      <w:proofErr w:type="spellStart"/>
      <w:r>
        <w:t>elif</w:t>
      </w:r>
      <w:proofErr w:type="spellEnd"/>
      <w:r>
        <w:t xml:space="preserve"> tentativas == 0:</w:t>
      </w:r>
    </w:p>
    <w:p w14:paraId="58AC983A" w14:textId="77777777" w:rsidR="00FB11AF" w:rsidRDefault="00FB11AF" w:rsidP="00FB11AF">
      <w:pPr>
        <w:pStyle w:val="codigo"/>
      </w:pPr>
      <w:r>
        <w:t xml:space="preserve">            print ("Perdeu... Era o </w:t>
      </w:r>
      <w:proofErr w:type="gramStart"/>
      <w:r>
        <w:t>numero</w:t>
      </w:r>
      <w:proofErr w:type="gramEnd"/>
      <w:r>
        <w:t>", numero)</w:t>
      </w:r>
    </w:p>
    <w:p w14:paraId="7058BDD0" w14:textId="77777777" w:rsidR="00FB11AF" w:rsidRDefault="00FB11AF" w:rsidP="00FB11AF">
      <w:pPr>
        <w:pStyle w:val="codigo"/>
      </w:pPr>
      <w:r>
        <w:t xml:space="preserve">        # lógica de jogo</w:t>
      </w:r>
    </w:p>
    <w:p w14:paraId="1776BF1D" w14:textId="77777777" w:rsidR="00FB11AF" w:rsidRDefault="00FB11AF" w:rsidP="00FB11AF">
      <w:pPr>
        <w:pStyle w:val="codigo"/>
      </w:pPr>
      <w:r>
        <w:t xml:space="preserve">        </w:t>
      </w:r>
      <w:proofErr w:type="spellStart"/>
      <w:r>
        <w:t>elif</w:t>
      </w:r>
      <w:proofErr w:type="spellEnd"/>
      <w:r>
        <w:t xml:space="preserve"> jogada &gt; </w:t>
      </w:r>
      <w:proofErr w:type="gramStart"/>
      <w:r>
        <w:t>numero</w:t>
      </w:r>
      <w:proofErr w:type="gramEnd"/>
      <w:r>
        <w:t>:</w:t>
      </w:r>
    </w:p>
    <w:p w14:paraId="418E7A66" w14:textId="77777777" w:rsidR="00FB11AF" w:rsidRDefault="00FB11AF" w:rsidP="00FB11AF">
      <w:pPr>
        <w:pStyle w:val="codigo"/>
      </w:pPr>
      <w:r>
        <w:t xml:space="preserve">            print ("Numero muito grande...")</w:t>
      </w:r>
    </w:p>
    <w:p w14:paraId="11FA841B" w14:textId="77777777" w:rsidR="00FB11AF" w:rsidRDefault="00FB11AF" w:rsidP="00FB11AF">
      <w:pPr>
        <w:pStyle w:val="codig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140151B2" w14:textId="41245E91" w:rsidR="00486D0D" w:rsidRDefault="00FB11AF" w:rsidP="004F7C25">
      <w:pPr>
        <w:pStyle w:val="codigo"/>
      </w:pPr>
      <w:r>
        <w:t xml:space="preserve">            </w:t>
      </w:r>
      <w:proofErr w:type="gramStart"/>
      <w:r>
        <w:t>print(</w:t>
      </w:r>
      <w:proofErr w:type="gramEnd"/>
      <w:r>
        <w:t>"Numero muito pequeno...")</w:t>
      </w:r>
    </w:p>
    <w:p w14:paraId="0F872624" w14:textId="1971C3B0" w:rsidR="004F7C25" w:rsidRDefault="00486D0D" w:rsidP="00486D0D">
      <w:r>
        <w:t xml:space="preserve"> </w:t>
      </w:r>
      <w:r w:rsidR="00793557">
        <w:t xml:space="preserve">Não basta definir </w:t>
      </w:r>
      <w:r>
        <w:t>uma função</w:t>
      </w:r>
      <w:r w:rsidR="00793557">
        <w:t xml:space="preserve"> para que o seu </w:t>
      </w:r>
      <w:r>
        <w:t xml:space="preserve">código </w:t>
      </w:r>
      <w:r w:rsidR="00793557">
        <w:t>seja</w:t>
      </w:r>
      <w:r>
        <w:t xml:space="preserve"> executado... </w:t>
      </w:r>
    </w:p>
    <w:p w14:paraId="7B670895" w14:textId="77777777" w:rsidR="00F917BA" w:rsidRDefault="00F917BA" w:rsidP="008F2099">
      <w:pPr>
        <w:suppressAutoHyphens w:val="0"/>
        <w:spacing w:before="0"/>
        <w:jc w:val="left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4"/>
      </w:tblGrid>
      <w:tr w:rsidR="00F917BA" w14:paraId="09BE3C46" w14:textId="77777777" w:rsidTr="008F4E83">
        <w:trPr>
          <w:trHeight w:val="367"/>
        </w:trPr>
        <w:tc>
          <w:tcPr>
            <w:tcW w:w="936" w:type="dxa"/>
          </w:tcPr>
          <w:p w14:paraId="4F0346B1" w14:textId="77777777" w:rsidR="00F917BA" w:rsidRDefault="00F917BA" w:rsidP="008F4E83">
            <w:r w:rsidRPr="00485BB5">
              <w:rPr>
                <w:b/>
                <w:bCs/>
                <w:noProof/>
                <w:lang w:eastAsia="pt-PT"/>
              </w:rPr>
              <w:drawing>
                <wp:inline distT="0" distB="0" distL="0" distR="0" wp14:anchorId="621AFDE1" wp14:editId="408A8EA6">
                  <wp:extent cx="457200" cy="457200"/>
                  <wp:effectExtent l="0" t="0" r="0" b="0"/>
                  <wp:docPr id="19" name="Graphic 19" descr="Balloon ani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B45Uow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09FF7099" w14:textId="3C6CFCD9" w:rsidR="00735BF7" w:rsidRDefault="00735BF7" w:rsidP="00735BF7">
            <w:r>
              <w:t>É preciso chamar a função</w:t>
            </w:r>
            <w:r w:rsidR="00793557">
              <w:t>. Por exemplo:</w:t>
            </w:r>
          </w:p>
          <w:p w14:paraId="278F4ED0" w14:textId="77777777" w:rsidR="00735BF7" w:rsidRDefault="00735BF7" w:rsidP="00735BF7">
            <w:pPr>
              <w:pStyle w:val="codigo"/>
            </w:pPr>
            <w:proofErr w:type="gramStart"/>
            <w:r w:rsidRPr="003661CE">
              <w:t>jogo(</w:t>
            </w:r>
            <w:proofErr w:type="gramEnd"/>
            <w:r w:rsidRPr="003661CE">
              <w:t>7</w:t>
            </w:r>
            <w:r>
              <w:t>, 1, 100</w:t>
            </w:r>
            <w:r w:rsidRPr="003661CE">
              <w:t>)</w:t>
            </w:r>
          </w:p>
          <w:p w14:paraId="0066FB2A" w14:textId="3C2CD65E" w:rsidR="00F917BA" w:rsidRPr="00F917BA" w:rsidRDefault="00793557" w:rsidP="008F4E83">
            <w:r>
              <w:t>Teste</w:t>
            </w:r>
            <w:r w:rsidRPr="009D116C">
              <w:t xml:space="preserve"> </w:t>
            </w:r>
            <w:r w:rsidR="00F917BA" w:rsidRPr="009D116C">
              <w:t xml:space="preserve">esta </w:t>
            </w:r>
            <w:r w:rsidR="00F917BA">
              <w:t>nova</w:t>
            </w:r>
            <w:r w:rsidR="00F917BA" w:rsidRPr="009D116C">
              <w:t xml:space="preserve"> versão do jogo</w:t>
            </w:r>
            <w:r>
              <w:t>,</w:t>
            </w:r>
            <w:r w:rsidR="00F917BA">
              <w:t xml:space="preserve"> experimentando gamas de valores diferentes</w:t>
            </w:r>
            <w:r w:rsidR="00F917BA" w:rsidRPr="009D116C">
              <w:t>.</w:t>
            </w:r>
            <w:r w:rsidR="00F917BA">
              <w:t>..</w:t>
            </w:r>
          </w:p>
        </w:tc>
      </w:tr>
    </w:tbl>
    <w:p w14:paraId="003534EB" w14:textId="77777777" w:rsidR="00486D0D" w:rsidRDefault="00486D0D" w:rsidP="00486D0D">
      <w:pPr>
        <w:pStyle w:val="codigo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486D0D" w14:paraId="1F3FAC50" w14:textId="77777777" w:rsidTr="008F4E83">
        <w:tc>
          <w:tcPr>
            <w:tcW w:w="1118" w:type="dxa"/>
            <w:shd w:val="clear" w:color="auto" w:fill="auto"/>
          </w:tcPr>
          <w:p w14:paraId="4D3340A7" w14:textId="77777777" w:rsidR="00486D0D" w:rsidRDefault="00486D0D" w:rsidP="008F4E8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68C2481C" wp14:editId="00554C38">
                  <wp:extent cx="457200" cy="457200"/>
                  <wp:effectExtent l="0" t="0" r="0" b="0"/>
                  <wp:docPr id="17" name="Graphic 17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diafile_gVEm60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7AC61FA9" w14:textId="10FA151B" w:rsidR="00486D0D" w:rsidRDefault="00162176" w:rsidP="008F4E83">
            <w:pPr>
              <w:autoSpaceDE w:val="0"/>
              <w:autoSpaceDN w:val="0"/>
              <w:adjustRightInd w:val="0"/>
              <w:spacing w:before="0"/>
            </w:pPr>
            <w:r>
              <w:t xml:space="preserve">A principal alteração face à versão anterior foi o encapsulamento na função </w:t>
            </w:r>
            <w:proofErr w:type="gramStart"/>
            <w:r>
              <w:t>jogo(</w:t>
            </w:r>
            <w:proofErr w:type="gramEnd"/>
            <w:r>
              <w:t>) através da indentação do código para definir o bloco da função.</w:t>
            </w:r>
          </w:p>
          <w:p w14:paraId="4B725DF8" w14:textId="77777777" w:rsidR="00486D0D" w:rsidRDefault="00845E49" w:rsidP="008F4E83">
            <w:pPr>
              <w:autoSpaceDE w:val="0"/>
              <w:autoSpaceDN w:val="0"/>
              <w:adjustRightInd w:val="0"/>
              <w:spacing w:before="0"/>
            </w:pPr>
            <w:r>
              <w:t>Que outras alter</w:t>
            </w:r>
            <w:r w:rsidR="00C119F6">
              <w:t>a</w:t>
            </w:r>
            <w:r>
              <w:t>ções foram realizadas?</w:t>
            </w:r>
          </w:p>
          <w:p w14:paraId="4FB9EA2A" w14:textId="77777777" w:rsidR="00874F8F" w:rsidRDefault="00874F8F" w:rsidP="008F4E83">
            <w:pPr>
              <w:autoSpaceDE w:val="0"/>
              <w:autoSpaceDN w:val="0"/>
              <w:adjustRightInd w:val="0"/>
              <w:spacing w:before="0"/>
              <w:rPr>
                <w:rFonts w:ascii="Courier New" w:hAnsi="Courier New" w:cs="Courier New"/>
                <w:sz w:val="18"/>
                <w:szCs w:val="16"/>
              </w:rPr>
            </w:pPr>
            <w:r>
              <w:t xml:space="preserve">Pista: Observe a definição da função </w:t>
            </w:r>
            <w:proofErr w:type="gramStart"/>
            <w:r w:rsidRPr="008F2099">
              <w:rPr>
                <w:rFonts w:ascii="Courier New" w:hAnsi="Courier New" w:cs="Courier New"/>
                <w:sz w:val="18"/>
                <w:szCs w:val="16"/>
              </w:rPr>
              <w:t>jogo(</w:t>
            </w:r>
            <w:proofErr w:type="gramEnd"/>
            <w:r w:rsidRPr="008F2099">
              <w:rPr>
                <w:rFonts w:ascii="Courier New" w:hAnsi="Courier New" w:cs="Courier New"/>
                <w:sz w:val="18"/>
                <w:szCs w:val="16"/>
              </w:rPr>
              <w:t>)</w:t>
            </w:r>
            <w:r>
              <w:rPr>
                <w:rFonts w:ascii="Courier New" w:hAnsi="Courier New" w:cs="Courier New"/>
                <w:sz w:val="18"/>
                <w:szCs w:val="16"/>
              </w:rPr>
              <w:t>.</w:t>
            </w:r>
          </w:p>
          <w:p w14:paraId="4CF2F221" w14:textId="110A35AD" w:rsidR="00DA1725" w:rsidRPr="00661D57" w:rsidRDefault="00DA1725" w:rsidP="008F4E83">
            <w:pPr>
              <w:autoSpaceDE w:val="0"/>
              <w:autoSpaceDN w:val="0"/>
              <w:adjustRightInd w:val="0"/>
              <w:spacing w:before="0"/>
            </w:pPr>
          </w:p>
        </w:tc>
      </w:tr>
    </w:tbl>
    <w:p w14:paraId="46F4C76C" w14:textId="6345C09A" w:rsidR="004F3335" w:rsidRPr="00A94A4D" w:rsidRDefault="004F3335" w:rsidP="004F3335">
      <w:pPr>
        <w:pStyle w:val="Heading1"/>
      </w:pPr>
      <w:r w:rsidRPr="00A94A4D">
        <w:t>Desafio final</w:t>
      </w:r>
    </w:p>
    <w:p w14:paraId="379365D5" w14:textId="1F289D35" w:rsidR="004F3335" w:rsidRDefault="004F3335" w:rsidP="004F3335">
      <w:r>
        <w:t>Faça agora o jogo contrário. Desta vez será o computador a tentar adivinhar o número</w:t>
      </w:r>
      <w:r w:rsidR="00793557">
        <w:t xml:space="preserve">, entre 1 e 100, </w:t>
      </w:r>
      <w:r>
        <w:t>em que está a pensar... E no máximo em 7 tentativas</w:t>
      </w:r>
      <w:r w:rsidRPr="00A94A4D">
        <w:t>!</w:t>
      </w:r>
    </w:p>
    <w:p w14:paraId="29EA6055" w14:textId="3D36F9BD" w:rsidR="004F3335" w:rsidRPr="004F3335" w:rsidRDefault="004F3335" w:rsidP="004F3335">
      <w:pPr>
        <w:rPr>
          <w:i/>
        </w:rPr>
      </w:pPr>
      <w:r w:rsidRPr="0040639C">
        <w:rPr>
          <w:i/>
        </w:rPr>
        <w:t>(Opcional) Varie a gama de valores a adivinhar...</w:t>
      </w:r>
    </w:p>
    <w:p w14:paraId="7CDBE09C" w14:textId="77777777" w:rsidR="00296424" w:rsidRDefault="00296424" w:rsidP="00F04EC7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Default="00F55FBC" w:rsidP="003B63B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Default="00D20CF4" w:rsidP="003B63B4">
            <w:pPr>
              <w:autoSpaceDE w:val="0"/>
              <w:autoSpaceDN w:val="0"/>
              <w:adjustRightInd w:val="0"/>
              <w:spacing w:before="0"/>
            </w:pPr>
          </w:p>
          <w:p w14:paraId="61A4C73C" w14:textId="3BB558CD" w:rsidR="00D20CF4" w:rsidRDefault="00F55FBC" w:rsidP="003B63B4">
            <w:pPr>
              <w:autoSpaceDE w:val="0"/>
              <w:autoSpaceDN w:val="0"/>
              <w:adjustRightInd w:val="0"/>
              <w:spacing w:before="0"/>
            </w:pPr>
            <w:r>
              <w:t xml:space="preserve">Partilhe o </w:t>
            </w:r>
            <w:r w:rsidRPr="00494257">
              <w:rPr>
                <w:b/>
                <w:bCs/>
              </w:rPr>
              <w:t>seu</w:t>
            </w:r>
            <w:r>
              <w:t xml:space="preserve"> jogo!</w:t>
            </w:r>
          </w:p>
          <w:p w14:paraId="097C3BD1" w14:textId="77777777" w:rsidR="00D20CF4" w:rsidRPr="006E2B59" w:rsidRDefault="00D20CF4" w:rsidP="003B63B4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953E65F" w14:textId="77777777" w:rsidR="00D20CF4" w:rsidRPr="00F04EC7" w:rsidRDefault="00D20CF4" w:rsidP="00F04EC7"/>
    <w:sectPr w:rsidR="00D20CF4" w:rsidRPr="00F04EC7" w:rsidSect="00515F9A">
      <w:footerReference w:type="even" r:id="rId2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3B79A" w14:textId="77777777" w:rsidR="00770EE5" w:rsidRDefault="00770EE5" w:rsidP="00BB5106">
      <w:pPr>
        <w:spacing w:before="0"/>
      </w:pPr>
      <w:r>
        <w:separator/>
      </w:r>
    </w:p>
  </w:endnote>
  <w:endnote w:type="continuationSeparator" w:id="0">
    <w:p w14:paraId="69A05A50" w14:textId="77777777" w:rsidR="00770EE5" w:rsidRDefault="00770EE5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C84085" w:rsidRDefault="00C84085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C84085" w:rsidRDefault="00C84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2AD2A" w14:textId="77777777" w:rsidR="00770EE5" w:rsidRDefault="00770EE5" w:rsidP="00BB5106">
      <w:pPr>
        <w:spacing w:before="0"/>
      </w:pPr>
      <w:r>
        <w:separator/>
      </w:r>
    </w:p>
  </w:footnote>
  <w:footnote w:type="continuationSeparator" w:id="0">
    <w:p w14:paraId="5B7A16F4" w14:textId="77777777" w:rsidR="00770EE5" w:rsidRDefault="00770EE5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457903EE"/>
    <w:multiLevelType w:val="hybridMultilevel"/>
    <w:tmpl w:val="F6BE8A8A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C20E3"/>
    <w:multiLevelType w:val="hybridMultilevel"/>
    <w:tmpl w:val="AFB68CE6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71478"/>
    <w:multiLevelType w:val="hybridMultilevel"/>
    <w:tmpl w:val="E9AE642E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embedSystemFonts/>
  <w:proofState w:spelling="clean" w:grammar="clean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E67"/>
    <w:rsid w:val="00007F66"/>
    <w:rsid w:val="00011BDA"/>
    <w:rsid w:val="00013225"/>
    <w:rsid w:val="000210DC"/>
    <w:rsid w:val="0003213E"/>
    <w:rsid w:val="0003719A"/>
    <w:rsid w:val="000433E0"/>
    <w:rsid w:val="0004440E"/>
    <w:rsid w:val="00044C44"/>
    <w:rsid w:val="00045FFA"/>
    <w:rsid w:val="00051D35"/>
    <w:rsid w:val="0005725C"/>
    <w:rsid w:val="00057B1C"/>
    <w:rsid w:val="00062537"/>
    <w:rsid w:val="0006395B"/>
    <w:rsid w:val="000701FA"/>
    <w:rsid w:val="000828AA"/>
    <w:rsid w:val="000930F2"/>
    <w:rsid w:val="000A0F5B"/>
    <w:rsid w:val="000A3BE2"/>
    <w:rsid w:val="000A7396"/>
    <w:rsid w:val="000A74A9"/>
    <w:rsid w:val="000B1258"/>
    <w:rsid w:val="000B4469"/>
    <w:rsid w:val="000C02A5"/>
    <w:rsid w:val="000C2B0B"/>
    <w:rsid w:val="000C36AE"/>
    <w:rsid w:val="000D1D56"/>
    <w:rsid w:val="000D4301"/>
    <w:rsid w:val="000D4753"/>
    <w:rsid w:val="000D559F"/>
    <w:rsid w:val="000E2DD7"/>
    <w:rsid w:val="000E3527"/>
    <w:rsid w:val="000F23AD"/>
    <w:rsid w:val="001074B1"/>
    <w:rsid w:val="00114889"/>
    <w:rsid w:val="00121A98"/>
    <w:rsid w:val="00123053"/>
    <w:rsid w:val="00124916"/>
    <w:rsid w:val="00125CCA"/>
    <w:rsid w:val="001350AC"/>
    <w:rsid w:val="0014019F"/>
    <w:rsid w:val="00156030"/>
    <w:rsid w:val="0015631A"/>
    <w:rsid w:val="0016160E"/>
    <w:rsid w:val="00161D36"/>
    <w:rsid w:val="00162176"/>
    <w:rsid w:val="001662D9"/>
    <w:rsid w:val="00167CAE"/>
    <w:rsid w:val="001769DE"/>
    <w:rsid w:val="00177278"/>
    <w:rsid w:val="00184761"/>
    <w:rsid w:val="00193F41"/>
    <w:rsid w:val="00194969"/>
    <w:rsid w:val="00196E00"/>
    <w:rsid w:val="001B161F"/>
    <w:rsid w:val="001B5557"/>
    <w:rsid w:val="001B5724"/>
    <w:rsid w:val="001C2902"/>
    <w:rsid w:val="001C5C9A"/>
    <w:rsid w:val="001C7840"/>
    <w:rsid w:val="001D15A7"/>
    <w:rsid w:val="001D22DC"/>
    <w:rsid w:val="001D2584"/>
    <w:rsid w:val="001D5437"/>
    <w:rsid w:val="001E066F"/>
    <w:rsid w:val="001E2359"/>
    <w:rsid w:val="001E25FC"/>
    <w:rsid w:val="001E3383"/>
    <w:rsid w:val="001F67AA"/>
    <w:rsid w:val="0020106C"/>
    <w:rsid w:val="00201EC4"/>
    <w:rsid w:val="00203F9F"/>
    <w:rsid w:val="00205170"/>
    <w:rsid w:val="002055D6"/>
    <w:rsid w:val="0021059E"/>
    <w:rsid w:val="002139E2"/>
    <w:rsid w:val="00216AF3"/>
    <w:rsid w:val="00227F11"/>
    <w:rsid w:val="00230D9B"/>
    <w:rsid w:val="002337EA"/>
    <w:rsid w:val="00240165"/>
    <w:rsid w:val="002455BD"/>
    <w:rsid w:val="002478D3"/>
    <w:rsid w:val="002509BB"/>
    <w:rsid w:val="00250C94"/>
    <w:rsid w:val="00262305"/>
    <w:rsid w:val="00265AA0"/>
    <w:rsid w:val="002668C4"/>
    <w:rsid w:val="002745CB"/>
    <w:rsid w:val="0027780A"/>
    <w:rsid w:val="002829B7"/>
    <w:rsid w:val="00284989"/>
    <w:rsid w:val="002866DC"/>
    <w:rsid w:val="00291CD1"/>
    <w:rsid w:val="00293475"/>
    <w:rsid w:val="00293482"/>
    <w:rsid w:val="00293858"/>
    <w:rsid w:val="0029439E"/>
    <w:rsid w:val="00296424"/>
    <w:rsid w:val="002A0850"/>
    <w:rsid w:val="002A39CD"/>
    <w:rsid w:val="002A4B33"/>
    <w:rsid w:val="002B0C8B"/>
    <w:rsid w:val="002B1144"/>
    <w:rsid w:val="002B5FA2"/>
    <w:rsid w:val="002B6346"/>
    <w:rsid w:val="002E76B0"/>
    <w:rsid w:val="002F2B25"/>
    <w:rsid w:val="002F5AF2"/>
    <w:rsid w:val="002F65CF"/>
    <w:rsid w:val="002F76D6"/>
    <w:rsid w:val="00300B63"/>
    <w:rsid w:val="00304D47"/>
    <w:rsid w:val="00304D59"/>
    <w:rsid w:val="0030720C"/>
    <w:rsid w:val="00307345"/>
    <w:rsid w:val="00320580"/>
    <w:rsid w:val="00324C90"/>
    <w:rsid w:val="00325047"/>
    <w:rsid w:val="003316BF"/>
    <w:rsid w:val="00333EE2"/>
    <w:rsid w:val="003340A1"/>
    <w:rsid w:val="00342848"/>
    <w:rsid w:val="00343C00"/>
    <w:rsid w:val="00350AA4"/>
    <w:rsid w:val="0035166D"/>
    <w:rsid w:val="00351735"/>
    <w:rsid w:val="00351936"/>
    <w:rsid w:val="00365188"/>
    <w:rsid w:val="00381EC1"/>
    <w:rsid w:val="00385825"/>
    <w:rsid w:val="003873E8"/>
    <w:rsid w:val="00387ADE"/>
    <w:rsid w:val="00393DE0"/>
    <w:rsid w:val="00396CD8"/>
    <w:rsid w:val="003A4255"/>
    <w:rsid w:val="003A4839"/>
    <w:rsid w:val="003A7F73"/>
    <w:rsid w:val="003B37C3"/>
    <w:rsid w:val="003B4A06"/>
    <w:rsid w:val="003C1253"/>
    <w:rsid w:val="003C2AFE"/>
    <w:rsid w:val="003C42CB"/>
    <w:rsid w:val="003D10CE"/>
    <w:rsid w:val="003D29A8"/>
    <w:rsid w:val="003D4429"/>
    <w:rsid w:val="003D5B22"/>
    <w:rsid w:val="003D7EC9"/>
    <w:rsid w:val="003E17D1"/>
    <w:rsid w:val="003E6DC9"/>
    <w:rsid w:val="003F10DF"/>
    <w:rsid w:val="003F335C"/>
    <w:rsid w:val="00411766"/>
    <w:rsid w:val="00420E41"/>
    <w:rsid w:val="00420E6F"/>
    <w:rsid w:val="00425835"/>
    <w:rsid w:val="00426E28"/>
    <w:rsid w:val="0042736F"/>
    <w:rsid w:val="004308A8"/>
    <w:rsid w:val="00431FE7"/>
    <w:rsid w:val="00432246"/>
    <w:rsid w:val="00440635"/>
    <w:rsid w:val="00447EC4"/>
    <w:rsid w:val="00450007"/>
    <w:rsid w:val="00451168"/>
    <w:rsid w:val="0045121E"/>
    <w:rsid w:val="00451888"/>
    <w:rsid w:val="00454F2A"/>
    <w:rsid w:val="00457FE7"/>
    <w:rsid w:val="004607C3"/>
    <w:rsid w:val="00464A58"/>
    <w:rsid w:val="00464A9D"/>
    <w:rsid w:val="00464B71"/>
    <w:rsid w:val="00474083"/>
    <w:rsid w:val="00474512"/>
    <w:rsid w:val="00474618"/>
    <w:rsid w:val="00474667"/>
    <w:rsid w:val="0047579F"/>
    <w:rsid w:val="00486D0D"/>
    <w:rsid w:val="0049287B"/>
    <w:rsid w:val="00494257"/>
    <w:rsid w:val="00496584"/>
    <w:rsid w:val="004A4674"/>
    <w:rsid w:val="004B47EC"/>
    <w:rsid w:val="004C7C5A"/>
    <w:rsid w:val="004D1CBC"/>
    <w:rsid w:val="004D522A"/>
    <w:rsid w:val="004D57C9"/>
    <w:rsid w:val="004D7596"/>
    <w:rsid w:val="004E08A6"/>
    <w:rsid w:val="004E2908"/>
    <w:rsid w:val="004F3335"/>
    <w:rsid w:val="004F52FC"/>
    <w:rsid w:val="004F5886"/>
    <w:rsid w:val="004F7C25"/>
    <w:rsid w:val="00504B0F"/>
    <w:rsid w:val="00507954"/>
    <w:rsid w:val="0051373A"/>
    <w:rsid w:val="005138B7"/>
    <w:rsid w:val="00515F9A"/>
    <w:rsid w:val="0051730E"/>
    <w:rsid w:val="005215AE"/>
    <w:rsid w:val="00521677"/>
    <w:rsid w:val="00521E07"/>
    <w:rsid w:val="00522C50"/>
    <w:rsid w:val="005318E2"/>
    <w:rsid w:val="00534D2B"/>
    <w:rsid w:val="0053623A"/>
    <w:rsid w:val="00546D07"/>
    <w:rsid w:val="00546EA7"/>
    <w:rsid w:val="00547EBA"/>
    <w:rsid w:val="00550B43"/>
    <w:rsid w:val="005615A1"/>
    <w:rsid w:val="00564EE8"/>
    <w:rsid w:val="0056597C"/>
    <w:rsid w:val="005661AA"/>
    <w:rsid w:val="005674F2"/>
    <w:rsid w:val="0057146E"/>
    <w:rsid w:val="00575E2E"/>
    <w:rsid w:val="00584AFF"/>
    <w:rsid w:val="005852D1"/>
    <w:rsid w:val="00585E31"/>
    <w:rsid w:val="005864E1"/>
    <w:rsid w:val="00586FD1"/>
    <w:rsid w:val="0058775A"/>
    <w:rsid w:val="005A416E"/>
    <w:rsid w:val="005A4211"/>
    <w:rsid w:val="005A561E"/>
    <w:rsid w:val="005B072B"/>
    <w:rsid w:val="005B0F9A"/>
    <w:rsid w:val="005B2B84"/>
    <w:rsid w:val="005C01C5"/>
    <w:rsid w:val="005D30CC"/>
    <w:rsid w:val="005D6365"/>
    <w:rsid w:val="005D6AEC"/>
    <w:rsid w:val="005E3563"/>
    <w:rsid w:val="005F3BE8"/>
    <w:rsid w:val="005F756F"/>
    <w:rsid w:val="00616F2F"/>
    <w:rsid w:val="00617520"/>
    <w:rsid w:val="00622AD3"/>
    <w:rsid w:val="006249BF"/>
    <w:rsid w:val="00624D06"/>
    <w:rsid w:val="00625217"/>
    <w:rsid w:val="0064015E"/>
    <w:rsid w:val="00645509"/>
    <w:rsid w:val="00645C66"/>
    <w:rsid w:val="006530B8"/>
    <w:rsid w:val="00661D57"/>
    <w:rsid w:val="006620E2"/>
    <w:rsid w:val="00662763"/>
    <w:rsid w:val="00663A86"/>
    <w:rsid w:val="006725D0"/>
    <w:rsid w:val="00674872"/>
    <w:rsid w:val="00681512"/>
    <w:rsid w:val="006829F0"/>
    <w:rsid w:val="00684E46"/>
    <w:rsid w:val="006866E3"/>
    <w:rsid w:val="0069370B"/>
    <w:rsid w:val="006946A2"/>
    <w:rsid w:val="00695CD9"/>
    <w:rsid w:val="006960B6"/>
    <w:rsid w:val="006A2A9A"/>
    <w:rsid w:val="006B3D37"/>
    <w:rsid w:val="006B5A72"/>
    <w:rsid w:val="006B716E"/>
    <w:rsid w:val="006C601B"/>
    <w:rsid w:val="006D3128"/>
    <w:rsid w:val="006D5CD8"/>
    <w:rsid w:val="006F3980"/>
    <w:rsid w:val="00730EF3"/>
    <w:rsid w:val="007311AE"/>
    <w:rsid w:val="0073392B"/>
    <w:rsid w:val="00735BF7"/>
    <w:rsid w:val="00737580"/>
    <w:rsid w:val="00737CDD"/>
    <w:rsid w:val="00747336"/>
    <w:rsid w:val="00750664"/>
    <w:rsid w:val="00762E00"/>
    <w:rsid w:val="00763C16"/>
    <w:rsid w:val="00770EE5"/>
    <w:rsid w:val="007729B5"/>
    <w:rsid w:val="00772C34"/>
    <w:rsid w:val="00791E2B"/>
    <w:rsid w:val="00793557"/>
    <w:rsid w:val="00794B94"/>
    <w:rsid w:val="007955DA"/>
    <w:rsid w:val="007A6BD4"/>
    <w:rsid w:val="007A7A52"/>
    <w:rsid w:val="007B7929"/>
    <w:rsid w:val="007C190C"/>
    <w:rsid w:val="007C744A"/>
    <w:rsid w:val="007C7A8A"/>
    <w:rsid w:val="007D23EC"/>
    <w:rsid w:val="007D2E5A"/>
    <w:rsid w:val="007D5724"/>
    <w:rsid w:val="007D672E"/>
    <w:rsid w:val="007E1CBC"/>
    <w:rsid w:val="007E46D9"/>
    <w:rsid w:val="007F29D7"/>
    <w:rsid w:val="007F4179"/>
    <w:rsid w:val="007F6256"/>
    <w:rsid w:val="007F6683"/>
    <w:rsid w:val="008018EA"/>
    <w:rsid w:val="00810FD3"/>
    <w:rsid w:val="00811B7A"/>
    <w:rsid w:val="00813615"/>
    <w:rsid w:val="00834061"/>
    <w:rsid w:val="00835979"/>
    <w:rsid w:val="00836F0F"/>
    <w:rsid w:val="00845639"/>
    <w:rsid w:val="00845E49"/>
    <w:rsid w:val="008515AA"/>
    <w:rsid w:val="008559E2"/>
    <w:rsid w:val="00856AA0"/>
    <w:rsid w:val="0087168F"/>
    <w:rsid w:val="00873226"/>
    <w:rsid w:val="00874F8F"/>
    <w:rsid w:val="00883383"/>
    <w:rsid w:val="00884771"/>
    <w:rsid w:val="00887B70"/>
    <w:rsid w:val="00891BBD"/>
    <w:rsid w:val="008922BA"/>
    <w:rsid w:val="008939DF"/>
    <w:rsid w:val="00894FDF"/>
    <w:rsid w:val="008A09D0"/>
    <w:rsid w:val="008A1EDF"/>
    <w:rsid w:val="008A2930"/>
    <w:rsid w:val="008A5207"/>
    <w:rsid w:val="008B1E91"/>
    <w:rsid w:val="008B28D3"/>
    <w:rsid w:val="008B3CC6"/>
    <w:rsid w:val="008B78C6"/>
    <w:rsid w:val="008C3BD4"/>
    <w:rsid w:val="008C4C00"/>
    <w:rsid w:val="008C66D1"/>
    <w:rsid w:val="008C698C"/>
    <w:rsid w:val="008D1E48"/>
    <w:rsid w:val="008D574F"/>
    <w:rsid w:val="008E05B7"/>
    <w:rsid w:val="008E123D"/>
    <w:rsid w:val="008E2C60"/>
    <w:rsid w:val="008E3BF3"/>
    <w:rsid w:val="008F2099"/>
    <w:rsid w:val="008F3223"/>
    <w:rsid w:val="008F36EA"/>
    <w:rsid w:val="008F3F22"/>
    <w:rsid w:val="008F6BB4"/>
    <w:rsid w:val="00907094"/>
    <w:rsid w:val="00912E86"/>
    <w:rsid w:val="00915A09"/>
    <w:rsid w:val="009301F3"/>
    <w:rsid w:val="0093443C"/>
    <w:rsid w:val="009576FD"/>
    <w:rsid w:val="00960A03"/>
    <w:rsid w:val="00963535"/>
    <w:rsid w:val="009647AE"/>
    <w:rsid w:val="0096581C"/>
    <w:rsid w:val="009662A1"/>
    <w:rsid w:val="00972602"/>
    <w:rsid w:val="00973E7A"/>
    <w:rsid w:val="00975621"/>
    <w:rsid w:val="00976D57"/>
    <w:rsid w:val="0098644A"/>
    <w:rsid w:val="009871CD"/>
    <w:rsid w:val="0099668F"/>
    <w:rsid w:val="00996955"/>
    <w:rsid w:val="009969FD"/>
    <w:rsid w:val="00996EED"/>
    <w:rsid w:val="009A02CE"/>
    <w:rsid w:val="009A25BF"/>
    <w:rsid w:val="009A4D7D"/>
    <w:rsid w:val="009C26B8"/>
    <w:rsid w:val="009C32D6"/>
    <w:rsid w:val="009C5847"/>
    <w:rsid w:val="009C7803"/>
    <w:rsid w:val="009C7D54"/>
    <w:rsid w:val="009D116C"/>
    <w:rsid w:val="009D1DA3"/>
    <w:rsid w:val="009D2AAC"/>
    <w:rsid w:val="009E010A"/>
    <w:rsid w:val="009E183F"/>
    <w:rsid w:val="009E1D39"/>
    <w:rsid w:val="009E22AE"/>
    <w:rsid w:val="009E276D"/>
    <w:rsid w:val="009E4759"/>
    <w:rsid w:val="009E5AFA"/>
    <w:rsid w:val="009F0C02"/>
    <w:rsid w:val="009F5350"/>
    <w:rsid w:val="00A00750"/>
    <w:rsid w:val="00A0187F"/>
    <w:rsid w:val="00A036CD"/>
    <w:rsid w:val="00A14426"/>
    <w:rsid w:val="00A17AE0"/>
    <w:rsid w:val="00A238CB"/>
    <w:rsid w:val="00A248AD"/>
    <w:rsid w:val="00A27CED"/>
    <w:rsid w:val="00A308A3"/>
    <w:rsid w:val="00A32316"/>
    <w:rsid w:val="00A3729E"/>
    <w:rsid w:val="00A379E4"/>
    <w:rsid w:val="00A40F6C"/>
    <w:rsid w:val="00A726C6"/>
    <w:rsid w:val="00A862B5"/>
    <w:rsid w:val="00A867F0"/>
    <w:rsid w:val="00AA0AC3"/>
    <w:rsid w:val="00AA4140"/>
    <w:rsid w:val="00AA449F"/>
    <w:rsid w:val="00AA4E41"/>
    <w:rsid w:val="00AA652D"/>
    <w:rsid w:val="00AB035D"/>
    <w:rsid w:val="00AB1894"/>
    <w:rsid w:val="00AC030B"/>
    <w:rsid w:val="00AC263F"/>
    <w:rsid w:val="00AC321F"/>
    <w:rsid w:val="00AD0671"/>
    <w:rsid w:val="00AD1785"/>
    <w:rsid w:val="00AD7C39"/>
    <w:rsid w:val="00AE2143"/>
    <w:rsid w:val="00AF2D8C"/>
    <w:rsid w:val="00AF48EB"/>
    <w:rsid w:val="00AF5377"/>
    <w:rsid w:val="00AF5924"/>
    <w:rsid w:val="00AF5E1A"/>
    <w:rsid w:val="00AF6BE3"/>
    <w:rsid w:val="00B031AE"/>
    <w:rsid w:val="00B12394"/>
    <w:rsid w:val="00B13FBD"/>
    <w:rsid w:val="00B15024"/>
    <w:rsid w:val="00B17A7E"/>
    <w:rsid w:val="00B3421F"/>
    <w:rsid w:val="00B34CBC"/>
    <w:rsid w:val="00B37771"/>
    <w:rsid w:val="00B40087"/>
    <w:rsid w:val="00B46845"/>
    <w:rsid w:val="00B50678"/>
    <w:rsid w:val="00B50AB6"/>
    <w:rsid w:val="00B53325"/>
    <w:rsid w:val="00B57DFB"/>
    <w:rsid w:val="00B6039D"/>
    <w:rsid w:val="00B604BD"/>
    <w:rsid w:val="00B61058"/>
    <w:rsid w:val="00B63395"/>
    <w:rsid w:val="00B649D7"/>
    <w:rsid w:val="00B65599"/>
    <w:rsid w:val="00B658ED"/>
    <w:rsid w:val="00B662BD"/>
    <w:rsid w:val="00B714F5"/>
    <w:rsid w:val="00B72E60"/>
    <w:rsid w:val="00B74058"/>
    <w:rsid w:val="00B80C57"/>
    <w:rsid w:val="00B80E9A"/>
    <w:rsid w:val="00B86CFB"/>
    <w:rsid w:val="00B949F3"/>
    <w:rsid w:val="00B955C4"/>
    <w:rsid w:val="00BA0009"/>
    <w:rsid w:val="00BA5196"/>
    <w:rsid w:val="00BA5C29"/>
    <w:rsid w:val="00BA6CFC"/>
    <w:rsid w:val="00BB11AA"/>
    <w:rsid w:val="00BB5106"/>
    <w:rsid w:val="00BB7D74"/>
    <w:rsid w:val="00BC390B"/>
    <w:rsid w:val="00BC508C"/>
    <w:rsid w:val="00BC591E"/>
    <w:rsid w:val="00BC6117"/>
    <w:rsid w:val="00BD168B"/>
    <w:rsid w:val="00BD2357"/>
    <w:rsid w:val="00BE3490"/>
    <w:rsid w:val="00BE41B5"/>
    <w:rsid w:val="00BF1885"/>
    <w:rsid w:val="00BF5A60"/>
    <w:rsid w:val="00C02254"/>
    <w:rsid w:val="00C119F6"/>
    <w:rsid w:val="00C15F52"/>
    <w:rsid w:val="00C25457"/>
    <w:rsid w:val="00C30D17"/>
    <w:rsid w:val="00C40E5B"/>
    <w:rsid w:val="00C500AF"/>
    <w:rsid w:val="00C56AE4"/>
    <w:rsid w:val="00C57F6B"/>
    <w:rsid w:val="00C62F82"/>
    <w:rsid w:val="00C63A7A"/>
    <w:rsid w:val="00C63FD1"/>
    <w:rsid w:val="00C70BC0"/>
    <w:rsid w:val="00C77F24"/>
    <w:rsid w:val="00C81FB9"/>
    <w:rsid w:val="00C84085"/>
    <w:rsid w:val="00C949BE"/>
    <w:rsid w:val="00C959EC"/>
    <w:rsid w:val="00C969B0"/>
    <w:rsid w:val="00CB0212"/>
    <w:rsid w:val="00CB07D2"/>
    <w:rsid w:val="00CB3913"/>
    <w:rsid w:val="00CB6FF2"/>
    <w:rsid w:val="00CC052B"/>
    <w:rsid w:val="00CC06E6"/>
    <w:rsid w:val="00CD1BE5"/>
    <w:rsid w:val="00CD70BA"/>
    <w:rsid w:val="00CD73A6"/>
    <w:rsid w:val="00CE1853"/>
    <w:rsid w:val="00CE3C90"/>
    <w:rsid w:val="00CF211E"/>
    <w:rsid w:val="00D060AA"/>
    <w:rsid w:val="00D1218A"/>
    <w:rsid w:val="00D16A12"/>
    <w:rsid w:val="00D20CF4"/>
    <w:rsid w:val="00D20F8B"/>
    <w:rsid w:val="00D222C8"/>
    <w:rsid w:val="00D23D65"/>
    <w:rsid w:val="00D24650"/>
    <w:rsid w:val="00D27566"/>
    <w:rsid w:val="00D33550"/>
    <w:rsid w:val="00D422F4"/>
    <w:rsid w:val="00D438E5"/>
    <w:rsid w:val="00D43978"/>
    <w:rsid w:val="00D54219"/>
    <w:rsid w:val="00D5512F"/>
    <w:rsid w:val="00D56C45"/>
    <w:rsid w:val="00D661B0"/>
    <w:rsid w:val="00D715D5"/>
    <w:rsid w:val="00D73409"/>
    <w:rsid w:val="00D83C27"/>
    <w:rsid w:val="00D87901"/>
    <w:rsid w:val="00DA1725"/>
    <w:rsid w:val="00DA7A67"/>
    <w:rsid w:val="00DD7CE2"/>
    <w:rsid w:val="00DE21DB"/>
    <w:rsid w:val="00DE4438"/>
    <w:rsid w:val="00DE516B"/>
    <w:rsid w:val="00DF232A"/>
    <w:rsid w:val="00DF4543"/>
    <w:rsid w:val="00DF6F14"/>
    <w:rsid w:val="00E01ED8"/>
    <w:rsid w:val="00E17542"/>
    <w:rsid w:val="00E226A8"/>
    <w:rsid w:val="00E23C99"/>
    <w:rsid w:val="00E25533"/>
    <w:rsid w:val="00E279C4"/>
    <w:rsid w:val="00E32E63"/>
    <w:rsid w:val="00E51200"/>
    <w:rsid w:val="00E56EEC"/>
    <w:rsid w:val="00E57439"/>
    <w:rsid w:val="00E605E2"/>
    <w:rsid w:val="00E617C7"/>
    <w:rsid w:val="00E63471"/>
    <w:rsid w:val="00E75CDC"/>
    <w:rsid w:val="00E7684E"/>
    <w:rsid w:val="00E8244C"/>
    <w:rsid w:val="00EA0107"/>
    <w:rsid w:val="00EB0E0F"/>
    <w:rsid w:val="00EC60B9"/>
    <w:rsid w:val="00ED0E73"/>
    <w:rsid w:val="00ED0EAB"/>
    <w:rsid w:val="00ED3DAD"/>
    <w:rsid w:val="00ED580F"/>
    <w:rsid w:val="00EE3005"/>
    <w:rsid w:val="00EF32FA"/>
    <w:rsid w:val="00EF37EE"/>
    <w:rsid w:val="00F02F20"/>
    <w:rsid w:val="00F04EC7"/>
    <w:rsid w:val="00F06587"/>
    <w:rsid w:val="00F07B0C"/>
    <w:rsid w:val="00F12551"/>
    <w:rsid w:val="00F1257F"/>
    <w:rsid w:val="00F14894"/>
    <w:rsid w:val="00F1715D"/>
    <w:rsid w:val="00F21F3B"/>
    <w:rsid w:val="00F23863"/>
    <w:rsid w:val="00F24A56"/>
    <w:rsid w:val="00F260A3"/>
    <w:rsid w:val="00F26C19"/>
    <w:rsid w:val="00F31005"/>
    <w:rsid w:val="00F321B3"/>
    <w:rsid w:val="00F33DFC"/>
    <w:rsid w:val="00F351F7"/>
    <w:rsid w:val="00F4121D"/>
    <w:rsid w:val="00F4315D"/>
    <w:rsid w:val="00F460A4"/>
    <w:rsid w:val="00F5141F"/>
    <w:rsid w:val="00F55FBC"/>
    <w:rsid w:val="00F5715F"/>
    <w:rsid w:val="00F74C6B"/>
    <w:rsid w:val="00F766EA"/>
    <w:rsid w:val="00F76800"/>
    <w:rsid w:val="00F86136"/>
    <w:rsid w:val="00F909A3"/>
    <w:rsid w:val="00F917BA"/>
    <w:rsid w:val="00FA254C"/>
    <w:rsid w:val="00FA72A8"/>
    <w:rsid w:val="00FA79C2"/>
    <w:rsid w:val="00FB11AF"/>
    <w:rsid w:val="00FB393C"/>
    <w:rsid w:val="00FB56BC"/>
    <w:rsid w:val="00FC7E3D"/>
    <w:rsid w:val="00FD58CA"/>
    <w:rsid w:val="00FD757C"/>
    <w:rsid w:val="00FE0AC0"/>
    <w:rsid w:val="00FE0CB2"/>
    <w:rsid w:val="00FE1AC9"/>
    <w:rsid w:val="00FE24CD"/>
    <w:rsid w:val="00FE3514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numPr>
        <w:numId w:val="1"/>
      </w:numPr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83383"/>
    <w:pPr>
      <w:keepNext/>
      <w:numPr>
        <w:ilvl w:val="1"/>
        <w:numId w:val="1"/>
      </w:numPr>
      <w:spacing w:before="240"/>
      <w:outlineLvl w:val="1"/>
    </w:pPr>
    <w:rPr>
      <w:rFonts w:ascii="Garamond" w:hAnsi="Garamond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B11AA"/>
    <w:rPr>
      <w:rFonts w:ascii="Garamond" w:hAnsi="Garamond"/>
      <w:b/>
      <w:sz w:val="24"/>
      <w:szCs w:val="22"/>
      <w:lang w:val="pt-PT"/>
    </w:rPr>
  </w:style>
  <w:style w:type="table" w:styleId="TableGrid">
    <w:name w:val="Table Grid"/>
    <w:basedOn w:val="TableNormal"/>
    <w:uiPriority w:val="39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 w:val="0"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 w:val="0"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func_input.asp" TargetMode="External"/><Relationship Id="rId13" Type="http://schemas.openxmlformats.org/officeDocument/2006/relationships/image" Target="media/image4.svg"/><Relationship Id="rId18" Type="http://schemas.openxmlformats.org/officeDocument/2006/relationships/hyperlink" Target="https://pt.wikipedia.org/wiki/Fluxo_(psicologia)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docs.python.org/3/library/random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w3schools.com/python/python_while_loops.as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svg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sv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pt.wikipedia.org/wiki/Mihaly_Csikszentmihaly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/built-in-function/int.php" TargetMode="External"/><Relationship Id="rId14" Type="http://schemas.openxmlformats.org/officeDocument/2006/relationships/hyperlink" Target="https://www.w3schools.com/python/python_operators.asp" TargetMode="External"/><Relationship Id="rId22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1440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9527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24</cp:revision>
  <cp:lastPrinted>2018-10-08T17:46:00Z</cp:lastPrinted>
  <dcterms:created xsi:type="dcterms:W3CDTF">2020-06-22T16:32:00Z</dcterms:created>
  <dcterms:modified xsi:type="dcterms:W3CDTF">2020-07-01T14:28:00Z</dcterms:modified>
</cp:coreProperties>
</file>