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894AF" w14:textId="31B85152" w:rsidR="004D045D" w:rsidRDefault="004D045D" w:rsidP="004D045D">
      <w:pPr>
        <w:pStyle w:val="Ttulo"/>
        <w:jc w:val="center"/>
        <w:rPr>
          <w:b/>
          <w:bCs/>
          <w:color w:val="FF0000"/>
        </w:rPr>
      </w:pPr>
      <w:r w:rsidRPr="004D045D">
        <w:rPr>
          <w:b/>
          <w:bCs/>
          <w:color w:val="FF0000"/>
        </w:rPr>
        <w:t>Ejemplos De Operadores Relacionales:</w:t>
      </w:r>
    </w:p>
    <w:p w14:paraId="3B4DBE8A" w14:textId="77777777" w:rsidR="004D045D" w:rsidRPr="004D045D" w:rsidRDefault="004D045D" w:rsidP="004D045D"/>
    <w:p w14:paraId="6885F5EC" w14:textId="69C88398" w:rsidR="00132566" w:rsidRDefault="00132566" w:rsidP="00132566">
      <w:pPr>
        <w:pStyle w:val="Prrafodelista"/>
        <w:numPr>
          <w:ilvl w:val="0"/>
          <w:numId w:val="5"/>
        </w:numPr>
      </w:pPr>
      <w:r w:rsidRPr="00132566">
        <w:t>Seleccionamos los registros cuyo autor sea diferente de 'Borges':</w:t>
      </w:r>
    </w:p>
    <w:p w14:paraId="64DCB9A7" w14:textId="3BFCB3AE" w:rsidR="004D045D" w:rsidRDefault="004D045D" w:rsidP="00132566">
      <w:r>
        <w:t xml:space="preserve">SELECT </w:t>
      </w:r>
      <w:proofErr w:type="gramStart"/>
      <w:r>
        <w:t>titulo,autor</w:t>
      </w:r>
      <w:proofErr w:type="gramEnd"/>
      <w:r>
        <w:t>,editorial,precio</w:t>
      </w:r>
    </w:p>
    <w:p w14:paraId="02CB29AB" w14:textId="77777777" w:rsidR="004D045D" w:rsidRDefault="004D045D" w:rsidP="004D045D">
      <w:r>
        <w:t>FROM libros</w:t>
      </w:r>
    </w:p>
    <w:p w14:paraId="3FC0F64C" w14:textId="752822D8" w:rsidR="004D045D" w:rsidRDefault="004D045D" w:rsidP="004D045D">
      <w:r>
        <w:t>WHERE autor &lt;&gt; 'Borges';</w:t>
      </w:r>
    </w:p>
    <w:p w14:paraId="2DBC6471" w14:textId="268B0EBB" w:rsidR="00AC372A" w:rsidRDefault="001922CB">
      <w:r w:rsidRPr="001922CB">
        <w:rPr>
          <w:noProof/>
        </w:rPr>
        <w:drawing>
          <wp:inline distT="0" distB="0" distL="0" distR="0" wp14:anchorId="7F7B9C75" wp14:editId="442E2FC3">
            <wp:extent cx="3629532" cy="1114581"/>
            <wp:effectExtent l="0" t="0" r="0" b="9525"/>
            <wp:docPr id="400483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835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B570" w14:textId="77777777" w:rsidR="00132566" w:rsidRDefault="00132566"/>
    <w:p w14:paraId="32AAB145" w14:textId="149FF24E" w:rsidR="00132566" w:rsidRDefault="00132566" w:rsidP="00132566">
      <w:pPr>
        <w:pStyle w:val="Prrafodelista"/>
        <w:numPr>
          <w:ilvl w:val="0"/>
          <w:numId w:val="5"/>
        </w:numPr>
      </w:pPr>
      <w:r w:rsidRPr="00132566">
        <w:t>Seleccionamos los registros cuyo precio supere o iguale los 20.000 pesos:</w:t>
      </w:r>
    </w:p>
    <w:p w14:paraId="730165A5" w14:textId="3A60E7D5" w:rsidR="004D045D" w:rsidRDefault="004D045D" w:rsidP="00132566">
      <w:r>
        <w:t xml:space="preserve">SELECT </w:t>
      </w:r>
      <w:proofErr w:type="gramStart"/>
      <w:r>
        <w:t>titulo,autor</w:t>
      </w:r>
      <w:proofErr w:type="gramEnd"/>
      <w:r>
        <w:t>,editorial,precio</w:t>
      </w:r>
    </w:p>
    <w:p w14:paraId="17A562D4" w14:textId="77777777" w:rsidR="004D045D" w:rsidRDefault="004D045D" w:rsidP="004D045D">
      <w:r>
        <w:t>FROM libros</w:t>
      </w:r>
    </w:p>
    <w:p w14:paraId="7047D1C4" w14:textId="02A8FB8C" w:rsidR="004D045D" w:rsidRDefault="004D045D" w:rsidP="004D045D">
      <w:r>
        <w:t>WHERE precio &gt;= 20000;</w:t>
      </w:r>
    </w:p>
    <w:p w14:paraId="26A7D200" w14:textId="3DFE2A9A" w:rsidR="001922CB" w:rsidRDefault="004D045D" w:rsidP="001922CB">
      <w:r w:rsidRPr="004D045D">
        <w:rPr>
          <w:noProof/>
        </w:rPr>
        <w:drawing>
          <wp:inline distT="0" distB="0" distL="0" distR="0" wp14:anchorId="5AB530D5" wp14:editId="741F41E1">
            <wp:extent cx="3191320" cy="781159"/>
            <wp:effectExtent l="0" t="0" r="9525" b="0"/>
            <wp:docPr id="1575240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409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79B8" w14:textId="77777777" w:rsidR="00132566" w:rsidRDefault="00132566" w:rsidP="001922CB"/>
    <w:p w14:paraId="79D44A5A" w14:textId="7A33D22D" w:rsidR="00132566" w:rsidRDefault="00132566" w:rsidP="00132566">
      <w:pPr>
        <w:pStyle w:val="Prrafodelista"/>
        <w:numPr>
          <w:ilvl w:val="0"/>
          <w:numId w:val="5"/>
        </w:numPr>
      </w:pPr>
      <w:r w:rsidRPr="00132566">
        <w:t>Seleccionamos los libros cuyo precio es menor o igual a 30.000:</w:t>
      </w:r>
    </w:p>
    <w:p w14:paraId="68765714" w14:textId="625F372B" w:rsidR="004D045D" w:rsidRDefault="004D045D" w:rsidP="00132566">
      <w:r>
        <w:t xml:space="preserve">SELECT </w:t>
      </w:r>
      <w:proofErr w:type="gramStart"/>
      <w:r>
        <w:t>titulo,autor</w:t>
      </w:r>
      <w:proofErr w:type="gramEnd"/>
      <w:r>
        <w:t xml:space="preserve">,editorial,precio </w:t>
      </w:r>
    </w:p>
    <w:p w14:paraId="1EF79B25" w14:textId="77777777" w:rsidR="004D045D" w:rsidRDefault="004D045D" w:rsidP="004D045D">
      <w:r>
        <w:t xml:space="preserve">FROM libros </w:t>
      </w:r>
    </w:p>
    <w:p w14:paraId="695D9F3D" w14:textId="1076FCD4" w:rsidR="004D045D" w:rsidRDefault="004D045D" w:rsidP="004D045D">
      <w:r>
        <w:t>WHERE precio &lt;= 30000;</w:t>
      </w:r>
    </w:p>
    <w:p w14:paraId="25E39571" w14:textId="70CFE566" w:rsidR="004D045D" w:rsidRDefault="004D045D" w:rsidP="001922CB">
      <w:r w:rsidRPr="004D045D">
        <w:rPr>
          <w:noProof/>
        </w:rPr>
        <w:drawing>
          <wp:inline distT="0" distB="0" distL="0" distR="0" wp14:anchorId="72A0674C" wp14:editId="0EA7C885">
            <wp:extent cx="3353268" cy="657317"/>
            <wp:effectExtent l="0" t="0" r="0" b="9525"/>
            <wp:docPr id="2003777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7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2312" w14:textId="24FCFFA4" w:rsidR="001922CB" w:rsidRDefault="0052519D" w:rsidP="0052519D">
      <w:pPr>
        <w:pStyle w:val="Ttulo"/>
        <w:jc w:val="center"/>
        <w:rPr>
          <w:b/>
          <w:bCs/>
          <w:color w:val="FF0000"/>
        </w:rPr>
      </w:pPr>
      <w:r w:rsidRPr="0052519D">
        <w:rPr>
          <w:b/>
          <w:bCs/>
          <w:color w:val="FF0000"/>
        </w:rPr>
        <w:t>Ejemplos de Operadores Lógicos:</w:t>
      </w:r>
    </w:p>
    <w:p w14:paraId="2EFBC99E" w14:textId="77777777" w:rsidR="00132566" w:rsidRPr="00132566" w:rsidRDefault="00132566" w:rsidP="00132566"/>
    <w:p w14:paraId="7D11C42E" w14:textId="1F448B50" w:rsidR="0052519D" w:rsidRDefault="0052519D" w:rsidP="0052519D">
      <w:pPr>
        <w:pStyle w:val="Prrafodelista"/>
        <w:numPr>
          <w:ilvl w:val="0"/>
          <w:numId w:val="3"/>
        </w:numPr>
      </w:pPr>
      <w:r w:rsidRPr="0052519D">
        <w:t>Queremos recuperar todos los registros cuyo autor sea igual a "Borges" y cuyo precio no supere los 20000 pesos, para ello necesitamos 2 condiciones:</w:t>
      </w:r>
    </w:p>
    <w:p w14:paraId="53F8CF13" w14:textId="77777777" w:rsidR="0052519D" w:rsidRDefault="0052519D" w:rsidP="00132566">
      <w:pPr>
        <w:ind w:left="1080" w:firstLine="336"/>
      </w:pPr>
      <w:r>
        <w:t xml:space="preserve">SELECT * </w:t>
      </w:r>
    </w:p>
    <w:p w14:paraId="0B2CFEEC" w14:textId="77777777" w:rsidR="0052519D" w:rsidRDefault="0052519D" w:rsidP="0052519D">
      <w:pPr>
        <w:pStyle w:val="Prrafodelista"/>
        <w:ind w:left="1440"/>
      </w:pPr>
      <w:r>
        <w:t>FROM libros</w:t>
      </w:r>
    </w:p>
    <w:p w14:paraId="79BB4E96" w14:textId="583C503E" w:rsidR="0052519D" w:rsidRDefault="0052519D" w:rsidP="0052519D">
      <w:pPr>
        <w:pStyle w:val="Prrafodelista"/>
        <w:ind w:left="1440"/>
      </w:pPr>
      <w:r>
        <w:t>WHERE (autor='Borges') AND (precio &lt;= 20000);</w:t>
      </w:r>
    </w:p>
    <w:p w14:paraId="00D5885C" w14:textId="717345AE" w:rsidR="00132566" w:rsidRDefault="00132566" w:rsidP="0052519D">
      <w:pPr>
        <w:pStyle w:val="Prrafodelista"/>
        <w:ind w:left="1440"/>
      </w:pPr>
      <w:r w:rsidRPr="00132566">
        <w:rPr>
          <w:noProof/>
        </w:rPr>
        <w:drawing>
          <wp:inline distT="0" distB="0" distL="0" distR="0" wp14:anchorId="6E451C78" wp14:editId="6C6215F6">
            <wp:extent cx="2200582" cy="457264"/>
            <wp:effectExtent l="0" t="0" r="0" b="0"/>
            <wp:docPr id="1258130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30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D604" w14:textId="56C00094" w:rsidR="00132566" w:rsidRDefault="00132566" w:rsidP="00132566">
      <w:pPr>
        <w:pStyle w:val="Prrafodelista"/>
        <w:ind w:left="1440"/>
      </w:pPr>
      <w:r w:rsidRPr="00132566">
        <w:t>Los registros recuperados en una sentencia que une 2 condiciones con el operador "and", cumplen con las 2 condiciones.</w:t>
      </w:r>
    </w:p>
    <w:p w14:paraId="5F25AB15" w14:textId="77777777" w:rsidR="00132566" w:rsidRDefault="00132566" w:rsidP="00132566">
      <w:pPr>
        <w:pStyle w:val="Prrafodelista"/>
        <w:ind w:left="1440"/>
      </w:pPr>
    </w:p>
    <w:p w14:paraId="0AA0987A" w14:textId="0A5B9B0F" w:rsidR="00132566" w:rsidRDefault="00132566" w:rsidP="00132566">
      <w:pPr>
        <w:pStyle w:val="Prrafodelista"/>
        <w:numPr>
          <w:ilvl w:val="0"/>
          <w:numId w:val="3"/>
        </w:numPr>
      </w:pPr>
      <w:r w:rsidRPr="00132566">
        <w:t>Queremos ver los libros cuyo autor sea "Borges" y/o cuya editorial sea "Planeta":</w:t>
      </w:r>
    </w:p>
    <w:p w14:paraId="4DF2C81B" w14:textId="77777777" w:rsidR="00132566" w:rsidRDefault="00132566" w:rsidP="00132566">
      <w:pPr>
        <w:pStyle w:val="Prrafodelista"/>
        <w:ind w:left="1440"/>
      </w:pPr>
      <w:r>
        <w:t xml:space="preserve">SELECT * </w:t>
      </w:r>
    </w:p>
    <w:p w14:paraId="75F38D7F" w14:textId="3FAF681F" w:rsidR="00132566" w:rsidRDefault="00132566" w:rsidP="00132566">
      <w:pPr>
        <w:pStyle w:val="Prrafodelista"/>
        <w:ind w:left="1440"/>
      </w:pPr>
      <w:r>
        <w:t>FROM libros</w:t>
      </w:r>
    </w:p>
    <w:p w14:paraId="131EEDA8" w14:textId="473A4946" w:rsidR="00132566" w:rsidRDefault="00132566" w:rsidP="00132566">
      <w:pPr>
        <w:pStyle w:val="Prrafodelista"/>
        <w:ind w:left="1440"/>
      </w:pPr>
      <w:r>
        <w:t>WHERE autor = 'Borges' OR editorial = 'Planeta';</w:t>
      </w:r>
    </w:p>
    <w:p w14:paraId="6BD20F6F" w14:textId="40C93691" w:rsidR="00132566" w:rsidRDefault="00132566" w:rsidP="00132566">
      <w:pPr>
        <w:pStyle w:val="Prrafodelista"/>
        <w:ind w:left="1440"/>
      </w:pPr>
      <w:r w:rsidRPr="00132566">
        <w:rPr>
          <w:noProof/>
        </w:rPr>
        <w:drawing>
          <wp:inline distT="0" distB="0" distL="0" distR="0" wp14:anchorId="023F2482" wp14:editId="4B683BCF">
            <wp:extent cx="2400635" cy="657317"/>
            <wp:effectExtent l="0" t="0" r="0" b="9525"/>
            <wp:docPr id="2954885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885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79F2" w14:textId="268F0A09" w:rsidR="00132566" w:rsidRDefault="00132566" w:rsidP="00132566">
      <w:pPr>
        <w:pStyle w:val="Prrafodelista"/>
        <w:ind w:left="1440"/>
      </w:pPr>
      <w:r w:rsidRPr="00132566">
        <w:t>En la sentencia anterior usamos el operador "</w:t>
      </w:r>
      <w:proofErr w:type="spellStart"/>
      <w:r w:rsidRPr="00132566">
        <w:t>or</w:t>
      </w:r>
      <w:proofErr w:type="spellEnd"/>
      <w:r w:rsidRPr="00132566">
        <w:t>", indicamos que recupere los libros en los cuales el valor del campo "autor" sea "Borges" y/o el valor del campo "editorial" sea "Planeta", es decir, seleccionará los registros que cumplan con la primera condición, con la segunda condición o con ambas condiciones. Los registros recuperados con una sentencia que une 2 condiciones con el operador "</w:t>
      </w:r>
      <w:proofErr w:type="spellStart"/>
      <w:r w:rsidRPr="00132566">
        <w:t>or</w:t>
      </w:r>
      <w:proofErr w:type="spellEnd"/>
      <w:r w:rsidRPr="00132566">
        <w:t>", cumplen 1 de las condiciones o ambas.</w:t>
      </w:r>
    </w:p>
    <w:p w14:paraId="4C964E66" w14:textId="77777777" w:rsidR="00132566" w:rsidRDefault="00132566" w:rsidP="00132566">
      <w:pPr>
        <w:pStyle w:val="Prrafodelista"/>
        <w:ind w:left="1440"/>
      </w:pPr>
    </w:p>
    <w:p w14:paraId="6B327033" w14:textId="03A96D1E" w:rsidR="00132566" w:rsidRDefault="00132566" w:rsidP="00132566">
      <w:pPr>
        <w:pStyle w:val="Prrafodelista"/>
        <w:numPr>
          <w:ilvl w:val="0"/>
          <w:numId w:val="3"/>
        </w:numPr>
      </w:pPr>
      <w:r w:rsidRPr="00132566">
        <w:t>Queremos ver los libros cuyo autor sea "Borges" o cuya editorial sea "Planeta":</w:t>
      </w:r>
    </w:p>
    <w:p w14:paraId="3C42DE5D" w14:textId="77777777" w:rsidR="00132566" w:rsidRDefault="00132566" w:rsidP="00132566">
      <w:pPr>
        <w:pStyle w:val="Prrafodelista"/>
        <w:ind w:left="1440"/>
      </w:pPr>
      <w:r>
        <w:t xml:space="preserve">SELECT * </w:t>
      </w:r>
    </w:p>
    <w:p w14:paraId="6C5970D3" w14:textId="77777777" w:rsidR="00132566" w:rsidRDefault="00132566" w:rsidP="00132566">
      <w:pPr>
        <w:pStyle w:val="Prrafodelista"/>
        <w:ind w:left="1440"/>
      </w:pPr>
      <w:r>
        <w:t>FROM libros</w:t>
      </w:r>
    </w:p>
    <w:p w14:paraId="1813AB47" w14:textId="3E4A33BB" w:rsidR="00132566" w:rsidRDefault="00132566" w:rsidP="00132566">
      <w:pPr>
        <w:pStyle w:val="Prrafodelista"/>
        <w:ind w:left="1440"/>
      </w:pPr>
      <w:r>
        <w:t>WHERE (autor='Borges') XOR (editorial = 'Planeta');</w:t>
      </w:r>
    </w:p>
    <w:p w14:paraId="70E95D69" w14:textId="31029341" w:rsidR="00132566" w:rsidRDefault="00132566" w:rsidP="00132566">
      <w:pPr>
        <w:pStyle w:val="Prrafodelista"/>
        <w:ind w:left="1440"/>
      </w:pPr>
      <w:r w:rsidRPr="00132566">
        <w:rPr>
          <w:noProof/>
        </w:rPr>
        <w:drawing>
          <wp:inline distT="0" distB="0" distL="0" distR="0" wp14:anchorId="4AD7E3A1" wp14:editId="5744681C">
            <wp:extent cx="2400635" cy="438211"/>
            <wp:effectExtent l="0" t="0" r="0" b="0"/>
            <wp:docPr id="1989183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3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911E" w14:textId="5FE050B9" w:rsidR="00132566" w:rsidRDefault="00132566" w:rsidP="00132566">
      <w:pPr>
        <w:pStyle w:val="Prrafodelista"/>
        <w:ind w:left="1440"/>
      </w:pPr>
      <w:r w:rsidRPr="00132566">
        <w:t>En la sentencia anterior usamos el operador "</w:t>
      </w:r>
      <w:proofErr w:type="spellStart"/>
      <w:r w:rsidRPr="00132566">
        <w:t>xor</w:t>
      </w:r>
      <w:proofErr w:type="spellEnd"/>
      <w:r w:rsidRPr="00132566">
        <w:t xml:space="preserve">", indicamos que recupere los libros en los cuales el valor del campo "autor" sea "Borges" o el valor del campo "editorial" sea "Planeta", es decir, seleccionará los registros que cumplan con la primera condición o con la segunda </w:t>
      </w:r>
      <w:proofErr w:type="gramStart"/>
      <w:r w:rsidRPr="00132566">
        <w:t>condición</w:t>
      </w:r>
      <w:proofErr w:type="gramEnd"/>
      <w:r w:rsidRPr="00132566">
        <w:t xml:space="preserve"> pero no los que cumplan con ambas condiciones. Los registros recuperados con una sentencia que une 2 condiciones con el operador "</w:t>
      </w:r>
      <w:proofErr w:type="spellStart"/>
      <w:r w:rsidRPr="00132566">
        <w:t>xor</w:t>
      </w:r>
      <w:proofErr w:type="spellEnd"/>
      <w:r w:rsidRPr="00132566">
        <w:t>", cumplen 1 de las condiciones, no ambas.</w:t>
      </w:r>
    </w:p>
    <w:p w14:paraId="1BF7A042" w14:textId="77777777" w:rsidR="00132566" w:rsidRDefault="00132566" w:rsidP="00132566">
      <w:pPr>
        <w:pStyle w:val="Prrafodelista"/>
        <w:ind w:left="1440"/>
      </w:pPr>
    </w:p>
    <w:p w14:paraId="434F774B" w14:textId="14776329" w:rsidR="00132566" w:rsidRDefault="004C4D3E" w:rsidP="004C4D3E">
      <w:pPr>
        <w:pStyle w:val="Prrafodelista"/>
        <w:numPr>
          <w:ilvl w:val="0"/>
          <w:numId w:val="3"/>
        </w:numPr>
      </w:pPr>
      <w:r w:rsidRPr="004C4D3E">
        <w:t>Queremos recuperar los libros que no cumplan la condición dada, por ejemplo, aquellos cuya editorial NO sea "Planeta":</w:t>
      </w:r>
    </w:p>
    <w:p w14:paraId="21FC402D" w14:textId="77777777" w:rsidR="004C4D3E" w:rsidRDefault="004C4D3E" w:rsidP="004C4D3E">
      <w:pPr>
        <w:ind w:left="1080" w:firstLine="336"/>
      </w:pPr>
      <w:r>
        <w:t xml:space="preserve">SELECT * </w:t>
      </w:r>
    </w:p>
    <w:p w14:paraId="0E6E9373" w14:textId="495D791E" w:rsidR="004C4D3E" w:rsidRDefault="004C4D3E" w:rsidP="004C4D3E">
      <w:pPr>
        <w:ind w:left="1080" w:firstLine="336"/>
      </w:pPr>
      <w:r>
        <w:t>FROM libros</w:t>
      </w:r>
    </w:p>
    <w:p w14:paraId="672720AE" w14:textId="431B5308" w:rsidR="004C4D3E" w:rsidRDefault="004C4D3E" w:rsidP="004C4D3E">
      <w:pPr>
        <w:ind w:left="1080" w:firstLine="336"/>
      </w:pPr>
      <w:r>
        <w:t>WHERE NOT (editorial = 'Planeta');</w:t>
      </w:r>
    </w:p>
    <w:p w14:paraId="50A637DF" w14:textId="6D8257A9" w:rsidR="004C4D3E" w:rsidRDefault="004C4D3E" w:rsidP="004C4D3E">
      <w:pPr>
        <w:pStyle w:val="Prrafodelista"/>
        <w:ind w:left="1440"/>
      </w:pPr>
      <w:r w:rsidRPr="004C4D3E">
        <w:rPr>
          <w:noProof/>
        </w:rPr>
        <w:drawing>
          <wp:inline distT="0" distB="0" distL="0" distR="0" wp14:anchorId="3C69D127" wp14:editId="4289883B">
            <wp:extent cx="3038899" cy="838317"/>
            <wp:effectExtent l="0" t="0" r="9525" b="0"/>
            <wp:docPr id="318139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1393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799C" w14:textId="43B748AF" w:rsidR="004C4D3E" w:rsidRDefault="004C4D3E" w:rsidP="004C4D3E">
      <w:pPr>
        <w:pStyle w:val="Prrafodelista"/>
        <w:ind w:left="1440"/>
      </w:pPr>
      <w:r w:rsidRPr="004C4D3E">
        <w:t>El operador "</w:t>
      </w:r>
      <w:proofErr w:type="spellStart"/>
      <w:r w:rsidRPr="004C4D3E">
        <w:t>not</w:t>
      </w:r>
      <w:proofErr w:type="spellEnd"/>
      <w:r w:rsidRPr="004C4D3E">
        <w:t>" invierte el resultado de la condición a la cual antecede. Los registros recuperados en una sentencia en la cual aparece el operador "</w:t>
      </w:r>
      <w:proofErr w:type="spellStart"/>
      <w:r w:rsidRPr="004C4D3E">
        <w:t>not</w:t>
      </w:r>
      <w:proofErr w:type="spellEnd"/>
      <w:r w:rsidRPr="004C4D3E">
        <w:t>", no cumplen con la condición a la cual afecta el "NO". Los paréntesis se usan para encerrar condiciones, para que se evalúen como una sola expresión.</w:t>
      </w:r>
    </w:p>
    <w:p w14:paraId="2A07E231" w14:textId="77777777" w:rsidR="004C4D3E" w:rsidRDefault="004C4D3E" w:rsidP="004C4D3E">
      <w:pPr>
        <w:pStyle w:val="Prrafodelista"/>
        <w:ind w:left="1440"/>
      </w:pPr>
    </w:p>
    <w:p w14:paraId="5BBE1E72" w14:textId="7EC7F95E" w:rsidR="004C4D3E" w:rsidRDefault="004C4D3E" w:rsidP="004C4D3E">
      <w:pPr>
        <w:pStyle w:val="Prrafodelista"/>
        <w:numPr>
          <w:ilvl w:val="0"/>
          <w:numId w:val="3"/>
        </w:numPr>
      </w:pPr>
      <w:r w:rsidRPr="004C4D3E">
        <w:t>Los siguientes ejemplos muestran cómo afecta el orden de los operadores (prioridad en que se ejecutan) y la utilización de los paréntesis. Cuando explicitamos varias condiciones con diferentes operadores lógicos (combinamos "and", "</w:t>
      </w:r>
      <w:proofErr w:type="spellStart"/>
      <w:r w:rsidRPr="004C4D3E">
        <w:t>or</w:t>
      </w:r>
      <w:proofErr w:type="spellEnd"/>
      <w:r w:rsidRPr="004C4D3E">
        <w:t>") permite establecer el orden de prioridad de la evaluación; además permite diferenciar las expresiones más claramente.</w:t>
      </w:r>
    </w:p>
    <w:p w14:paraId="4F6F9544" w14:textId="77777777" w:rsidR="004C4D3E" w:rsidRDefault="004C4D3E" w:rsidP="004C4D3E">
      <w:pPr>
        <w:pStyle w:val="Prrafodelista"/>
        <w:ind w:left="1440"/>
      </w:pPr>
      <w:r>
        <w:t>SELECT * FROM libros</w:t>
      </w:r>
    </w:p>
    <w:p w14:paraId="06BE3FB4" w14:textId="77777777" w:rsidR="004C4D3E" w:rsidRDefault="004C4D3E" w:rsidP="004C4D3E">
      <w:pPr>
        <w:pStyle w:val="Prrafodelista"/>
        <w:ind w:left="1440"/>
      </w:pPr>
      <w:r>
        <w:t>WHERE (autor = 'Borges') OR (editorial = '</w:t>
      </w:r>
      <w:proofErr w:type="spellStart"/>
      <w:r>
        <w:t>Paidos</w:t>
      </w:r>
      <w:proofErr w:type="spellEnd"/>
      <w:r>
        <w:t>' AND precio &lt; 20000);</w:t>
      </w:r>
    </w:p>
    <w:p w14:paraId="4B9E8261" w14:textId="77777777" w:rsidR="004C4D3E" w:rsidRDefault="004C4D3E" w:rsidP="004C4D3E">
      <w:pPr>
        <w:pStyle w:val="Prrafodelista"/>
        <w:ind w:left="1440"/>
      </w:pPr>
    </w:p>
    <w:p w14:paraId="1AFCA09A" w14:textId="77777777" w:rsidR="004C4D3E" w:rsidRDefault="004C4D3E" w:rsidP="004C4D3E">
      <w:pPr>
        <w:pStyle w:val="Prrafodelista"/>
        <w:ind w:left="1440"/>
      </w:pPr>
      <w:r>
        <w:t xml:space="preserve"> </w:t>
      </w:r>
    </w:p>
    <w:p w14:paraId="68A9F3DB" w14:textId="77777777" w:rsidR="004C4D3E" w:rsidRDefault="004C4D3E" w:rsidP="004C4D3E">
      <w:pPr>
        <w:pStyle w:val="Prrafodelista"/>
        <w:ind w:left="1440"/>
      </w:pPr>
      <w:r>
        <w:t>SELECT * FROM libros</w:t>
      </w:r>
    </w:p>
    <w:p w14:paraId="038C4110" w14:textId="5AFD1670" w:rsidR="004C4D3E" w:rsidRDefault="004C4D3E" w:rsidP="004C4D3E">
      <w:pPr>
        <w:pStyle w:val="Prrafodelista"/>
        <w:ind w:left="1440"/>
      </w:pPr>
      <w:r>
        <w:t>WHERE (autor='Borges' OR editorial = '</w:t>
      </w:r>
      <w:proofErr w:type="spellStart"/>
      <w:r>
        <w:t>Paidos</w:t>
      </w:r>
      <w:proofErr w:type="spellEnd"/>
      <w:r>
        <w:t>') AND (precio&lt;20000);</w:t>
      </w:r>
    </w:p>
    <w:p w14:paraId="3251E676" w14:textId="40AF6F23" w:rsidR="004C4D3E" w:rsidRDefault="004C4D3E" w:rsidP="004C4D3E">
      <w:pPr>
        <w:pStyle w:val="Prrafodelista"/>
        <w:ind w:left="1440"/>
      </w:pPr>
      <w:r w:rsidRPr="004C4D3E">
        <w:rPr>
          <w:noProof/>
        </w:rPr>
        <w:drawing>
          <wp:inline distT="0" distB="0" distL="0" distR="0" wp14:anchorId="2547560D" wp14:editId="3CBCFD60">
            <wp:extent cx="2610214" cy="619211"/>
            <wp:effectExtent l="0" t="0" r="0" b="9525"/>
            <wp:docPr id="8427911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911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8ECF2" w14:textId="77777777" w:rsidR="004C4D3E" w:rsidRPr="004C4D3E" w:rsidRDefault="004C4D3E" w:rsidP="004C4D3E">
      <w:pPr>
        <w:pStyle w:val="Prrafodelista"/>
        <w:ind w:left="1440"/>
      </w:pPr>
      <w:r w:rsidRPr="004C4D3E">
        <w:t>Si bien los paréntesis no son obligatorios en todos los casos, se recomienda utilizarlos para</w:t>
      </w:r>
    </w:p>
    <w:p w14:paraId="4B36D82E" w14:textId="77777777" w:rsidR="004C4D3E" w:rsidRPr="004C4D3E" w:rsidRDefault="004C4D3E" w:rsidP="004C4D3E">
      <w:pPr>
        <w:pStyle w:val="Prrafodelista"/>
        <w:ind w:left="1440"/>
      </w:pPr>
      <w:r w:rsidRPr="004C4D3E">
        <w:t>evitar confusiones.</w:t>
      </w:r>
    </w:p>
    <w:p w14:paraId="12103581" w14:textId="77777777" w:rsidR="004C4D3E" w:rsidRPr="004C4D3E" w:rsidRDefault="004C4D3E" w:rsidP="004C4D3E">
      <w:pPr>
        <w:pStyle w:val="Prrafodelista"/>
        <w:ind w:left="1440"/>
      </w:pPr>
      <w:r w:rsidRPr="004C4D3E">
        <w:t>El orden de prioridad de los operadores lógicos es el siguiente: "</w:t>
      </w:r>
      <w:proofErr w:type="spellStart"/>
      <w:r w:rsidRPr="004C4D3E">
        <w:t>not</w:t>
      </w:r>
      <w:proofErr w:type="spellEnd"/>
      <w:r w:rsidRPr="004C4D3E">
        <w:t>" se aplica antes que</w:t>
      </w:r>
    </w:p>
    <w:p w14:paraId="12E152B5" w14:textId="77777777" w:rsidR="004C4D3E" w:rsidRPr="004C4D3E" w:rsidRDefault="004C4D3E" w:rsidP="004C4D3E">
      <w:pPr>
        <w:pStyle w:val="Prrafodelista"/>
        <w:ind w:left="1440"/>
      </w:pPr>
      <w:r w:rsidRPr="004C4D3E">
        <w:t>"and" y "and" antes que "</w:t>
      </w:r>
      <w:proofErr w:type="spellStart"/>
      <w:r w:rsidRPr="004C4D3E">
        <w:t>or</w:t>
      </w:r>
      <w:proofErr w:type="spellEnd"/>
      <w:r w:rsidRPr="004C4D3E">
        <w:t>", si no se especifica un orden de evaluación mediante el uso</w:t>
      </w:r>
    </w:p>
    <w:p w14:paraId="692EB01C" w14:textId="77777777" w:rsidR="004C4D3E" w:rsidRPr="004C4D3E" w:rsidRDefault="004C4D3E" w:rsidP="004C4D3E">
      <w:pPr>
        <w:pStyle w:val="Prrafodelista"/>
        <w:ind w:left="1440"/>
      </w:pPr>
      <w:r w:rsidRPr="004C4D3E">
        <w:t>de paréntesis.</w:t>
      </w:r>
    </w:p>
    <w:p w14:paraId="3F271184" w14:textId="77777777" w:rsidR="004C4D3E" w:rsidRPr="004C4D3E" w:rsidRDefault="004C4D3E" w:rsidP="004C4D3E">
      <w:pPr>
        <w:pStyle w:val="Prrafodelista"/>
        <w:ind w:left="1440"/>
      </w:pPr>
      <w:r w:rsidRPr="004C4D3E">
        <w:t>El orden en el que se evalúan los operadores con igual nivel de precedencia es indefinido,</w:t>
      </w:r>
    </w:p>
    <w:p w14:paraId="7E3049D4" w14:textId="34CBCEDC" w:rsidR="004C4D3E" w:rsidRDefault="004C4D3E" w:rsidP="00446D60">
      <w:pPr>
        <w:pStyle w:val="Prrafodelista"/>
        <w:ind w:left="1440"/>
      </w:pPr>
      <w:r w:rsidRPr="004C4D3E">
        <w:t>por ello se recomienda usar los paréntesis.</w:t>
      </w:r>
    </w:p>
    <w:p w14:paraId="60AE4686" w14:textId="77777777" w:rsidR="00446D60" w:rsidRDefault="00446D60" w:rsidP="00446D60">
      <w:pPr>
        <w:pStyle w:val="Prrafodelista"/>
        <w:ind w:left="1440"/>
      </w:pPr>
    </w:p>
    <w:p w14:paraId="29F61D90" w14:textId="1CC8F70F" w:rsidR="00446D60" w:rsidRDefault="00446D60" w:rsidP="00446D60">
      <w:pPr>
        <w:pStyle w:val="Ttulo"/>
        <w:jc w:val="center"/>
        <w:rPr>
          <w:b/>
          <w:bCs/>
          <w:color w:val="FF0000"/>
        </w:rPr>
      </w:pPr>
      <w:r w:rsidRPr="00446D60">
        <w:rPr>
          <w:b/>
          <w:bCs/>
          <w:color w:val="FF0000"/>
        </w:rPr>
        <w:t>Ejemplos de Operadores Aritméticos:</w:t>
      </w:r>
    </w:p>
    <w:p w14:paraId="4BEF9B06" w14:textId="352B18D9" w:rsidR="00446D60" w:rsidRDefault="00446D60" w:rsidP="00446D60">
      <w:pPr>
        <w:pStyle w:val="Prrafodelista"/>
        <w:numPr>
          <w:ilvl w:val="0"/>
          <w:numId w:val="3"/>
        </w:numPr>
      </w:pPr>
      <w:r w:rsidRPr="00446D60">
        <w:t>Ejecutar la siguiente sentencia SQL para crear la tabla:</w:t>
      </w:r>
    </w:p>
    <w:p w14:paraId="7A6E6F36" w14:textId="1FCD8D31" w:rsidR="00446D60" w:rsidRDefault="00B61350" w:rsidP="00446D60">
      <w:pPr>
        <w:pStyle w:val="Prrafodelista"/>
        <w:ind w:left="1440"/>
      </w:pPr>
      <w:r>
        <w:t>C</w:t>
      </w:r>
      <w:r w:rsidR="00446D60">
        <w:t xml:space="preserve">REATE TABLE </w:t>
      </w:r>
      <w:proofErr w:type="gramStart"/>
      <w:r w:rsidR="00446D60">
        <w:t>libros(</w:t>
      </w:r>
      <w:proofErr w:type="gramEnd"/>
      <w:r w:rsidR="00446D60">
        <w:t xml:space="preserve"> </w:t>
      </w:r>
    </w:p>
    <w:p w14:paraId="79AD6CFD" w14:textId="77777777" w:rsidR="00446D60" w:rsidRDefault="00446D60" w:rsidP="00446D60">
      <w:pPr>
        <w:pStyle w:val="Prrafodelista"/>
        <w:ind w:left="1440"/>
      </w:pPr>
      <w:r>
        <w:t xml:space="preserve">    </w:t>
      </w:r>
      <w:proofErr w:type="spellStart"/>
      <w:r>
        <w:t>codigo</w:t>
      </w:r>
      <w:proofErr w:type="spellEnd"/>
      <w:r>
        <w:t xml:space="preserve"> INT UNSIGNED AUTO_INCREMENT, </w:t>
      </w:r>
    </w:p>
    <w:p w14:paraId="0D3B2837" w14:textId="77777777" w:rsidR="00446D60" w:rsidRDefault="00446D60" w:rsidP="00446D60">
      <w:pPr>
        <w:pStyle w:val="Prrafodelista"/>
        <w:ind w:left="1440"/>
      </w:pPr>
      <w:r>
        <w:t xml:space="preserve">    titulo </w:t>
      </w:r>
      <w:proofErr w:type="gramStart"/>
      <w:r>
        <w:t>VARCHAR(</w:t>
      </w:r>
      <w:proofErr w:type="gramEnd"/>
      <w:r>
        <w:t xml:space="preserve">40) NOT NULL, </w:t>
      </w:r>
    </w:p>
    <w:p w14:paraId="318274A9" w14:textId="77777777" w:rsidR="00446D60" w:rsidRDefault="00446D60" w:rsidP="00446D60">
      <w:pPr>
        <w:pStyle w:val="Prrafodelista"/>
        <w:ind w:left="1440"/>
      </w:pPr>
      <w:r>
        <w:t xml:space="preserve">    autor </w:t>
      </w:r>
      <w:proofErr w:type="gramStart"/>
      <w:r>
        <w:t>VARCHAR(</w:t>
      </w:r>
      <w:proofErr w:type="gramEnd"/>
      <w:r>
        <w:t xml:space="preserve">30), </w:t>
      </w:r>
    </w:p>
    <w:p w14:paraId="74C25773" w14:textId="77777777" w:rsidR="00446D60" w:rsidRDefault="00446D60" w:rsidP="00446D60">
      <w:pPr>
        <w:pStyle w:val="Prrafodelista"/>
        <w:ind w:left="1440"/>
      </w:pPr>
      <w:r>
        <w:t xml:space="preserve">    editorial </w:t>
      </w:r>
      <w:proofErr w:type="gramStart"/>
      <w:r>
        <w:t>VARCHAR(</w:t>
      </w:r>
      <w:proofErr w:type="gramEnd"/>
      <w:r>
        <w:t xml:space="preserve">15), </w:t>
      </w:r>
    </w:p>
    <w:p w14:paraId="5EA1D1BC" w14:textId="77777777" w:rsidR="00446D60" w:rsidRDefault="00446D60" w:rsidP="00446D60">
      <w:pPr>
        <w:pStyle w:val="Prrafodelista"/>
        <w:ind w:left="1440"/>
      </w:pPr>
      <w:r>
        <w:t xml:space="preserve">    precio FLOAT, </w:t>
      </w:r>
    </w:p>
    <w:p w14:paraId="00F7F5FD" w14:textId="77777777" w:rsidR="00446D60" w:rsidRDefault="00446D60" w:rsidP="00446D60">
      <w:pPr>
        <w:pStyle w:val="Prrafodelista"/>
        <w:ind w:left="1440"/>
      </w:pPr>
      <w:r>
        <w:t xml:space="preserve">    cantidad SMALLINT UNSIGNED, </w:t>
      </w:r>
    </w:p>
    <w:p w14:paraId="43A49279" w14:textId="77777777" w:rsidR="00446D60" w:rsidRDefault="00446D60" w:rsidP="00446D60">
      <w:pPr>
        <w:pStyle w:val="Prrafodelista"/>
        <w:ind w:left="1440"/>
      </w:pPr>
      <w:r>
        <w:t xml:space="preserve">    PRIMARY KEY (</w:t>
      </w:r>
      <w:proofErr w:type="spellStart"/>
      <w:r>
        <w:t>codigo</w:t>
      </w:r>
      <w:proofErr w:type="spellEnd"/>
      <w:r>
        <w:t xml:space="preserve">) </w:t>
      </w:r>
    </w:p>
    <w:p w14:paraId="43F913B4" w14:textId="1B940234" w:rsidR="00446D60" w:rsidRDefault="00446D60" w:rsidP="00446D60">
      <w:pPr>
        <w:pStyle w:val="Prrafodelista"/>
        <w:ind w:left="1440"/>
      </w:pPr>
      <w:r>
        <w:t>);</w:t>
      </w:r>
    </w:p>
    <w:p w14:paraId="690CA781" w14:textId="77777777" w:rsidR="00446D60" w:rsidRDefault="00446D60" w:rsidP="00446D60">
      <w:pPr>
        <w:pStyle w:val="Prrafodelista"/>
        <w:ind w:left="1440"/>
      </w:pPr>
    </w:p>
    <w:p w14:paraId="2C75AB8F" w14:textId="5E0D8367" w:rsidR="00446D60" w:rsidRDefault="00446D60" w:rsidP="00446D60">
      <w:pPr>
        <w:pStyle w:val="Prrafodelista"/>
        <w:numPr>
          <w:ilvl w:val="0"/>
          <w:numId w:val="3"/>
        </w:numPr>
      </w:pPr>
      <w:r w:rsidRPr="00446D60">
        <w:t>Agregamos registros a la tabla.</w:t>
      </w:r>
    </w:p>
    <w:p w14:paraId="06C368A5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>)VALUES('El aleph','Borges','Planeta',15000,100);</w:t>
      </w:r>
    </w:p>
    <w:p w14:paraId="11924515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>)VALUES('Martin Fierro','</w:t>
      </w:r>
      <w:proofErr w:type="spellStart"/>
      <w:r>
        <w:t>Jose</w:t>
      </w:r>
      <w:proofErr w:type="spellEnd"/>
      <w:r>
        <w:t xml:space="preserve"> Hernandez','Emece',22000.20,200);</w:t>
      </w:r>
    </w:p>
    <w:p w14:paraId="3370E084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>)VALUES('</w:t>
      </w:r>
      <w:proofErr w:type="spellStart"/>
      <w:r>
        <w:t>Antologia</w:t>
      </w:r>
      <w:proofErr w:type="spellEnd"/>
      <w:r>
        <w:t xml:space="preserve"> poetica','Borges','Planeta',40000,150);</w:t>
      </w:r>
    </w:p>
    <w:p w14:paraId="0C61F00A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 xml:space="preserve">)VALUES('Aprenda </w:t>
      </w:r>
      <w:proofErr w:type="spellStart"/>
      <w:r>
        <w:t>PHP','Mario</w:t>
      </w:r>
      <w:proofErr w:type="spellEnd"/>
      <w:r>
        <w:t xml:space="preserve"> Molina','Emece',18000.20,200);</w:t>
      </w:r>
    </w:p>
    <w:p w14:paraId="24425912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>)VALUES('Cervantes y el quijote','Borges','Paidos',36000.40,100);</w:t>
      </w:r>
    </w:p>
    <w:p w14:paraId="205FCC2D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 xml:space="preserve">)VALUES('Manual de PHP', 'J.C. </w:t>
      </w:r>
      <w:proofErr w:type="spellStart"/>
      <w:r>
        <w:t>Paez</w:t>
      </w:r>
      <w:proofErr w:type="spellEnd"/>
      <w:r>
        <w:t>', 'Paidos',30000.80,100);</w:t>
      </w:r>
    </w:p>
    <w:p w14:paraId="16289C83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 xml:space="preserve">)VALUES('Harry Potter y la piedra </w:t>
      </w:r>
      <w:proofErr w:type="spellStart"/>
      <w:r>
        <w:t>filosofal','J.K</w:t>
      </w:r>
      <w:proofErr w:type="spellEnd"/>
      <w:r>
        <w:t>. Rowling','Paidos',45000.00,500);</w:t>
      </w:r>
    </w:p>
    <w:p w14:paraId="2F090FFA" w14:textId="77777777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 xml:space="preserve">) VALUES('Harry Potter y la </w:t>
      </w:r>
      <w:proofErr w:type="spellStart"/>
      <w:r>
        <w:t>camara</w:t>
      </w:r>
      <w:proofErr w:type="spellEnd"/>
      <w:r>
        <w:t xml:space="preserve"> </w:t>
      </w:r>
      <w:proofErr w:type="spellStart"/>
      <w:r>
        <w:t>secreta','J.K</w:t>
      </w:r>
      <w:proofErr w:type="spellEnd"/>
      <w:r>
        <w:t>. Rowling','Paidos',46.00,300);</w:t>
      </w:r>
    </w:p>
    <w:p w14:paraId="509C035F" w14:textId="09B6C11E" w:rsidR="00446D60" w:rsidRDefault="00446D60" w:rsidP="00446D60">
      <w:pPr>
        <w:pStyle w:val="Prrafodelista"/>
        <w:ind w:left="1440"/>
      </w:pPr>
      <w:r>
        <w:t>INSERT INTO libros (</w:t>
      </w:r>
      <w:proofErr w:type="spellStart"/>
      <w:proofErr w:type="gramStart"/>
      <w:r>
        <w:t>titulo,autor</w:t>
      </w:r>
      <w:proofErr w:type="gramEnd"/>
      <w:r>
        <w:t>,editorial,precio,cantidad</w:t>
      </w:r>
      <w:proofErr w:type="spellEnd"/>
      <w:r>
        <w:t xml:space="preserve">)VALUES('Alicia en el </w:t>
      </w:r>
      <w:proofErr w:type="spellStart"/>
      <w:r>
        <w:t>pais</w:t>
      </w:r>
      <w:proofErr w:type="spellEnd"/>
      <w:r>
        <w:t xml:space="preserve"> de las </w:t>
      </w:r>
      <w:proofErr w:type="spellStart"/>
      <w:r>
        <w:t>maravillas','Lewis</w:t>
      </w:r>
      <w:proofErr w:type="spellEnd"/>
      <w:r>
        <w:t xml:space="preserve"> Carroll','Paidos',NULL,50);</w:t>
      </w:r>
    </w:p>
    <w:p w14:paraId="0784E149" w14:textId="77777777" w:rsidR="00446D60" w:rsidRDefault="00446D60" w:rsidP="00446D60">
      <w:pPr>
        <w:pStyle w:val="Prrafodelista"/>
        <w:ind w:left="1440"/>
      </w:pPr>
    </w:p>
    <w:p w14:paraId="148B6540" w14:textId="04524D37" w:rsidR="00B61350" w:rsidRDefault="00B61350" w:rsidP="00B61350">
      <w:pPr>
        <w:pStyle w:val="Prrafodelista"/>
        <w:numPr>
          <w:ilvl w:val="0"/>
          <w:numId w:val="3"/>
        </w:numPr>
      </w:pPr>
      <w:r w:rsidRPr="00B61350">
        <w:t>Ejecutar y analizar los resultados de las siguientes consultas</w:t>
      </w:r>
    </w:p>
    <w:p w14:paraId="602593BF" w14:textId="500FA0B2" w:rsidR="00B61350" w:rsidRDefault="00B61350" w:rsidP="00B61350">
      <w:pPr>
        <w:pStyle w:val="Prrafodelista"/>
        <w:numPr>
          <w:ilvl w:val="0"/>
          <w:numId w:val="6"/>
        </w:numPr>
      </w:pPr>
      <w:r w:rsidRPr="00B61350">
        <w:t>Si queremos ver los títulos, precio y cantidad de cada libro escribimos la siguiente sentencia:</w:t>
      </w:r>
    </w:p>
    <w:p w14:paraId="0EEFEB7E" w14:textId="77777777" w:rsidR="00B61350" w:rsidRDefault="00B61350" w:rsidP="00B61350">
      <w:pPr>
        <w:pStyle w:val="Prrafodelista"/>
        <w:ind w:left="2844"/>
      </w:pPr>
      <w:r>
        <w:t xml:space="preserve">SELECT </w:t>
      </w:r>
      <w:proofErr w:type="spellStart"/>
      <w:proofErr w:type="gramStart"/>
      <w:r>
        <w:t>titulo,precio</w:t>
      </w:r>
      <w:proofErr w:type="gramEnd"/>
      <w:r>
        <w:t>,cantidad</w:t>
      </w:r>
      <w:proofErr w:type="spellEnd"/>
      <w:r>
        <w:t xml:space="preserve"> </w:t>
      </w:r>
    </w:p>
    <w:p w14:paraId="512CA2D5" w14:textId="252A0B7B" w:rsidR="00B61350" w:rsidRDefault="00B61350" w:rsidP="00B61350">
      <w:pPr>
        <w:pStyle w:val="Prrafodelista"/>
        <w:ind w:left="2844"/>
      </w:pPr>
      <w:r>
        <w:t>FROM libros;</w:t>
      </w:r>
    </w:p>
    <w:p w14:paraId="7F72A347" w14:textId="61BCE28F" w:rsidR="00B61350" w:rsidRDefault="00B61350" w:rsidP="00B61350">
      <w:pPr>
        <w:pStyle w:val="Prrafodelista"/>
        <w:ind w:left="2844"/>
      </w:pPr>
      <w:r w:rsidRPr="00B61350">
        <w:rPr>
          <w:noProof/>
        </w:rPr>
        <w:drawing>
          <wp:inline distT="0" distB="0" distL="0" distR="0" wp14:anchorId="264C84A2" wp14:editId="6088F7EB">
            <wp:extent cx="5639587" cy="2572109"/>
            <wp:effectExtent l="0" t="0" r="0" b="0"/>
            <wp:docPr id="18736169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16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2B1C" w14:textId="77777777" w:rsidR="00B61350" w:rsidRDefault="00B61350" w:rsidP="00B61350">
      <w:pPr>
        <w:pStyle w:val="Prrafodelista"/>
        <w:ind w:left="2844"/>
      </w:pPr>
    </w:p>
    <w:p w14:paraId="3E384950" w14:textId="6754F8EE" w:rsidR="00B61350" w:rsidRDefault="00B61350" w:rsidP="00B61350">
      <w:pPr>
        <w:pStyle w:val="Prrafodelista"/>
        <w:numPr>
          <w:ilvl w:val="0"/>
          <w:numId w:val="6"/>
        </w:numPr>
      </w:pPr>
      <w:r w:rsidRPr="00B61350">
        <w:t>Si queremos saber el monto total en dinero de un título podemos multiplicar el precio por la cantidad por cada título, pero también podemos hacer que MySQL realice el cálculo y lo incluya en una columna extra en la salida:</w:t>
      </w:r>
    </w:p>
    <w:p w14:paraId="54A980F6" w14:textId="77777777" w:rsidR="00B61350" w:rsidRPr="00B61350" w:rsidRDefault="00B61350" w:rsidP="00B61350">
      <w:pPr>
        <w:pStyle w:val="Prrafodelista"/>
        <w:ind w:left="2844"/>
      </w:pPr>
      <w:r w:rsidRPr="00B61350">
        <w:t xml:space="preserve">SELECT titulo, </w:t>
      </w:r>
      <w:proofErr w:type="spellStart"/>
      <w:proofErr w:type="gramStart"/>
      <w:r w:rsidRPr="00B61350">
        <w:t>precio,cantidad</w:t>
      </w:r>
      <w:proofErr w:type="gramEnd"/>
      <w:r w:rsidRPr="00B61350">
        <w:t>,precio</w:t>
      </w:r>
      <w:proofErr w:type="spellEnd"/>
      <w:r w:rsidRPr="00B61350">
        <w:t xml:space="preserve"> * cantidad </w:t>
      </w:r>
    </w:p>
    <w:p w14:paraId="021CCD3C" w14:textId="05C54034" w:rsidR="00B61350" w:rsidRDefault="00B61350" w:rsidP="00B61350">
      <w:pPr>
        <w:pStyle w:val="Prrafodelista"/>
        <w:ind w:left="2844"/>
      </w:pPr>
      <w:r w:rsidRPr="00B61350">
        <w:t>FROM libros;</w:t>
      </w:r>
    </w:p>
    <w:p w14:paraId="4414881E" w14:textId="36611493" w:rsidR="00B61350" w:rsidRDefault="00B61350" w:rsidP="00B61350">
      <w:pPr>
        <w:pStyle w:val="Prrafodelista"/>
        <w:ind w:left="2844"/>
      </w:pPr>
      <w:r w:rsidRPr="00B61350">
        <w:rPr>
          <w:noProof/>
        </w:rPr>
        <w:drawing>
          <wp:inline distT="0" distB="0" distL="0" distR="0" wp14:anchorId="455F2EFB" wp14:editId="6F9A3C61">
            <wp:extent cx="6506483" cy="2572109"/>
            <wp:effectExtent l="0" t="0" r="8890" b="0"/>
            <wp:docPr id="676339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339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5AB" w14:textId="77777777" w:rsidR="00B61350" w:rsidRDefault="00B61350" w:rsidP="00B61350">
      <w:pPr>
        <w:pStyle w:val="Prrafodelista"/>
        <w:ind w:left="2844"/>
      </w:pPr>
    </w:p>
    <w:p w14:paraId="7174F997" w14:textId="5C0FC01E" w:rsidR="00B61350" w:rsidRDefault="00B61350" w:rsidP="00B61350">
      <w:pPr>
        <w:pStyle w:val="Prrafodelista"/>
        <w:numPr>
          <w:ilvl w:val="0"/>
          <w:numId w:val="6"/>
        </w:numPr>
      </w:pPr>
      <w:r w:rsidRPr="00B61350">
        <w:t>Si queremos saber el precio de cada libro con un 10% de descuento podemos incluir en la sentencia los siguientes cálculos:</w:t>
      </w:r>
    </w:p>
    <w:p w14:paraId="18D5E4BD" w14:textId="77777777" w:rsidR="00B61350" w:rsidRDefault="00B61350" w:rsidP="00B61350">
      <w:pPr>
        <w:pStyle w:val="Prrafodelista"/>
        <w:ind w:left="2844"/>
      </w:pPr>
      <w:r>
        <w:t xml:space="preserve">SELECT titulo, </w:t>
      </w:r>
      <w:proofErr w:type="spellStart"/>
      <w:proofErr w:type="gramStart"/>
      <w:r>
        <w:t>precio,precio</w:t>
      </w:r>
      <w:proofErr w:type="spellEnd"/>
      <w:proofErr w:type="gramEnd"/>
      <w:r>
        <w:t xml:space="preserve">*0.1,precio-(precio*0.1) </w:t>
      </w:r>
    </w:p>
    <w:p w14:paraId="4CFC203F" w14:textId="60B4DEEE" w:rsidR="00B61350" w:rsidRDefault="00B61350" w:rsidP="00B61350">
      <w:pPr>
        <w:pStyle w:val="Prrafodelista"/>
        <w:ind w:left="2844"/>
      </w:pPr>
      <w:r>
        <w:t>FROM libros;</w:t>
      </w:r>
    </w:p>
    <w:p w14:paraId="4997225B" w14:textId="71EC2814" w:rsidR="00B61350" w:rsidRDefault="00B61350" w:rsidP="00B61350">
      <w:pPr>
        <w:pStyle w:val="Prrafodelista"/>
        <w:ind w:left="2844"/>
      </w:pPr>
      <w:r w:rsidRPr="00B61350">
        <w:rPr>
          <w:noProof/>
        </w:rPr>
        <w:drawing>
          <wp:inline distT="0" distB="0" distL="0" distR="0" wp14:anchorId="0BCA8CCB" wp14:editId="74880629">
            <wp:extent cx="7278116" cy="2572109"/>
            <wp:effectExtent l="0" t="0" r="0" b="0"/>
            <wp:docPr id="1489417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417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568BE" w14:textId="77777777" w:rsidR="00B61350" w:rsidRDefault="00B61350" w:rsidP="00B61350">
      <w:pPr>
        <w:pStyle w:val="Prrafodelista"/>
        <w:ind w:left="2844"/>
      </w:pPr>
    </w:p>
    <w:p w14:paraId="32DC4C4A" w14:textId="1B72D637" w:rsidR="00B61350" w:rsidRDefault="00B61350" w:rsidP="00B61350">
      <w:pPr>
        <w:pStyle w:val="Ttulo"/>
        <w:jc w:val="center"/>
        <w:rPr>
          <w:b/>
          <w:bCs/>
          <w:color w:val="FF0000"/>
        </w:rPr>
      </w:pPr>
      <w:r w:rsidRPr="00B61350">
        <w:rPr>
          <w:b/>
          <w:bCs/>
          <w:color w:val="FF0000"/>
        </w:rPr>
        <w:t>Operador IN</w:t>
      </w:r>
    </w:p>
    <w:p w14:paraId="27D99924" w14:textId="77777777" w:rsidR="00B61350" w:rsidRPr="00B61350" w:rsidRDefault="00B61350" w:rsidP="00B61350"/>
    <w:p w14:paraId="49E4E1EE" w14:textId="47A1F8E4" w:rsidR="00B61350" w:rsidRDefault="00B61350" w:rsidP="00B61350">
      <w:pPr>
        <w:pStyle w:val="Prrafodelista"/>
        <w:numPr>
          <w:ilvl w:val="0"/>
          <w:numId w:val="6"/>
        </w:numPr>
      </w:pPr>
      <w:r w:rsidRPr="00B61350">
        <w:t>Para recuperar los libros cuyo autor sea '</w:t>
      </w:r>
      <w:proofErr w:type="spellStart"/>
      <w:r w:rsidRPr="00B61350">
        <w:t>Paenza</w:t>
      </w:r>
      <w:proofErr w:type="spellEnd"/>
      <w:r w:rsidRPr="00B61350">
        <w:t>' o 'Borges' usamos 2 condiciones:</w:t>
      </w:r>
    </w:p>
    <w:p w14:paraId="578708BA" w14:textId="77777777" w:rsidR="00B61350" w:rsidRDefault="00B61350" w:rsidP="00B61350">
      <w:pPr>
        <w:pStyle w:val="Prrafodelista"/>
        <w:ind w:left="2844"/>
      </w:pPr>
      <w:r>
        <w:t xml:space="preserve">SELECT * </w:t>
      </w:r>
    </w:p>
    <w:p w14:paraId="7266ACB9" w14:textId="77777777" w:rsidR="00B61350" w:rsidRDefault="00B61350" w:rsidP="00B61350">
      <w:pPr>
        <w:pStyle w:val="Prrafodelista"/>
        <w:ind w:left="2844"/>
      </w:pPr>
      <w:r>
        <w:t xml:space="preserve">FROM libros </w:t>
      </w:r>
    </w:p>
    <w:p w14:paraId="3FB91B16" w14:textId="67FD1749" w:rsidR="00B61350" w:rsidRDefault="00B61350" w:rsidP="00B61350">
      <w:pPr>
        <w:pStyle w:val="Prrafodelista"/>
        <w:ind w:left="2844"/>
      </w:pPr>
      <w:r>
        <w:t>WHERE autor = 'Borges' OR autor = '</w:t>
      </w:r>
      <w:proofErr w:type="spellStart"/>
      <w:r>
        <w:t>Paenza</w:t>
      </w:r>
      <w:proofErr w:type="spellEnd"/>
      <w:r>
        <w:t>';</w:t>
      </w:r>
    </w:p>
    <w:p w14:paraId="2CB67875" w14:textId="2046139F" w:rsidR="00B61350" w:rsidRDefault="00B61350" w:rsidP="00B61350">
      <w:pPr>
        <w:pStyle w:val="Prrafodelista"/>
        <w:ind w:left="2844"/>
      </w:pPr>
      <w:r w:rsidRPr="00B61350">
        <w:rPr>
          <w:noProof/>
        </w:rPr>
        <w:drawing>
          <wp:inline distT="0" distB="0" distL="0" distR="0" wp14:anchorId="3B6B8BE9" wp14:editId="27E3389F">
            <wp:extent cx="6496957" cy="981212"/>
            <wp:effectExtent l="0" t="0" r="0" b="9525"/>
            <wp:docPr id="10103079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079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85C9" w14:textId="77777777" w:rsidR="005E2F5D" w:rsidRDefault="005E2F5D" w:rsidP="00B61350">
      <w:pPr>
        <w:pStyle w:val="Prrafodelista"/>
        <w:ind w:left="2844"/>
      </w:pPr>
    </w:p>
    <w:p w14:paraId="712F1565" w14:textId="4164612D" w:rsidR="005E2F5D" w:rsidRDefault="005E2F5D" w:rsidP="005E2F5D">
      <w:pPr>
        <w:pStyle w:val="Prrafodelista"/>
        <w:numPr>
          <w:ilvl w:val="0"/>
          <w:numId w:val="6"/>
        </w:numPr>
      </w:pPr>
      <w:r w:rsidRPr="005E2F5D">
        <w:t>Podemos usar "in":</w:t>
      </w:r>
    </w:p>
    <w:p w14:paraId="651C719F" w14:textId="77777777" w:rsidR="005E2F5D" w:rsidRDefault="005E2F5D" w:rsidP="005E2F5D">
      <w:pPr>
        <w:pStyle w:val="Prrafodelista"/>
        <w:ind w:left="2844"/>
      </w:pPr>
      <w:r>
        <w:t xml:space="preserve">SELECT * </w:t>
      </w:r>
    </w:p>
    <w:p w14:paraId="0F3FC685" w14:textId="77777777" w:rsidR="005E2F5D" w:rsidRDefault="005E2F5D" w:rsidP="005E2F5D">
      <w:pPr>
        <w:pStyle w:val="Prrafodelista"/>
        <w:ind w:left="2844"/>
      </w:pPr>
      <w:r>
        <w:t xml:space="preserve">FROM libros </w:t>
      </w:r>
    </w:p>
    <w:p w14:paraId="4A56B67D" w14:textId="1CAF830F" w:rsidR="005E2F5D" w:rsidRDefault="005E2F5D" w:rsidP="005E2F5D">
      <w:pPr>
        <w:pStyle w:val="Prrafodelista"/>
        <w:ind w:left="2844"/>
      </w:pPr>
      <w:r>
        <w:t>WHERE autor IN('Borges','</w:t>
      </w:r>
      <w:proofErr w:type="spellStart"/>
      <w:r>
        <w:t>Paenza</w:t>
      </w:r>
      <w:proofErr w:type="spellEnd"/>
      <w:r>
        <w:t>');</w:t>
      </w:r>
    </w:p>
    <w:p w14:paraId="7D8800D8" w14:textId="6707CFDD" w:rsidR="005E2F5D" w:rsidRDefault="005E2F5D" w:rsidP="005E2F5D">
      <w:pPr>
        <w:pStyle w:val="Prrafodelista"/>
        <w:ind w:left="2844"/>
      </w:pPr>
      <w:r w:rsidRPr="005E2F5D">
        <w:rPr>
          <w:noProof/>
        </w:rPr>
        <w:drawing>
          <wp:inline distT="0" distB="0" distL="0" distR="0" wp14:anchorId="31BE3B3C" wp14:editId="69F3407D">
            <wp:extent cx="6754168" cy="1143160"/>
            <wp:effectExtent l="0" t="0" r="0" b="0"/>
            <wp:docPr id="1650770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704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FB7" w14:textId="51B3CA96" w:rsidR="005E2F5D" w:rsidRDefault="005E2F5D" w:rsidP="005E2F5D">
      <w:pPr>
        <w:pStyle w:val="Prrafodelista"/>
        <w:ind w:left="2844"/>
      </w:pPr>
      <w:r w:rsidRPr="005E2F5D">
        <w:t>Con "in" averiguamos si el valor de un campo dado (autor) está incluido en la lista de valores especificada (en este caso, 2 cadenas). Para recuperar los libros cuyo autor no sea '</w:t>
      </w:r>
      <w:proofErr w:type="spellStart"/>
      <w:r w:rsidRPr="005E2F5D">
        <w:t>Paenza</w:t>
      </w:r>
      <w:proofErr w:type="spellEnd"/>
      <w:r w:rsidRPr="005E2F5D">
        <w:t>' ni 'Borges' usamos:</w:t>
      </w:r>
    </w:p>
    <w:p w14:paraId="310C6ED2" w14:textId="77777777" w:rsidR="005E2F5D" w:rsidRDefault="005E2F5D" w:rsidP="005E2F5D">
      <w:pPr>
        <w:pStyle w:val="Prrafodelista"/>
        <w:ind w:left="2844"/>
      </w:pPr>
    </w:p>
    <w:p w14:paraId="4FB79284" w14:textId="77777777" w:rsidR="005E2F5D" w:rsidRPr="00B61350" w:rsidRDefault="005E2F5D" w:rsidP="005E2F5D">
      <w:pPr>
        <w:pStyle w:val="Prrafodelista"/>
        <w:numPr>
          <w:ilvl w:val="0"/>
          <w:numId w:val="6"/>
        </w:numPr>
      </w:pPr>
    </w:p>
    <w:p w14:paraId="0FCB225F" w14:textId="6B7A42E4" w:rsidR="004C4D3E" w:rsidRDefault="00686519" w:rsidP="00686519">
      <w:pPr>
        <w:pStyle w:val="Ttulo"/>
        <w:jc w:val="center"/>
        <w:rPr>
          <w:color w:val="FF0000"/>
        </w:rPr>
      </w:pPr>
      <w:r>
        <w:rPr>
          <w:color w:val="FF0000"/>
        </w:rPr>
        <w:t>Actividad</w:t>
      </w:r>
    </w:p>
    <w:p w14:paraId="55570DB8" w14:textId="77777777" w:rsidR="00686519" w:rsidRPr="00686519" w:rsidRDefault="00686519" w:rsidP="00686519"/>
    <w:p w14:paraId="5CE07162" w14:textId="55D74761" w:rsidR="00686519" w:rsidRPr="00686519" w:rsidRDefault="00686519" w:rsidP="00686519">
      <w:pPr>
        <w:pStyle w:val="Subttulo"/>
        <w:rPr>
          <w:color w:val="0022B4"/>
        </w:rPr>
      </w:pPr>
      <w:r>
        <w:rPr>
          <w:color w:val="0022B4"/>
        </w:rPr>
        <w:t>INNER JOIN</w:t>
      </w:r>
    </w:p>
    <w:sectPr w:rsidR="00686519" w:rsidRPr="006865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16AAB" w14:textId="77777777" w:rsidR="004D045D" w:rsidRDefault="004D045D" w:rsidP="004D045D">
      <w:pPr>
        <w:spacing w:after="0" w:line="240" w:lineRule="auto"/>
      </w:pPr>
      <w:r>
        <w:separator/>
      </w:r>
    </w:p>
  </w:endnote>
  <w:endnote w:type="continuationSeparator" w:id="0">
    <w:p w14:paraId="15293F1D" w14:textId="77777777" w:rsidR="004D045D" w:rsidRDefault="004D045D" w:rsidP="004D0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23DB7" w14:textId="77777777" w:rsidR="004D045D" w:rsidRDefault="004D045D" w:rsidP="004D045D">
      <w:pPr>
        <w:spacing w:after="0" w:line="240" w:lineRule="auto"/>
      </w:pPr>
      <w:r>
        <w:separator/>
      </w:r>
    </w:p>
  </w:footnote>
  <w:footnote w:type="continuationSeparator" w:id="0">
    <w:p w14:paraId="25E4C455" w14:textId="77777777" w:rsidR="004D045D" w:rsidRDefault="004D045D" w:rsidP="004D0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1530"/>
    <w:multiLevelType w:val="hybridMultilevel"/>
    <w:tmpl w:val="5768AFF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52B8D"/>
    <w:multiLevelType w:val="hybridMultilevel"/>
    <w:tmpl w:val="97E21E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A5439A"/>
    <w:multiLevelType w:val="hybridMultilevel"/>
    <w:tmpl w:val="6716332C"/>
    <w:lvl w:ilvl="0" w:tplc="24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48BD4BBB"/>
    <w:multiLevelType w:val="hybridMultilevel"/>
    <w:tmpl w:val="97E21E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0746E"/>
    <w:multiLevelType w:val="hybridMultilevel"/>
    <w:tmpl w:val="D206AE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34BEA"/>
    <w:multiLevelType w:val="hybridMultilevel"/>
    <w:tmpl w:val="0770A18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81304705">
    <w:abstractNumId w:val="1"/>
  </w:num>
  <w:num w:numId="2" w16cid:durableId="2066220543">
    <w:abstractNumId w:val="3"/>
  </w:num>
  <w:num w:numId="3" w16cid:durableId="772945566">
    <w:abstractNumId w:val="0"/>
  </w:num>
  <w:num w:numId="4" w16cid:durableId="266272847">
    <w:abstractNumId w:val="5"/>
  </w:num>
  <w:num w:numId="5" w16cid:durableId="502818271">
    <w:abstractNumId w:val="4"/>
  </w:num>
  <w:num w:numId="6" w16cid:durableId="112329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CB"/>
    <w:rsid w:val="00132566"/>
    <w:rsid w:val="001922CB"/>
    <w:rsid w:val="002437BF"/>
    <w:rsid w:val="00446D60"/>
    <w:rsid w:val="004C4D3E"/>
    <w:rsid w:val="004D045D"/>
    <w:rsid w:val="0052519D"/>
    <w:rsid w:val="005E2F5D"/>
    <w:rsid w:val="00686519"/>
    <w:rsid w:val="0095193D"/>
    <w:rsid w:val="00AC372A"/>
    <w:rsid w:val="00B61350"/>
    <w:rsid w:val="00C277F6"/>
    <w:rsid w:val="00F91369"/>
    <w:rsid w:val="00FA764E"/>
    <w:rsid w:val="00FD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E4A22"/>
  <w15:chartTrackingRefBased/>
  <w15:docId w15:val="{7A9ABE8A-994F-423E-9F79-410EE671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4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45D"/>
  </w:style>
  <w:style w:type="paragraph" w:styleId="Piedepgina">
    <w:name w:val="footer"/>
    <w:basedOn w:val="Normal"/>
    <w:link w:val="PiedepginaCar"/>
    <w:uiPriority w:val="99"/>
    <w:unhideWhenUsed/>
    <w:rsid w:val="004D04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45D"/>
  </w:style>
  <w:style w:type="paragraph" w:styleId="Ttulo">
    <w:name w:val="Title"/>
    <w:basedOn w:val="Normal"/>
    <w:next w:val="Normal"/>
    <w:link w:val="TtuloCar"/>
    <w:uiPriority w:val="10"/>
    <w:qFormat/>
    <w:rsid w:val="004D04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0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D045D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6865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8651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950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11</cp:revision>
  <dcterms:created xsi:type="dcterms:W3CDTF">2024-08-08T19:45:00Z</dcterms:created>
  <dcterms:modified xsi:type="dcterms:W3CDTF">2024-08-08T21:55:00Z</dcterms:modified>
</cp:coreProperties>
</file>