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6DB9" w14:textId="77777777" w:rsidR="00986E60" w:rsidRDefault="00986E60"/>
    <w:p w14:paraId="3549AA5C" w14:textId="55A1ED46" w:rsidR="003854B7" w:rsidRDefault="00AE1760">
      <w:r>
        <w:t>Racing</w:t>
      </w:r>
    </w:p>
    <w:p w14:paraId="13F95BF8" w14:textId="4B315DB7" w:rsidR="00AE1760" w:rsidRDefault="0059244F" w:rsidP="0059244F">
      <w:pPr>
        <w:pStyle w:val="ListParagraph"/>
        <w:numPr>
          <w:ilvl w:val="0"/>
          <w:numId w:val="1"/>
        </w:numPr>
      </w:pPr>
      <w:r>
        <w:t>Powerful motor,</w:t>
      </w:r>
      <w:r w:rsidR="00987A97">
        <w:t xml:space="preserve"> probably</w:t>
      </w:r>
      <w:r>
        <w:t xml:space="preserve"> </w:t>
      </w:r>
      <w:r w:rsidR="00987A97">
        <w:t>can’t change</w:t>
      </w:r>
    </w:p>
    <w:p w14:paraId="3E8D8883" w14:textId="31043599" w:rsidR="00142168" w:rsidRDefault="00142168" w:rsidP="0059244F">
      <w:pPr>
        <w:pStyle w:val="ListParagraph"/>
        <w:numPr>
          <w:ilvl w:val="0"/>
          <w:numId w:val="1"/>
        </w:numPr>
      </w:pPr>
      <w:r>
        <w:t>Low center of gravity if race involves turns</w:t>
      </w:r>
    </w:p>
    <w:p w14:paraId="66156B6F" w14:textId="5B257FD1" w:rsidR="00142168" w:rsidRDefault="006D2501" w:rsidP="0059244F">
      <w:pPr>
        <w:pStyle w:val="ListParagraph"/>
        <w:numPr>
          <w:ilvl w:val="0"/>
          <w:numId w:val="1"/>
        </w:numPr>
      </w:pPr>
      <w:r>
        <w:t xml:space="preserve">F=ma, </w:t>
      </w:r>
      <w:r w:rsidR="0034183D">
        <w:t>less mass=greater acceleration</w:t>
      </w:r>
    </w:p>
    <w:p w14:paraId="0C54FE24" w14:textId="3D376A00" w:rsidR="0034183D" w:rsidRDefault="0034183D" w:rsidP="0059244F">
      <w:pPr>
        <w:pStyle w:val="ListParagraph"/>
        <w:numPr>
          <w:ilvl w:val="0"/>
          <w:numId w:val="1"/>
        </w:numPr>
      </w:pPr>
      <w:r>
        <w:t>Evenly distribute weight across car</w:t>
      </w:r>
    </w:p>
    <w:p w14:paraId="65AFC5D6" w14:textId="30D1B0EF" w:rsidR="0034183D" w:rsidRDefault="00D3384A" w:rsidP="00280E37">
      <w:pPr>
        <w:pStyle w:val="ListParagraph"/>
        <w:numPr>
          <w:ilvl w:val="0"/>
          <w:numId w:val="1"/>
        </w:numPr>
      </w:pPr>
      <w:r>
        <w:t>Chassi</w:t>
      </w:r>
      <w:r w:rsidR="0006094A">
        <w:t>s</w:t>
      </w:r>
      <w:r>
        <w:t xml:space="preserve"> </w:t>
      </w:r>
      <w:r w:rsidR="007E661C">
        <w:t>made</w:t>
      </w:r>
      <w:r>
        <w:t xml:space="preserve"> of carbon fiber, </w:t>
      </w:r>
      <w:r w:rsidR="007E661C">
        <w:t>aluminum or reinforced plastic</w:t>
      </w:r>
    </w:p>
    <w:p w14:paraId="726B9400" w14:textId="24EF8ED6" w:rsidR="007E661C" w:rsidRDefault="00EA0862" w:rsidP="0059244F">
      <w:pPr>
        <w:pStyle w:val="ListParagraph"/>
        <w:numPr>
          <w:ilvl w:val="0"/>
          <w:numId w:val="1"/>
        </w:numPr>
      </w:pPr>
      <w:r>
        <w:t>A</w:t>
      </w:r>
      <w:r w:rsidR="007E661C">
        <w:t>erodynamic</w:t>
      </w:r>
    </w:p>
    <w:p w14:paraId="09816142" w14:textId="3642AD12" w:rsidR="00EA0862" w:rsidRDefault="00EA0862" w:rsidP="0059244F">
      <w:pPr>
        <w:pStyle w:val="ListParagraph"/>
        <w:numPr>
          <w:ilvl w:val="0"/>
          <w:numId w:val="1"/>
        </w:numPr>
      </w:pPr>
      <w:r>
        <w:t>Minimal tread to maximize surface contact</w:t>
      </w:r>
    </w:p>
    <w:p w14:paraId="26E0DD4C" w14:textId="46D20651" w:rsidR="00EA0862" w:rsidRDefault="00DA2344" w:rsidP="0059244F">
      <w:pPr>
        <w:pStyle w:val="ListParagraph"/>
        <w:numPr>
          <w:ilvl w:val="0"/>
          <w:numId w:val="1"/>
        </w:numPr>
      </w:pPr>
      <w:r>
        <w:t>Low tread depth</w:t>
      </w:r>
    </w:p>
    <w:p w14:paraId="0ACBD2E2" w14:textId="2D159B9C" w:rsidR="000253E6" w:rsidRDefault="000253E6" w:rsidP="0059244F">
      <w:pPr>
        <w:pStyle w:val="ListParagraph"/>
        <w:numPr>
          <w:ilvl w:val="0"/>
          <w:numId w:val="1"/>
        </w:numPr>
      </w:pPr>
      <w:r>
        <w:t>Smaller tires for quick acceleration</w:t>
      </w:r>
    </w:p>
    <w:p w14:paraId="5331DBF4" w14:textId="37AE9ADD" w:rsidR="000253E6" w:rsidRDefault="000253E6" w:rsidP="0059244F">
      <w:pPr>
        <w:pStyle w:val="ListParagraph"/>
        <w:numPr>
          <w:ilvl w:val="0"/>
          <w:numId w:val="1"/>
        </w:numPr>
      </w:pPr>
      <w:r>
        <w:t>Wider tires for more surface contact</w:t>
      </w:r>
    </w:p>
    <w:p w14:paraId="6B5DB60E" w14:textId="35938752" w:rsidR="00D539C9" w:rsidRDefault="00D539C9" w:rsidP="0059244F">
      <w:pPr>
        <w:pStyle w:val="ListParagraph"/>
        <w:numPr>
          <w:ilvl w:val="0"/>
          <w:numId w:val="1"/>
        </w:numPr>
      </w:pPr>
      <w:r>
        <w:t>Lighter tires</w:t>
      </w:r>
    </w:p>
    <w:p w14:paraId="5FF64AD1" w14:textId="4D609E9A" w:rsidR="00D539C9" w:rsidRDefault="00D75748" w:rsidP="0059244F">
      <w:pPr>
        <w:pStyle w:val="ListParagraph"/>
        <w:numPr>
          <w:ilvl w:val="0"/>
          <w:numId w:val="1"/>
        </w:numPr>
      </w:pPr>
      <w:r>
        <w:t>Softer tires</w:t>
      </w:r>
    </w:p>
    <w:p w14:paraId="00D31EDF" w14:textId="7C863A13" w:rsidR="00B4225F" w:rsidRDefault="00B4225F" w:rsidP="00B4225F">
      <w:r>
        <w:t>Towing</w:t>
      </w:r>
    </w:p>
    <w:p w14:paraId="704C44F6" w14:textId="249B45E9" w:rsidR="00B4225F" w:rsidRDefault="00EE766D" w:rsidP="00B4225F">
      <w:pPr>
        <w:pStyle w:val="ListParagraph"/>
        <w:numPr>
          <w:ilvl w:val="0"/>
          <w:numId w:val="1"/>
        </w:numPr>
      </w:pPr>
      <w:r>
        <w:t>Heavy chassis</w:t>
      </w:r>
    </w:p>
    <w:p w14:paraId="460BE972" w14:textId="7D5F6DDE" w:rsidR="00430770" w:rsidRDefault="00430770" w:rsidP="00B4225F">
      <w:pPr>
        <w:pStyle w:val="ListParagraph"/>
        <w:numPr>
          <w:ilvl w:val="0"/>
          <w:numId w:val="1"/>
        </w:numPr>
      </w:pPr>
      <w:r>
        <w:t>Low center of gravity</w:t>
      </w:r>
    </w:p>
    <w:p w14:paraId="2BB6F492" w14:textId="13CE7B26" w:rsidR="00C93F76" w:rsidRDefault="00C93F76" w:rsidP="00B4225F">
      <w:pPr>
        <w:pStyle w:val="ListParagraph"/>
        <w:numPr>
          <w:ilvl w:val="0"/>
          <w:numId w:val="1"/>
        </w:numPr>
      </w:pPr>
      <w:r>
        <w:t>Soft compound tires</w:t>
      </w:r>
    </w:p>
    <w:p w14:paraId="70D9C6FF" w14:textId="736FAED7" w:rsidR="00C93F76" w:rsidRDefault="00C93F76" w:rsidP="00B4225F">
      <w:pPr>
        <w:pStyle w:val="ListParagraph"/>
        <w:numPr>
          <w:ilvl w:val="0"/>
          <w:numId w:val="1"/>
        </w:numPr>
      </w:pPr>
      <w:r>
        <w:t>Deep treads</w:t>
      </w:r>
    </w:p>
    <w:p w14:paraId="62A262C4" w14:textId="3993BBF9" w:rsidR="00C93F76" w:rsidRDefault="00C93F76" w:rsidP="00825065">
      <w:pPr>
        <w:pStyle w:val="ListParagraph"/>
        <w:numPr>
          <w:ilvl w:val="0"/>
          <w:numId w:val="1"/>
        </w:numPr>
      </w:pPr>
      <w:r>
        <w:t>Wider tires</w:t>
      </w:r>
    </w:p>
    <w:p w14:paraId="5499BD4C" w14:textId="69982DF3" w:rsidR="00EE766D" w:rsidRDefault="00EE766D" w:rsidP="00EE766D">
      <w:r>
        <w:t>Overall</w:t>
      </w:r>
    </w:p>
    <w:p w14:paraId="26B6D508" w14:textId="7F47A34F" w:rsidR="00EE766D" w:rsidRDefault="00EE766D" w:rsidP="00EE766D">
      <w:pPr>
        <w:pStyle w:val="ListParagraph"/>
        <w:numPr>
          <w:ilvl w:val="0"/>
          <w:numId w:val="1"/>
        </w:numPr>
      </w:pPr>
      <w:r>
        <w:t>Find a balance in weight for the chassis</w:t>
      </w:r>
    </w:p>
    <w:p w14:paraId="327A1EBA" w14:textId="37575B5D" w:rsidR="00C93F76" w:rsidRDefault="00C93F76" w:rsidP="00EE766D">
      <w:pPr>
        <w:pStyle w:val="ListParagraph"/>
        <w:numPr>
          <w:ilvl w:val="0"/>
          <w:numId w:val="1"/>
        </w:numPr>
      </w:pPr>
      <w:r>
        <w:t>Wide tires</w:t>
      </w:r>
    </w:p>
    <w:p w14:paraId="502EB999" w14:textId="0F57C042" w:rsidR="003056DB" w:rsidRDefault="003056DB" w:rsidP="00EE766D">
      <w:pPr>
        <w:pStyle w:val="ListParagraph"/>
        <w:numPr>
          <w:ilvl w:val="0"/>
          <w:numId w:val="1"/>
        </w:numPr>
      </w:pPr>
      <w:r>
        <w:t>Soft compound tires, if we can find a better material</w:t>
      </w:r>
    </w:p>
    <w:p w14:paraId="7AE4A7D3" w14:textId="236CF378" w:rsidR="00687D68" w:rsidRDefault="00687D68" w:rsidP="00EE766D">
      <w:pPr>
        <w:pStyle w:val="ListParagraph"/>
        <w:numPr>
          <w:ilvl w:val="0"/>
          <w:numId w:val="1"/>
        </w:numPr>
      </w:pPr>
      <w:r>
        <w:t>Even weight distribution</w:t>
      </w:r>
    </w:p>
    <w:p w14:paraId="39948A8A" w14:textId="77777777" w:rsidR="00825065" w:rsidRDefault="00825065" w:rsidP="00825065"/>
    <w:p w14:paraId="4D64F593" w14:textId="5D101E43" w:rsidR="00825065" w:rsidRDefault="00825065" w:rsidP="00825065">
      <w:r>
        <w:t>Trailer</w:t>
      </w:r>
    </w:p>
    <w:p w14:paraId="36BE8232" w14:textId="6118B737" w:rsidR="00825065" w:rsidRDefault="00825065" w:rsidP="00825065">
      <w:pPr>
        <w:pStyle w:val="ListParagraph"/>
        <w:numPr>
          <w:ilvl w:val="0"/>
          <w:numId w:val="1"/>
        </w:numPr>
      </w:pPr>
      <w:r>
        <w:t xml:space="preserve">Match scale of </w:t>
      </w:r>
      <w:proofErr w:type="spellStart"/>
      <w:r>
        <w:t>rc</w:t>
      </w:r>
      <w:proofErr w:type="spellEnd"/>
      <w:r>
        <w:t xml:space="preserve"> car</w:t>
      </w:r>
    </w:p>
    <w:p w14:paraId="1940A2C3" w14:textId="43C8A482" w:rsidR="00825065" w:rsidRDefault="00621358" w:rsidP="00825065">
      <w:pPr>
        <w:pStyle w:val="ListParagraph"/>
        <w:numPr>
          <w:ilvl w:val="0"/>
          <w:numId w:val="1"/>
        </w:numPr>
      </w:pPr>
      <w:r>
        <w:t>Reinforce axle and hitch</w:t>
      </w:r>
    </w:p>
    <w:p w14:paraId="76DB306C" w14:textId="53915AF5" w:rsidR="00621358" w:rsidRDefault="0082520A" w:rsidP="00825065">
      <w:pPr>
        <w:pStyle w:val="ListParagraph"/>
        <w:numPr>
          <w:ilvl w:val="0"/>
          <w:numId w:val="1"/>
        </w:numPr>
      </w:pPr>
      <w:r>
        <w:t>Use aluminum or steel</w:t>
      </w:r>
    </w:p>
    <w:p w14:paraId="6AF4E091" w14:textId="797A4E10" w:rsidR="0082520A" w:rsidRDefault="00C7678D" w:rsidP="00825065">
      <w:pPr>
        <w:pStyle w:val="ListParagraph"/>
        <w:numPr>
          <w:ilvl w:val="0"/>
          <w:numId w:val="1"/>
        </w:numPr>
      </w:pPr>
      <w:r>
        <w:t>Keep lightweight and weight evenly distributed</w:t>
      </w:r>
    </w:p>
    <w:p w14:paraId="66CC345B" w14:textId="19332E9D" w:rsidR="00562D1A" w:rsidRDefault="00562D1A" w:rsidP="00825065">
      <w:pPr>
        <w:pStyle w:val="ListParagraph"/>
        <w:numPr>
          <w:ilvl w:val="0"/>
          <w:numId w:val="1"/>
        </w:numPr>
      </w:pPr>
      <w:r>
        <w:t>Rails to prevent load from falling off</w:t>
      </w:r>
    </w:p>
    <w:p w14:paraId="529E87F1" w14:textId="7CDCE525" w:rsidR="00775A87" w:rsidRDefault="00775A87" w:rsidP="00825065">
      <w:pPr>
        <w:pStyle w:val="ListParagraph"/>
        <w:numPr>
          <w:ilvl w:val="0"/>
          <w:numId w:val="1"/>
        </w:numPr>
      </w:pPr>
      <w:r>
        <w:t>More tires mean</w:t>
      </w:r>
      <w:r w:rsidR="00D105D2">
        <w:t xml:space="preserve"> higher load capacity</w:t>
      </w:r>
      <w:r w:rsidR="006B6964">
        <w:t xml:space="preserve">, more </w:t>
      </w:r>
      <w:r w:rsidR="006D2716">
        <w:t xml:space="preserve">stability, </w:t>
      </w:r>
      <w:r w:rsidR="00B75E7E">
        <w:t>better traction</w:t>
      </w:r>
      <w:r w:rsidR="0051069B">
        <w:t xml:space="preserve">, </w:t>
      </w:r>
      <w:r w:rsidR="009470B4">
        <w:t>also higher cost and more weight</w:t>
      </w:r>
    </w:p>
    <w:p w14:paraId="1287D3D9" w14:textId="77777777" w:rsidR="009F5D73" w:rsidRDefault="009F5D73" w:rsidP="009F5D73"/>
    <w:p w14:paraId="22A485A0" w14:textId="77777777" w:rsidR="00123C30" w:rsidRDefault="00123C30" w:rsidP="00687D68">
      <w:r>
        <w:t>Polymer body with Trine school pride</w:t>
      </w:r>
    </w:p>
    <w:p w14:paraId="1CA7221F" w14:textId="77777777" w:rsidR="00123C30" w:rsidRDefault="00123C30" w:rsidP="00687D68">
      <w:r>
        <w:t>Set of rims and tires for racing</w:t>
      </w:r>
    </w:p>
    <w:p w14:paraId="52D4AE51" w14:textId="77777777" w:rsidR="00123C30" w:rsidRDefault="00123C30" w:rsidP="00687D68">
      <w:r>
        <w:lastRenderedPageBreak/>
        <w:t>Set of rims and tires for towing</w:t>
      </w:r>
    </w:p>
    <w:p w14:paraId="443035F6" w14:textId="77777777" w:rsidR="00123C30" w:rsidRDefault="00123C30" w:rsidP="00687D68">
      <w:r>
        <w:t>Aluminum bumper</w:t>
      </w:r>
    </w:p>
    <w:p w14:paraId="6E0BFD1F" w14:textId="77777777" w:rsidR="00687D68" w:rsidRDefault="00123C30" w:rsidP="00687D68">
      <w:r>
        <w:t>Trailer to attach to hitch and tow designated load</w:t>
      </w:r>
    </w:p>
    <w:p w14:paraId="43FF6847" w14:textId="74D9230B" w:rsidR="003C4D37" w:rsidRDefault="00123C30" w:rsidP="00687D68">
      <w:r>
        <w:t xml:space="preserve">Head lights and </w:t>
      </w:r>
      <w:proofErr w:type="gramStart"/>
      <w:r>
        <w:t>tail lights</w:t>
      </w:r>
      <w:proofErr w:type="gramEnd"/>
    </w:p>
    <w:p w14:paraId="07A86E63" w14:textId="777D9AA9" w:rsidR="003C4D37" w:rsidRDefault="003C4D37" w:rsidP="00687D68">
      <w:r>
        <w:t>Polymer Body</w:t>
      </w:r>
      <w:r w:rsidR="0025530D">
        <w:t>:</w:t>
      </w:r>
    </w:p>
    <w:p w14:paraId="19787E81" w14:textId="5FCBF9A5" w:rsidR="0025530D" w:rsidRDefault="0025530D" w:rsidP="00687D68">
      <w:r>
        <w:t>Idea 1</w:t>
      </w:r>
    </w:p>
    <w:p w14:paraId="1A535679" w14:textId="7D055622" w:rsidR="003C4D37" w:rsidRDefault="00483817" w:rsidP="00687D68">
      <w:r>
        <w:rPr>
          <w:noProof/>
        </w:rPr>
        <w:drawing>
          <wp:inline distT="0" distB="0" distL="0" distR="0" wp14:anchorId="50C663F7" wp14:editId="694DD0EA">
            <wp:extent cx="2476500" cy="1857375"/>
            <wp:effectExtent l="0" t="0" r="0" b="9525"/>
            <wp:docPr id="1796399122" name="Picture 3" descr="A silver car with a black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9122" name="Picture 3" descr="A silver car with a black roof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429" w14:textId="2FDEA33B" w:rsidR="0025530D" w:rsidRDefault="0025530D" w:rsidP="00687D68">
      <w:r>
        <w:t>Idea 2</w:t>
      </w:r>
    </w:p>
    <w:p w14:paraId="654559D8" w14:textId="1E146505" w:rsidR="007079CA" w:rsidRDefault="003F093D" w:rsidP="00687D68">
      <w:r>
        <w:rPr>
          <w:noProof/>
        </w:rPr>
        <w:drawing>
          <wp:inline distT="0" distB="0" distL="0" distR="0" wp14:anchorId="0F744411" wp14:editId="41964872">
            <wp:extent cx="2423160" cy="2423160"/>
            <wp:effectExtent l="0" t="0" r="0" b="0"/>
            <wp:docPr id="2010534521" name="Picture 4" descr="A blue race ca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4521" name="Picture 4" descr="A blue race car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421" w14:textId="55AA164E" w:rsidR="00FE3BAD" w:rsidRDefault="00FE3BAD" w:rsidP="00687D68">
      <w:r>
        <w:t>Idea 3</w:t>
      </w:r>
    </w:p>
    <w:p w14:paraId="57768A2E" w14:textId="0F757B14" w:rsidR="00FE3BAD" w:rsidRDefault="002F34F3" w:rsidP="00687D68">
      <w:r>
        <w:rPr>
          <w:noProof/>
        </w:rPr>
        <w:lastRenderedPageBreak/>
        <w:drawing>
          <wp:inline distT="0" distB="0" distL="0" distR="0" wp14:anchorId="28FF6663" wp14:editId="1FBCD4AC">
            <wp:extent cx="2652317" cy="1676400"/>
            <wp:effectExtent l="0" t="0" r="0" b="0"/>
            <wp:docPr id="1483323873" name="Picture 5" descr="A toy car with its hood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1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6933" w14:textId="36231564" w:rsidR="1C868FA7" w:rsidRDefault="1C868FA7">
      <w:r>
        <w:br w:type="page"/>
      </w:r>
    </w:p>
    <w:p w14:paraId="7794CDB5" w14:textId="1EDE6BA4" w:rsidR="00123C30" w:rsidRDefault="51DF0CE2" w:rsidP="00123C30">
      <w:r>
        <w:lastRenderedPageBreak/>
        <w:t>Idea 4</w:t>
      </w:r>
    </w:p>
    <w:p w14:paraId="29F66CAE" w14:textId="33FD5A92" w:rsidR="00123C30" w:rsidRDefault="51DF0CE2" w:rsidP="00123C30">
      <w:r>
        <w:rPr>
          <w:noProof/>
        </w:rPr>
        <w:drawing>
          <wp:inline distT="0" distB="0" distL="0" distR="0" wp14:anchorId="43F37268" wp14:editId="5FB0E137">
            <wp:extent cx="3155824" cy="1785266"/>
            <wp:effectExtent l="0" t="0" r="0" b="0"/>
            <wp:docPr id="537779356" name="Picture 53777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24" cy="17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E0E6" w14:textId="1FD40BF3" w:rsidR="00574833" w:rsidRDefault="00574833" w:rsidP="00123C30">
      <w:r>
        <w:t>Trailer</w:t>
      </w:r>
    </w:p>
    <w:p w14:paraId="086321D4" w14:textId="6137B159" w:rsidR="00574833" w:rsidRDefault="00574833" w:rsidP="00123C30">
      <w:r>
        <w:t>Idea 1</w:t>
      </w:r>
    </w:p>
    <w:p w14:paraId="57D31604" w14:textId="2884E830" w:rsidR="00574833" w:rsidRDefault="00574833" w:rsidP="00123C30">
      <w:r>
        <w:rPr>
          <w:noProof/>
        </w:rPr>
        <w:drawing>
          <wp:inline distT="0" distB="0" distL="0" distR="0" wp14:anchorId="0DCC5407" wp14:editId="2B0893C5">
            <wp:extent cx="3108960" cy="1993587"/>
            <wp:effectExtent l="0" t="0" r="0" b="6985"/>
            <wp:docPr id="2135787689" name="Picture 6" descr="A trailer with wheels and a mesh to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7689" name="Picture 6" descr="A trailer with wheels and a mesh to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870" cy="20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A98" w14:textId="3154543A" w:rsidR="00CA656B" w:rsidRDefault="00CA656B" w:rsidP="00123C30">
      <w:r>
        <w:t>Idea 2</w:t>
      </w:r>
    </w:p>
    <w:p w14:paraId="49FE7D41" w14:textId="08D68AD6" w:rsidR="00CA656B" w:rsidRDefault="00CA656B" w:rsidP="00123C30">
      <w:r>
        <w:rPr>
          <w:noProof/>
        </w:rPr>
        <w:drawing>
          <wp:inline distT="0" distB="0" distL="0" distR="0" wp14:anchorId="2998EB6A" wp14:editId="04361D24">
            <wp:extent cx="2354580" cy="2354580"/>
            <wp:effectExtent l="0" t="0" r="7620" b="7620"/>
            <wp:docPr id="176840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117" name="Picture 1768401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E3B60" w14:textId="77777777" w:rsidR="00F94548" w:rsidRDefault="00F94548" w:rsidP="00D95283">
      <w:pPr>
        <w:spacing w:after="0" w:line="240" w:lineRule="auto"/>
      </w:pPr>
      <w:r>
        <w:separator/>
      </w:r>
    </w:p>
  </w:endnote>
  <w:endnote w:type="continuationSeparator" w:id="0">
    <w:p w14:paraId="4761816C" w14:textId="77777777" w:rsidR="00F94548" w:rsidRDefault="00F94548" w:rsidP="00D9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B281" w14:textId="77777777" w:rsidR="00D95283" w:rsidRDefault="00D95283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7421F93" w14:textId="77777777" w:rsidR="00D95283" w:rsidRDefault="00D95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D0638" w14:textId="77777777" w:rsidR="00F94548" w:rsidRDefault="00F94548" w:rsidP="00D95283">
      <w:pPr>
        <w:spacing w:after="0" w:line="240" w:lineRule="auto"/>
      </w:pPr>
      <w:r>
        <w:separator/>
      </w:r>
    </w:p>
  </w:footnote>
  <w:footnote w:type="continuationSeparator" w:id="0">
    <w:p w14:paraId="14A2E4D9" w14:textId="77777777" w:rsidR="00F94548" w:rsidRDefault="00F94548" w:rsidP="00D9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3C2FE" w14:textId="7B1BB54B" w:rsidR="00D95283" w:rsidRDefault="00D95283" w:rsidP="00D95283">
    <w:pPr>
      <w:pStyle w:val="Header"/>
      <w:jc w:val="center"/>
    </w:pPr>
    <w:r>
      <w:t>Customizing an RC Truck for Towing and Racing</w:t>
    </w:r>
  </w:p>
  <w:p w14:paraId="336AE9ED" w14:textId="4D176931" w:rsidR="00D95283" w:rsidRDefault="00D95283" w:rsidP="00D95283">
    <w:pPr>
      <w:pStyle w:val="Header"/>
      <w:jc w:val="center"/>
    </w:pPr>
    <w:r>
      <w:t>By: Joshua Danielowski, Brayden Fisher, and Andrew Vitale</w:t>
    </w:r>
  </w:p>
  <w:p w14:paraId="1A3425E5" w14:textId="1636EF9A" w:rsidR="00D95283" w:rsidRDefault="00D95283" w:rsidP="00D95283">
    <w:pPr>
      <w:pStyle w:val="Header"/>
      <w:jc w:val="center"/>
    </w:pPr>
    <w:r>
      <w:t>MAE 241 Spring 2025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F11D3"/>
    <w:multiLevelType w:val="hybridMultilevel"/>
    <w:tmpl w:val="4D8A2468"/>
    <w:lvl w:ilvl="0" w:tplc="EAE61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46B9E"/>
    <w:multiLevelType w:val="hybridMultilevel"/>
    <w:tmpl w:val="BE2C1E10"/>
    <w:lvl w:ilvl="0" w:tplc="5A60A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524849">
    <w:abstractNumId w:val="0"/>
  </w:num>
  <w:num w:numId="2" w16cid:durableId="85480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E6"/>
    <w:rsid w:val="000253E6"/>
    <w:rsid w:val="0006094A"/>
    <w:rsid w:val="000D5150"/>
    <w:rsid w:val="000E4C17"/>
    <w:rsid w:val="00123C30"/>
    <w:rsid w:val="00142168"/>
    <w:rsid w:val="001821A6"/>
    <w:rsid w:val="00185112"/>
    <w:rsid w:val="002349C9"/>
    <w:rsid w:val="0025530D"/>
    <w:rsid w:val="00280E37"/>
    <w:rsid w:val="002F34F3"/>
    <w:rsid w:val="003056DB"/>
    <w:rsid w:val="0034183D"/>
    <w:rsid w:val="00383EBF"/>
    <w:rsid w:val="003854B7"/>
    <w:rsid w:val="003C4D37"/>
    <w:rsid w:val="003F093D"/>
    <w:rsid w:val="00425A88"/>
    <w:rsid w:val="00430770"/>
    <w:rsid w:val="00483817"/>
    <w:rsid w:val="0051069B"/>
    <w:rsid w:val="00562D1A"/>
    <w:rsid w:val="00574833"/>
    <w:rsid w:val="0059244F"/>
    <w:rsid w:val="005A0FD3"/>
    <w:rsid w:val="00605296"/>
    <w:rsid w:val="00621358"/>
    <w:rsid w:val="00687D68"/>
    <w:rsid w:val="006B6964"/>
    <w:rsid w:val="006D2501"/>
    <w:rsid w:val="006D2716"/>
    <w:rsid w:val="007079CA"/>
    <w:rsid w:val="00775A87"/>
    <w:rsid w:val="007E661C"/>
    <w:rsid w:val="00825065"/>
    <w:rsid w:val="0082520A"/>
    <w:rsid w:val="00830664"/>
    <w:rsid w:val="008C5D9C"/>
    <w:rsid w:val="009470B4"/>
    <w:rsid w:val="00986E60"/>
    <w:rsid w:val="00987A97"/>
    <w:rsid w:val="009F5D73"/>
    <w:rsid w:val="00A05A5B"/>
    <w:rsid w:val="00A1044D"/>
    <w:rsid w:val="00AE1760"/>
    <w:rsid w:val="00B12DD9"/>
    <w:rsid w:val="00B151E6"/>
    <w:rsid w:val="00B4225F"/>
    <w:rsid w:val="00B75E7E"/>
    <w:rsid w:val="00C7678D"/>
    <w:rsid w:val="00C93F76"/>
    <w:rsid w:val="00CA656B"/>
    <w:rsid w:val="00D105D2"/>
    <w:rsid w:val="00D3384A"/>
    <w:rsid w:val="00D539C9"/>
    <w:rsid w:val="00D75748"/>
    <w:rsid w:val="00D95283"/>
    <w:rsid w:val="00DA2344"/>
    <w:rsid w:val="00DC46E1"/>
    <w:rsid w:val="00E0734D"/>
    <w:rsid w:val="00EA0862"/>
    <w:rsid w:val="00EE766D"/>
    <w:rsid w:val="00F04B20"/>
    <w:rsid w:val="00F94548"/>
    <w:rsid w:val="00FE3BAD"/>
    <w:rsid w:val="00FF51E2"/>
    <w:rsid w:val="14AC76B7"/>
    <w:rsid w:val="1C868FA7"/>
    <w:rsid w:val="51DF0CE2"/>
    <w:rsid w:val="564BD5A2"/>
    <w:rsid w:val="639957C0"/>
    <w:rsid w:val="6837B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62A1"/>
  <w15:chartTrackingRefBased/>
  <w15:docId w15:val="{27F67490-CB5E-476C-BB96-3171D128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83"/>
  </w:style>
  <w:style w:type="paragraph" w:styleId="Footer">
    <w:name w:val="footer"/>
    <w:basedOn w:val="Normal"/>
    <w:link w:val="FooterChar"/>
    <w:uiPriority w:val="99"/>
    <w:unhideWhenUsed/>
    <w:rsid w:val="00D9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Brayden Jase</dc:creator>
  <cp:keywords/>
  <dc:description/>
  <cp:lastModifiedBy>Paula Vitale</cp:lastModifiedBy>
  <cp:revision>54</cp:revision>
  <dcterms:created xsi:type="dcterms:W3CDTF">2025-01-10T00:23:00Z</dcterms:created>
  <dcterms:modified xsi:type="dcterms:W3CDTF">2025-01-18T20:03:00Z</dcterms:modified>
</cp:coreProperties>
</file>