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46D6" w14:textId="3CF0964D" w:rsidR="008A0808" w:rsidRDefault="008A0808" w:rsidP="008A0808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Karp Emissions Estimation Project – Meeting notes for 9/13/22</w:t>
      </w:r>
    </w:p>
    <w:p w14:paraId="74C2DBAA" w14:textId="486B8483" w:rsidR="008A0808" w:rsidRPr="008A0808" w:rsidRDefault="008A0808" w:rsidP="008A0808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Aaron Watt</w:t>
      </w:r>
    </w:p>
    <w:p w14:paraId="12DAECAB" w14:textId="77777777" w:rsidR="008A0808" w:rsidRDefault="008A0808" w:rsidP="00D749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D1329" w14:textId="77777777" w:rsidR="008A0808" w:rsidRPr="00D61882" w:rsidRDefault="008A0808" w:rsidP="00D7491A">
      <w:pPr>
        <w:shd w:val="clear" w:color="auto" w:fill="FFFFFF"/>
        <w:spacing w:line="285" w:lineRule="atLeast"/>
      </w:pPr>
    </w:p>
    <w:p w14:paraId="74ECF8C1" w14:textId="73B60F12" w:rsidR="00DC4844" w:rsidRDefault="00DC4844" w:rsidP="00D749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Observed emissions (1945-2005)</w:t>
      </w:r>
    </w:p>
    <w:p w14:paraId="17B49A84" w14:textId="754F1C8A" w:rsidR="00454B2F" w:rsidRDefault="00454B2F" w:rsidP="00DC48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882">
        <w:drawing>
          <wp:inline distT="0" distB="0" distL="0" distR="0" wp14:anchorId="69E673BC" wp14:editId="7AB10D10">
            <wp:extent cx="6174029" cy="4118764"/>
            <wp:effectExtent l="76200" t="76200" r="132080" b="12954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82" cy="4122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6D28A" w14:textId="5007802A" w:rsidR="00D61882" w:rsidRDefault="00D61882" w:rsidP="00DC48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0D63F5" wp14:editId="40B5E95A">
            <wp:extent cx="5716905" cy="3808730"/>
            <wp:effectExtent l="0" t="0" r="0" b="127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A971" w14:textId="4E14E23B" w:rsidR="00D61882" w:rsidRDefault="00D61882" w:rsidP="00DC48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E4F283" wp14:editId="756F68D0">
            <wp:extent cx="5716905" cy="3808730"/>
            <wp:effectExtent l="0" t="0" r="0" b="127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220B" w14:textId="00B89B3E" w:rsidR="00DC4844" w:rsidRPr="00DC4844" w:rsidRDefault="00DC4844" w:rsidP="00DC48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D772E" w14:textId="2DA0763E" w:rsidR="00DC4844" w:rsidRDefault="00DC4844">
      <w:r>
        <w:lastRenderedPageBreak/>
        <w:br w:type="page"/>
      </w:r>
    </w:p>
    <w:p w14:paraId="7FE4F313" w14:textId="16D6B378" w:rsidR="00DC4844" w:rsidRDefault="00DC4844">
      <w:r>
        <w:lastRenderedPageBreak/>
        <w:t>Predicted emissions for sigma</w:t>
      </w:r>
      <w:r w:rsidR="007948B2">
        <w:t>^2</w:t>
      </w:r>
      <w:r>
        <w:t>s ~ 10</w:t>
      </w:r>
      <w:r w:rsidR="00D7349D">
        <w:t>0</w:t>
      </w:r>
    </w:p>
    <w:p w14:paraId="67A10E16" w14:textId="6B4334DD" w:rsidR="00D7491A" w:rsidRDefault="00D7491A">
      <w:r w:rsidRPr="00D7491A">
        <w:rPr>
          <w:noProof/>
        </w:rPr>
        <w:drawing>
          <wp:inline distT="0" distB="0" distL="0" distR="0" wp14:anchorId="27332195" wp14:editId="4C419A9D">
            <wp:extent cx="5943600" cy="3968115"/>
            <wp:effectExtent l="76200" t="76200" r="133350" b="127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FE3FF" w14:textId="6FEA5BB7" w:rsidR="00D7349D" w:rsidRDefault="00D7349D">
      <w:r>
        <w:br w:type="page"/>
      </w:r>
    </w:p>
    <w:p w14:paraId="0CCD7086" w14:textId="49278E61" w:rsidR="00D7349D" w:rsidRDefault="00D7349D">
      <w:r>
        <w:lastRenderedPageBreak/>
        <w:t>Predicted emissions for sigmas ~ 10^10</w:t>
      </w:r>
    </w:p>
    <w:p w14:paraId="306DBB19" w14:textId="7A8FD754" w:rsidR="00D7349D" w:rsidRDefault="00D7491A">
      <w:r w:rsidRPr="00D7491A">
        <w:rPr>
          <w:noProof/>
        </w:rPr>
        <w:drawing>
          <wp:inline distT="0" distB="0" distL="0" distR="0" wp14:anchorId="44F3F6B1" wp14:editId="04591027">
            <wp:extent cx="5943600" cy="3934460"/>
            <wp:effectExtent l="76200" t="76200" r="133350" b="1422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4AB45" w14:textId="77777777" w:rsidR="00D7349D" w:rsidRDefault="00D7349D">
      <w:r>
        <w:br w:type="page"/>
      </w:r>
    </w:p>
    <w:p w14:paraId="4BB5050E" w14:textId="127600E4" w:rsidR="00D7491A" w:rsidRDefault="00D7349D">
      <w:r>
        <w:lastRenderedPageBreak/>
        <w:t>Predicted emissions for sigmas ~ 10^12</w:t>
      </w:r>
      <w:r w:rsidR="003152CC">
        <w:t xml:space="preserve"> </w:t>
      </w:r>
    </w:p>
    <w:p w14:paraId="68A2EBFE" w14:textId="01EEF8D1" w:rsidR="00D7491A" w:rsidRDefault="00D7491A">
      <w:r w:rsidRPr="00D7491A">
        <w:rPr>
          <w:noProof/>
        </w:rPr>
        <w:drawing>
          <wp:inline distT="0" distB="0" distL="0" distR="0" wp14:anchorId="6BF5875C" wp14:editId="29093AAD">
            <wp:extent cx="5943600" cy="3928110"/>
            <wp:effectExtent l="76200" t="76200" r="133350" b="12954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1D6BC" w14:textId="77777777" w:rsidR="00D7349D" w:rsidRDefault="00D7349D"/>
    <w:p w14:paraId="66043208" w14:textId="77777777" w:rsidR="00D7349D" w:rsidRDefault="00D7349D">
      <w:r>
        <w:br w:type="page"/>
      </w:r>
    </w:p>
    <w:p w14:paraId="3F2953F6" w14:textId="480952A9" w:rsidR="00D7349D" w:rsidRDefault="00D7349D">
      <w:r>
        <w:lastRenderedPageBreak/>
        <w:t>Log Likelihood function,  sigma_a^2 on x-axis, sigma_u^2</w:t>
      </w:r>
      <w:r w:rsidR="00A11159">
        <w:tab/>
      </w:r>
      <w:r>
        <w:t xml:space="preserve"> on y-axis</w:t>
      </w:r>
    </w:p>
    <w:p w14:paraId="62A58F40" w14:textId="4FC7CDA7" w:rsidR="00675970" w:rsidRDefault="00675970">
      <w:r w:rsidRPr="00675970">
        <w:rPr>
          <w:noProof/>
        </w:rPr>
        <w:drawing>
          <wp:inline distT="0" distB="0" distL="0" distR="0" wp14:anchorId="747B2283" wp14:editId="46551CD9">
            <wp:extent cx="5943600" cy="3758565"/>
            <wp:effectExtent l="76200" t="76200" r="133350" b="12763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B6E87" w14:textId="77777777" w:rsidR="00D7349D" w:rsidRDefault="00D7349D"/>
    <w:p w14:paraId="2B8F9E59" w14:textId="4A005C22" w:rsidR="00675970" w:rsidRDefault="00D7491A">
      <w:r w:rsidRPr="00D7491A">
        <w:rPr>
          <w:noProof/>
        </w:rPr>
        <w:lastRenderedPageBreak/>
        <w:drawing>
          <wp:inline distT="0" distB="0" distL="0" distR="0" wp14:anchorId="09C68337" wp14:editId="031D64A5">
            <wp:extent cx="5943600" cy="3899535"/>
            <wp:effectExtent l="76200" t="76200" r="133350" b="13906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2E27B" w14:textId="77777777" w:rsidR="00675970" w:rsidRDefault="00675970"/>
    <w:p w14:paraId="4AC77708" w14:textId="77777777" w:rsidR="00D7349D" w:rsidRDefault="00D7349D"/>
    <w:p w14:paraId="43BDF6B3" w14:textId="77777777" w:rsidR="00D7349D" w:rsidRDefault="00D7349D">
      <w:r>
        <w:br w:type="page"/>
      </w:r>
    </w:p>
    <w:p w14:paraId="4832942B" w14:textId="194777BD" w:rsidR="00D7349D" w:rsidRDefault="00D7349D">
      <w:r>
        <w:lastRenderedPageBreak/>
        <w:t>Log Likelihood (flat in sigma_a direction)</w:t>
      </w:r>
    </w:p>
    <w:p w14:paraId="345512A5" w14:textId="612E4C50" w:rsidR="00675970" w:rsidRDefault="00DA6AAB">
      <w:r w:rsidRPr="00DA6AAB">
        <w:rPr>
          <w:noProof/>
        </w:rPr>
        <w:drawing>
          <wp:inline distT="0" distB="0" distL="0" distR="0" wp14:anchorId="7D77AE61" wp14:editId="3093AA4B">
            <wp:extent cx="5544324" cy="4143953"/>
            <wp:effectExtent l="76200" t="76200" r="132715" b="14287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43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A29E3" w14:textId="77777777" w:rsidR="00675970" w:rsidRDefault="00675970"/>
    <w:p w14:paraId="0BA9EF50" w14:textId="49AD0BDF" w:rsidR="00675970" w:rsidRDefault="00DA6AAB">
      <w:r w:rsidRPr="00DA6AAB">
        <w:rPr>
          <w:noProof/>
        </w:rPr>
        <w:lastRenderedPageBreak/>
        <w:drawing>
          <wp:inline distT="0" distB="0" distL="0" distR="0" wp14:anchorId="0EAD461A" wp14:editId="1F2C4AB2">
            <wp:extent cx="5943600" cy="4018915"/>
            <wp:effectExtent l="19050" t="19050" r="19050" b="19685"/>
            <wp:docPr id="12" name="Picture 1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urfac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47B56" w14:textId="77777777" w:rsidR="00675970" w:rsidRDefault="00675970"/>
    <w:p w14:paraId="72C8A632" w14:textId="77777777" w:rsidR="00675970" w:rsidRDefault="00675970"/>
    <w:p w14:paraId="1775EE0A" w14:textId="77777777" w:rsidR="00675970" w:rsidRDefault="00675970"/>
    <w:p w14:paraId="1BD3E96C" w14:textId="77777777" w:rsidR="00675970" w:rsidRDefault="00675970"/>
    <w:p w14:paraId="60EF8A6B" w14:textId="77777777" w:rsidR="00675970" w:rsidRDefault="00675970"/>
    <w:p w14:paraId="2B079631" w14:textId="77777777" w:rsidR="00675970" w:rsidRDefault="00675970"/>
    <w:p w14:paraId="62E11527" w14:textId="609E1139" w:rsidR="00BD07A6" w:rsidRDefault="00675970">
      <w:r w:rsidRPr="00675970">
        <w:rPr>
          <w:rFonts w:ascii="Consolas" w:eastAsia="Times New Roman" w:hAnsi="Consolas" w:cs="Times New Roman"/>
          <w:noProof/>
          <w:color w:val="A31515"/>
          <w:sz w:val="21"/>
          <w:szCs w:val="21"/>
        </w:rPr>
        <w:lastRenderedPageBreak/>
        <w:drawing>
          <wp:inline distT="0" distB="0" distL="0" distR="0" wp14:anchorId="0793600C" wp14:editId="0FBC29B3">
            <wp:extent cx="5782482" cy="4029637"/>
            <wp:effectExtent l="76200" t="762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29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FB917" w14:textId="79628BFB" w:rsidR="00675970" w:rsidRDefault="00675970">
      <w:r w:rsidRPr="00675970">
        <w:rPr>
          <w:noProof/>
        </w:rPr>
        <w:lastRenderedPageBreak/>
        <w:drawing>
          <wp:inline distT="0" distB="0" distL="0" distR="0" wp14:anchorId="635B63BD" wp14:editId="329535ED">
            <wp:extent cx="5201376" cy="4048690"/>
            <wp:effectExtent l="76200" t="76200" r="132715" b="1428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48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EADC4" w14:textId="77777777" w:rsidR="00A11159" w:rsidRDefault="00A11159">
      <w:r>
        <w:t>This looks pretty straight (constant maximum in the sigma_u direction).</w:t>
      </w:r>
    </w:p>
    <w:p w14:paraId="39438438" w14:textId="420BFBDD" w:rsidR="00A11159" w:rsidRDefault="00A11159">
      <w:r>
        <w:t>But the scale that sigma_a is changing the LL function is very small compared to sigma_u.</w:t>
      </w:r>
    </w:p>
    <w:p w14:paraId="54A11019" w14:textId="72B8CF91" w:rsidR="00A11159" w:rsidRDefault="00A11159">
      <w:r>
        <w:t>I could trace out the maximum ridge if  wanted to determine if it’s slightly diagonal.</w:t>
      </w:r>
    </w:p>
    <w:p w14:paraId="559D9548" w14:textId="77777777" w:rsidR="00D04F53" w:rsidRDefault="00D04F53"/>
    <w:p w14:paraId="28814FE7" w14:textId="77777777" w:rsidR="00D04F53" w:rsidRDefault="00D04F53">
      <w:r>
        <w:br w:type="page"/>
      </w:r>
    </w:p>
    <w:p w14:paraId="33709160" w14:textId="309B5B47" w:rsidR="00D04F53" w:rsidRDefault="00D04F53">
      <w:r>
        <w:lastRenderedPageBreak/>
        <w:t xml:space="preserve">Fix sigma_u^2 at 10^10.56 (sigma_u ~ </w:t>
      </w:r>
      <w:r w:rsidRPr="00D04F53">
        <w:t>19</w:t>
      </w:r>
      <w:r w:rsidR="00647A65">
        <w:t xml:space="preserve">0,000 </w:t>
      </w:r>
      <w:r>
        <w:t>– on the order of magnitude of year-over-year changes)</w:t>
      </w:r>
    </w:p>
    <w:p w14:paraId="4362C867" w14:textId="13C9AC8C" w:rsidR="00D04F53" w:rsidRDefault="00D04F53">
      <w:r>
        <w:t>Plot LL as a function of sigma_a</w:t>
      </w:r>
    </w:p>
    <w:p w14:paraId="2F8B5CA3" w14:textId="1974DDE0" w:rsidR="00DC4844" w:rsidRDefault="00DC4844">
      <w:r w:rsidRPr="00DC4844">
        <w:rPr>
          <w:noProof/>
        </w:rPr>
        <w:drawing>
          <wp:inline distT="0" distB="0" distL="0" distR="0" wp14:anchorId="5E6EB381" wp14:editId="4067EFE6">
            <wp:extent cx="5656580" cy="4150636"/>
            <wp:effectExtent l="0" t="0" r="1270" b="254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 rotWithShape="1">
                    <a:blip r:embed="rId17"/>
                    <a:srcRect t="1688"/>
                    <a:stretch/>
                  </pic:blipFill>
                  <pic:spPr bwMode="auto">
                    <a:xfrm>
                      <a:off x="0" y="0"/>
                      <a:ext cx="5658999" cy="415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3F95C" w14:textId="76420A22" w:rsidR="00DC4844" w:rsidRDefault="00DC4844">
      <w:r w:rsidRPr="00DC4844">
        <w:rPr>
          <w:noProof/>
        </w:rPr>
        <w:lastRenderedPageBreak/>
        <w:drawing>
          <wp:inline distT="0" distB="0" distL="0" distR="0" wp14:anchorId="17258183" wp14:editId="366CE333">
            <wp:extent cx="5665143" cy="4239895"/>
            <wp:effectExtent l="0" t="0" r="0" b="8255"/>
            <wp:docPr id="14" name="Picture 1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scatter chart&#10;&#10;Description automatically generated"/>
                    <pic:cNvPicPr/>
                  </pic:nvPicPr>
                  <pic:blipFill rotWithShape="1">
                    <a:blip r:embed="rId18"/>
                    <a:srcRect l="4682" t="3774"/>
                    <a:stretch/>
                  </pic:blipFill>
                  <pic:spPr bwMode="auto">
                    <a:xfrm>
                      <a:off x="0" y="0"/>
                      <a:ext cx="5665297" cy="424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A19A" w14:textId="4B46F20D" w:rsidR="00DC4844" w:rsidRDefault="00DC4844">
      <w:r w:rsidRPr="00DC4844">
        <w:rPr>
          <w:noProof/>
        </w:rPr>
        <w:lastRenderedPageBreak/>
        <w:drawing>
          <wp:inline distT="0" distB="0" distL="0" distR="0" wp14:anchorId="2AB09C27" wp14:editId="0E6352F1">
            <wp:extent cx="5753100" cy="4357996"/>
            <wp:effectExtent l="0" t="0" r="0" b="508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 rotWithShape="1">
                    <a:blip r:embed="rId19"/>
                    <a:srcRect t="2652"/>
                    <a:stretch/>
                  </pic:blipFill>
                  <pic:spPr bwMode="auto">
                    <a:xfrm>
                      <a:off x="0" y="0"/>
                      <a:ext cx="5753903" cy="435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B7C2" w14:textId="2A81D436" w:rsidR="00D04F53" w:rsidRDefault="00D04F53">
      <w:r>
        <w:t>It appears thought that for any fixed sigma_u, sigma_a = 0 maximized the LL function.</w:t>
      </w:r>
    </w:p>
    <w:p w14:paraId="51B6F515" w14:textId="530987B0" w:rsidR="00D04F53" w:rsidRDefault="00D04F53"/>
    <w:p w14:paraId="2FA73D0F" w14:textId="0F91D209" w:rsidR="00647A65" w:rsidRPr="00647A65" w:rsidRDefault="00647A65">
      <w:pPr>
        <w:rPr>
          <w:rFonts w:ascii="Liberation Sans" w:eastAsia="Times New Roman" w:hAnsi="Liberation Sans" w:cs="Liberation Sans"/>
          <w:sz w:val="20"/>
          <w:szCs w:val="20"/>
        </w:rPr>
      </w:pPr>
      <w:r>
        <w:t xml:space="preserve">The lowest LL I’ve been able to achieve in MLE interations in simulated data: </w:t>
      </w:r>
      <w:r w:rsidRPr="00647A65">
        <w:rPr>
          <w:rFonts w:ascii="Liberation Sans" w:eastAsia="Times New Roman" w:hAnsi="Liberation Sans" w:cs="Liberation Sans"/>
          <w:sz w:val="20"/>
          <w:szCs w:val="20"/>
        </w:rPr>
        <w:t>-2754</w:t>
      </w:r>
    </w:p>
    <w:p w14:paraId="437A5394" w14:textId="683357A4" w:rsidR="00A11159" w:rsidRDefault="00A11159"/>
    <w:p w14:paraId="14B62D82" w14:textId="313DBA05" w:rsidR="00647A65" w:rsidRDefault="00647A65">
      <w:r>
        <w:t>MLE on both simulated data and real data drive sigma_a to 0.</w:t>
      </w:r>
    </w:p>
    <w:p w14:paraId="79727C04" w14:textId="380C8CDB" w:rsidR="00D04F53" w:rsidRDefault="00D04F53"/>
    <w:p w14:paraId="54847A82" w14:textId="77777777" w:rsidR="00D04F53" w:rsidRDefault="00D04F53"/>
    <w:p w14:paraId="4301D70F" w14:textId="77777777" w:rsidR="00A11159" w:rsidRDefault="00A11159">
      <w:r>
        <w:t>To trace out the ridge:</w:t>
      </w:r>
    </w:p>
    <w:p w14:paraId="4CC6E586" w14:textId="77777777" w:rsidR="00A11159" w:rsidRDefault="00A11159" w:rsidP="00A11159">
      <w:pPr>
        <w:pStyle w:val="ListParagraph"/>
        <w:numPr>
          <w:ilvl w:val="0"/>
          <w:numId w:val="1"/>
        </w:numPr>
      </w:pPr>
      <w:r>
        <w:t xml:space="preserve">fix sigma_a at many values from 10^-2 to 10^4 </w:t>
      </w:r>
    </w:p>
    <w:p w14:paraId="611463A9" w14:textId="49AB4CE4" w:rsidR="00A11159" w:rsidRDefault="00A11159" w:rsidP="00A11159">
      <w:pPr>
        <w:pStyle w:val="ListParagraph"/>
        <w:numPr>
          <w:ilvl w:val="0"/>
          <w:numId w:val="1"/>
        </w:numPr>
      </w:pPr>
      <w:r>
        <w:t>find max of LL in sigma_u direction</w:t>
      </w:r>
    </w:p>
    <w:p w14:paraId="4BB194AE" w14:textId="35E1E06F" w:rsidR="00A11159" w:rsidRDefault="00A11159" w:rsidP="00A11159"/>
    <w:p w14:paraId="356BE41B" w14:textId="4DAC84F9" w:rsidR="00A11159" w:rsidRDefault="00A11159" w:rsidP="00A11159">
      <w:r>
        <w:t>My current prior is that the LL is maximized at roughly sigma_u ~ 10^10.56 and sigma_a = 0</w:t>
      </w:r>
      <w:r w:rsidR="00D04F53">
        <w:t>.</w:t>
      </w:r>
    </w:p>
    <w:p w14:paraId="147FDFE6" w14:textId="393AC0A6" w:rsidR="00D04F53" w:rsidRDefault="00D04F53" w:rsidP="00A11159">
      <w:r>
        <w:t>Could it be that the model is best fit when there is no shared year shock, just the region-year shocks?</w:t>
      </w:r>
    </w:p>
    <w:p w14:paraId="1DFD762D" w14:textId="1FD2A067" w:rsidR="00D04F53" w:rsidRDefault="00D04F53" w:rsidP="00A11159">
      <w:r>
        <w:lastRenderedPageBreak/>
        <w:t>Could mean that there is too much difference between countries trends to pick up shared year shocks when idiosyncratic shocks are also present.</w:t>
      </w:r>
    </w:p>
    <w:p w14:paraId="6E604570" w14:textId="7E54D876" w:rsidR="003152CC" w:rsidRDefault="003152CC" w:rsidP="00A11159"/>
    <w:p w14:paraId="180133F6" w14:textId="0133190C" w:rsidR="003152CC" w:rsidRDefault="003152CC" w:rsidP="00A11159"/>
    <w:p w14:paraId="20548913" w14:textId="661B5BB8" w:rsidR="003152CC" w:rsidRDefault="003152CC" w:rsidP="00A11159"/>
    <w:p w14:paraId="429A8191" w14:textId="3C69600F" w:rsidR="003152CC" w:rsidRDefault="003152CC" w:rsidP="00A11159"/>
    <w:p w14:paraId="3196E4C2" w14:textId="04D2C0FE" w:rsidR="003152CC" w:rsidRDefault="003152CC" w:rsidP="00A11159"/>
    <w:p w14:paraId="244293F0" w14:textId="56994013" w:rsidR="003152CC" w:rsidRDefault="007E1D20" w:rsidP="00A11159">
      <w:r>
        <w:t>*</w:t>
      </w:r>
      <w:r w:rsidR="003152CC">
        <w:t>Experiment:</w:t>
      </w:r>
    </w:p>
    <w:p w14:paraId="4629AAB1" w14:textId="49F87B07" w:rsidR="003152CC" w:rsidRDefault="003152CC" w:rsidP="003152CC">
      <w:pPr>
        <w:pStyle w:val="ListParagraph"/>
        <w:numPr>
          <w:ilvl w:val="0"/>
          <w:numId w:val="1"/>
        </w:numPr>
      </w:pPr>
      <w:r>
        <w:t>fix sigma^2_u</w:t>
      </w:r>
    </w:p>
    <w:p w14:paraId="5C949109" w14:textId="177F8273" w:rsidR="003152CC" w:rsidRDefault="003152CC" w:rsidP="003152CC">
      <w:pPr>
        <w:pStyle w:val="ListParagraph"/>
        <w:numPr>
          <w:ilvl w:val="0"/>
          <w:numId w:val="1"/>
        </w:numPr>
      </w:pPr>
      <w:r>
        <w:t>simulate data with very different values for sigma</w:t>
      </w:r>
      <w:r w:rsidR="00DD6DCD">
        <w:t>^2</w:t>
      </w:r>
      <w:r>
        <w:t>_a</w:t>
      </w:r>
      <w:r w:rsidR="00DD6DCD">
        <w:t xml:space="preserve"> (0.1, 10^12, 10^13)</w:t>
      </w:r>
    </w:p>
    <w:p w14:paraId="0DCC8DD5" w14:textId="77777777" w:rsidR="007E1D20" w:rsidRDefault="00D80D1C" w:rsidP="003152CC">
      <w:pPr>
        <w:pStyle w:val="ListParagraph"/>
        <w:numPr>
          <w:ilvl w:val="0"/>
          <w:numId w:val="1"/>
        </w:numPr>
      </w:pPr>
      <w:r>
        <w:t>look at variance in time series data</w:t>
      </w:r>
    </w:p>
    <w:p w14:paraId="11BC41D5" w14:textId="5D8C0AD8" w:rsidR="00D80D1C" w:rsidRDefault="00D80D1C" w:rsidP="003152CC">
      <w:pPr>
        <w:pStyle w:val="ListParagraph"/>
        <w:numPr>
          <w:ilvl w:val="0"/>
          <w:numId w:val="1"/>
        </w:numPr>
      </w:pPr>
      <w:r>
        <w:t>perhaps look over many MC simulations and calculate CI’s for different sigma_</w:t>
      </w:r>
      <w:r w:rsidR="007E1D20">
        <w:t>a</w:t>
      </w:r>
      <w:r>
        <w:t>'s</w:t>
      </w:r>
    </w:p>
    <w:p w14:paraId="6088FAAD" w14:textId="1B10C91F" w:rsidR="008A0808" w:rsidRDefault="008A0808" w:rsidP="008A0808"/>
    <w:p w14:paraId="6E0073EA" w14:textId="2A695567" w:rsidR="008A0808" w:rsidRDefault="008A0808" w:rsidP="008A0808">
      <w:r>
        <w:t>* Need to fix the optimization routine:</w:t>
      </w:r>
    </w:p>
    <w:p w14:paraId="6E02D53B" w14:textId="5F97ECB4" w:rsidR="009D5F46" w:rsidRDefault="008A0808" w:rsidP="008A0808">
      <w:r>
        <w:tab/>
      </w:r>
      <w:r w:rsidR="00D01A6B">
        <w:t xml:space="preserve">- Try using </w:t>
      </w:r>
      <w:r w:rsidR="009D5F46">
        <w:t>adaptive step size algorithms (from Algorithms for Optimization 2019)</w:t>
      </w:r>
    </w:p>
    <w:p w14:paraId="7535582E" w14:textId="61A8C64F" w:rsidR="009D5F46" w:rsidRDefault="009D5F46" w:rsidP="008A0808">
      <w:r>
        <w:tab/>
      </w:r>
      <w:r>
        <w:tab/>
        <w:t xml:space="preserve">- </w:t>
      </w:r>
      <w:r w:rsidRPr="009D5F46">
        <w:t>5.6 RMSProp</w:t>
      </w:r>
    </w:p>
    <w:p w14:paraId="62609F6A" w14:textId="22CCA5BC" w:rsidR="009D5F46" w:rsidRDefault="009D5F46" w:rsidP="008A0808">
      <w:r>
        <w:tab/>
      </w:r>
      <w:r>
        <w:tab/>
        <w:t xml:space="preserve">- </w:t>
      </w:r>
      <w:r w:rsidRPr="009D5F46">
        <w:t>5.7 Adadelta</w:t>
      </w:r>
    </w:p>
    <w:p w14:paraId="1FFED964" w14:textId="182DFC57" w:rsidR="009D5F46" w:rsidRDefault="009D5F46" w:rsidP="008A0808">
      <w:r>
        <w:tab/>
      </w:r>
      <w:r>
        <w:tab/>
        <w:t xml:space="preserve">- </w:t>
      </w:r>
      <w:r w:rsidRPr="009D5F46">
        <w:t>5.8 Adam</w:t>
      </w:r>
      <w:r>
        <w:t xml:space="preserve"> </w:t>
      </w:r>
      <w:r w:rsidRPr="009D5F46">
        <w:t>adaptive moment estimation method</w:t>
      </w:r>
    </w:p>
    <w:p w14:paraId="39228FFC" w14:textId="3176BAE3" w:rsidR="009D5F46" w:rsidRPr="009D5F46" w:rsidRDefault="009D5F46" w:rsidP="008A0808">
      <w:r>
        <w:tab/>
      </w:r>
      <w:r>
        <w:tab/>
        <w:t xml:space="preserve">- </w:t>
      </w:r>
    </w:p>
    <w:p w14:paraId="25FE094A" w14:textId="26617B85" w:rsidR="008A0808" w:rsidRDefault="008A0808" w:rsidP="00D01A6B">
      <w:pPr>
        <w:ind w:firstLine="720"/>
      </w:pPr>
      <w:r>
        <w:t>- Decrease the tolerance to see if it will run all the way to the ridge from anywhere</w:t>
      </w:r>
    </w:p>
    <w:p w14:paraId="562F9BAA" w14:textId="5CDCAE8E" w:rsidR="008A0808" w:rsidRDefault="008A0808" w:rsidP="008A0808">
      <w:r>
        <w:tab/>
        <w:t>- if that doesn’t work, may need to figure out how to weight the different components of the gradient differently.</w:t>
      </w:r>
    </w:p>
    <w:p w14:paraId="2CF56C93" w14:textId="67B22AF3" w:rsidR="00D80D1C" w:rsidRDefault="00D80D1C" w:rsidP="005B3BC3"/>
    <w:p w14:paraId="39269ED8" w14:textId="6A900D38" w:rsidR="005B3BC3" w:rsidRDefault="005B3BC3" w:rsidP="005B3BC3">
      <w:r>
        <w:t>What is the statistic that reflects the role of sigma_a?</w:t>
      </w:r>
    </w:p>
    <w:p w14:paraId="689D1382" w14:textId="47CF4AC5" w:rsidR="005B3BC3" w:rsidRDefault="005B3BC3" w:rsidP="005B3BC3">
      <w:pPr>
        <w:pStyle w:val="ListParagraph"/>
        <w:numPr>
          <w:ilvl w:val="0"/>
          <w:numId w:val="1"/>
        </w:numPr>
      </w:pPr>
      <w:r>
        <w:t>Take many draws</w:t>
      </w:r>
    </w:p>
    <w:p w14:paraId="3357FB15" w14:textId="76745569" w:rsidR="005B3BC3" w:rsidRDefault="005B3BC3" w:rsidP="005B3BC3">
      <w:pPr>
        <w:pStyle w:val="ListParagraph"/>
        <w:numPr>
          <w:ilvl w:val="0"/>
          <w:numId w:val="1"/>
        </w:numPr>
      </w:pPr>
      <w:r>
        <w:t>detrend data</w:t>
      </w:r>
    </w:p>
    <w:p w14:paraId="67FD81EC" w14:textId="23B1171C" w:rsidR="005B3BC3" w:rsidRDefault="005B3BC3" w:rsidP="005B3BC3">
      <w:pPr>
        <w:pStyle w:val="ListParagraph"/>
        <w:numPr>
          <w:ilvl w:val="0"/>
          <w:numId w:val="1"/>
        </w:numPr>
      </w:pPr>
      <w:r>
        <w:t>Is there a way to aggregate the data and estimate just sigma_a without sigma_u?</w:t>
      </w:r>
    </w:p>
    <w:p w14:paraId="5BD04E6F" w14:textId="2CD854E1" w:rsidR="005B3BC3" w:rsidRDefault="005B3BC3" w:rsidP="005B3BC3"/>
    <w:p w14:paraId="023CFEF4" w14:textId="2FE2EED9" w:rsidR="005B3BC3" w:rsidRDefault="007E1D20" w:rsidP="005B3BC3">
      <w:r>
        <w:t>*</w:t>
      </w:r>
      <w:r w:rsidR="005B3BC3">
        <w:t xml:space="preserve">Andy: </w:t>
      </w:r>
    </w:p>
    <w:p w14:paraId="128C69F9" w14:textId="63F34A19" w:rsidR="005B3BC3" w:rsidRDefault="005B3BC3" w:rsidP="005B3BC3">
      <w:pPr>
        <w:pStyle w:val="ListParagraph"/>
        <w:numPr>
          <w:ilvl w:val="0"/>
          <w:numId w:val="1"/>
        </w:numPr>
      </w:pPr>
      <w:r>
        <w:t>Aggregate the data, estimate the variance = sigma_a^2 + sigma_u^2/n</w:t>
      </w:r>
      <w:r w:rsidR="00EA273A">
        <w:t xml:space="preserve"> (use simulated data too! First? To see if this still holds)</w:t>
      </w:r>
    </w:p>
    <w:p w14:paraId="73FF7EC0" w14:textId="502A08FA" w:rsidR="005B3BC3" w:rsidRDefault="005B3BC3" w:rsidP="005B3BC3">
      <w:pPr>
        <w:pStyle w:val="ListParagraph"/>
        <w:numPr>
          <w:ilvl w:val="0"/>
          <w:numId w:val="1"/>
        </w:numPr>
      </w:pPr>
      <w:r>
        <w:t>Use cross-sectional data to estimate sigma_u^2</w:t>
      </w:r>
    </w:p>
    <w:p w14:paraId="77A73E93" w14:textId="2FF1BC05" w:rsidR="005B3BC3" w:rsidRDefault="005B3BC3" w:rsidP="005B3BC3">
      <w:pPr>
        <w:pStyle w:val="ListParagraph"/>
        <w:numPr>
          <w:ilvl w:val="0"/>
          <w:numId w:val="1"/>
        </w:numPr>
      </w:pPr>
      <w:r>
        <w:lastRenderedPageBreak/>
        <w:t>Estimate sigma_a^2 = sigma_a^2 + sigma_u^2/n</w:t>
      </w:r>
      <w:r w:rsidR="007E1D20">
        <w:t xml:space="preserve"> – sigma_u^2/n</w:t>
      </w:r>
    </w:p>
    <w:p w14:paraId="67C6E6B4" w14:textId="3F97E07B" w:rsidR="007E1D20" w:rsidRDefault="007E1D20" w:rsidP="005B3BC3">
      <w:pPr>
        <w:pStyle w:val="ListParagraph"/>
        <w:numPr>
          <w:ilvl w:val="0"/>
          <w:numId w:val="1"/>
        </w:numPr>
      </w:pPr>
      <w:r>
        <w:t>Think through the aggregation steps, write up the steps and email Larry to confirm the steps are correct</w:t>
      </w:r>
    </w:p>
    <w:p w14:paraId="408B9CE9" w14:textId="403C67F1" w:rsidR="007E1D20" w:rsidRDefault="007E1D20" w:rsidP="007E1D20"/>
    <w:p w14:paraId="686C5187" w14:textId="06992F85" w:rsidR="008A0808" w:rsidRDefault="008A0808" w:rsidP="007E1D20">
      <w:r>
        <w:t>Low priority test that Aaron thought of:</w:t>
      </w:r>
    </w:p>
    <w:p w14:paraId="04E8A752" w14:textId="19215ED8" w:rsidR="007E1D20" w:rsidRDefault="007E1D20" w:rsidP="007E1D20">
      <w:r>
        <w:t>Test if the the sample size (n) is an issue: try simulating date with n=100</w:t>
      </w:r>
      <w:r w:rsidR="008A0808">
        <w:t xml:space="preserve"> and see if sigma_a still goes to zero?</w:t>
      </w:r>
    </w:p>
    <w:p w14:paraId="30405578" w14:textId="2F1B9DA2" w:rsidR="008A0808" w:rsidRDefault="008A0808" w:rsidP="007E1D20"/>
    <w:p w14:paraId="517B1CCD" w14:textId="7B0CD337" w:rsidR="008A0808" w:rsidRDefault="008A0808" w:rsidP="007E1D20"/>
    <w:p w14:paraId="360FD0A7" w14:textId="7FAAA8A2" w:rsidR="008A0808" w:rsidRDefault="008A0808" w:rsidP="007E1D20">
      <w:r>
        <w:t>Next meeting: Tuesday Oct 4, 2pm PT</w:t>
      </w:r>
    </w:p>
    <w:sectPr w:rsidR="008A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B70"/>
    <w:multiLevelType w:val="hybridMultilevel"/>
    <w:tmpl w:val="00587A76"/>
    <w:lvl w:ilvl="0" w:tplc="2C48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B50"/>
    <w:multiLevelType w:val="hybridMultilevel"/>
    <w:tmpl w:val="28F6AC0A"/>
    <w:lvl w:ilvl="0" w:tplc="AB4AA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168549">
    <w:abstractNumId w:val="0"/>
  </w:num>
  <w:num w:numId="2" w16cid:durableId="45452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5"/>
    <w:rsid w:val="001D7FDA"/>
    <w:rsid w:val="003152CC"/>
    <w:rsid w:val="00454B2F"/>
    <w:rsid w:val="005B3BC3"/>
    <w:rsid w:val="00647A65"/>
    <w:rsid w:val="00655EA7"/>
    <w:rsid w:val="00675970"/>
    <w:rsid w:val="006C5284"/>
    <w:rsid w:val="00792417"/>
    <w:rsid w:val="007948B2"/>
    <w:rsid w:val="007A3038"/>
    <w:rsid w:val="007E1D20"/>
    <w:rsid w:val="008A0808"/>
    <w:rsid w:val="009D5F46"/>
    <w:rsid w:val="00A11159"/>
    <w:rsid w:val="00A43599"/>
    <w:rsid w:val="00B70CC8"/>
    <w:rsid w:val="00BD07A6"/>
    <w:rsid w:val="00CF73E4"/>
    <w:rsid w:val="00D01A6B"/>
    <w:rsid w:val="00D04F53"/>
    <w:rsid w:val="00D61882"/>
    <w:rsid w:val="00D7349D"/>
    <w:rsid w:val="00D7491A"/>
    <w:rsid w:val="00D80D1C"/>
    <w:rsid w:val="00D9038F"/>
    <w:rsid w:val="00DA6AAB"/>
    <w:rsid w:val="00DC4844"/>
    <w:rsid w:val="00DD6DCD"/>
    <w:rsid w:val="00EA273A"/>
    <w:rsid w:val="00EC31EE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8ED"/>
  <w15:chartTrackingRefBased/>
  <w15:docId w15:val="{E8E737FC-1331-46B9-80D5-8682A44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17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Watt</dc:creator>
  <cp:keywords/>
  <dc:description/>
  <cp:lastModifiedBy>Aaron Watt</cp:lastModifiedBy>
  <cp:revision>4</cp:revision>
  <dcterms:created xsi:type="dcterms:W3CDTF">2022-09-13T22:01:00Z</dcterms:created>
  <dcterms:modified xsi:type="dcterms:W3CDTF">2022-10-13T23:35:00Z</dcterms:modified>
</cp:coreProperties>
</file>