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7CEBF" w14:textId="77777777" w:rsidR="001757FB" w:rsidRDefault="00000000">
      <w:r>
        <w:rPr>
          <w:noProof/>
        </w:rPr>
        <mc:AlternateContent>
          <mc:Choice Requires="wps">
            <w:drawing>
              <wp:anchor distT="0" distB="0" distL="114300" distR="114300" simplePos="0" relativeHeight="50" behindDoc="0" locked="0" layoutInCell="1" hidden="0" allowOverlap="1" wp14:anchorId="06E26D03" wp14:editId="377CCCE7">
                <wp:simplePos x="0" y="0"/>
                <wp:positionH relativeFrom="page">
                  <wp:posOffset>260357</wp:posOffset>
                </wp:positionH>
                <wp:positionV relativeFrom="page">
                  <wp:posOffset>8437246</wp:posOffset>
                </wp:positionV>
                <wp:extent cx="7407438" cy="676910"/>
                <wp:effectExtent l="0" t="0" r="41" b="21"/>
                <wp:wrapSquare wrapText="bothSides"/>
                <wp:docPr id="1" name="文本框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07438" cy="676910"/>
                        </a:xfrm>
                        <a:prstGeom prst="rect">
                          <a:avLst/>
                        </a:prstGeom>
                        <a:noFill/>
                        <a:ln w="6350" cap="flat" cmpd="sng">
                          <a:noFill/>
                          <a:prstDash val="solid"/>
                          <a:miter/>
                        </a:ln>
                      </wps:spPr>
                      <wps:txbx>
                        <w:txbxContent>
                          <w:p w14:paraId="677678E5" w14:textId="77777777" w:rsidR="001757FB" w:rsidRDefault="00000000">
                            <w:pPr>
                              <w:rPr>
                                <w:sz w:val="44"/>
                                <w:szCs w:val="44"/>
                              </w:rPr>
                            </w:pPr>
                            <w:r>
                              <w:rPr>
                                <w:rFonts w:hint="eastAsia"/>
                                <w:sz w:val="44"/>
                                <w:szCs w:val="44"/>
                              </w:rPr>
                              <w:t xml:space="preserve">小组成员： </w:t>
                            </w:r>
                            <w:r>
                              <w:rPr>
                                <w:sz w:val="44"/>
                                <w:szCs w:val="44"/>
                              </w:rPr>
                              <w:t xml:space="preserve"> </w:t>
                            </w:r>
                            <w:proofErr w:type="gramStart"/>
                            <w:r>
                              <w:rPr>
                                <w:sz w:val="44"/>
                                <w:szCs w:val="44"/>
                              </w:rPr>
                              <w:t>骆</w:t>
                            </w:r>
                            <w:proofErr w:type="gramEnd"/>
                            <w:r>
                              <w:rPr>
                                <w:sz w:val="44"/>
                                <w:szCs w:val="44"/>
                              </w:rPr>
                              <w:t>鋆，张</w:t>
                            </w:r>
                            <w:r w:rsidR="005E2301">
                              <w:rPr>
                                <w:rFonts w:hint="eastAsia"/>
                                <w:sz w:val="44"/>
                                <w:szCs w:val="44"/>
                              </w:rPr>
                              <w:t>佳</w:t>
                            </w:r>
                            <w:r>
                              <w:rPr>
                                <w:sz w:val="44"/>
                                <w:szCs w:val="44"/>
                              </w:rPr>
                              <w:t>讯，张凯歌，庞丁硕</w:t>
                            </w:r>
                          </w:p>
                          <w:p w14:paraId="4708DBD5" w14:textId="77777777" w:rsidR="001757FB" w:rsidRDefault="001757FB">
                            <w:pPr>
                              <w:pStyle w:val="a7"/>
                              <w:spacing w:before="40" w:after="40"/>
                              <w:rPr>
                                <w:caps/>
                                <w:color w:val="4472C4"/>
                                <w:sz w:val="24"/>
                                <w:szCs w:val="24"/>
                              </w:rPr>
                            </w:pPr>
                          </w:p>
                        </w:txbxContent>
                      </wps:txbx>
                      <wps:bodyPr vert="horz" wrap="square" lIns="914400" tIns="0" rIns="1097280" bIns="0" anchor="t" anchorCtr="0">
                        <a:noAutofit/>
                      </wps:bodyPr>
                    </wps:wsp>
                  </a:graphicData>
                </a:graphic>
              </wp:anchor>
            </w:drawing>
          </mc:Choice>
          <mc:Fallback>
            <w:pict>
              <v:rect w14:anchorId="06E26D03" id="文本框 129" o:spid="_x0000_s1026" style="position:absolute;margin-left:20.5pt;margin-top:664.35pt;width:583.25pt;height:53.3pt;z-index:5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" filled="f" stroked="f" strokeweight=".5pt">
                <v:textbox inset="1in,0,86.4pt,0">
                  <w:txbxContent>
                    <w:p w14:paraId="677678E5" w14:textId="77777777" w:rsidR="001757FB" w:rsidRDefault="00000000">
                      <w:pPr>
                        <w:rPr>
                          <w:sz w:val="44"/>
                          <w:szCs w:val="44"/>
                        </w:rPr>
                      </w:pPr>
                      <w:r>
                        <w:rPr>
                          <w:rFonts w:hint="eastAsia"/>
                          <w:sz w:val="44"/>
                          <w:szCs w:val="44"/>
                        </w:rPr>
                        <w:t xml:space="preserve">小组成员： </w:t>
                      </w:r>
                      <w:r>
                        <w:rPr>
                          <w:sz w:val="44"/>
                          <w:szCs w:val="44"/>
                        </w:rPr>
                        <w:t xml:space="preserve"> </w:t>
                      </w:r>
                      <w:proofErr w:type="gramStart"/>
                      <w:r>
                        <w:rPr>
                          <w:sz w:val="44"/>
                          <w:szCs w:val="44"/>
                        </w:rPr>
                        <w:t>骆</w:t>
                      </w:r>
                      <w:proofErr w:type="gramEnd"/>
                      <w:r>
                        <w:rPr>
                          <w:sz w:val="44"/>
                          <w:szCs w:val="44"/>
                        </w:rPr>
                        <w:t>鋆，张</w:t>
                      </w:r>
                      <w:r w:rsidR="005E2301">
                        <w:rPr>
                          <w:rFonts w:hint="eastAsia"/>
                          <w:sz w:val="44"/>
                          <w:szCs w:val="44"/>
                        </w:rPr>
                        <w:t>佳</w:t>
                      </w:r>
                      <w:r>
                        <w:rPr>
                          <w:sz w:val="44"/>
                          <w:szCs w:val="44"/>
                        </w:rPr>
                        <w:t>讯，张凯歌，庞丁硕</w:t>
                      </w:r>
                    </w:p>
                    <w:p w14:paraId="4708DBD5" w14:textId="77777777" w:rsidR="001757FB" w:rsidRDefault="001757FB">
                      <w:pPr>
                        <w:pStyle w:val="a7"/>
                        <w:spacing w:before="40" w:after="40"/>
                        <w:rPr>
                          <w:caps/>
                          <w:color w:val="4472C4"/>
                          <w:sz w:val="24"/>
                          <w:szCs w:val="24"/>
                        </w:rPr>
                      </w:pPr>
                    </w:p>
                  </w:txbxContent>
                </v:textbox>
                <w10:wrap type="square" anchorx="page" anchory="page"/>
              </v:rect>
            </w:pict>
          </mc:Fallback>
        </mc:AlternateContent>
      </w:r>
      <w:bookmarkStart w:id="0" w:name="_14Cover-1"/>
      <w:r>
        <w:rPr>
          <w:noProof/>
        </w:rPr>
        <mc:AlternateContent>
          <mc:Choice Requires="wpg">
            <w:drawing>
              <wp:anchor distT="0" distB="0" distL="114300" distR="114300" simplePos="0" relativeHeight="2" behindDoc="1" locked="0" layoutInCell="1" hidden="0" allowOverlap="1" wp14:anchorId="49CD9854" wp14:editId="6F59A342">
                <wp:simplePos x="0" y="0"/>
                <wp:positionH relativeFrom="page">
                  <wp:posOffset>736600</wp:posOffset>
                </wp:positionH>
                <wp:positionV relativeFrom="page">
                  <wp:posOffset>481330</wp:posOffset>
                </wp:positionV>
                <wp:extent cx="6086470" cy="7163556"/>
                <wp:effectExtent l="0" t="0" r="0" b="0"/>
                <wp:wrapNone/>
                <wp:docPr id="4" name="组合"/>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086470" cy="7163556"/>
                          <a:chOff x="0" y="0"/>
                          <a:chExt cx="6086470" cy="7163556"/>
                        </a:xfrm>
                        <a:solidFill>
                          <a:srgbClr val="FFFFFF"/>
                        </a:solidFill>
                      </wpg:grpSpPr>
                      <wps:wsp>
                        <wps:cNvPr id="6" name="object 6"/>
                        <wps:cNvSpPr/>
                        <wps:spPr>
                          <a:xfrm>
                            <a:off x="0" y="0"/>
                            <a:ext cx="6082303" cy="7163556"/>
                          </a:xfrm>
                          <a:custGeom>
                            <a:avLst/>
                            <a:gdLst>
                              <a:gd name="T1" fmla="*/ 0 w 21600"/>
                              <a:gd name="T2" fmla="*/ 0 h 21600"/>
                              <a:gd name="T3" fmla="*/ 21600 w 21600"/>
                              <a:gd name="T4" fmla="*/ 21600 h 21600"/>
                            </a:gdLst>
                            <a:ahLst/>
                            <a:cxnLst/>
                            <a:rect l="T1" t="T2" r="T3" b="T4"/>
                            <a:pathLst>
                              <a:path w="21600" h="21600">
                                <a:moveTo>
                                  <a:pt x="0" y="0"/>
                                </a:moveTo>
                                <a:cubicBezTo>
                                  <a:pt x="0" y="19871"/>
                                  <a:pt x="0" y="19871"/>
                                  <a:pt x="0" y="19871"/>
                                </a:cubicBezTo>
                                <a:cubicBezTo>
                                  <a:pt x="690" y="20057"/>
                                  <a:pt x="1860" y="20304"/>
                                  <a:pt x="3389" y="20520"/>
                                </a:cubicBezTo>
                                <a:cubicBezTo>
                                  <a:pt x="7500" y="21137"/>
                                  <a:pt x="14280" y="21599"/>
                                  <a:pt x="21599" y="19871"/>
                                </a:cubicBezTo>
                                <a:cubicBezTo>
                                  <a:pt x="21599" y="19038"/>
                                  <a:pt x="21599" y="19038"/>
                                  <a:pt x="21599" y="19038"/>
                                </a:cubicBezTo>
                                <a:cubicBezTo>
                                  <a:pt x="21599" y="0"/>
                                  <a:pt x="21599" y="0"/>
                                  <a:pt x="21599" y="0"/>
                                </a:cubicBezTo>
                                <a:cubicBezTo>
                                  <a:pt x="0" y="0"/>
                                  <a:pt x="0" y="0"/>
                                  <a:pt x="0" y="0"/>
                                </a:cubicBezTo>
                              </a:path>
                            </a:pathLst>
                          </a:custGeom>
                          <a:gradFill>
                            <a:gsLst>
                              <a:gs pos="0">
                                <a:srgbClr val="5D6D85"/>
                              </a:gs>
                              <a:gs pos="50000">
                                <a:srgbClr val="485972"/>
                              </a:gs>
                              <a:gs pos="100000">
                                <a:srgbClr val="334258"/>
                              </a:gs>
                            </a:gsLst>
                            <a:lin ang="5400000" scaled="1"/>
                          </a:gradFill>
                          <a:ln w="9525" cap="flat" cmpd="sng">
                            <a:noFill/>
                            <a:prstDash val="solid"/>
                            <a:miter/>
                          </a:ln>
                        </wps:spPr>
                        <wps:txbx>
                          <w:txbxContent>
                            <w:p w14:paraId="53B57FF7" w14:textId="77777777" w:rsidR="001757FB" w:rsidRDefault="00000000">
                              <w:pPr>
                                <w:jc w:val="center"/>
                                <w:rPr>
                                  <w:color w:val="FFFFFF"/>
                                  <w:sz w:val="84"/>
                                  <w:szCs w:val="84"/>
                                </w:rPr>
                              </w:pPr>
                              <w:r>
                                <w:rPr>
                                  <w:rFonts w:hint="eastAsia"/>
                                  <w:color w:val="FFFFFF"/>
                                  <w:sz w:val="84"/>
                                  <w:szCs w:val="84"/>
                                </w:rPr>
                                <w:t>项目立项报告</w:t>
                              </w:r>
                            </w:p>
                            <w:p w14:paraId="74FAFDDF" w14:textId="77777777" w:rsidR="001757FB" w:rsidRDefault="00000000">
                              <w:pPr>
                                <w:rPr>
                                  <w:rFonts w:ascii="微软雅黑" w:eastAsia="微软雅黑"/>
                                  <w:b/>
                                  <w:bCs/>
                                  <w:color w:val="FFFFFF"/>
                                  <w:sz w:val="44"/>
                                  <w:szCs w:val="44"/>
                                </w:rPr>
                              </w:pPr>
                              <w:r>
                                <w:rPr>
                                  <w:rFonts w:ascii="微软雅黑" w:eastAsia="微软雅黑" w:hint="eastAsia"/>
                                  <w:b/>
                                  <w:bCs/>
                                  <w:color w:val="FFFFFF"/>
                                  <w:sz w:val="44"/>
                                  <w:szCs w:val="44"/>
                                </w:rPr>
                                <w:t>项目2 基于数据库的MIS系统</w:t>
                              </w:r>
                              <w:r>
                                <w:rPr>
                                  <w:rFonts w:ascii="微软雅黑" w:eastAsia="微软雅黑" w:hint="eastAsia"/>
                                  <w:b/>
                                  <w:bCs/>
                                  <w:color w:val="FFFFFF"/>
                                  <w:sz w:val="44"/>
                                  <w:szCs w:val="44"/>
                                </w:rPr>
                                <w:t> </w:t>
                              </w:r>
                              <w:r>
                                <w:rPr>
                                  <w:rFonts w:ascii="微软雅黑" w:eastAsia="微软雅黑"/>
                                  <w:b/>
                                  <w:bCs/>
                                  <w:color w:val="FFFFFF"/>
                                  <w:sz w:val="48"/>
                                  <w:szCs w:val="48"/>
                                </w:rPr>
                                <w:t>-</w:t>
                              </w:r>
                              <w:r>
                                <w:rPr>
                                  <w:rFonts w:ascii="微软雅黑" w:eastAsia="微软雅黑" w:hint="eastAsia"/>
                                  <w:b/>
                                  <w:bCs/>
                                  <w:color w:val="FFFFFF"/>
                                  <w:sz w:val="48"/>
                                  <w:szCs w:val="48"/>
                                </w:rPr>
                                <w:t>网上购物的信息管理系统</w:t>
                              </w:r>
                            </w:p>
                            <w:p w14:paraId="5BEA375E" w14:textId="77777777" w:rsidR="001757FB" w:rsidRDefault="001757FB">
                              <w:pPr>
                                <w:rPr>
                                  <w:color w:val="FFFFFF"/>
                                  <w:sz w:val="72"/>
                                  <w:szCs w:val="72"/>
                                  <w:lang w:val="zh-CN"/>
                                </w:rPr>
                              </w:pPr>
                            </w:p>
                            <w:p w14:paraId="435AE598" w14:textId="77777777" w:rsidR="001757FB" w:rsidRDefault="001757FB">
                              <w:pPr>
                                <w:rPr>
                                  <w:color w:val="FFFFFF"/>
                                  <w:sz w:val="72"/>
                                  <w:szCs w:val="72"/>
                                  <w:lang w:val="zh-CN"/>
                                </w:rPr>
                              </w:pPr>
                            </w:p>
                            <w:p w14:paraId="1126C6E6" w14:textId="77777777" w:rsidR="001757FB" w:rsidRDefault="001757FB">
                              <w:pPr>
                                <w:rPr>
                                  <w:color w:val="FFFFFF"/>
                                  <w:sz w:val="72"/>
                                  <w:szCs w:val="72"/>
                                  <w:lang w:val="zh-CN"/>
                                </w:rPr>
                              </w:pPr>
                            </w:p>
                            <w:p w14:paraId="17A90E65" w14:textId="77777777" w:rsidR="001757FB" w:rsidRDefault="001757FB">
                              <w:pPr>
                                <w:rPr>
                                  <w:color w:val="FFFFFF"/>
                                  <w:sz w:val="72"/>
                                  <w:szCs w:val="72"/>
                                  <w:lang w:val="zh-CN"/>
                                </w:rPr>
                              </w:pPr>
                            </w:p>
                            <w:p w14:paraId="4B99EBF1" w14:textId="77777777" w:rsidR="001757FB" w:rsidRDefault="001757FB">
                              <w:pPr>
                                <w:rPr>
                                  <w:color w:val="FFFFFF"/>
                                  <w:sz w:val="72"/>
                                  <w:szCs w:val="72"/>
                                  <w:lang w:val="zh-CN"/>
                                </w:rPr>
                              </w:pPr>
                            </w:p>
                            <w:p w14:paraId="6AFD5FAE" w14:textId="77777777" w:rsidR="001757FB" w:rsidRDefault="001757FB">
                              <w:pPr>
                                <w:rPr>
                                  <w:color w:val="FFFFFF"/>
                                  <w:sz w:val="72"/>
                                  <w:szCs w:val="72"/>
                                  <w:lang w:val="zh-CN"/>
                                </w:rPr>
                              </w:pPr>
                            </w:p>
                            <w:p w14:paraId="154C7BF7" w14:textId="77777777" w:rsidR="001757FB" w:rsidRDefault="00000000">
                              <w:pPr>
                                <w:rPr>
                                  <w:color w:val="FFFFFF"/>
                                  <w:sz w:val="72"/>
                                  <w:szCs w:val="72"/>
                                </w:rPr>
                              </w:pPr>
                              <w:r>
                                <w:rPr>
                                  <w:color w:val="FFFFFF"/>
                                  <w:sz w:val="72"/>
                                  <w:szCs w:val="72"/>
                                  <w:lang w:val="zh-CN"/>
                                </w:rPr>
                                <w:t>[文档标题]</w:t>
                              </w:r>
                            </w:p>
                          </w:txbxContent>
                        </wps:txbx>
                        <wps:bodyPr vert="horz" wrap="square" lIns="914400" tIns="1097280" rIns="1097280" bIns="1097280" anchor="t" anchorCtr="0">
                          <a:noAutofit/>
                        </wps:bodyPr>
                      </wps:wsp>
                      <wps:wsp>
                        <wps:cNvPr id="8" name="任意多边形 11 8"/>
                        <wps:cNvSpPr/>
                        <wps:spPr>
                          <a:xfrm>
                            <a:off x="959047" y="6322392"/>
                            <a:ext cx="5127423" cy="675669"/>
                          </a:xfrm>
                          <a:custGeom>
                            <a:avLst/>
                            <a:gdLst>
                              <a:gd name="T1" fmla="*/ 0 w 21600"/>
                              <a:gd name="T2" fmla="*/ 0 h 21600"/>
                              <a:gd name="T3" fmla="*/ 21600 w 21600"/>
                              <a:gd name="T4" fmla="*/ 21600 h 21600"/>
                            </a:gdLst>
                            <a:ahLst/>
                            <a:cxnLst/>
                            <a:rect l="T1" t="T2" r="T3" b="T4"/>
                            <a:pathLst>
                              <a:path w="21600" h="21600">
                                <a:moveTo>
                                  <a:pt x="21600" y="0"/>
                                </a:moveTo>
                                <a:cubicBezTo>
                                  <a:pt x="16013" y="14399"/>
                                  <a:pt x="10675" y="18654"/>
                                  <a:pt x="6262" y="18654"/>
                                </a:cubicBezTo>
                                <a:cubicBezTo>
                                  <a:pt x="3878" y="18654"/>
                                  <a:pt x="1743" y="17345"/>
                                  <a:pt x="0" y="15709"/>
                                </a:cubicBezTo>
                                <a:cubicBezTo>
                                  <a:pt x="2348" y="18981"/>
                                  <a:pt x="5408" y="21600"/>
                                  <a:pt x="8931" y="21600"/>
                                </a:cubicBezTo>
                                <a:cubicBezTo>
                                  <a:pt x="12739" y="21600"/>
                                  <a:pt x="17080" y="18327"/>
                                  <a:pt x="21600" y="8836"/>
                                </a:cubicBezTo>
                                <a:cubicBezTo>
                                  <a:pt x="21600" y="0"/>
                                  <a:pt x="21600" y="0"/>
                                  <a:pt x="21600" y="0"/>
                                </a:cubicBezTo>
                              </a:path>
                            </a:pathLst>
                          </a:custGeom>
                          <a:solidFill>
                            <a:srgbClr val="A3D1D1">
                              <a:alpha val="30000"/>
                            </a:srgbClr>
                          </a:solidFill>
                          <a:ln w="9525" cap="flat" cmpd="sng">
                            <a:noFill/>
                            <a:prstDash val="solid"/>
                            <a:miter/>
                          </a:ln>
                        </wps:spPr>
                        <wps:bodyPr vert="horz" wrap="square" lIns="91440" tIns="45720" rIns="91440" bIns="45720" anchor="t" anchorCtr="0" upright="1">
                          <a:noAutofit/>
                        </wps:bodyPr>
                      </wps:wsp>
                    </wpg:wgp>
                  </a:graphicData>
                </a:graphic>
              </wp:anchor>
            </w:drawing>
          </mc:Choice>
          <mc:Fallback>
            <w:pict>
              <v:group w14:anchorId="49CD9854" id="组合" o:spid="_x0000_s1027" style="position:absolute;margin-left:58pt;margin-top:37.9pt;width:479.25pt;height:564.05pt;z-index:-503316478;mso-position-horizontal-relative:page;mso-position-vertical-relative:page" coordsize="60864,71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">
                <o:lock v:ext="edit" aspectratio="t"/>
                <v:shape id="object 6" o:spid="_x0000_s1028" style="position:absolute;width:60823;height:71635;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" adj="-11796480,,5400" path="m,c,19871,,19871,,19871v690,186,1860,433,3389,649c7500,21137,14280,21599,21599,19871v,-833,,-833,,-833c21599,,21599,,21599,,,,,,,e" fillcolor="#5d6d85" stroked="f">
                  <v:fill color2="#334258" colors="0 #5d6d85;.5 #485972;1 #334258" focus="100%" type="gradient"/>
                  <v:stroke joinstyle="miter"/>
                  <v:formulas/>
                  <v:path arrowok="t" o:connecttype="custom" textboxrect="0,0,21600,21600"/>
                  <v:textbox inset="1in,86.4pt,86.4pt,86.4pt">
                    <w:txbxContent>
                      <w:p w14:paraId="53B57FF7" w14:textId="77777777" w:rsidR="001757FB" w:rsidRDefault="00000000">
                        <w:pPr>
                          <w:jc w:val="center"/>
                          <w:rPr>
                            <w:color w:val="FFFFFF"/>
                            <w:sz w:val="84"/>
                            <w:szCs w:val="84"/>
                          </w:rPr>
                        </w:pPr>
                        <w:r>
                          <w:rPr>
                            <w:rFonts w:hint="eastAsia"/>
                            <w:color w:val="FFFFFF"/>
                            <w:sz w:val="84"/>
                            <w:szCs w:val="84"/>
                          </w:rPr>
                          <w:t>项目立项报告</w:t>
                        </w:r>
                      </w:p>
                      <w:p w14:paraId="74FAFDDF" w14:textId="77777777" w:rsidR="001757FB" w:rsidRDefault="00000000">
                        <w:pPr>
                          <w:rPr>
                            <w:rFonts w:ascii="微软雅黑" w:eastAsia="微软雅黑"/>
                            <w:b/>
                            <w:bCs/>
                            <w:color w:val="FFFFFF"/>
                            <w:sz w:val="44"/>
                            <w:szCs w:val="44"/>
                          </w:rPr>
                        </w:pPr>
                        <w:r>
                          <w:rPr>
                            <w:rFonts w:ascii="微软雅黑" w:eastAsia="微软雅黑" w:hint="eastAsia"/>
                            <w:b/>
                            <w:bCs/>
                            <w:color w:val="FFFFFF"/>
                            <w:sz w:val="44"/>
                            <w:szCs w:val="44"/>
                          </w:rPr>
                          <w:t>项目2 基于数据库的MIS系统</w:t>
                        </w:r>
                        <w:r>
                          <w:rPr>
                            <w:rFonts w:ascii="微软雅黑" w:eastAsia="微软雅黑" w:hint="eastAsia"/>
                            <w:b/>
                            <w:bCs/>
                            <w:color w:val="FFFFFF"/>
                            <w:sz w:val="44"/>
                            <w:szCs w:val="44"/>
                          </w:rPr>
                          <w:t> </w:t>
                        </w:r>
                        <w:r>
                          <w:rPr>
                            <w:rFonts w:ascii="微软雅黑" w:eastAsia="微软雅黑"/>
                            <w:b/>
                            <w:bCs/>
                            <w:color w:val="FFFFFF"/>
                            <w:sz w:val="48"/>
                            <w:szCs w:val="48"/>
                          </w:rPr>
                          <w:t>-</w:t>
                        </w:r>
                        <w:r>
                          <w:rPr>
                            <w:rFonts w:ascii="微软雅黑" w:eastAsia="微软雅黑" w:hint="eastAsia"/>
                            <w:b/>
                            <w:bCs/>
                            <w:color w:val="FFFFFF"/>
                            <w:sz w:val="48"/>
                            <w:szCs w:val="48"/>
                          </w:rPr>
                          <w:t>网上购物的信息管理系统</w:t>
                        </w:r>
                      </w:p>
                      <w:p w14:paraId="5BEA375E" w14:textId="77777777" w:rsidR="001757FB" w:rsidRDefault="001757FB">
                        <w:pPr>
                          <w:rPr>
                            <w:color w:val="FFFFFF"/>
                            <w:sz w:val="72"/>
                            <w:szCs w:val="72"/>
                            <w:lang w:val="zh-CN"/>
                          </w:rPr>
                        </w:pPr>
                      </w:p>
                      <w:p w14:paraId="435AE598" w14:textId="77777777" w:rsidR="001757FB" w:rsidRDefault="001757FB">
                        <w:pPr>
                          <w:rPr>
                            <w:color w:val="FFFFFF"/>
                            <w:sz w:val="72"/>
                            <w:szCs w:val="72"/>
                            <w:lang w:val="zh-CN"/>
                          </w:rPr>
                        </w:pPr>
                      </w:p>
                      <w:p w14:paraId="1126C6E6" w14:textId="77777777" w:rsidR="001757FB" w:rsidRDefault="001757FB">
                        <w:pPr>
                          <w:rPr>
                            <w:color w:val="FFFFFF"/>
                            <w:sz w:val="72"/>
                            <w:szCs w:val="72"/>
                            <w:lang w:val="zh-CN"/>
                          </w:rPr>
                        </w:pPr>
                      </w:p>
                      <w:p w14:paraId="17A90E65" w14:textId="77777777" w:rsidR="001757FB" w:rsidRDefault="001757FB">
                        <w:pPr>
                          <w:rPr>
                            <w:color w:val="FFFFFF"/>
                            <w:sz w:val="72"/>
                            <w:szCs w:val="72"/>
                            <w:lang w:val="zh-CN"/>
                          </w:rPr>
                        </w:pPr>
                      </w:p>
                      <w:p w14:paraId="4B99EBF1" w14:textId="77777777" w:rsidR="001757FB" w:rsidRDefault="001757FB">
                        <w:pPr>
                          <w:rPr>
                            <w:color w:val="FFFFFF"/>
                            <w:sz w:val="72"/>
                            <w:szCs w:val="72"/>
                            <w:lang w:val="zh-CN"/>
                          </w:rPr>
                        </w:pPr>
                      </w:p>
                      <w:p w14:paraId="6AFD5FAE" w14:textId="77777777" w:rsidR="001757FB" w:rsidRDefault="001757FB">
                        <w:pPr>
                          <w:rPr>
                            <w:color w:val="FFFFFF"/>
                            <w:sz w:val="72"/>
                            <w:szCs w:val="72"/>
                            <w:lang w:val="zh-CN"/>
                          </w:rPr>
                        </w:pPr>
                      </w:p>
                      <w:p w14:paraId="154C7BF7" w14:textId="77777777" w:rsidR="001757FB" w:rsidRDefault="00000000">
                        <w:pPr>
                          <w:rPr>
                            <w:color w:val="FFFFFF"/>
                            <w:sz w:val="72"/>
                            <w:szCs w:val="72"/>
                          </w:rPr>
                        </w:pPr>
                        <w:r>
                          <w:rPr>
                            <w:color w:val="FFFFFF"/>
                            <w:sz w:val="72"/>
                            <w:szCs w:val="72"/>
                            <w:lang w:val="zh-CN"/>
                          </w:rPr>
                          <w:t>[文档标题]</w:t>
                        </w:r>
                      </w:p>
                    </w:txbxContent>
                  </v:textbox>
                </v:shape>
                <v:shape id="任意多边形 11 8" o:spid="_x0000_s1029" style="position:absolute;left:9590;top:63223;width:51274;height:675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" path="m21600,c16013,14399,10675,18654,6262,18654,3878,18654,1743,17345,,15709v2348,3272,5408,5891,8931,5891c12739,21600,17080,18327,21600,8836,21600,,21600,,21600,e" fillcolor="#a3d1d1" stroked="f">
                  <v:fill opacity="19789f"/>
                  <v:stroke joinstyle="miter"/>
                  <v:path arrowok="t" textboxrect="0,0,21600,21600"/>
                </v:shape>
                <w10:wrap anchorx="page" anchory="page"/>
              </v:group>
            </w:pict>
          </mc:Fallback>
        </mc:AlternateContent>
      </w:r>
      <w:r>
        <w:rPr>
          <w:noProof/>
        </w:rPr>
        <mc:AlternateContent>
          <mc:Choice Requires="wps">
            <w:drawing>
              <wp:anchor distT="0" distB="0" distL="114300" distR="114300" simplePos="0" relativeHeight="48" behindDoc="0" locked="0" layoutInCell="1" hidden="0" allowOverlap="1" wp14:anchorId="5CD90586" wp14:editId="0CB5CAE9">
                <wp:simplePos x="0" y="0"/>
                <wp:positionH relativeFrom="page">
                  <wp:posOffset>5842635</wp:posOffset>
                </wp:positionH>
                <wp:positionV relativeFrom="page">
                  <wp:posOffset>245745</wp:posOffset>
                </wp:positionV>
                <wp:extent cx="574674" cy="1042669"/>
                <wp:effectExtent l="0" t="0" r="0" b="0"/>
                <wp:wrapNone/>
                <wp:docPr id="12" name="矩形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4674" cy="1042669"/>
                        </a:xfrm>
                        <a:prstGeom prst="rect">
                          <a:avLst/>
                        </a:prstGeom>
                        <a:solidFill>
                          <a:srgbClr val="5B9BD5"/>
                        </a:solidFill>
                        <a:ln w="12700" cap="flat" cmpd="sng">
                          <a:noFill/>
                          <a:prstDash val="solid"/>
                          <a:miter/>
                        </a:ln>
                      </wps:spPr>
                      <wps:txbx>
                        <w:txbxContent>
                          <w:p w14:paraId="5606A470" w14:textId="77777777" w:rsidR="001757FB" w:rsidRDefault="001757FB">
                            <w:pPr>
                              <w:pStyle w:val="a7"/>
                              <w:jc w:val="right"/>
                              <w:rPr>
                                <w:color w:val="FFFFFF"/>
                                <w:sz w:val="24"/>
                                <w:szCs w:val="24"/>
                                <w:lang w:val="zh-CN"/>
                              </w:rPr>
                            </w:pPr>
                          </w:p>
                          <w:p w14:paraId="57DF37E0" w14:textId="77777777" w:rsidR="001757FB" w:rsidRDefault="001757FB">
                            <w:pPr>
                              <w:pStyle w:val="a7"/>
                              <w:jc w:val="right"/>
                              <w:rPr>
                                <w:color w:val="FFFFFF"/>
                                <w:sz w:val="24"/>
                                <w:szCs w:val="24"/>
                                <w:lang w:val="zh-CN"/>
                              </w:rPr>
                            </w:pPr>
                          </w:p>
                          <w:p w14:paraId="296F6863" w14:textId="77777777" w:rsidR="001757FB" w:rsidRDefault="001757FB">
                            <w:pPr>
                              <w:pStyle w:val="a7"/>
                              <w:jc w:val="right"/>
                              <w:rPr>
                                <w:color w:val="FFFFFF"/>
                                <w:sz w:val="24"/>
                                <w:szCs w:val="24"/>
                                <w:lang w:val="zh-CN"/>
                              </w:rPr>
                            </w:pPr>
                          </w:p>
                          <w:p w14:paraId="320479E7" w14:textId="77777777" w:rsidR="001757FB" w:rsidRDefault="001757FB">
                            <w:pPr>
                              <w:pStyle w:val="a7"/>
                              <w:jc w:val="right"/>
                              <w:rPr>
                                <w:color w:val="FFFFFF"/>
                                <w:sz w:val="24"/>
                                <w:szCs w:val="24"/>
                              </w:rPr>
                            </w:pPr>
                          </w:p>
                        </w:txbxContent>
                      </wps:txbx>
                      <wps:bodyPr vert="horz" wrap="square" lIns="45720" tIns="45720" rIns="45720" bIns="45720" anchor="t" anchorCtr="0">
                        <a:noAutofit/>
                      </wps:bodyPr>
                    </wps:wsp>
                  </a:graphicData>
                </a:graphic>
              </wp:anchor>
            </w:drawing>
          </mc:Choice>
          <mc:Fallback>
            <w:pict>
              <v:rect w14:anchorId="5CD90586" id="矩形 130" o:spid="_x0000_s1030" style="position:absolute;margin-left:460.05pt;margin-top:19.35pt;width:45.25pt;height:82.1pt;z-index: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" fillcolor="#5b9bd5" stroked="f" strokeweight="1pt">
                <o:lock v:ext="edit" aspectratio="t"/>
                <v:textbox inset="3.6pt,,3.6pt">
                  <w:txbxContent>
                    <w:p w14:paraId="5606A470" w14:textId="77777777" w:rsidR="001757FB" w:rsidRDefault="001757FB">
                      <w:pPr>
                        <w:pStyle w:val="a7"/>
                        <w:jc w:val="right"/>
                        <w:rPr>
                          <w:color w:val="FFFFFF"/>
                          <w:sz w:val="24"/>
                          <w:szCs w:val="24"/>
                          <w:lang w:val="zh-CN"/>
                        </w:rPr>
                      </w:pPr>
                    </w:p>
                    <w:p w14:paraId="57DF37E0" w14:textId="77777777" w:rsidR="001757FB" w:rsidRDefault="001757FB">
                      <w:pPr>
                        <w:pStyle w:val="a7"/>
                        <w:jc w:val="right"/>
                        <w:rPr>
                          <w:color w:val="FFFFFF"/>
                          <w:sz w:val="24"/>
                          <w:szCs w:val="24"/>
                          <w:lang w:val="zh-CN"/>
                        </w:rPr>
                      </w:pPr>
                    </w:p>
                    <w:p w14:paraId="296F6863" w14:textId="77777777" w:rsidR="001757FB" w:rsidRDefault="001757FB">
                      <w:pPr>
                        <w:pStyle w:val="a7"/>
                        <w:jc w:val="right"/>
                        <w:rPr>
                          <w:color w:val="FFFFFF"/>
                          <w:sz w:val="24"/>
                          <w:szCs w:val="24"/>
                          <w:lang w:val="zh-CN"/>
                        </w:rPr>
                      </w:pPr>
                    </w:p>
                    <w:p w14:paraId="320479E7" w14:textId="77777777" w:rsidR="001757FB" w:rsidRDefault="001757FB">
                      <w:pPr>
                        <w:pStyle w:val="a7"/>
                        <w:jc w:val="right"/>
                        <w:rPr>
                          <w:color w:val="FFFFFF"/>
                          <w:sz w:val="24"/>
                          <w:szCs w:val="24"/>
                        </w:rPr>
                      </w:pPr>
                    </w:p>
                  </w:txbxContent>
                </v:textbox>
                <w10:wrap anchorx="page" anchory="page"/>
              </v:rect>
            </w:pict>
          </mc:Fallback>
        </mc:AlternateContent>
      </w:r>
    </w:p>
    <w:p w14:paraId="41B3743E" w14:textId="77777777" w:rsidR="001757FB" w:rsidRDefault="001757FB">
      <w:pPr>
        <w:jc w:val="center"/>
        <w:rPr>
          <w:sz w:val="112"/>
          <w:szCs w:val="112"/>
          <w:u w:val="single"/>
        </w:rPr>
        <w:sectPr w:rsidR="001757FB">
          <w:pgSz w:w="11906" w:h="16838"/>
          <w:pgMar w:top="1440" w:right="1800" w:bottom="1440" w:left="1800" w:header="851" w:footer="992" w:gutter="0"/>
          <w:cols w:space="720"/>
          <w:titlePg/>
          <w:docGrid w:type="lines" w:linePitch="312"/>
        </w:sectPr>
      </w:pPr>
    </w:p>
    <w:bookmarkEnd w:id="0"/>
    <w:p w14:paraId="1C7F35EF" w14:textId="77777777" w:rsidR="001757FB" w:rsidRDefault="00000000">
      <w:pPr>
        <w:jc w:val="center"/>
        <w:rPr>
          <w:sz w:val="44"/>
          <w:szCs w:val="44"/>
        </w:rPr>
      </w:pPr>
      <w:r>
        <w:rPr>
          <w:rFonts w:hint="eastAsia"/>
          <w:sz w:val="44"/>
          <w:szCs w:val="44"/>
        </w:rPr>
        <w:lastRenderedPageBreak/>
        <w:t>目录</w:t>
      </w:r>
    </w:p>
    <w:p w14:paraId="5744C945" w14:textId="77777777" w:rsidR="001757FB" w:rsidRDefault="00000000">
      <w:pPr>
        <w:numPr>
          <w:ilvl w:val="0"/>
          <w:numId w:val="1"/>
        </w:numPr>
        <w:spacing w:line="480" w:lineRule="auto"/>
        <w:rPr>
          <w:szCs w:val="28"/>
        </w:rPr>
      </w:pPr>
      <w:r>
        <w:rPr>
          <w:rFonts w:hint="eastAsia"/>
          <w:szCs w:val="28"/>
        </w:rPr>
        <w:t>项目管理</w:t>
      </w:r>
      <w:r>
        <w:rPr>
          <w:szCs w:val="28"/>
        </w:rPr>
        <w:t>相关</w:t>
      </w:r>
    </w:p>
    <w:p w14:paraId="04EA45CB" w14:textId="77777777" w:rsidR="001757FB" w:rsidRDefault="00000000">
      <w:pPr>
        <w:numPr>
          <w:ilvl w:val="1"/>
          <w:numId w:val="2"/>
        </w:numPr>
        <w:spacing w:line="480" w:lineRule="auto"/>
        <w:rPr>
          <w:rFonts w:cs="宋体"/>
        </w:rPr>
      </w:pPr>
      <w:r>
        <w:rPr>
          <w:rFonts w:cs="宋体" w:hint="eastAsia"/>
        </w:rPr>
        <w:t>代码管理平台....................................................</w:t>
      </w:r>
    </w:p>
    <w:p w14:paraId="2A843B8A" w14:textId="77777777" w:rsidR="001757FB" w:rsidRDefault="00000000">
      <w:pPr>
        <w:numPr>
          <w:ilvl w:val="1"/>
          <w:numId w:val="2"/>
        </w:numPr>
        <w:spacing w:line="480" w:lineRule="auto"/>
        <w:rPr>
          <w:rFonts w:cs="宋体"/>
        </w:rPr>
      </w:pPr>
      <w:r>
        <w:rPr>
          <w:rFonts w:cs="宋体" w:hint="eastAsia"/>
        </w:rPr>
        <w:t>团队协同管理平台................................................</w:t>
      </w:r>
    </w:p>
    <w:p w14:paraId="2DECD8DA" w14:textId="77777777" w:rsidR="001757FB" w:rsidRDefault="00000000">
      <w:pPr>
        <w:numPr>
          <w:ilvl w:val="1"/>
          <w:numId w:val="2"/>
        </w:numPr>
        <w:spacing w:line="480" w:lineRule="auto"/>
        <w:rPr>
          <w:rFonts w:cs="宋体"/>
        </w:rPr>
      </w:pPr>
      <w:r>
        <w:rPr>
          <w:rFonts w:cs="宋体" w:hint="eastAsia"/>
        </w:rPr>
        <w:t>项目模型........................................................</w:t>
      </w:r>
    </w:p>
    <w:p w14:paraId="7247F41D" w14:textId="77777777" w:rsidR="001757FB" w:rsidRDefault="00000000">
      <w:pPr>
        <w:numPr>
          <w:ilvl w:val="0"/>
          <w:numId w:val="1"/>
        </w:numPr>
        <w:spacing w:line="480" w:lineRule="auto"/>
        <w:rPr>
          <w:szCs w:val="28"/>
        </w:rPr>
      </w:pPr>
      <w:r>
        <w:rPr>
          <w:rFonts w:hint="eastAsia"/>
          <w:szCs w:val="28"/>
        </w:rPr>
        <w:t>软件相关</w:t>
      </w:r>
    </w:p>
    <w:p w14:paraId="4D6D0355" w14:textId="77777777" w:rsidR="001757FB" w:rsidRDefault="00000000">
      <w:pPr>
        <w:spacing w:line="480" w:lineRule="auto"/>
        <w:rPr>
          <w:rFonts w:cs="宋体"/>
        </w:rPr>
      </w:pPr>
      <w:r>
        <w:rPr>
          <w:rFonts w:cs="宋体" w:hint="eastAsia"/>
        </w:rPr>
        <w:t>2.1 软件介绍........................................................</w:t>
      </w:r>
    </w:p>
    <w:p w14:paraId="6A25A506" w14:textId="77777777" w:rsidR="001757FB" w:rsidRDefault="00000000">
      <w:pPr>
        <w:spacing w:line="480" w:lineRule="auto"/>
        <w:rPr>
          <w:rFonts w:cs="宋体"/>
        </w:rPr>
      </w:pPr>
      <w:r>
        <w:rPr>
          <w:rFonts w:cs="宋体" w:hint="eastAsia"/>
        </w:rPr>
        <w:t>2.2 功能点描述......................................................</w:t>
      </w:r>
    </w:p>
    <w:p w14:paraId="4138CC85" w14:textId="77777777" w:rsidR="001757FB" w:rsidRDefault="00000000">
      <w:pPr>
        <w:spacing w:line="480" w:lineRule="auto"/>
        <w:rPr>
          <w:rFonts w:cs="宋体"/>
        </w:rPr>
      </w:pPr>
      <w:r>
        <w:rPr>
          <w:rFonts w:cs="宋体" w:hint="eastAsia"/>
        </w:rPr>
        <w:t>2.3 技术方案选择....................................................</w:t>
      </w:r>
    </w:p>
    <w:p w14:paraId="3B0ACF07" w14:textId="77777777" w:rsidR="001757FB" w:rsidRDefault="00000000">
      <w:pPr>
        <w:numPr>
          <w:ilvl w:val="0"/>
          <w:numId w:val="1"/>
        </w:numPr>
        <w:spacing w:line="480" w:lineRule="auto"/>
        <w:rPr>
          <w:szCs w:val="28"/>
        </w:rPr>
      </w:pPr>
      <w:r>
        <w:rPr>
          <w:rFonts w:hint="eastAsia"/>
          <w:szCs w:val="28"/>
        </w:rPr>
        <w:t>组员分工</w:t>
      </w:r>
    </w:p>
    <w:p w14:paraId="28B508AD" w14:textId="77777777" w:rsidR="001757FB" w:rsidRDefault="00000000">
      <w:pPr>
        <w:spacing w:line="480" w:lineRule="auto"/>
        <w:rPr>
          <w:rFonts w:cs="宋体"/>
        </w:rPr>
      </w:pPr>
      <w:r>
        <w:rPr>
          <w:rFonts w:cs="宋体"/>
        </w:rPr>
        <w:t>3.1小组分工</w:t>
      </w:r>
      <w:r>
        <w:rPr>
          <w:rFonts w:cs="宋体" w:hint="eastAsia"/>
        </w:rPr>
        <w:t>.........................................................</w:t>
      </w:r>
    </w:p>
    <w:p w14:paraId="441A931D" w14:textId="77777777" w:rsidR="001757FB" w:rsidRDefault="001757FB">
      <w:pPr>
        <w:spacing w:line="480" w:lineRule="auto"/>
        <w:rPr>
          <w:rFonts w:cs="宋体"/>
        </w:rPr>
      </w:pPr>
    </w:p>
    <w:p w14:paraId="4A8A9733" w14:textId="77777777" w:rsidR="001757FB" w:rsidRDefault="001757FB">
      <w:pPr>
        <w:spacing w:line="480" w:lineRule="auto"/>
        <w:rPr>
          <w:rFonts w:cs="宋体"/>
        </w:rPr>
      </w:pPr>
    </w:p>
    <w:p w14:paraId="41D76D4C" w14:textId="77777777" w:rsidR="001757FB" w:rsidRDefault="001757FB">
      <w:pPr>
        <w:spacing w:line="480" w:lineRule="auto"/>
        <w:rPr>
          <w:rFonts w:cs="宋体"/>
        </w:rPr>
      </w:pPr>
    </w:p>
    <w:p w14:paraId="0088DA6C" w14:textId="77777777" w:rsidR="001757FB" w:rsidRDefault="001757FB"/>
    <w:p w14:paraId="1D302499" w14:textId="77777777" w:rsidR="001757FB" w:rsidRDefault="001757FB"/>
    <w:p w14:paraId="5AF8C05F" w14:textId="77777777" w:rsidR="001757FB" w:rsidRDefault="001757FB"/>
    <w:p w14:paraId="13F8EA19" w14:textId="77777777" w:rsidR="001757FB" w:rsidRDefault="001757FB"/>
    <w:p w14:paraId="4F397A54" w14:textId="77777777" w:rsidR="001757FB" w:rsidRDefault="001757FB"/>
    <w:p w14:paraId="6B16B9A9" w14:textId="77777777" w:rsidR="001757FB" w:rsidRDefault="001757FB"/>
    <w:p w14:paraId="61DD7DBB" w14:textId="77777777" w:rsidR="001757FB" w:rsidRDefault="001757FB"/>
    <w:p w14:paraId="092D5A29" w14:textId="77777777" w:rsidR="001757FB" w:rsidRDefault="001757FB"/>
    <w:p w14:paraId="2BE88799" w14:textId="77777777" w:rsidR="001757FB" w:rsidRDefault="001757FB"/>
    <w:p w14:paraId="12A6D4F9" w14:textId="77777777" w:rsidR="001757FB" w:rsidRDefault="001757FB"/>
    <w:p w14:paraId="25450683" w14:textId="77777777" w:rsidR="001757FB" w:rsidRDefault="001757FB"/>
    <w:p w14:paraId="64178FF4" w14:textId="77777777" w:rsidR="001757FB" w:rsidRDefault="001757FB"/>
    <w:p w14:paraId="76FA5E9A" w14:textId="77777777" w:rsidR="001757FB" w:rsidRDefault="001757FB"/>
    <w:p w14:paraId="7E0C2769" w14:textId="77777777" w:rsidR="001757FB" w:rsidRDefault="001757FB"/>
    <w:p w14:paraId="3350F5E2" w14:textId="77777777" w:rsidR="001757FB" w:rsidRDefault="001757FB"/>
    <w:p w14:paraId="43F5B9FD" w14:textId="77777777" w:rsidR="001757FB" w:rsidRDefault="001757FB"/>
    <w:p w14:paraId="44ED0569" w14:textId="77777777" w:rsidR="001757FB" w:rsidRDefault="00000000">
      <w:pPr>
        <w:numPr>
          <w:ilvl w:val="0"/>
          <w:numId w:val="3"/>
        </w:numPr>
        <w:rPr>
          <w:rFonts w:cs="宋体"/>
          <w:b/>
          <w:bCs/>
          <w:sz w:val="32"/>
          <w:szCs w:val="32"/>
        </w:rPr>
      </w:pPr>
      <w:r>
        <w:rPr>
          <w:rFonts w:cs="宋体" w:hint="eastAsia"/>
          <w:b/>
          <w:bCs/>
          <w:sz w:val="32"/>
          <w:szCs w:val="32"/>
        </w:rPr>
        <w:t>项目管理相关</w:t>
      </w:r>
    </w:p>
    <w:p w14:paraId="53F57991" w14:textId="77777777" w:rsidR="001757FB" w:rsidRDefault="00000000">
      <w:pPr>
        <w:rPr>
          <w:rFonts w:cs="宋体"/>
          <w:b/>
          <w:bCs/>
          <w:szCs w:val="28"/>
        </w:rPr>
      </w:pPr>
      <w:r>
        <w:rPr>
          <w:rFonts w:cs="宋体" w:hint="eastAsia"/>
          <w:b/>
          <w:bCs/>
          <w:szCs w:val="28"/>
        </w:rPr>
        <w:lastRenderedPageBreak/>
        <w:t>1.1代码管理平台</w:t>
      </w:r>
    </w:p>
    <w:p w14:paraId="0B458326" w14:textId="77777777" w:rsidR="001757FB" w:rsidRDefault="00000000">
      <w:pPr>
        <w:rPr>
          <w:rFonts w:cs="宋体"/>
          <w:szCs w:val="28"/>
        </w:rPr>
      </w:pPr>
      <w:r>
        <w:rPr>
          <w:rFonts w:cs="宋体"/>
          <w:szCs w:val="28"/>
        </w:rPr>
        <w:t>使用</w:t>
      </w:r>
      <w:proofErr w:type="spellStart"/>
      <w:r>
        <w:rPr>
          <w:rFonts w:cs="宋体"/>
          <w:szCs w:val="28"/>
        </w:rPr>
        <w:t>Jorp</w:t>
      </w:r>
      <w:proofErr w:type="spellEnd"/>
      <w:r>
        <w:rPr>
          <w:rFonts w:cs="宋体"/>
          <w:szCs w:val="28"/>
        </w:rPr>
        <w:t>完成对项目的代码管理和进度安排</w:t>
      </w:r>
    </w:p>
    <w:p w14:paraId="04C5099F" w14:textId="77777777" w:rsidR="001757FB" w:rsidRDefault="00000000">
      <w:pPr>
        <w:rPr>
          <w:rFonts w:cs="宋体"/>
          <w:b/>
          <w:bCs/>
          <w:szCs w:val="28"/>
        </w:rPr>
      </w:pPr>
      <w:r>
        <w:rPr>
          <w:rFonts w:cs="宋体" w:hint="eastAsia"/>
          <w:b/>
          <w:bCs/>
          <w:szCs w:val="28"/>
        </w:rPr>
        <w:t xml:space="preserve"> </w:t>
      </w:r>
      <w:r>
        <w:rPr>
          <w:rFonts w:cs="宋体"/>
          <w:b/>
          <w:bCs/>
          <w:noProof/>
          <w:szCs w:val="28"/>
        </w:rPr>
        <w:drawing>
          <wp:inline distT="0" distB="0" distL="85723" distR="85723" wp14:anchorId="35360F55" wp14:editId="75F6FCAD">
            <wp:extent cx="4920558" cy="2643505"/>
            <wp:effectExtent l="0" t="0" r="0" b="4445"/>
            <wp:docPr id="1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rotWithShape="1">
                    <a:blip r:embed="rId7"/>
                    <a:srcRect l="3603" t="7252" r="3143" b="3681"/>
                    <a:stretch/>
                  </pic:blipFill>
                  <pic:spPr bwMode="auto">
                    <a:xfrm>
                      <a:off x="0" y="0"/>
                      <a:ext cx="4922710" cy="2644661"/>
                    </a:xfrm>
                    <a:prstGeom prst="rect">
                      <a:avLst/>
                    </a:prstGeom>
                    <a:noFill/>
                    <a:ln>
                      <a:noFill/>
                    </a:ln>
                    <a:extLst>
                      <a:ext uri="{53640926-AAD7-44D8-BBD7-CCE9431645EC}">
                        <a14:shadowObscured xmlns:a14="http://schemas.microsoft.com/office/drawing/2010/main"/>
                      </a:ext>
                    </a:extLst>
                  </pic:spPr>
                </pic:pic>
              </a:graphicData>
            </a:graphic>
          </wp:inline>
        </w:drawing>
      </w:r>
    </w:p>
    <w:p w14:paraId="160ED0D0" w14:textId="77777777" w:rsidR="001757FB" w:rsidRDefault="00000000">
      <w:pPr>
        <w:widowControl/>
        <w:rPr>
          <w:rFonts w:cs="宋体"/>
          <w:b/>
          <w:bCs/>
          <w:color w:val="000000"/>
          <w:kern w:val="0"/>
          <w:szCs w:val="28"/>
        </w:rPr>
      </w:pPr>
      <w:r>
        <w:rPr>
          <w:rFonts w:cs="宋体" w:hint="eastAsia"/>
          <w:b/>
          <w:bCs/>
          <w:color w:val="000000"/>
          <w:kern w:val="0"/>
          <w:szCs w:val="28"/>
        </w:rPr>
        <w:t>1.2 团队协同管理平台</w:t>
      </w:r>
    </w:p>
    <w:p w14:paraId="516D69F1" w14:textId="77777777" w:rsidR="001757FB" w:rsidRDefault="00000000">
      <w:r>
        <w:t>用</w:t>
      </w:r>
      <w:proofErr w:type="spellStart"/>
      <w:r>
        <w:t>teambition</w:t>
      </w:r>
      <w:proofErr w:type="spellEnd"/>
      <w:r>
        <w:t>网站监控所需要完成的任务。</w:t>
      </w:r>
    </w:p>
    <w:p w14:paraId="6D862D19" w14:textId="77777777" w:rsidR="001757FB" w:rsidRDefault="00000000">
      <w:r>
        <w:t>定时安排每一个成员的工作量</w:t>
      </w:r>
    </w:p>
    <w:p w14:paraId="4F7CFD29" w14:textId="77777777" w:rsidR="001757FB" w:rsidRDefault="00000000">
      <w:r>
        <w:t>用</w:t>
      </w:r>
      <w:proofErr w:type="gramStart"/>
      <w:r>
        <w:t>甘特图</w:t>
      </w:r>
      <w:proofErr w:type="gramEnd"/>
      <w:r>
        <w:t>监控工作完成周期</w:t>
      </w:r>
    </w:p>
    <w:p w14:paraId="0908E916" w14:textId="77777777" w:rsidR="001757FB" w:rsidRDefault="00000000">
      <w:r>
        <w:rPr>
          <w:noProof/>
        </w:rPr>
        <w:drawing>
          <wp:inline distT="0" distB="0" distL="85723" distR="85723" wp14:anchorId="1F488005" wp14:editId="3B640D5E">
            <wp:extent cx="4769220" cy="2036457"/>
            <wp:effectExtent l="0" t="0" r="31" b="44"/>
            <wp:docPr id="2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8"/>
                    <a:srcRect l="14709" t="14965" r="35557" b="47281"/>
                    <a:stretch>
                      <a:fillRect/>
                    </a:stretch>
                  </pic:blipFill>
                  <pic:spPr>
                    <a:xfrm>
                      <a:off x="0" y="0"/>
                      <a:ext cx="4769220" cy="2036457"/>
                    </a:xfrm>
                    <a:prstGeom prst="rect">
                      <a:avLst/>
                    </a:prstGeom>
                    <a:noFill/>
                    <a:ln w="9525" cap="flat" cmpd="sng">
                      <a:noFill/>
                      <a:prstDash val="solid"/>
                      <a:miter/>
                    </a:ln>
                  </pic:spPr>
                </pic:pic>
              </a:graphicData>
            </a:graphic>
          </wp:inline>
        </w:drawing>
      </w:r>
    </w:p>
    <w:p w14:paraId="35E2A6A4" w14:textId="77777777" w:rsidR="001757FB" w:rsidRDefault="001757FB">
      <w:pPr>
        <w:widowControl/>
        <w:rPr>
          <w:rFonts w:cs="宋体"/>
          <w:b/>
          <w:bCs/>
          <w:color w:val="000000"/>
          <w:kern w:val="0"/>
          <w:szCs w:val="28"/>
        </w:rPr>
      </w:pPr>
    </w:p>
    <w:p w14:paraId="531FBD84" w14:textId="77777777" w:rsidR="001757FB" w:rsidRDefault="00000000">
      <w:pPr>
        <w:rPr>
          <w:rFonts w:cs="宋体"/>
          <w:b/>
          <w:bCs/>
          <w:szCs w:val="28"/>
        </w:rPr>
      </w:pPr>
      <w:r>
        <w:rPr>
          <w:rFonts w:cs="宋体" w:hint="eastAsia"/>
          <w:b/>
          <w:bCs/>
          <w:szCs w:val="28"/>
        </w:rPr>
        <w:t>1.3项目</w:t>
      </w:r>
      <w:r>
        <w:rPr>
          <w:rFonts w:cs="宋体"/>
          <w:b/>
          <w:bCs/>
          <w:szCs w:val="28"/>
        </w:rPr>
        <w:t>开发</w:t>
      </w:r>
      <w:r>
        <w:rPr>
          <w:rFonts w:cs="宋体" w:hint="eastAsia"/>
          <w:b/>
          <w:bCs/>
          <w:szCs w:val="28"/>
        </w:rPr>
        <w:t>模型</w:t>
      </w:r>
    </w:p>
    <w:p w14:paraId="03B645ED" w14:textId="77777777" w:rsidR="001757FB" w:rsidRDefault="00000000">
      <w:pPr>
        <w:rPr>
          <w:rFonts w:cs="宋体"/>
          <w:b/>
          <w:bCs/>
          <w:szCs w:val="28"/>
        </w:rPr>
      </w:pPr>
      <w:r>
        <w:rPr>
          <w:rFonts w:cs="宋体"/>
          <w:b/>
          <w:bCs/>
          <w:szCs w:val="28"/>
        </w:rPr>
        <w:t>瀑布模型</w:t>
      </w:r>
    </w:p>
    <w:p w14:paraId="02A547D4" w14:textId="77777777" w:rsidR="001757FB" w:rsidRDefault="00000000">
      <w:pPr>
        <w:rPr>
          <w:rFonts w:cs="宋体"/>
          <w:szCs w:val="28"/>
        </w:rPr>
      </w:pPr>
      <w:r>
        <w:rPr>
          <w:rFonts w:cs="宋体"/>
          <w:szCs w:val="28"/>
        </w:rPr>
        <w:t>瀑布模型是一种经典的软件开发过程模型，也称为线性顺序模型。它将软件开发过程分为需求分析、系统设计、编码、测试和维护等阶段，并按照线性顺序依次进行。每个阶段的输出被作为下一个阶段的输入，并且只有在前一个阶段完成后才能进入下一个阶段。瀑布模型的优点包括：</w:t>
      </w:r>
    </w:p>
    <w:p w14:paraId="19C1425F" w14:textId="77777777" w:rsidR="001757FB" w:rsidRDefault="00000000">
      <w:pPr>
        <w:rPr>
          <w:rFonts w:cs="宋体"/>
          <w:szCs w:val="28"/>
        </w:rPr>
      </w:pPr>
      <w:r>
        <w:rPr>
          <w:rFonts w:cs="宋体"/>
          <w:szCs w:val="28"/>
        </w:rPr>
        <w:t>1.明确的阶段划分和工作内容，便于任务分配和管理。</w:t>
      </w:r>
    </w:p>
    <w:p w14:paraId="261BEC64" w14:textId="77777777" w:rsidR="001757FB" w:rsidRDefault="00000000">
      <w:pPr>
        <w:rPr>
          <w:rFonts w:cs="宋体"/>
          <w:szCs w:val="28"/>
        </w:rPr>
      </w:pPr>
      <w:r>
        <w:rPr>
          <w:rFonts w:cs="宋体"/>
          <w:szCs w:val="28"/>
        </w:rPr>
        <w:t>2.每个阶段都需要有明确的文</w:t>
      </w:r>
      <w:r w:rsidR="005303AF">
        <w:rPr>
          <w:rFonts w:cs="宋体" w:hint="eastAsia"/>
          <w:szCs w:val="28"/>
        </w:rPr>
        <w:t>件</w:t>
      </w:r>
    </w:p>
    <w:p w14:paraId="18487373" w14:textId="77777777" w:rsidR="001757FB" w:rsidRDefault="00000000">
      <w:pPr>
        <w:rPr>
          <w:rFonts w:cs="宋体"/>
          <w:b/>
          <w:bCs/>
          <w:szCs w:val="28"/>
        </w:rPr>
      </w:pPr>
      <w:r>
        <w:rPr>
          <w:rFonts w:cs="宋体"/>
          <w:b/>
          <w:bCs/>
          <w:noProof/>
          <w:szCs w:val="28"/>
        </w:rPr>
        <w:lastRenderedPageBreak/>
        <mc:AlternateContent>
          <mc:Choice Requires="wps">
            <w:drawing>
              <wp:anchor distT="0" distB="0" distL="85723" distR="85723" simplePos="0" relativeHeight="52" behindDoc="0" locked="0" layoutInCell="1" hidden="0" allowOverlap="1" wp14:anchorId="0861A8EB" wp14:editId="2599E3B7">
                <wp:simplePos x="0" y="0"/>
                <wp:positionH relativeFrom="column">
                  <wp:posOffset>16145</wp:posOffset>
                </wp:positionH>
                <wp:positionV relativeFrom="paragraph">
                  <wp:posOffset>23364</wp:posOffset>
                </wp:positionV>
                <wp:extent cx="1147312" cy="0"/>
                <wp:effectExtent l="0" t="0" r="0" b="0"/>
                <wp:wrapNone/>
                <wp:docPr id="24" name="直线"/>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7312" cy="0"/>
                        </a:xfrm>
                        <a:prstGeom prst="line">
                          <a:avLst/>
                        </a:prstGeom>
                        <a:noFill/>
                        <a:ln w="9525" cap="flat" cmpd="sng">
                          <a:solidFill>
                            <a:srgbClr val="000000"/>
                          </a:solidFill>
                          <a:prstDash val="solid"/>
                          <a:miter/>
                        </a:ln>
                      </wps:spPr>
                      <wps:bodyPr/>
                    </wps:wsp>
                  </a:graphicData>
                </a:graphic>
              </wp:anchor>
            </w:drawing>
          </mc:Choice>
          <mc:Fallback xmlns:a14="http://schemas.microsoft.com/office/drawing/2010/main" xmlns:pic="http://schemas.openxmlformats.org/drawingml/2006/picture" xmlns:a="http://schemas.openxmlformats.org/drawingml/2006/main">
            <w:pict>
              <v:line type="#_x0000_t20" id="直线 25" o:spid="_x0000_s25" from="1.271322pt,1.8397585pt" to="91.61085pt,1.8397585pt" filled="f" stroked="t" style="position:absolute;z-index:52;mso-position-horizontal:absolute;mso-position-vertical:absolute;mso-wrap-distance-left:6.749897pt;mso-wrap-distance-right:6.749897pt;visibility:visible;">
                <v:stroke color="#000000"/>
              </v:line>
            </w:pict>
          </mc:Fallback>
        </mc:AlternateContent>
      </w:r>
      <w:r>
        <w:rPr>
          <w:rFonts w:cs="宋体"/>
          <w:b/>
          <w:bCs/>
          <w:noProof/>
          <w:szCs w:val="28"/>
        </w:rPr>
        <mc:AlternateContent>
          <mc:Choice Requires="wps">
            <w:drawing>
              <wp:anchor distT="0" distB="0" distL="85723" distR="85723" simplePos="0" relativeHeight="54" behindDoc="0" locked="0" layoutInCell="1" hidden="0" allowOverlap="1" wp14:anchorId="1BC19AA1" wp14:editId="6D55E056">
                <wp:simplePos x="0" y="0"/>
                <wp:positionH relativeFrom="column">
                  <wp:posOffset>4836300</wp:posOffset>
                </wp:positionH>
                <wp:positionV relativeFrom="paragraph">
                  <wp:posOffset>4179665</wp:posOffset>
                </wp:positionV>
                <wp:extent cx="7215" cy="533969"/>
                <wp:effectExtent l="0" t="0" r="0" b="0"/>
                <wp:wrapNone/>
                <wp:docPr id="26" name="直线"/>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15" cy="533969"/>
                        </a:xfrm>
                        <a:prstGeom prst="line">
                          <a:avLst/>
                        </a:prstGeom>
                        <a:noFill/>
                        <a:ln w="9525" cap="flat" cmpd="sng">
                          <a:solidFill>
                            <a:srgbClr val="000000"/>
                          </a:solidFill>
                          <a:prstDash val="solid"/>
                          <a:miter/>
                        </a:ln>
                      </wps:spPr>
                      <wps:bodyPr/>
                    </wps:wsp>
                  </a:graphicData>
                </a:graphic>
              </wp:anchor>
            </w:drawing>
          </mc:Choice>
          <mc:Fallback xmlns:a14="http://schemas.microsoft.com/office/drawing/2010/main" xmlns:pic="http://schemas.openxmlformats.org/drawingml/2006/picture" xmlns:a="http://schemas.openxmlformats.org/drawingml/2006/main">
            <w:pict>
              <v:line type="#_x0000_t20" id="直线 27" o:spid="_x0000_s27" from="380.811pt,329.10748pt" to="381.37918pt,371.15228pt" filled="f" stroked="t" style="position:absolute;z-index:54;mso-position-horizontal:absolute;mso-position-vertical:absolute;mso-wrap-distance-left:6.749897pt;mso-wrap-distance-right:6.749897pt;visibility:visible;">
                <v:stroke color="#000000"/>
              </v:line>
            </w:pict>
          </mc:Fallback>
        </mc:AlternateContent>
      </w:r>
      <w:r>
        <w:rPr>
          <w:rFonts w:cs="宋体"/>
          <w:b/>
          <w:bCs/>
          <w:noProof/>
          <w:szCs w:val="28"/>
        </w:rPr>
        <mc:AlternateContent>
          <mc:Choice Requires="wps">
            <w:drawing>
              <wp:anchor distT="0" distB="0" distL="85723" distR="85723" simplePos="0" relativeHeight="56" behindDoc="0" locked="0" layoutInCell="1" hidden="0" allowOverlap="1" wp14:anchorId="128C38E2" wp14:editId="286EF079">
                <wp:simplePos x="0" y="0"/>
                <wp:positionH relativeFrom="column">
                  <wp:posOffset>3732282</wp:posOffset>
                </wp:positionH>
                <wp:positionV relativeFrom="paragraph">
                  <wp:posOffset>4713634</wp:posOffset>
                </wp:positionV>
                <wp:extent cx="1111233" cy="14431"/>
                <wp:effectExtent l="0" t="0" r="0" b="0"/>
                <wp:wrapNone/>
                <wp:docPr id="28" name="直线"/>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21600000" flipV="1">
                          <a:off x="0" y="0"/>
                          <a:ext cx="1111233" cy="14431"/>
                        </a:xfrm>
                        <a:prstGeom prst="line">
                          <a:avLst/>
                        </a:prstGeom>
                        <a:noFill/>
                        <a:ln w="9525" cap="flat" cmpd="sng">
                          <a:solidFill>
                            <a:srgbClr val="000000"/>
                          </a:solidFill>
                          <a:prstDash val="solid"/>
                          <a:miter/>
                        </a:ln>
                      </wps:spPr>
                      <wps:bodyPr/>
                    </wps:wsp>
                  </a:graphicData>
                </a:graphic>
              </wp:anchor>
            </w:drawing>
          </mc:Choice>
          <mc:Fallback xmlns:a14="http://schemas.microsoft.com/office/drawing/2010/main" xmlns:pic="http://schemas.openxmlformats.org/drawingml/2006/picture" xmlns:a="http://schemas.openxmlformats.org/drawingml/2006/main">
            <w:pict>
              <v:line type="#_x0000_t20" id="直线 29" o:spid="_x0000_s29" from="293.8805pt,371.15228pt" to="381.37918pt,372.2886pt" filled="f" stroked="t" style="position:absolute;flip:y;z-index:56;mso-position-horizontal:absolute;mso-position-vertical:absolute;mso-wrap-distance-left:6.749897pt;mso-wrap-distance-right:6.749897pt;visibility:visible;">
                <v:stroke color="#000000"/>
              </v:line>
            </w:pict>
          </mc:Fallback>
        </mc:AlternateContent>
      </w:r>
      <w:r>
        <w:rPr>
          <w:rFonts w:cs="宋体"/>
          <w:b/>
          <w:bCs/>
          <w:noProof/>
          <w:szCs w:val="28"/>
        </w:rPr>
        <w:drawing>
          <wp:inline distT="0" distB="0" distL="85723" distR="85723" wp14:anchorId="430C188A" wp14:editId="42164405">
            <wp:extent cx="4840087" cy="4702452"/>
            <wp:effectExtent l="0" t="0" r="33" b="31"/>
            <wp:docPr id="30" name="图片"/>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9"/>
                    <a:srcRect l="4302" t="3611" r="3311" b="4995"/>
                    <a:stretch>
                      <a:fillRect/>
                    </a:stretch>
                  </pic:blipFill>
                  <pic:spPr>
                    <a:xfrm>
                      <a:off x="0" y="0"/>
                      <a:ext cx="4840087" cy="4702452"/>
                    </a:xfrm>
                    <a:prstGeom prst="rect">
                      <a:avLst/>
                    </a:prstGeom>
                    <a:noFill/>
                    <a:ln w="9525" cap="flat" cmpd="sng">
                      <a:noFill/>
                      <a:prstDash val="solid"/>
                      <a:miter/>
                    </a:ln>
                  </pic:spPr>
                </pic:pic>
              </a:graphicData>
            </a:graphic>
          </wp:inline>
        </w:drawing>
      </w:r>
    </w:p>
    <w:p w14:paraId="2E81C251" w14:textId="77777777" w:rsidR="001757FB" w:rsidRDefault="00000000">
      <w:pPr>
        <w:numPr>
          <w:ilvl w:val="0"/>
          <w:numId w:val="3"/>
        </w:numPr>
        <w:rPr>
          <w:rFonts w:cs="宋体"/>
          <w:b/>
          <w:bCs/>
          <w:sz w:val="32"/>
          <w:szCs w:val="32"/>
        </w:rPr>
      </w:pPr>
      <w:r>
        <w:rPr>
          <w:rFonts w:cs="宋体" w:hint="eastAsia"/>
          <w:b/>
          <w:bCs/>
          <w:sz w:val="32"/>
          <w:szCs w:val="32"/>
        </w:rPr>
        <w:t xml:space="preserve">软件相关 </w:t>
      </w:r>
    </w:p>
    <w:p w14:paraId="43087877" w14:textId="77777777" w:rsidR="001757FB" w:rsidRDefault="00000000">
      <w:pPr>
        <w:widowControl/>
        <w:rPr>
          <w:rFonts w:cs="宋体"/>
          <w:b/>
          <w:bCs/>
          <w:szCs w:val="28"/>
        </w:rPr>
      </w:pPr>
      <w:r>
        <w:rPr>
          <w:rFonts w:cs="宋体" w:hint="eastAsia"/>
          <w:b/>
          <w:bCs/>
          <w:szCs w:val="28"/>
        </w:rPr>
        <w:t>2.1软件介绍</w:t>
      </w:r>
    </w:p>
    <w:p w14:paraId="37023B4E" w14:textId="77777777" w:rsidR="001757FB" w:rsidRDefault="00000000">
      <w:pPr>
        <w:widowControl/>
        <w:rPr>
          <w:rFonts w:cs="宋体"/>
          <w:b/>
          <w:bCs/>
          <w:szCs w:val="24"/>
        </w:rPr>
      </w:pPr>
      <w:r>
        <w:rPr>
          <w:rFonts w:cs="宋体" w:hint="eastAsia"/>
          <w:b/>
          <w:bCs/>
          <w:szCs w:val="24"/>
        </w:rPr>
        <w:t>2.1.1 软件名称：</w:t>
      </w:r>
      <w:r>
        <w:rPr>
          <w:rFonts w:cs="宋体"/>
          <w:b/>
          <w:bCs/>
          <w:szCs w:val="24"/>
        </w:rPr>
        <w:t>网上购物</w:t>
      </w:r>
    </w:p>
    <w:p w14:paraId="6BAA0383" w14:textId="77777777" w:rsidR="001757FB" w:rsidRDefault="00000000">
      <w:pPr>
        <w:widowControl/>
        <w:rPr>
          <w:rFonts w:cs="宋体"/>
          <w:b/>
          <w:bCs/>
          <w:szCs w:val="24"/>
        </w:rPr>
      </w:pPr>
      <w:r>
        <w:rPr>
          <w:rFonts w:cs="宋体" w:hint="eastAsia"/>
          <w:b/>
          <w:bCs/>
          <w:szCs w:val="24"/>
        </w:rPr>
        <w:t>2.1.2 业务流程分析</w:t>
      </w:r>
    </w:p>
    <w:p w14:paraId="7455B32B" w14:textId="77777777" w:rsidR="001757FB" w:rsidRDefault="00000000">
      <w:r>
        <w:t>（每一步的信息记录在数据库的表结构中）</w:t>
      </w:r>
    </w:p>
    <w:p w14:paraId="16C77F1F" w14:textId="77777777" w:rsidR="001757FB" w:rsidRDefault="00000000">
      <w:r>
        <w:t>首先用户需要在系统中注册基本信息，系统将把用户的信息记录到对应的数据库表结构中，如姓名，送货地址，联系方式等等。</w:t>
      </w:r>
    </w:p>
    <w:p w14:paraId="7E647D88" w14:textId="77777777" w:rsidR="001757FB" w:rsidRDefault="00000000">
      <w:r>
        <w:t>其次在商家已经将商品数据发送给平台，且平台数据库记录成功的前提下，用户可以向平台对物品申请</w:t>
      </w:r>
      <w:r>
        <w:rPr>
          <w:rFonts w:hint="eastAsia"/>
        </w:rPr>
        <w:t>“</w:t>
      </w:r>
      <w:r>
        <w:t>加入购物车</w:t>
      </w:r>
      <w:r>
        <w:rPr>
          <w:rFonts w:hint="eastAsia"/>
        </w:rPr>
        <w:t>”</w:t>
      </w:r>
      <w:r>
        <w:t>动作，直到最后用户清空购物车，并选择结账方式，管理系统将把用户的购物信息存入新的表结构中，保证对用户购物信息的记录。</w:t>
      </w:r>
    </w:p>
    <w:p w14:paraId="7030D03A" w14:textId="77777777" w:rsidR="001757FB" w:rsidRDefault="00000000">
      <w:r>
        <w:t>下图为网上购物的业务流程图：</w:t>
      </w:r>
    </w:p>
    <w:p w14:paraId="1BB12ACC" w14:textId="77777777" w:rsidR="005303AF" w:rsidRDefault="005303AF">
      <w:pPr>
        <w:widowControl/>
        <w:rPr>
          <w:rFonts w:cs="宋体"/>
          <w:b/>
          <w:bCs/>
          <w:noProof/>
          <w:szCs w:val="24"/>
        </w:rPr>
      </w:pPr>
    </w:p>
    <w:p w14:paraId="76C392F9" w14:textId="77777777" w:rsidR="001757FB" w:rsidRDefault="00000000">
      <w:pPr>
        <w:widowControl/>
        <w:rPr>
          <w:rFonts w:cs="宋体"/>
          <w:b/>
          <w:bCs/>
          <w:szCs w:val="24"/>
        </w:rPr>
      </w:pPr>
      <w:r>
        <w:rPr>
          <w:rFonts w:cs="宋体"/>
          <w:b/>
          <w:bCs/>
          <w:noProof/>
          <w:szCs w:val="24"/>
        </w:rPr>
        <w:lastRenderedPageBreak/>
        <w:drawing>
          <wp:inline distT="0" distB="0" distL="85723" distR="85723" wp14:anchorId="6B3C3E25" wp14:editId="0128F27A">
            <wp:extent cx="2177359" cy="2249786"/>
            <wp:effectExtent l="0" t="0" r="0" b="0"/>
            <wp:docPr id="3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rotWithShape="1">
                    <a:blip r:embed="rId10"/>
                    <a:srcRect l="27637" t="15563" r="31071" b="8585"/>
                    <a:stretch/>
                  </pic:blipFill>
                  <pic:spPr bwMode="auto">
                    <a:xfrm>
                      <a:off x="0" y="0"/>
                      <a:ext cx="2177898" cy="2250343"/>
                    </a:xfrm>
                    <a:prstGeom prst="rect">
                      <a:avLst/>
                    </a:prstGeom>
                    <a:noFill/>
                    <a:ln>
                      <a:noFill/>
                    </a:ln>
                    <a:extLst>
                      <a:ext uri="{53640926-AAD7-44D8-BBD7-CCE9431645EC}">
                        <a14:shadowObscured xmlns:a14="http://schemas.microsoft.com/office/drawing/2010/main"/>
                      </a:ext>
                    </a:extLst>
                  </pic:spPr>
                </pic:pic>
              </a:graphicData>
            </a:graphic>
          </wp:inline>
        </w:drawing>
      </w:r>
    </w:p>
    <w:p w14:paraId="47EA4382" w14:textId="77777777" w:rsidR="005303AF" w:rsidRDefault="005303AF">
      <w:pPr>
        <w:widowControl/>
        <w:rPr>
          <w:rFonts w:cs="宋体"/>
          <w:b/>
          <w:bCs/>
          <w:noProof/>
          <w:szCs w:val="24"/>
        </w:rPr>
      </w:pPr>
    </w:p>
    <w:p w14:paraId="012C9F2F" w14:textId="77777777" w:rsidR="001757FB" w:rsidRDefault="00000000">
      <w:pPr>
        <w:widowControl/>
        <w:rPr>
          <w:rFonts w:cs="宋体"/>
          <w:b/>
          <w:bCs/>
          <w:szCs w:val="24"/>
        </w:rPr>
      </w:pPr>
      <w:r>
        <w:rPr>
          <w:rFonts w:cs="宋体"/>
          <w:b/>
          <w:bCs/>
          <w:noProof/>
          <w:szCs w:val="24"/>
        </w:rPr>
        <w:drawing>
          <wp:inline distT="0" distB="0" distL="85723" distR="85723" wp14:anchorId="1AEAEE7E" wp14:editId="41CC05C8">
            <wp:extent cx="2308634" cy="2290527"/>
            <wp:effectExtent l="0" t="0" r="0" b="0"/>
            <wp:docPr id="3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rotWithShape="1">
                    <a:blip r:embed="rId11"/>
                    <a:srcRect l="27207" t="11291" r="29013" b="11489"/>
                    <a:stretch/>
                  </pic:blipFill>
                  <pic:spPr bwMode="auto">
                    <a:xfrm>
                      <a:off x="0" y="0"/>
                      <a:ext cx="2309069" cy="2290958"/>
                    </a:xfrm>
                    <a:prstGeom prst="rect">
                      <a:avLst/>
                    </a:prstGeom>
                    <a:noFill/>
                    <a:ln>
                      <a:noFill/>
                    </a:ln>
                    <a:extLst>
                      <a:ext uri="{53640926-AAD7-44D8-BBD7-CCE9431645EC}">
                        <a14:shadowObscured xmlns:a14="http://schemas.microsoft.com/office/drawing/2010/main"/>
                      </a:ext>
                    </a:extLst>
                  </pic:spPr>
                </pic:pic>
              </a:graphicData>
            </a:graphic>
          </wp:inline>
        </w:drawing>
      </w:r>
    </w:p>
    <w:p w14:paraId="27E37018" w14:textId="77777777" w:rsidR="001757FB" w:rsidRDefault="00000000">
      <w:pPr>
        <w:widowControl/>
        <w:rPr>
          <w:b/>
          <w:bCs/>
          <w:szCs w:val="22"/>
        </w:rPr>
      </w:pPr>
      <w:r>
        <w:rPr>
          <w:rFonts w:hint="eastAsia"/>
          <w:b/>
          <w:bCs/>
          <w:szCs w:val="22"/>
        </w:rPr>
        <w:t>2.1.3 需求分析</w:t>
      </w:r>
    </w:p>
    <w:p w14:paraId="5B500E07" w14:textId="77777777" w:rsidR="001757FB" w:rsidRDefault="00000000">
      <w:r>
        <w:t>1.购物功能：购物的前提建立在商家已经将商品信息录入到数据库中，通过读取商品的数据信息用户可以在网上购物平台上方便地浏览和搜索商品，并且可以选择添加到购物车后批量支付。</w:t>
      </w:r>
    </w:p>
    <w:p w14:paraId="2937088F" w14:textId="77777777" w:rsidR="001757FB" w:rsidRDefault="00000000">
      <w:r>
        <w:t>2.支付功能：用户需要一个安全可靠的在线支付系统，以确保他们可以安全地进行交易。故而交易的商品时间，总金额都需要在数据库中记录。</w:t>
      </w:r>
    </w:p>
    <w:p w14:paraId="3F502839" w14:textId="77777777" w:rsidR="001757FB" w:rsidRDefault="00000000">
      <w:r>
        <w:t>物流配送：通过读取用户注册的地址信息，对商品进行相应的派送，为用户配送的进度和时间。</w:t>
      </w:r>
    </w:p>
    <w:p w14:paraId="0123D71F" w14:textId="77777777" w:rsidR="001757FB" w:rsidRDefault="00000000">
      <w:r>
        <w:t>3.评价与评论：用户应当能够看到其他人对商品和商家的评价，故而每当商家和其他用户做出评价，应当及时将其记录在数据库中，以便后续其他用户对信息的调用参考。</w:t>
      </w:r>
    </w:p>
    <w:p w14:paraId="57006D84" w14:textId="77777777" w:rsidR="001757FB" w:rsidRDefault="00000000">
      <w:r>
        <w:t>4.售后服务：用户需要一个良好的售后服务体系，故系统需要将用户的申诉信息及时反馈给商家，等待商家用户要求的处理，在选择退货，或者退款后，将数据信息及时在系统数据库中更新。</w:t>
      </w:r>
    </w:p>
    <w:p w14:paraId="46765611" w14:textId="77777777" w:rsidR="001757FB" w:rsidRDefault="00000000">
      <w:r>
        <w:t>用例图如下：</w:t>
      </w:r>
    </w:p>
    <w:p w14:paraId="44D0ABCF" w14:textId="77777777" w:rsidR="001757FB" w:rsidRDefault="00000000">
      <w:r>
        <w:rPr>
          <w:noProof/>
        </w:rPr>
        <w:lastRenderedPageBreak/>
        <w:drawing>
          <wp:inline distT="0" distB="0" distL="85723" distR="85723" wp14:anchorId="4B069CDD" wp14:editId="57BCAC4A">
            <wp:extent cx="4632000" cy="2660559"/>
            <wp:effectExtent l="0" t="0" r="32" b="18"/>
            <wp:docPr id="39" name="图片"/>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12"/>
                    <a:stretch>
                      <a:fillRect/>
                    </a:stretch>
                  </pic:blipFill>
                  <pic:spPr>
                    <a:xfrm>
                      <a:off x="0" y="0"/>
                      <a:ext cx="4632000" cy="2660559"/>
                    </a:xfrm>
                    <a:prstGeom prst="rect">
                      <a:avLst/>
                    </a:prstGeom>
                    <a:noFill/>
                    <a:ln w="9525" cap="flat" cmpd="sng">
                      <a:noFill/>
                      <a:prstDash val="solid"/>
                      <a:miter/>
                    </a:ln>
                  </pic:spPr>
                </pic:pic>
              </a:graphicData>
            </a:graphic>
          </wp:inline>
        </w:drawing>
      </w:r>
    </w:p>
    <w:p w14:paraId="145BF1AE" w14:textId="77777777" w:rsidR="001757FB" w:rsidRDefault="001757FB"/>
    <w:p w14:paraId="26534CA5" w14:textId="77777777" w:rsidR="001757FB" w:rsidRDefault="00000000">
      <w:r>
        <w:t>主要参与者包括：</w:t>
      </w:r>
    </w:p>
    <w:p w14:paraId="64B024C4" w14:textId="77777777" w:rsidR="001757FB" w:rsidRDefault="00000000">
      <w:r>
        <w:t>用户：使用登录系统登录</w:t>
      </w:r>
    </w:p>
    <w:p w14:paraId="547F5057" w14:textId="77777777" w:rsidR="001757FB" w:rsidRDefault="00000000">
      <w:r>
        <w:t>商家：向系统添加商品信息、接收订单、发货等；</w:t>
      </w:r>
    </w:p>
    <w:p w14:paraId="3339EAFB" w14:textId="77777777" w:rsidR="001757FB" w:rsidRDefault="00000000">
      <w:r>
        <w:t>顾客：使用系统浏览商品、下单购买商品；</w:t>
      </w:r>
    </w:p>
    <w:p w14:paraId="4FF85CB3" w14:textId="77777777" w:rsidR="001757FB" w:rsidRDefault="00000000">
      <w:r>
        <w:t>管理员：管理网站的注册账号、商品信息、操作日志等。</w:t>
      </w:r>
    </w:p>
    <w:p w14:paraId="06091DBE" w14:textId="77777777" w:rsidR="001757FB" w:rsidRDefault="00000000">
      <w:r>
        <w:t>第三方支付系统：使用支付系统完成支付</w:t>
      </w:r>
    </w:p>
    <w:p w14:paraId="26C6A5EA" w14:textId="77777777" w:rsidR="001757FB" w:rsidRDefault="001757FB">
      <w:pPr>
        <w:widowControl/>
        <w:rPr>
          <w:b/>
          <w:bCs/>
          <w:szCs w:val="22"/>
        </w:rPr>
      </w:pPr>
    </w:p>
    <w:p w14:paraId="2DD7DC13" w14:textId="77777777" w:rsidR="001757FB" w:rsidRDefault="00000000">
      <w:pPr>
        <w:widowControl/>
        <w:rPr>
          <w:szCs w:val="22"/>
        </w:rPr>
      </w:pPr>
      <w:r>
        <w:rPr>
          <w:szCs w:val="22"/>
        </w:rPr>
        <w:t>er图如下：</w:t>
      </w:r>
    </w:p>
    <w:p w14:paraId="4D22851E" w14:textId="77777777" w:rsidR="003A08EF" w:rsidRDefault="003A08EF">
      <w:pPr>
        <w:widowControl/>
        <w:rPr>
          <w:b/>
          <w:bCs/>
          <w:noProof/>
          <w:szCs w:val="22"/>
        </w:rPr>
      </w:pPr>
    </w:p>
    <w:p w14:paraId="40599CED" w14:textId="77777777" w:rsidR="001757FB" w:rsidRDefault="00000000">
      <w:pPr>
        <w:widowControl/>
        <w:rPr>
          <w:b/>
          <w:bCs/>
          <w:szCs w:val="22"/>
        </w:rPr>
      </w:pPr>
      <w:r>
        <w:rPr>
          <w:b/>
          <w:bCs/>
          <w:noProof/>
          <w:szCs w:val="22"/>
        </w:rPr>
        <w:drawing>
          <wp:inline distT="0" distB="0" distL="85723" distR="85723" wp14:anchorId="7C2A8332" wp14:editId="05F82016">
            <wp:extent cx="2553077" cy="1955549"/>
            <wp:effectExtent l="0" t="0" r="0" b="6985"/>
            <wp:docPr id="4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rotWithShape="1">
                    <a:blip r:embed="rId13"/>
                    <a:srcRect l="26607" t="18463" r="24979" b="15611"/>
                    <a:stretch/>
                  </pic:blipFill>
                  <pic:spPr bwMode="auto">
                    <a:xfrm>
                      <a:off x="0" y="0"/>
                      <a:ext cx="2553513" cy="1955883"/>
                    </a:xfrm>
                    <a:prstGeom prst="rect">
                      <a:avLst/>
                    </a:prstGeom>
                    <a:noFill/>
                    <a:ln>
                      <a:noFill/>
                    </a:ln>
                    <a:extLst>
                      <a:ext uri="{53640926-AAD7-44D8-BBD7-CCE9431645EC}">
                        <a14:shadowObscured xmlns:a14="http://schemas.microsoft.com/office/drawing/2010/main"/>
                      </a:ext>
                    </a:extLst>
                  </pic:spPr>
                </pic:pic>
              </a:graphicData>
            </a:graphic>
          </wp:inline>
        </w:drawing>
      </w:r>
    </w:p>
    <w:p w14:paraId="48E5FF72" w14:textId="77777777" w:rsidR="001757FB" w:rsidRDefault="001757FB">
      <w:pPr>
        <w:widowControl/>
        <w:rPr>
          <w:b/>
          <w:bCs/>
          <w:szCs w:val="22"/>
        </w:rPr>
      </w:pPr>
    </w:p>
    <w:p w14:paraId="3A859FF7" w14:textId="77777777" w:rsidR="001757FB" w:rsidRDefault="00000000">
      <w:pPr>
        <w:spacing w:line="358" w:lineRule="auto"/>
        <w:rPr>
          <w:rFonts w:cs="宋体"/>
          <w:b/>
          <w:bCs/>
          <w:szCs w:val="28"/>
        </w:rPr>
      </w:pPr>
      <w:r>
        <w:rPr>
          <w:rFonts w:cs="宋体" w:hint="eastAsia"/>
          <w:b/>
          <w:bCs/>
          <w:szCs w:val="28"/>
        </w:rPr>
        <w:t xml:space="preserve">2.2 功能点描述 </w:t>
      </w:r>
    </w:p>
    <w:p w14:paraId="3356A19F" w14:textId="77777777" w:rsidR="001757FB" w:rsidRDefault="00000000">
      <w:pPr>
        <w:spacing w:line="334" w:lineRule="auto"/>
        <w:rPr>
          <w:rFonts w:cs="宋体"/>
          <w:b/>
          <w:bCs/>
        </w:rPr>
      </w:pPr>
      <w:r>
        <w:rPr>
          <w:rFonts w:cs="宋体" w:hint="eastAsia"/>
          <w:b/>
          <w:bCs/>
        </w:rPr>
        <w:t>2.2基本功能</w:t>
      </w:r>
    </w:p>
    <w:p w14:paraId="1D8310E7" w14:textId="77777777" w:rsidR="001757FB" w:rsidRDefault="00000000">
      <w:pPr>
        <w:spacing w:before="79" w:line="405" w:lineRule="exact"/>
        <w:ind w:left="35"/>
        <w:rPr>
          <w:rFonts w:ascii="黑体" w:eastAsia="黑体" w:cs="黑体"/>
          <w:spacing w:val="-11"/>
          <w:position w:val="13"/>
          <w:szCs w:val="24"/>
        </w:rPr>
      </w:pPr>
      <w:r>
        <w:rPr>
          <w:rFonts w:ascii="黑体" w:eastAsia="黑体" w:cs="黑体"/>
          <w:spacing w:val="-11"/>
          <w:position w:val="13"/>
          <w:szCs w:val="24"/>
        </w:rPr>
        <w:t>1.图形界面</w:t>
      </w:r>
    </w:p>
    <w:p w14:paraId="482C33FA" w14:textId="77777777" w:rsidR="001757FB" w:rsidRDefault="00000000">
      <w:pPr>
        <w:spacing w:before="79" w:line="405" w:lineRule="exact"/>
        <w:ind w:left="35"/>
        <w:rPr>
          <w:rFonts w:ascii="黑体" w:eastAsia="黑体" w:cs="黑体"/>
          <w:spacing w:val="-11"/>
          <w:position w:val="13"/>
          <w:szCs w:val="24"/>
        </w:rPr>
      </w:pPr>
      <w:r>
        <w:rPr>
          <w:rFonts w:ascii="黑体" w:eastAsia="黑体" w:cs="黑体"/>
          <w:spacing w:val="-11"/>
          <w:position w:val="13"/>
          <w:szCs w:val="24"/>
        </w:rPr>
        <w:t>2.</w:t>
      </w:r>
      <w:r>
        <w:rPr>
          <w:rFonts w:ascii="黑体" w:eastAsia="黑体" w:cs="黑体" w:hint="eastAsia"/>
          <w:spacing w:val="-11"/>
          <w:position w:val="13"/>
          <w:szCs w:val="24"/>
        </w:rPr>
        <w:t>商品的分类浏览</w:t>
      </w:r>
    </w:p>
    <w:p w14:paraId="62D2D14A" w14:textId="77777777" w:rsidR="001757FB" w:rsidRDefault="00000000">
      <w:pPr>
        <w:spacing w:before="79" w:line="405" w:lineRule="exact"/>
        <w:ind w:left="35"/>
        <w:rPr>
          <w:rFonts w:ascii="黑体" w:eastAsia="黑体" w:cs="黑体"/>
          <w:spacing w:val="-11"/>
          <w:position w:val="13"/>
          <w:szCs w:val="24"/>
        </w:rPr>
      </w:pPr>
      <w:r>
        <w:rPr>
          <w:rFonts w:ascii="黑体" w:eastAsia="黑体" w:cs="黑体"/>
          <w:spacing w:val="-11"/>
          <w:position w:val="13"/>
          <w:szCs w:val="24"/>
        </w:rPr>
        <w:t>3.</w:t>
      </w:r>
      <w:r>
        <w:rPr>
          <w:rFonts w:ascii="黑体" w:eastAsia="黑体" w:cs="黑体" w:hint="eastAsia"/>
          <w:spacing w:val="-11"/>
          <w:position w:val="13"/>
          <w:szCs w:val="24"/>
        </w:rPr>
        <w:t>商品信息的管理</w:t>
      </w:r>
    </w:p>
    <w:p w14:paraId="4CB3EB0F" w14:textId="77777777" w:rsidR="001757FB" w:rsidRDefault="00000000">
      <w:pPr>
        <w:spacing w:before="79" w:line="405" w:lineRule="exact"/>
        <w:ind w:left="35"/>
        <w:rPr>
          <w:rFonts w:ascii="黑体" w:eastAsia="黑体" w:cs="黑体"/>
          <w:spacing w:val="-11"/>
          <w:position w:val="13"/>
          <w:szCs w:val="24"/>
        </w:rPr>
      </w:pPr>
      <w:r>
        <w:rPr>
          <w:rFonts w:ascii="黑体" w:eastAsia="黑体" w:cs="黑体"/>
          <w:spacing w:val="-11"/>
          <w:position w:val="13"/>
          <w:szCs w:val="24"/>
        </w:rPr>
        <w:t>4.</w:t>
      </w:r>
      <w:r>
        <w:rPr>
          <w:rFonts w:ascii="黑体" w:eastAsia="黑体" w:cs="黑体" w:hint="eastAsia"/>
          <w:spacing w:val="-11"/>
          <w:position w:val="13"/>
          <w:szCs w:val="24"/>
        </w:rPr>
        <w:t>用户的注册登录</w:t>
      </w:r>
    </w:p>
    <w:p w14:paraId="2D4D7CDC" w14:textId="77777777" w:rsidR="001757FB" w:rsidRDefault="00000000">
      <w:pPr>
        <w:spacing w:before="79" w:line="405" w:lineRule="exact"/>
        <w:ind w:left="35"/>
        <w:rPr>
          <w:rFonts w:ascii="黑体" w:eastAsia="黑体" w:cs="黑体"/>
          <w:spacing w:val="-11"/>
          <w:position w:val="13"/>
          <w:szCs w:val="24"/>
        </w:rPr>
      </w:pPr>
      <w:r>
        <w:rPr>
          <w:rFonts w:ascii="黑体" w:eastAsia="黑体" w:cs="黑体"/>
          <w:spacing w:val="-11"/>
          <w:position w:val="13"/>
          <w:szCs w:val="24"/>
        </w:rPr>
        <w:t>5.</w:t>
      </w:r>
      <w:r>
        <w:rPr>
          <w:rFonts w:ascii="黑体" w:eastAsia="黑体" w:cs="黑体" w:hint="eastAsia"/>
          <w:spacing w:val="-11"/>
          <w:position w:val="13"/>
          <w:szCs w:val="24"/>
        </w:rPr>
        <w:t>用户信息管理</w:t>
      </w:r>
    </w:p>
    <w:p w14:paraId="10BBD8AB" w14:textId="77777777" w:rsidR="001757FB" w:rsidRDefault="00000000">
      <w:pPr>
        <w:spacing w:before="79" w:line="405" w:lineRule="exact"/>
        <w:rPr>
          <w:rFonts w:cs="宋体"/>
          <w:b/>
          <w:bCs/>
        </w:rPr>
      </w:pPr>
      <w:r>
        <w:rPr>
          <w:rFonts w:ascii="黑体" w:eastAsia="黑体" w:cs="黑体"/>
          <w:spacing w:val="-11"/>
          <w:position w:val="13"/>
          <w:szCs w:val="24"/>
        </w:rPr>
        <w:lastRenderedPageBreak/>
        <w:t>6.</w:t>
      </w:r>
      <w:r>
        <w:rPr>
          <w:rFonts w:ascii="黑体" w:eastAsia="黑体" w:cs="黑体" w:hint="eastAsia"/>
          <w:spacing w:val="-11"/>
          <w:position w:val="13"/>
          <w:szCs w:val="24"/>
        </w:rPr>
        <w:t>订单的创建与删除</w:t>
      </w:r>
    </w:p>
    <w:p w14:paraId="1173DC4F" w14:textId="77777777" w:rsidR="001757FB" w:rsidRDefault="001757FB">
      <w:pPr>
        <w:spacing w:before="79" w:line="405" w:lineRule="exact"/>
        <w:ind w:left="35"/>
        <w:rPr>
          <w:rFonts w:cs="宋体"/>
          <w:b/>
          <w:bCs/>
        </w:rPr>
      </w:pPr>
    </w:p>
    <w:p w14:paraId="24D7816B" w14:textId="77777777" w:rsidR="001757FB" w:rsidRDefault="00000000">
      <w:pPr>
        <w:spacing w:line="358" w:lineRule="auto"/>
        <w:rPr>
          <w:rFonts w:cs="宋体"/>
          <w:b/>
          <w:bCs/>
          <w:szCs w:val="24"/>
        </w:rPr>
      </w:pPr>
      <w:r>
        <w:rPr>
          <w:rFonts w:ascii="Sans-serif" w:hAnsi="Sans-serif"/>
          <w:color w:val="000000"/>
          <w:szCs w:val="24"/>
        </w:rPr>
        <w:t>功能模块图如下：</w:t>
      </w:r>
    </w:p>
    <w:p w14:paraId="7A8C9A9E" w14:textId="77777777" w:rsidR="001757FB" w:rsidRDefault="001757FB">
      <w:pPr>
        <w:spacing w:line="358" w:lineRule="auto"/>
      </w:pPr>
    </w:p>
    <w:p w14:paraId="7F149ACD" w14:textId="77777777" w:rsidR="001757FB" w:rsidRDefault="001757FB">
      <w:pPr>
        <w:rPr>
          <w:szCs w:val="28"/>
        </w:rPr>
      </w:pPr>
    </w:p>
    <w:p w14:paraId="5483B0F8" w14:textId="77777777" w:rsidR="001757FB" w:rsidRDefault="001757FB">
      <w:pPr>
        <w:rPr>
          <w:szCs w:val="28"/>
        </w:rPr>
      </w:pPr>
    </w:p>
    <w:p w14:paraId="5B28F5BB" w14:textId="77777777" w:rsidR="001757FB" w:rsidRDefault="001757FB">
      <w:pPr>
        <w:rPr>
          <w:szCs w:val="28"/>
        </w:rPr>
      </w:pPr>
    </w:p>
    <w:p w14:paraId="4D67E664" w14:textId="77777777" w:rsidR="001757FB" w:rsidRDefault="001757FB">
      <w:pPr>
        <w:rPr>
          <w:szCs w:val="28"/>
        </w:rPr>
      </w:pPr>
    </w:p>
    <w:p w14:paraId="25FE73E7" w14:textId="77777777" w:rsidR="001757FB" w:rsidRDefault="001757FB">
      <w:pPr>
        <w:rPr>
          <w:szCs w:val="28"/>
        </w:rPr>
      </w:pPr>
    </w:p>
    <w:p w14:paraId="2DB13C23" w14:textId="77777777" w:rsidR="001757FB" w:rsidRDefault="001757FB">
      <w:pPr>
        <w:rPr>
          <w:szCs w:val="28"/>
        </w:rPr>
      </w:pPr>
    </w:p>
    <w:p w14:paraId="035CCEAE" w14:textId="77777777" w:rsidR="001757FB" w:rsidRDefault="00000000">
      <w:pPr>
        <w:rPr>
          <w:szCs w:val="28"/>
        </w:rPr>
      </w:pPr>
      <w:r>
        <w:rPr>
          <w:szCs w:val="28"/>
        </w:rPr>
        <w:t xml:space="preserve">                            </w:t>
      </w:r>
      <w:r>
        <w:rPr>
          <w:rFonts w:ascii="楷体" w:eastAsia="楷体" w:hint="eastAsia"/>
          <w:sz w:val="15"/>
          <w:szCs w:val="15"/>
        </w:rPr>
        <w:t>网上购物系统</w:t>
      </w:r>
      <w:r>
        <w:rPr>
          <w:szCs w:val="28"/>
        </w:rPr>
        <w:t xml:space="preserve">      </w:t>
      </w:r>
    </w:p>
    <w:p w14:paraId="1A719306" w14:textId="77777777" w:rsidR="001757FB" w:rsidRDefault="00000000">
      <w:pPr>
        <w:spacing w:line="358" w:lineRule="auto"/>
        <w:rPr>
          <w:szCs w:val="28"/>
        </w:rPr>
      </w:pPr>
      <w:r>
        <w:rPr>
          <w:noProof/>
          <w:szCs w:val="28"/>
        </w:rPr>
        <mc:AlternateContent>
          <mc:Choice Requires="wps">
            <w:drawing>
              <wp:anchor distT="0" distB="0" distL="85723" distR="85723" simplePos="0" relativeHeight="4" behindDoc="1" locked="0" layoutInCell="1" hidden="0" allowOverlap="1" wp14:anchorId="1AF3967B" wp14:editId="0DE09FCA">
                <wp:simplePos x="0" y="0"/>
                <wp:positionH relativeFrom="column">
                  <wp:posOffset>1820672</wp:posOffset>
                </wp:positionH>
                <wp:positionV relativeFrom="paragraph">
                  <wp:posOffset>-203330</wp:posOffset>
                </wp:positionV>
                <wp:extent cx="1211677" cy="237663"/>
                <wp:effectExtent l="0" t="0" r="0" b="0"/>
                <wp:wrapNone/>
                <wp:docPr id="45" name="矩形"/>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1677" cy="237663"/>
                        </a:xfrm>
                        <a:prstGeom prst="rect">
                          <a:avLst/>
                        </a:prstGeom>
                        <a:solidFill>
                          <a:srgbClr val="FFFFFF"/>
                        </a:solidFill>
                        <a:ln w="9525" cap="flat" cmpd="sng">
                          <a:solidFill>
                            <a:srgbClr val="000000"/>
                          </a:solidFill>
                          <a:prstDash val="solid"/>
                          <a:miter/>
                        </a:ln>
                      </wps:spPr>
                      <wps:bodyPr vert="horz" wrap="square" lIns="91440" tIns="45720" rIns="91440" bIns="45720" anchor="t" anchorCtr="0">
                        <a:noAutofit/>
                      </wps:bodyPr>
                    </wps:wsp>
                  </a:graphicData>
                </a:graphic>
              </wp:anchor>
            </w:drawing>
          </mc:Choice>
          <mc:Fallback xmlns:a14="http://schemas.microsoft.com/office/drawing/2010/main" xmlns:pic="http://schemas.openxmlformats.org/drawingml/2006/picture" xmlns:a="http://schemas.openxmlformats.org/drawingml/2006/main">
            <w:pict>
              <v:rect type="#_x0000_t1" id="矩形 46" o:spid="_x0000_s46" fillcolor="#FFFFFF" stroked="t" style="position:absolute;margin-left:143.36006pt;margin-top:-16.010246pt;width:95.407646pt;height:18.713644pt;z-index:-20;mso-position-horizontal:absolute;mso-position-vertical:absolute;mso-wrap-distance-left:6.749897pt;mso-wrap-distance-right:6.749897pt;">
                <v:stroke color="#000000"/>
              </v:rect>
            </w:pict>
          </mc:Fallback>
        </mc:AlternateContent>
      </w:r>
      <w:r>
        <w:rPr>
          <w:noProof/>
          <w:szCs w:val="28"/>
        </w:rPr>
        <w:drawing>
          <wp:inline distT="0" distB="0" distL="85723" distR="85723" wp14:anchorId="7D5EB736" wp14:editId="35A7809D">
            <wp:extent cx="4941108" cy="1909523"/>
            <wp:effectExtent l="0" t="0" r="6" b="20"/>
            <wp:docPr id="47" name="图片"/>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14"/>
                    <a:srcRect l="9095" t="14847" r="9467" b="12515"/>
                    <a:stretch>
                      <a:fillRect/>
                    </a:stretch>
                  </pic:blipFill>
                  <pic:spPr>
                    <a:xfrm>
                      <a:off x="0" y="0"/>
                      <a:ext cx="4941108" cy="1909523"/>
                    </a:xfrm>
                    <a:prstGeom prst="rect">
                      <a:avLst/>
                    </a:prstGeom>
                    <a:noFill/>
                    <a:ln w="9525" cap="flat" cmpd="sng">
                      <a:noFill/>
                      <a:prstDash val="solid"/>
                      <a:miter/>
                    </a:ln>
                  </pic:spPr>
                </pic:pic>
              </a:graphicData>
            </a:graphic>
          </wp:inline>
        </w:drawing>
      </w:r>
    </w:p>
    <w:p w14:paraId="12220E4C" w14:textId="77777777" w:rsidR="001757FB" w:rsidRDefault="001757FB">
      <w:pPr>
        <w:spacing w:line="334" w:lineRule="auto"/>
        <w:rPr>
          <w:rFonts w:cs="宋体"/>
          <w:b/>
          <w:bCs/>
        </w:rPr>
      </w:pPr>
    </w:p>
    <w:p w14:paraId="3F8B272B" w14:textId="77777777" w:rsidR="001757FB" w:rsidRDefault="00000000">
      <w:pPr>
        <w:spacing w:line="394" w:lineRule="auto"/>
        <w:rPr>
          <w:rFonts w:cs="宋体"/>
          <w:b/>
          <w:bCs/>
          <w:szCs w:val="28"/>
        </w:rPr>
      </w:pPr>
      <w:r>
        <w:rPr>
          <w:rFonts w:cs="宋体" w:hint="eastAsia"/>
          <w:b/>
          <w:bCs/>
          <w:szCs w:val="28"/>
        </w:rPr>
        <w:t>2.3 技术方案选择</w:t>
      </w:r>
    </w:p>
    <w:p w14:paraId="586A60E1" w14:textId="77777777" w:rsidR="001757FB" w:rsidRPr="00604197" w:rsidRDefault="00000000">
      <w:pPr>
        <w:spacing w:before="116" w:line="175" w:lineRule="auto"/>
        <w:ind w:left="26"/>
        <w:outlineLvl w:val="1"/>
        <w:rPr>
          <w:rFonts w:hAnsi="宋体" w:cs="微软雅黑"/>
          <w:sz w:val="27"/>
          <w:szCs w:val="27"/>
        </w:rPr>
      </w:pPr>
      <w:r w:rsidRPr="00604197">
        <w:rPr>
          <w:rFonts w:hAnsi="宋体" w:cs="微软雅黑"/>
          <w:spacing w:val="12"/>
          <w:sz w:val="27"/>
          <w:szCs w:val="27"/>
          <w14:textOutline w14:w="3175" w14:cap="flat" w14:cmpd="sng" w14:algn="ctr">
            <w14:solidFill>
              <w14:srgbClr w14:val="000000"/>
            </w14:solidFill>
            <w14:prstDash w14:val="solid"/>
            <w14:miter w14:lim="0"/>
          </w14:textOutline>
        </w:rPr>
        <w:t>2.3.1</w:t>
      </w:r>
      <w:r w:rsidRPr="00604197">
        <w:rPr>
          <w:rFonts w:hAnsi="宋体" w:cs="微软雅黑"/>
          <w:spacing w:val="12"/>
          <w:sz w:val="27"/>
          <w:szCs w:val="27"/>
        </w:rPr>
        <w:t xml:space="preserve"> </w:t>
      </w:r>
      <w:proofErr w:type="spellStart"/>
      <w:r w:rsidR="003A08EF" w:rsidRPr="00604197">
        <w:rPr>
          <w:rFonts w:hAnsi="宋体" w:cs="微软雅黑"/>
          <w:sz w:val="27"/>
          <w:szCs w:val="27"/>
          <w14:textOutline w14:w="3175" w14:cap="flat" w14:cmpd="sng" w14:algn="ctr">
            <w14:solidFill>
              <w14:srgbClr w14:val="000000"/>
            </w14:solidFill>
            <w14:prstDash w14:val="solid"/>
            <w14:miter w14:lim="0"/>
          </w14:textOutline>
        </w:rPr>
        <w:t>S</w:t>
      </w:r>
      <w:r w:rsidR="003A08EF" w:rsidRPr="00604197">
        <w:rPr>
          <w:rFonts w:hAnsi="宋体" w:cs="微软雅黑" w:hint="eastAsia"/>
          <w:sz w:val="27"/>
          <w:szCs w:val="27"/>
          <w14:textOutline w14:w="3175" w14:cap="flat" w14:cmpd="sng" w14:algn="ctr">
            <w14:solidFill>
              <w14:srgbClr w14:val="000000"/>
            </w14:solidFill>
            <w14:prstDash w14:val="solid"/>
            <w14:miter w14:lim="0"/>
          </w14:textOutline>
        </w:rPr>
        <w:t>pring</w:t>
      </w:r>
      <w:r w:rsidR="003A08EF" w:rsidRPr="00604197">
        <w:rPr>
          <w:rFonts w:hAnsi="宋体" w:cs="微软雅黑"/>
          <w:sz w:val="27"/>
          <w:szCs w:val="27"/>
          <w14:textOutline w14:w="3175" w14:cap="flat" w14:cmpd="sng" w14:algn="ctr">
            <w14:solidFill>
              <w14:srgbClr w14:val="000000"/>
            </w14:solidFill>
            <w14:prstDash w14:val="solid"/>
            <w14:miter w14:lim="0"/>
          </w14:textOutline>
        </w:rPr>
        <w:t>B</w:t>
      </w:r>
      <w:r w:rsidR="003A08EF" w:rsidRPr="00604197">
        <w:rPr>
          <w:rFonts w:hAnsi="宋体" w:cs="微软雅黑" w:hint="eastAsia"/>
          <w:sz w:val="27"/>
          <w:szCs w:val="27"/>
          <w14:textOutline w14:w="3175" w14:cap="flat" w14:cmpd="sng" w14:algn="ctr">
            <w14:solidFill>
              <w14:srgbClr w14:val="000000"/>
            </w14:solidFill>
            <w14:prstDash w14:val="solid"/>
            <w14:miter w14:lim="0"/>
          </w14:textOutline>
        </w:rPr>
        <w:t>oot</w:t>
      </w:r>
      <w:proofErr w:type="spellEnd"/>
    </w:p>
    <w:p w14:paraId="041383CA" w14:textId="77777777" w:rsidR="001757FB" w:rsidRPr="00604197" w:rsidRDefault="001757FB">
      <w:pPr>
        <w:spacing w:line="322" w:lineRule="auto"/>
        <w:rPr>
          <w:rFonts w:hAnsi="宋体"/>
        </w:rPr>
      </w:pPr>
    </w:p>
    <w:p w14:paraId="7BB38D02" w14:textId="77777777" w:rsidR="00604197" w:rsidRPr="00604197" w:rsidRDefault="00604197">
      <w:pPr>
        <w:spacing w:line="322" w:lineRule="auto"/>
        <w:rPr>
          <w:rFonts w:hAnsi="宋体" w:hint="eastAsia"/>
        </w:rPr>
      </w:pPr>
    </w:p>
    <w:p w14:paraId="32358182" w14:textId="77777777" w:rsidR="00604197" w:rsidRPr="00604197" w:rsidRDefault="00604197" w:rsidP="00604197">
      <w:pPr>
        <w:spacing w:before="1" w:line="221" w:lineRule="auto"/>
        <w:ind w:left="860"/>
        <w:rPr>
          <w:rFonts w:hAnsi="宋体" w:cs="黑体" w:hint="eastAsia"/>
          <w:spacing w:val="-9"/>
          <w:szCs w:val="24"/>
        </w:rPr>
      </w:pPr>
      <w:r w:rsidRPr="00604197">
        <w:rPr>
          <w:rFonts w:hAnsi="宋体" w:cs="黑体" w:hint="eastAsia"/>
          <w:spacing w:val="-9"/>
          <w:szCs w:val="24"/>
        </w:rPr>
        <w:t>本项目使用</w:t>
      </w:r>
      <w:proofErr w:type="spellStart"/>
      <w:r w:rsidRPr="00604197">
        <w:rPr>
          <w:rFonts w:hAnsi="宋体" w:cs="黑体" w:hint="eastAsia"/>
          <w:spacing w:val="-9"/>
          <w:szCs w:val="24"/>
        </w:rPr>
        <w:t>Springboot</w:t>
      </w:r>
      <w:proofErr w:type="spellEnd"/>
      <w:r w:rsidRPr="00604197">
        <w:rPr>
          <w:rFonts w:hAnsi="宋体" w:cs="黑体" w:hint="eastAsia"/>
          <w:spacing w:val="-9"/>
          <w:szCs w:val="24"/>
        </w:rPr>
        <w:t>开发后端程序。</w:t>
      </w:r>
    </w:p>
    <w:p w14:paraId="49B634C3" w14:textId="77777777" w:rsidR="003A08EF" w:rsidRPr="00604197" w:rsidRDefault="003A08EF" w:rsidP="003A08EF">
      <w:pPr>
        <w:spacing w:before="1" w:line="221" w:lineRule="auto"/>
        <w:ind w:left="860"/>
        <w:rPr>
          <w:rFonts w:hAnsi="宋体" w:cs="黑体"/>
          <w:spacing w:val="-9"/>
          <w:szCs w:val="24"/>
        </w:rPr>
      </w:pPr>
      <w:proofErr w:type="spellStart"/>
      <w:r w:rsidRPr="00604197">
        <w:rPr>
          <w:rFonts w:hAnsi="宋体" w:cs="黑体" w:hint="eastAsia"/>
          <w:spacing w:val="-9"/>
          <w:szCs w:val="24"/>
        </w:rPr>
        <w:t>springboot</w:t>
      </w:r>
      <w:proofErr w:type="spellEnd"/>
      <w:r w:rsidRPr="00604197">
        <w:rPr>
          <w:rFonts w:hAnsi="宋体" w:cs="黑体" w:hint="eastAsia"/>
          <w:spacing w:val="-9"/>
          <w:szCs w:val="24"/>
        </w:rPr>
        <w:t>是spring家族中的一个框架，用来简化spring程序的创建和开发过程。在以往我们通过</w:t>
      </w:r>
      <w:proofErr w:type="spellStart"/>
      <w:r w:rsidRPr="00604197">
        <w:rPr>
          <w:rFonts w:hAnsi="宋体" w:cs="黑体" w:hint="eastAsia"/>
          <w:spacing w:val="-9"/>
          <w:szCs w:val="24"/>
        </w:rPr>
        <w:t>SpringMVC+Spring+Mybatis</w:t>
      </w:r>
      <w:proofErr w:type="spellEnd"/>
      <w:r w:rsidRPr="00604197">
        <w:rPr>
          <w:rFonts w:hAnsi="宋体" w:cs="黑体" w:hint="eastAsia"/>
          <w:spacing w:val="-9"/>
          <w:szCs w:val="24"/>
        </w:rPr>
        <w:t>框架进行开发的时候，我们需要配置web.xml，spring配置，</w:t>
      </w:r>
      <w:proofErr w:type="spellStart"/>
      <w:r w:rsidRPr="00604197">
        <w:rPr>
          <w:rFonts w:hAnsi="宋体" w:cs="黑体" w:hint="eastAsia"/>
          <w:spacing w:val="-9"/>
          <w:szCs w:val="24"/>
        </w:rPr>
        <w:t>mybatis</w:t>
      </w:r>
      <w:proofErr w:type="spellEnd"/>
      <w:r w:rsidRPr="00604197">
        <w:rPr>
          <w:rFonts w:hAnsi="宋体" w:cs="黑体" w:hint="eastAsia"/>
          <w:spacing w:val="-9"/>
          <w:szCs w:val="24"/>
        </w:rPr>
        <w:t>配置，然后整合在一起，而</w:t>
      </w:r>
      <w:proofErr w:type="spellStart"/>
      <w:r w:rsidRPr="00604197">
        <w:rPr>
          <w:rFonts w:hAnsi="宋体" w:cs="黑体" w:hint="eastAsia"/>
          <w:spacing w:val="-9"/>
          <w:szCs w:val="24"/>
        </w:rPr>
        <w:t>springboot</w:t>
      </w:r>
      <w:proofErr w:type="spellEnd"/>
      <w:r w:rsidRPr="00604197">
        <w:rPr>
          <w:rFonts w:hAnsi="宋体" w:cs="黑体" w:hint="eastAsia"/>
          <w:spacing w:val="-9"/>
          <w:szCs w:val="24"/>
        </w:rPr>
        <w:t>抛弃了繁琐的xml配置过程，采用大量默认的配置来简化我们的spring开发过程。</w:t>
      </w:r>
    </w:p>
    <w:p w14:paraId="6E130330" w14:textId="77777777" w:rsidR="00604197" w:rsidRPr="00604197" w:rsidRDefault="00604197" w:rsidP="003A08EF">
      <w:pPr>
        <w:spacing w:before="1" w:line="221" w:lineRule="auto"/>
        <w:ind w:left="860"/>
        <w:rPr>
          <w:rFonts w:hAnsi="宋体" w:cs="黑体" w:hint="eastAsia"/>
          <w:spacing w:val="-9"/>
          <w:szCs w:val="24"/>
        </w:rPr>
      </w:pPr>
    </w:p>
    <w:p w14:paraId="6A6E4D48" w14:textId="77777777" w:rsidR="003A08EF" w:rsidRPr="00604197" w:rsidRDefault="003A08EF" w:rsidP="003A08EF">
      <w:pPr>
        <w:spacing w:before="1" w:line="221" w:lineRule="auto"/>
        <w:ind w:left="860"/>
        <w:rPr>
          <w:rFonts w:hAnsi="宋体" w:cs="黑体"/>
          <w:spacing w:val="-9"/>
          <w:szCs w:val="24"/>
        </w:rPr>
      </w:pPr>
      <w:proofErr w:type="spellStart"/>
      <w:r w:rsidRPr="00604197">
        <w:rPr>
          <w:rFonts w:hAnsi="宋体" w:cs="黑体" w:hint="eastAsia"/>
          <w:spacing w:val="-9"/>
          <w:szCs w:val="24"/>
        </w:rPr>
        <w:t>SpringBoot</w:t>
      </w:r>
      <w:proofErr w:type="spellEnd"/>
      <w:r w:rsidRPr="00604197">
        <w:rPr>
          <w:rFonts w:hAnsi="宋体" w:cs="黑体" w:hint="eastAsia"/>
          <w:spacing w:val="-9"/>
          <w:szCs w:val="24"/>
        </w:rPr>
        <w:t>化繁为简，使开发变得更加的简单迅速。</w:t>
      </w:r>
    </w:p>
    <w:p w14:paraId="2497C54F" w14:textId="77777777" w:rsidR="003A08EF" w:rsidRPr="00604197" w:rsidRDefault="003A08EF" w:rsidP="003A08EF">
      <w:pPr>
        <w:spacing w:before="1" w:line="221" w:lineRule="auto"/>
        <w:ind w:left="860"/>
        <w:rPr>
          <w:rFonts w:hAnsi="宋体" w:cs="黑体" w:hint="eastAsia"/>
          <w:spacing w:val="-9"/>
          <w:szCs w:val="24"/>
        </w:rPr>
      </w:pPr>
      <w:r w:rsidRPr="00604197">
        <w:rPr>
          <w:rFonts w:hAnsi="宋体" w:cs="黑体" w:hint="eastAsia"/>
          <w:spacing w:val="-9"/>
          <w:szCs w:val="24"/>
        </w:rPr>
        <w:t>其特性：</w:t>
      </w:r>
    </w:p>
    <w:p w14:paraId="6D792EBB" w14:textId="77777777" w:rsidR="003A08EF" w:rsidRPr="00604197" w:rsidRDefault="003A08EF" w:rsidP="003A08EF">
      <w:pPr>
        <w:pStyle w:val="a8"/>
        <w:numPr>
          <w:ilvl w:val="0"/>
          <w:numId w:val="5"/>
        </w:numPr>
        <w:spacing w:before="1" w:line="221" w:lineRule="auto"/>
        <w:ind w:firstLineChars="0"/>
        <w:rPr>
          <w:rFonts w:hAnsi="宋体" w:cs="黑体" w:hint="eastAsia"/>
          <w:spacing w:val="-9"/>
          <w:szCs w:val="24"/>
        </w:rPr>
      </w:pPr>
      <w:r w:rsidRPr="00604197">
        <w:rPr>
          <w:rFonts w:hAnsi="宋体" w:cs="黑体" w:hint="eastAsia"/>
          <w:spacing w:val="-9"/>
          <w:szCs w:val="24"/>
        </w:rPr>
        <w:t>能够快速创建基于spring的程序</w:t>
      </w:r>
    </w:p>
    <w:p w14:paraId="5D029D44" w14:textId="77777777" w:rsidR="003A08EF" w:rsidRPr="00604197" w:rsidRDefault="003A08EF" w:rsidP="003A08EF">
      <w:pPr>
        <w:pStyle w:val="a8"/>
        <w:numPr>
          <w:ilvl w:val="0"/>
          <w:numId w:val="5"/>
        </w:numPr>
        <w:spacing w:before="1" w:line="221" w:lineRule="auto"/>
        <w:ind w:firstLineChars="0"/>
        <w:rPr>
          <w:rFonts w:hAnsi="宋体" w:cs="黑体" w:hint="eastAsia"/>
          <w:spacing w:val="-9"/>
          <w:szCs w:val="24"/>
        </w:rPr>
      </w:pPr>
      <w:r w:rsidRPr="00604197">
        <w:rPr>
          <w:rFonts w:hAnsi="宋体" w:cs="黑体" w:hint="eastAsia"/>
          <w:spacing w:val="-9"/>
          <w:szCs w:val="24"/>
        </w:rPr>
        <w:t>能够直接使用Java main方法启动内嵌的Tomcat服务器运行</w:t>
      </w:r>
      <w:proofErr w:type="spellStart"/>
      <w:r w:rsidRPr="00604197">
        <w:rPr>
          <w:rFonts w:hAnsi="宋体" w:cs="黑体" w:hint="eastAsia"/>
          <w:spacing w:val="-9"/>
          <w:szCs w:val="24"/>
        </w:rPr>
        <w:t>springboot</w:t>
      </w:r>
      <w:proofErr w:type="spellEnd"/>
      <w:r w:rsidRPr="00604197">
        <w:rPr>
          <w:rFonts w:hAnsi="宋体" w:cs="黑体" w:hint="eastAsia"/>
          <w:spacing w:val="-9"/>
          <w:szCs w:val="24"/>
        </w:rPr>
        <w:t>程序，不需要部署war包</w:t>
      </w:r>
    </w:p>
    <w:p w14:paraId="485811BE" w14:textId="77777777" w:rsidR="003A08EF" w:rsidRPr="00604197" w:rsidRDefault="003A08EF" w:rsidP="003A08EF">
      <w:pPr>
        <w:pStyle w:val="a8"/>
        <w:numPr>
          <w:ilvl w:val="0"/>
          <w:numId w:val="5"/>
        </w:numPr>
        <w:spacing w:before="1" w:line="221" w:lineRule="auto"/>
        <w:ind w:firstLineChars="0"/>
        <w:rPr>
          <w:rFonts w:hAnsi="宋体" w:cs="黑体" w:hint="eastAsia"/>
          <w:spacing w:val="-9"/>
          <w:szCs w:val="24"/>
        </w:rPr>
      </w:pPr>
      <w:r w:rsidRPr="00604197">
        <w:rPr>
          <w:rFonts w:hAnsi="宋体" w:cs="黑体" w:hint="eastAsia"/>
          <w:spacing w:val="-9"/>
          <w:szCs w:val="24"/>
        </w:rPr>
        <w:t>提供约定的starter POM来简化Maven配置，让Maven的配置变得简单</w:t>
      </w:r>
    </w:p>
    <w:p w14:paraId="75AD9045" w14:textId="77777777" w:rsidR="003A08EF" w:rsidRPr="00604197" w:rsidRDefault="003A08EF" w:rsidP="003A08EF">
      <w:pPr>
        <w:pStyle w:val="a8"/>
        <w:numPr>
          <w:ilvl w:val="0"/>
          <w:numId w:val="5"/>
        </w:numPr>
        <w:spacing w:before="1" w:line="221" w:lineRule="auto"/>
        <w:ind w:firstLineChars="0"/>
        <w:rPr>
          <w:rFonts w:hAnsi="宋体" w:cs="黑体" w:hint="eastAsia"/>
          <w:spacing w:val="-9"/>
          <w:szCs w:val="24"/>
        </w:rPr>
      </w:pPr>
      <w:r w:rsidRPr="00604197">
        <w:rPr>
          <w:rFonts w:hAnsi="宋体" w:cs="黑体" w:hint="eastAsia"/>
          <w:spacing w:val="-9"/>
          <w:szCs w:val="24"/>
        </w:rPr>
        <w:t>自动化配置，根据项目的Maven依赖配置，</w:t>
      </w:r>
      <w:proofErr w:type="spellStart"/>
      <w:r w:rsidRPr="00604197">
        <w:rPr>
          <w:rFonts w:hAnsi="宋体" w:cs="黑体" w:hint="eastAsia"/>
          <w:spacing w:val="-9"/>
          <w:szCs w:val="24"/>
        </w:rPr>
        <w:t>springboot</w:t>
      </w:r>
      <w:proofErr w:type="spellEnd"/>
      <w:r w:rsidRPr="00604197">
        <w:rPr>
          <w:rFonts w:hAnsi="宋体" w:cs="黑体" w:hint="eastAsia"/>
          <w:spacing w:val="-9"/>
          <w:szCs w:val="24"/>
        </w:rPr>
        <w:t>自动配置spring、</w:t>
      </w:r>
      <w:proofErr w:type="spellStart"/>
      <w:r w:rsidRPr="00604197">
        <w:rPr>
          <w:rFonts w:hAnsi="宋体" w:cs="黑体" w:hint="eastAsia"/>
          <w:spacing w:val="-9"/>
          <w:szCs w:val="24"/>
        </w:rPr>
        <w:t>springmvc</w:t>
      </w:r>
      <w:proofErr w:type="spellEnd"/>
      <w:r w:rsidRPr="00604197">
        <w:rPr>
          <w:rFonts w:hAnsi="宋体" w:cs="黑体" w:hint="eastAsia"/>
          <w:spacing w:val="-9"/>
          <w:szCs w:val="24"/>
        </w:rPr>
        <w:t>等</w:t>
      </w:r>
    </w:p>
    <w:p w14:paraId="1E8496A3" w14:textId="77777777" w:rsidR="003A08EF" w:rsidRPr="00604197" w:rsidRDefault="003A08EF" w:rsidP="003A08EF">
      <w:pPr>
        <w:pStyle w:val="a8"/>
        <w:numPr>
          <w:ilvl w:val="0"/>
          <w:numId w:val="5"/>
        </w:numPr>
        <w:spacing w:before="1" w:line="221" w:lineRule="auto"/>
        <w:ind w:firstLineChars="0"/>
        <w:rPr>
          <w:rFonts w:hAnsi="宋体" w:cs="黑体" w:hint="eastAsia"/>
          <w:spacing w:val="-9"/>
          <w:szCs w:val="24"/>
        </w:rPr>
      </w:pPr>
      <w:r w:rsidRPr="00604197">
        <w:rPr>
          <w:rFonts w:hAnsi="宋体" w:cs="黑体" w:hint="eastAsia"/>
          <w:spacing w:val="-9"/>
          <w:szCs w:val="24"/>
        </w:rPr>
        <w:t>提供了程序的健康检查功能</w:t>
      </w:r>
    </w:p>
    <w:p w14:paraId="5F93B086" w14:textId="77777777" w:rsidR="003A08EF" w:rsidRPr="00604197" w:rsidRDefault="003A08EF" w:rsidP="003A08EF">
      <w:pPr>
        <w:pStyle w:val="a8"/>
        <w:numPr>
          <w:ilvl w:val="0"/>
          <w:numId w:val="5"/>
        </w:numPr>
        <w:spacing w:before="1" w:line="221" w:lineRule="auto"/>
        <w:ind w:firstLineChars="0"/>
        <w:rPr>
          <w:rFonts w:hAnsi="宋体" w:cs="黑体" w:hint="eastAsia"/>
          <w:spacing w:val="-9"/>
          <w:szCs w:val="24"/>
        </w:rPr>
      </w:pPr>
      <w:r w:rsidRPr="00604197">
        <w:rPr>
          <w:rFonts w:hAnsi="宋体" w:cs="黑体" w:hint="eastAsia"/>
          <w:spacing w:val="-9"/>
          <w:szCs w:val="24"/>
        </w:rPr>
        <w:t>基本可以完全不使用xml配合文件，采用注解配置</w:t>
      </w:r>
    </w:p>
    <w:p w14:paraId="3FE7DF32" w14:textId="77777777" w:rsidR="001757FB" w:rsidRPr="00604197" w:rsidRDefault="00000000">
      <w:pPr>
        <w:spacing w:before="217" w:line="161" w:lineRule="auto"/>
        <w:outlineLvl w:val="1"/>
        <w:rPr>
          <w:rFonts w:hAnsi="宋体" w:cs="微软雅黑"/>
          <w:sz w:val="27"/>
          <w:szCs w:val="27"/>
        </w:rPr>
      </w:pPr>
      <w:r w:rsidRPr="00604197">
        <w:rPr>
          <w:rFonts w:hAnsi="宋体" w:cs="微软雅黑"/>
          <w:spacing w:val="15"/>
          <w:sz w:val="27"/>
          <w:szCs w:val="27"/>
          <w14:textOutline w14:w="3175" w14:cap="flat" w14:cmpd="sng" w14:algn="ctr">
            <w14:solidFill>
              <w14:srgbClr w14:val="000000"/>
            </w14:solidFill>
            <w14:prstDash w14:val="solid"/>
            <w14:miter w14:lim="0"/>
          </w14:textOutline>
        </w:rPr>
        <w:lastRenderedPageBreak/>
        <w:t>2</w:t>
      </w:r>
      <w:r w:rsidRPr="00604197">
        <w:rPr>
          <w:rFonts w:hAnsi="宋体" w:cs="微软雅黑"/>
          <w:spacing w:val="13"/>
          <w:sz w:val="27"/>
          <w:szCs w:val="27"/>
          <w14:textOutline w14:w="3175" w14:cap="flat" w14:cmpd="sng" w14:algn="ctr">
            <w14:solidFill>
              <w14:srgbClr w14:val="000000"/>
            </w14:solidFill>
            <w14:prstDash w14:val="solid"/>
            <w14:miter w14:lim="0"/>
          </w14:textOutline>
        </w:rPr>
        <w:t>.3.2</w:t>
      </w:r>
      <w:r w:rsidRPr="00604197">
        <w:rPr>
          <w:rFonts w:hAnsi="宋体" w:cs="微软雅黑"/>
          <w:spacing w:val="13"/>
          <w:sz w:val="27"/>
          <w:szCs w:val="27"/>
        </w:rPr>
        <w:t xml:space="preserve"> </w:t>
      </w:r>
      <w:r w:rsidR="00604197" w:rsidRPr="00604197">
        <w:rPr>
          <w:rFonts w:hAnsi="宋体" w:cs="微软雅黑"/>
          <w:sz w:val="27"/>
          <w:szCs w:val="27"/>
          <w14:textOutline w14:w="3175" w14:cap="flat" w14:cmpd="sng" w14:algn="ctr">
            <w14:solidFill>
              <w14:srgbClr w14:val="000000"/>
            </w14:solidFill>
            <w14:prstDash w14:val="solid"/>
            <w14:miter w14:lim="0"/>
          </w14:textOutline>
        </w:rPr>
        <w:t>V</w:t>
      </w:r>
      <w:r w:rsidR="00604197" w:rsidRPr="00604197">
        <w:rPr>
          <w:rFonts w:hAnsi="宋体" w:cs="微软雅黑" w:hint="eastAsia"/>
          <w:sz w:val="27"/>
          <w:szCs w:val="27"/>
          <w14:textOutline w14:w="3175" w14:cap="flat" w14:cmpd="sng" w14:algn="ctr">
            <w14:solidFill>
              <w14:srgbClr w14:val="000000"/>
            </w14:solidFill>
            <w14:prstDash w14:val="solid"/>
            <w14:miter w14:lim="0"/>
          </w14:textOutline>
        </w:rPr>
        <w:t>ue</w:t>
      </w:r>
    </w:p>
    <w:p w14:paraId="3D6A44D3" w14:textId="77777777" w:rsidR="001757FB" w:rsidRPr="00604197" w:rsidRDefault="001757FB">
      <w:pPr>
        <w:spacing w:line="350" w:lineRule="auto"/>
        <w:rPr>
          <w:rFonts w:hAnsi="宋体"/>
        </w:rPr>
      </w:pPr>
    </w:p>
    <w:p w14:paraId="30DF2D51" w14:textId="77777777" w:rsidR="001757FB" w:rsidRPr="00604197" w:rsidRDefault="00000000">
      <w:pPr>
        <w:spacing w:before="78" w:line="218" w:lineRule="auto"/>
        <w:ind w:left="442"/>
        <w:rPr>
          <w:rFonts w:hAnsi="宋体" w:cs="黑体"/>
          <w:szCs w:val="24"/>
        </w:rPr>
      </w:pPr>
      <w:r w:rsidRPr="00604197">
        <w:rPr>
          <w:rFonts w:hAnsi="宋体" w:cs="黑体"/>
          <w:spacing w:val="-18"/>
          <w:szCs w:val="24"/>
        </w:rPr>
        <w:t>本</w:t>
      </w:r>
      <w:r w:rsidRPr="00604197">
        <w:rPr>
          <w:rFonts w:hAnsi="宋体" w:cs="黑体"/>
          <w:spacing w:val="-10"/>
          <w:szCs w:val="24"/>
        </w:rPr>
        <w:t xml:space="preserve">项目采用 </w:t>
      </w:r>
      <w:r w:rsidR="00604197" w:rsidRPr="00604197">
        <w:rPr>
          <w:rFonts w:hAnsi="宋体" w:cs="黑体"/>
          <w:spacing w:val="-10"/>
          <w:szCs w:val="24"/>
        </w:rPr>
        <w:t>V</w:t>
      </w:r>
      <w:r w:rsidR="00604197" w:rsidRPr="00604197">
        <w:rPr>
          <w:rFonts w:hAnsi="宋体" w:cs="黑体" w:hint="eastAsia"/>
          <w:spacing w:val="-10"/>
          <w:szCs w:val="24"/>
        </w:rPr>
        <w:t>ue</w:t>
      </w:r>
      <w:r w:rsidRPr="00604197">
        <w:rPr>
          <w:rFonts w:hAnsi="宋体" w:cs="黑体"/>
          <w:spacing w:val="-10"/>
          <w:szCs w:val="24"/>
        </w:rPr>
        <w:t xml:space="preserve"> 作为</w:t>
      </w:r>
      <w:r w:rsidRPr="00604197">
        <w:rPr>
          <w:rFonts w:hAnsi="宋体" w:cs="黑体" w:hint="eastAsia"/>
          <w:spacing w:val="-10"/>
          <w:szCs w:val="24"/>
        </w:rPr>
        <w:t xml:space="preserve"> </w:t>
      </w:r>
      <w:r w:rsidR="00604197" w:rsidRPr="00604197">
        <w:rPr>
          <w:rFonts w:hAnsi="宋体" w:cs="黑体" w:hint="eastAsia"/>
          <w:spacing w:val="-10"/>
          <w:szCs w:val="24"/>
        </w:rPr>
        <w:t>前端</w:t>
      </w:r>
      <w:r w:rsidRPr="00604197">
        <w:rPr>
          <w:rFonts w:hAnsi="宋体" w:cs="黑体"/>
          <w:spacing w:val="-10"/>
          <w:szCs w:val="24"/>
        </w:rPr>
        <w:t xml:space="preserve"> 开发框架。</w:t>
      </w:r>
    </w:p>
    <w:p w14:paraId="7CDA4E05" w14:textId="02C5179C" w:rsidR="00604197" w:rsidRPr="00604197" w:rsidRDefault="00604197" w:rsidP="00604197">
      <w:pPr>
        <w:widowControl/>
        <w:shd w:val="clear" w:color="auto" w:fill="FFFFFF"/>
        <w:spacing w:after="240" w:line="390" w:lineRule="atLeast"/>
        <w:ind w:firstLine="420"/>
        <w:rPr>
          <w:rFonts w:hAnsi="宋体" w:cs="宋体"/>
          <w:color w:val="4D4D4D"/>
          <w:kern w:val="0"/>
          <w:szCs w:val="24"/>
        </w:rPr>
      </w:pPr>
      <w:r w:rsidRPr="00604197">
        <w:rPr>
          <w:rFonts w:hAnsi="宋体" w:cs="宋体"/>
          <w:color w:val="4D4D4D"/>
          <w:kern w:val="0"/>
          <w:szCs w:val="24"/>
        </w:rPr>
        <w:t>Vue 是一套用来动态</w:t>
      </w:r>
      <w:r w:rsidRPr="00604197">
        <w:rPr>
          <w:rFonts w:hAnsi="宋体" w:cs="宋体"/>
          <w:color w:val="6495ED"/>
          <w:kern w:val="0"/>
          <w:szCs w:val="24"/>
        </w:rPr>
        <w:t>构建用户界面</w:t>
      </w:r>
      <w:r w:rsidRPr="00604197">
        <w:rPr>
          <w:rFonts w:hAnsi="宋体" w:cs="宋体"/>
          <w:color w:val="4D4D4D"/>
          <w:kern w:val="0"/>
          <w:szCs w:val="24"/>
        </w:rPr>
        <w:t>的</w:t>
      </w:r>
      <w:r w:rsidRPr="00604197">
        <w:rPr>
          <w:rFonts w:hAnsi="宋体" w:cs="宋体"/>
          <w:color w:val="6495ED"/>
          <w:kern w:val="0"/>
          <w:szCs w:val="24"/>
        </w:rPr>
        <w:t>渐进式</w:t>
      </w:r>
      <w:r w:rsidRPr="00604197">
        <w:rPr>
          <w:rFonts w:hAnsi="宋体" w:cs="宋体"/>
          <w:color w:val="4D4D4D"/>
          <w:kern w:val="0"/>
          <w:szCs w:val="24"/>
        </w:rPr>
        <w:t>JavaScript 框架</w:t>
      </w:r>
      <w:r>
        <w:rPr>
          <w:rFonts w:hAnsi="宋体" w:cs="宋体" w:hint="eastAsia"/>
          <w:color w:val="4D4D4D"/>
          <w:kern w:val="0"/>
          <w:szCs w:val="24"/>
        </w:rPr>
        <w:t>，其特点为</w:t>
      </w:r>
    </w:p>
    <w:p w14:paraId="5DF00E99" w14:textId="77777777" w:rsidR="00604197" w:rsidRPr="00604197" w:rsidRDefault="00604197" w:rsidP="00604197">
      <w:pPr>
        <w:widowControl/>
        <w:numPr>
          <w:ilvl w:val="0"/>
          <w:numId w:val="6"/>
        </w:numPr>
        <w:shd w:val="clear" w:color="auto" w:fill="FFFFFF"/>
        <w:spacing w:before="120"/>
        <w:ind w:left="1200"/>
        <w:rPr>
          <w:rFonts w:hAnsi="宋体" w:cs="宋体"/>
          <w:kern w:val="0"/>
          <w:szCs w:val="24"/>
        </w:rPr>
      </w:pPr>
      <w:r w:rsidRPr="00604197">
        <w:rPr>
          <w:rFonts w:hAnsi="宋体" w:cs="宋体"/>
          <w:kern w:val="0"/>
          <w:szCs w:val="24"/>
        </w:rPr>
        <w:t>构建用户界面：把数据通过某种办法变成用户界面</w:t>
      </w:r>
    </w:p>
    <w:p w14:paraId="5D6CFC4A" w14:textId="77777777" w:rsidR="00604197" w:rsidRDefault="00604197" w:rsidP="00604197">
      <w:pPr>
        <w:widowControl/>
        <w:numPr>
          <w:ilvl w:val="0"/>
          <w:numId w:val="6"/>
        </w:numPr>
        <w:shd w:val="clear" w:color="auto" w:fill="FFFFFF"/>
        <w:spacing w:before="120"/>
        <w:ind w:left="1200"/>
        <w:rPr>
          <w:rFonts w:hAnsi="宋体" w:cs="宋体"/>
          <w:kern w:val="0"/>
          <w:szCs w:val="24"/>
        </w:rPr>
      </w:pPr>
      <w:r w:rsidRPr="00604197">
        <w:rPr>
          <w:rFonts w:hAnsi="宋体" w:cs="宋体"/>
          <w:kern w:val="0"/>
          <w:szCs w:val="24"/>
        </w:rPr>
        <w:t>渐进式：Vue 可以自底向上逐层的应用，简单应用只需要一个轻量小巧的核心库，复杂应用可以引入各式各样的 Vue 插件</w:t>
      </w:r>
    </w:p>
    <w:p w14:paraId="29028070" w14:textId="77777777" w:rsidR="00604197" w:rsidRPr="00604197" w:rsidRDefault="00604197" w:rsidP="00604197">
      <w:pPr>
        <w:widowControl/>
        <w:shd w:val="clear" w:color="auto" w:fill="FFFFFF"/>
        <w:spacing w:before="120"/>
        <w:ind w:left="26"/>
        <w:rPr>
          <w:rFonts w:hAnsi="宋体" w:cs="宋体" w:hint="eastAsia"/>
          <w:kern w:val="0"/>
          <w:szCs w:val="24"/>
        </w:rPr>
      </w:pPr>
    </w:p>
    <w:p w14:paraId="391794A0" w14:textId="77777777" w:rsidR="001757FB" w:rsidRPr="00604197" w:rsidRDefault="00000000">
      <w:pPr>
        <w:spacing w:before="116" w:line="182" w:lineRule="auto"/>
        <w:ind w:left="26"/>
        <w:outlineLvl w:val="1"/>
        <w:rPr>
          <w:rFonts w:hAnsi="宋体" w:cs="微软雅黑"/>
          <w:sz w:val="27"/>
          <w:szCs w:val="27"/>
        </w:rPr>
      </w:pPr>
      <w:r w:rsidRPr="00604197">
        <w:rPr>
          <w:rFonts w:hAnsi="宋体" w:cs="微软雅黑"/>
          <w:spacing w:val="22"/>
          <w:sz w:val="27"/>
          <w:szCs w:val="27"/>
          <w14:textOutline w14:w="3175" w14:cap="flat" w14:cmpd="sng" w14:algn="ctr">
            <w14:solidFill>
              <w14:srgbClr w14:val="000000"/>
            </w14:solidFill>
            <w14:prstDash w14:val="solid"/>
            <w14:miter w14:lim="0"/>
          </w14:textOutline>
        </w:rPr>
        <w:t>2</w:t>
      </w:r>
      <w:r w:rsidRPr="00604197">
        <w:rPr>
          <w:rFonts w:hAnsi="宋体" w:cs="微软雅黑"/>
          <w:spacing w:val="13"/>
          <w:sz w:val="27"/>
          <w:szCs w:val="27"/>
          <w14:textOutline w14:w="3175" w14:cap="flat" w14:cmpd="sng" w14:algn="ctr">
            <w14:solidFill>
              <w14:srgbClr w14:val="000000"/>
            </w14:solidFill>
            <w14:prstDash w14:val="solid"/>
            <w14:miter w14:lim="0"/>
          </w14:textOutline>
        </w:rPr>
        <w:t>.3.3</w:t>
      </w:r>
      <w:r w:rsidRPr="00604197">
        <w:rPr>
          <w:rFonts w:hAnsi="宋体" w:cs="微软雅黑"/>
          <w:spacing w:val="13"/>
          <w:sz w:val="27"/>
          <w:szCs w:val="27"/>
        </w:rPr>
        <w:t xml:space="preserve"> </w:t>
      </w:r>
      <w:r w:rsidRPr="00604197">
        <w:rPr>
          <w:rFonts w:hAnsi="宋体" w:cs="微软雅黑"/>
          <w:sz w:val="27"/>
          <w:szCs w:val="27"/>
          <w14:textOutline w14:w="3175" w14:cap="flat" w14:cmpd="sng" w14:algn="ctr">
            <w14:solidFill>
              <w14:srgbClr w14:val="000000"/>
            </w14:solidFill>
            <w14:prstDash w14:val="solid"/>
            <w14:miter w14:lim="0"/>
          </w14:textOutline>
        </w:rPr>
        <w:t>MySQL</w:t>
      </w:r>
      <w:r w:rsidRPr="00604197">
        <w:rPr>
          <w:rFonts w:hAnsi="宋体" w:cs="微软雅黑"/>
          <w:spacing w:val="13"/>
          <w:sz w:val="27"/>
          <w:szCs w:val="27"/>
        </w:rPr>
        <w:t xml:space="preserve"> </w:t>
      </w:r>
      <w:r w:rsidRPr="00604197">
        <w:rPr>
          <w:rFonts w:hAnsi="宋体" w:cs="微软雅黑"/>
          <w:spacing w:val="13"/>
          <w:sz w:val="27"/>
          <w:szCs w:val="27"/>
          <w14:textOutline w14:w="3175" w14:cap="flat" w14:cmpd="sng" w14:algn="ctr">
            <w14:solidFill>
              <w14:srgbClr w14:val="000000"/>
            </w14:solidFill>
            <w14:prstDash w14:val="solid"/>
            <w14:miter w14:lim="0"/>
          </w14:textOutline>
        </w:rPr>
        <w:t>数据库</w:t>
      </w:r>
    </w:p>
    <w:p w14:paraId="58AD8D9F" w14:textId="77777777" w:rsidR="001757FB" w:rsidRPr="00604197" w:rsidRDefault="001757FB">
      <w:pPr>
        <w:spacing w:line="319" w:lineRule="auto"/>
        <w:rPr>
          <w:rFonts w:hAnsi="宋体"/>
        </w:rPr>
      </w:pPr>
    </w:p>
    <w:p w14:paraId="151F0241" w14:textId="77777777" w:rsidR="001757FB" w:rsidRPr="00604197" w:rsidRDefault="00000000">
      <w:pPr>
        <w:spacing w:before="78" w:line="322" w:lineRule="auto"/>
        <w:ind w:left="15" w:right="41" w:firstLine="426"/>
        <w:rPr>
          <w:rFonts w:hAnsi="宋体" w:cs="黑体"/>
          <w:szCs w:val="24"/>
        </w:rPr>
      </w:pPr>
      <w:r w:rsidRPr="00604197">
        <w:rPr>
          <w:rFonts w:hAnsi="宋体" w:cs="黑体"/>
          <w:spacing w:val="-12"/>
          <w:szCs w:val="24"/>
        </w:rPr>
        <w:t>本项目采</w:t>
      </w:r>
      <w:r w:rsidRPr="00604197">
        <w:rPr>
          <w:rFonts w:hAnsi="宋体" w:cs="黑体"/>
          <w:spacing w:val="-10"/>
          <w:szCs w:val="24"/>
        </w:rPr>
        <w:t>用</w:t>
      </w:r>
      <w:r w:rsidRPr="00604197">
        <w:rPr>
          <w:rFonts w:hAnsi="宋体" w:cs="黑体"/>
          <w:spacing w:val="-6"/>
          <w:szCs w:val="24"/>
        </w:rPr>
        <w:t>MySQL提供数据存储。</w:t>
      </w:r>
    </w:p>
    <w:p w14:paraId="61A623E5" w14:textId="77777777" w:rsidR="001757FB" w:rsidRPr="00604197" w:rsidRDefault="00000000">
      <w:pPr>
        <w:spacing w:before="19" w:line="317" w:lineRule="auto"/>
        <w:ind w:left="18" w:right="95" w:firstLine="1"/>
        <w:rPr>
          <w:rFonts w:hAnsi="宋体" w:cs="黑体"/>
          <w:szCs w:val="24"/>
        </w:rPr>
      </w:pPr>
      <w:r w:rsidRPr="00604197">
        <w:rPr>
          <w:rFonts w:hAnsi="宋体" w:cs="黑体"/>
          <w:color w:val="333333"/>
          <w:spacing w:val="-3"/>
          <w:szCs w:val="24"/>
        </w:rPr>
        <w:t>MySQL</w:t>
      </w:r>
      <w:r w:rsidRPr="00604197">
        <w:rPr>
          <w:rFonts w:hAnsi="宋体" w:cs="黑体"/>
          <w:color w:val="333333"/>
          <w:spacing w:val="-6"/>
          <w:szCs w:val="24"/>
        </w:rPr>
        <w:t xml:space="preserve"> 是</w:t>
      </w:r>
      <w:r w:rsidRPr="00604197">
        <w:rPr>
          <w:rFonts w:hAnsi="宋体" w:cs="黑体"/>
          <w:color w:val="333333"/>
          <w:spacing w:val="-4"/>
          <w:szCs w:val="24"/>
        </w:rPr>
        <w:t>一</w:t>
      </w:r>
      <w:r w:rsidRPr="00604197">
        <w:rPr>
          <w:rFonts w:hAnsi="宋体" w:cs="黑体"/>
          <w:color w:val="333333"/>
          <w:spacing w:val="-3"/>
          <w:szCs w:val="24"/>
        </w:rPr>
        <w:t>个关系型数据库管理系统</w:t>
      </w:r>
      <w:r w:rsidRPr="00604197">
        <w:rPr>
          <w:rFonts w:hAnsi="宋体" w:cs="黑体"/>
          <w:color w:val="333333"/>
          <w:spacing w:val="-3"/>
          <w:szCs w:val="24"/>
          <w14:textOutline w14:w="4343" w14:cap="flat" w14:cmpd="sng" w14:algn="ctr">
            <w14:solidFill>
              <w14:srgbClr w14:val="333333"/>
            </w14:solidFill>
            <w14:prstDash w14:val="solid"/>
            <w14:miter w14:lim="0"/>
          </w14:textOutline>
        </w:rPr>
        <w:t>，</w:t>
      </w:r>
      <w:r w:rsidRPr="00604197">
        <w:rPr>
          <w:rFonts w:hAnsi="宋体" w:cs="黑体"/>
          <w:color w:val="333333"/>
          <w:spacing w:val="-3"/>
          <w:szCs w:val="24"/>
        </w:rPr>
        <w:t>由瑞典 MySQL AB 公司开发，属于</w:t>
      </w:r>
      <w:r w:rsidRPr="00604197">
        <w:rPr>
          <w:rFonts w:hAnsi="宋体" w:cs="黑体"/>
          <w:color w:val="333333"/>
          <w:szCs w:val="24"/>
        </w:rPr>
        <w:t xml:space="preserve">     </w:t>
      </w:r>
      <w:r w:rsidRPr="00604197">
        <w:rPr>
          <w:rFonts w:hAnsi="宋体" w:cs="黑体"/>
          <w:color w:val="333333"/>
          <w:spacing w:val="-4"/>
          <w:szCs w:val="24"/>
        </w:rPr>
        <w:t>Oracle</w:t>
      </w:r>
      <w:r w:rsidRPr="00604197">
        <w:rPr>
          <w:rFonts w:hAnsi="宋体" w:cs="黑体"/>
          <w:color w:val="333333"/>
          <w:spacing w:val="-8"/>
          <w:szCs w:val="24"/>
        </w:rPr>
        <w:t xml:space="preserve"> 旗</w:t>
      </w:r>
      <w:r w:rsidRPr="00604197">
        <w:rPr>
          <w:rFonts w:hAnsi="宋体" w:cs="黑体"/>
          <w:color w:val="333333"/>
          <w:spacing w:val="-6"/>
          <w:szCs w:val="24"/>
        </w:rPr>
        <w:t>下</w:t>
      </w:r>
      <w:r w:rsidRPr="00604197">
        <w:rPr>
          <w:rFonts w:hAnsi="宋体" w:cs="黑体"/>
          <w:color w:val="333333"/>
          <w:spacing w:val="-4"/>
          <w:szCs w:val="24"/>
        </w:rPr>
        <w:t>产品。 MySQL 是最流行的关系型数据库管理系统之一，在 WEB 应</w:t>
      </w:r>
      <w:r w:rsidRPr="00604197">
        <w:rPr>
          <w:rFonts w:hAnsi="宋体" w:cs="黑体"/>
          <w:color w:val="333333"/>
          <w:szCs w:val="24"/>
        </w:rPr>
        <w:t xml:space="preserve"> </w:t>
      </w:r>
      <w:r w:rsidRPr="00604197">
        <w:rPr>
          <w:rFonts w:hAnsi="宋体" w:cs="黑体"/>
          <w:color w:val="333333"/>
          <w:spacing w:val="-5"/>
          <w:szCs w:val="24"/>
        </w:rPr>
        <w:t>用方面， MySQL 是最好的 RDBMS  (Relational Database Management Syst</w:t>
      </w:r>
      <w:r w:rsidRPr="00604197">
        <w:rPr>
          <w:rFonts w:hAnsi="宋体" w:cs="黑体"/>
          <w:color w:val="333333"/>
          <w:szCs w:val="24"/>
        </w:rPr>
        <w:t>em</w:t>
      </w:r>
      <w:r w:rsidRPr="00604197">
        <w:rPr>
          <w:rFonts w:hAnsi="宋体" w:cs="黑体"/>
          <w:color w:val="333333"/>
          <w:spacing w:val="-5"/>
          <w:szCs w:val="24"/>
        </w:rPr>
        <w:t>，</w:t>
      </w:r>
      <w:r w:rsidRPr="00604197">
        <w:rPr>
          <w:rFonts w:hAnsi="宋体" w:cs="黑体"/>
          <w:color w:val="333333"/>
          <w:szCs w:val="24"/>
        </w:rPr>
        <w:t xml:space="preserve"> </w:t>
      </w:r>
      <w:r w:rsidRPr="00604197">
        <w:rPr>
          <w:rFonts w:hAnsi="宋体" w:cs="黑体"/>
          <w:color w:val="333333"/>
          <w:spacing w:val="-2"/>
          <w:szCs w:val="24"/>
        </w:rPr>
        <w:t>关系数据库管理系统) 应用软</w:t>
      </w:r>
      <w:r w:rsidRPr="00604197">
        <w:rPr>
          <w:rFonts w:hAnsi="宋体" w:cs="黑体"/>
          <w:color w:val="333333"/>
          <w:spacing w:val="-1"/>
          <w:szCs w:val="24"/>
        </w:rPr>
        <w:t>件之一。</w:t>
      </w:r>
    </w:p>
    <w:p w14:paraId="3DBBEF71" w14:textId="77777777" w:rsidR="001757FB" w:rsidRPr="00604197" w:rsidRDefault="001757FB">
      <w:pPr>
        <w:rPr>
          <w:rFonts w:hAnsi="宋体"/>
        </w:rPr>
        <w:sectPr w:rsidR="001757FB" w:rsidRPr="00604197">
          <w:footerReference w:type="default" r:id="rId15"/>
          <w:pgSz w:w="11907" w:h="16839"/>
          <w:pgMar w:top="1431" w:right="1785" w:bottom="1149" w:left="1785" w:header="0" w:footer="986" w:gutter="0"/>
          <w:cols w:space="720"/>
          <w:docGrid w:linePitch="326"/>
        </w:sectPr>
      </w:pPr>
    </w:p>
    <w:p w14:paraId="6DDDA76D" w14:textId="77777777" w:rsidR="001757FB" w:rsidRPr="00604197" w:rsidRDefault="00000000">
      <w:pPr>
        <w:spacing w:before="92" w:line="319" w:lineRule="auto"/>
        <w:ind w:left="464" w:right="275" w:hanging="3"/>
        <w:rPr>
          <w:rFonts w:hAnsi="宋体" w:cs="黑体"/>
          <w:szCs w:val="24"/>
        </w:rPr>
      </w:pPr>
      <w:r w:rsidRPr="00604197">
        <w:rPr>
          <w:rFonts w:hAnsi="宋体" w:cs="黑体"/>
          <w:color w:val="333333"/>
          <w:spacing w:val="-3"/>
          <w:szCs w:val="24"/>
        </w:rPr>
        <w:lastRenderedPageBreak/>
        <w:t>MySQL</w:t>
      </w:r>
      <w:r w:rsidRPr="00604197">
        <w:rPr>
          <w:rFonts w:hAnsi="宋体" w:cs="黑体"/>
          <w:color w:val="333333"/>
          <w:spacing w:val="-6"/>
          <w:szCs w:val="24"/>
        </w:rPr>
        <w:t xml:space="preserve"> 是一</w:t>
      </w:r>
      <w:r w:rsidRPr="00604197">
        <w:rPr>
          <w:rFonts w:hAnsi="宋体" w:cs="黑体"/>
          <w:color w:val="333333"/>
          <w:spacing w:val="-5"/>
          <w:szCs w:val="24"/>
        </w:rPr>
        <w:t>种</w:t>
      </w:r>
      <w:r w:rsidRPr="00604197">
        <w:rPr>
          <w:rFonts w:hAnsi="宋体" w:cs="黑体"/>
          <w:color w:val="333333"/>
          <w:spacing w:val="-3"/>
          <w:szCs w:val="24"/>
        </w:rPr>
        <w:t>关系型数据库管理系统，关系数据库将数据保存在不同的表中，</w:t>
      </w:r>
      <w:r w:rsidRPr="00604197">
        <w:rPr>
          <w:rFonts w:hAnsi="宋体" w:cs="黑体"/>
          <w:color w:val="333333"/>
          <w:szCs w:val="24"/>
        </w:rPr>
        <w:t xml:space="preserve"> </w:t>
      </w:r>
      <w:r w:rsidRPr="00604197">
        <w:rPr>
          <w:rFonts w:hAnsi="宋体" w:cs="黑体"/>
          <w:color w:val="333333"/>
          <w:spacing w:val="-2"/>
          <w:szCs w:val="24"/>
        </w:rPr>
        <w:t>而不是将所有数据放</w:t>
      </w:r>
      <w:r w:rsidRPr="00604197">
        <w:rPr>
          <w:rFonts w:hAnsi="宋体" w:cs="黑体"/>
          <w:color w:val="333333"/>
          <w:spacing w:val="-1"/>
          <w:szCs w:val="24"/>
        </w:rPr>
        <w:t>在一个大仓库内，这样就增加了速度并提高了灵活性。</w:t>
      </w:r>
    </w:p>
    <w:p w14:paraId="6B6CF795" w14:textId="77777777" w:rsidR="001757FB" w:rsidRPr="00604197" w:rsidRDefault="00000000">
      <w:pPr>
        <w:spacing w:before="205" w:line="319" w:lineRule="auto"/>
        <w:ind w:left="460" w:right="41"/>
        <w:rPr>
          <w:rFonts w:hAnsi="宋体" w:cs="宋体"/>
          <w:b/>
          <w:bCs/>
          <w:szCs w:val="28"/>
        </w:rPr>
      </w:pPr>
      <w:r w:rsidRPr="00604197">
        <w:rPr>
          <w:rFonts w:hAnsi="宋体" w:cs="黑体"/>
          <w:color w:val="333333"/>
          <w:spacing w:val="-4"/>
          <w:szCs w:val="24"/>
        </w:rPr>
        <w:t>MySQL</w:t>
      </w:r>
      <w:r w:rsidRPr="00604197">
        <w:rPr>
          <w:rFonts w:hAnsi="宋体" w:cs="黑体"/>
          <w:color w:val="333333"/>
          <w:spacing w:val="-8"/>
          <w:szCs w:val="24"/>
        </w:rPr>
        <w:t xml:space="preserve"> 所使</w:t>
      </w:r>
      <w:r w:rsidRPr="00604197">
        <w:rPr>
          <w:rFonts w:hAnsi="宋体" w:cs="黑体"/>
          <w:color w:val="333333"/>
          <w:spacing w:val="-4"/>
          <w:szCs w:val="24"/>
        </w:rPr>
        <w:t>用的 SQL 语言是用于访问数据库的最常用标准化语言。 MySQL 软件</w:t>
      </w:r>
      <w:r w:rsidRPr="00604197">
        <w:rPr>
          <w:rFonts w:hAnsi="宋体" w:cs="黑体"/>
          <w:color w:val="333333"/>
          <w:szCs w:val="24"/>
        </w:rPr>
        <w:t xml:space="preserve"> </w:t>
      </w:r>
      <w:r w:rsidRPr="00604197">
        <w:rPr>
          <w:rFonts w:hAnsi="宋体" w:cs="黑体"/>
          <w:color w:val="333333"/>
          <w:spacing w:val="-1"/>
          <w:szCs w:val="24"/>
        </w:rPr>
        <w:t>采用了双授权政策</w:t>
      </w:r>
      <w:r w:rsidRPr="00604197">
        <w:rPr>
          <w:rFonts w:hAnsi="宋体" w:cs="黑体"/>
          <w:color w:val="333333"/>
          <w:szCs w:val="24"/>
        </w:rPr>
        <w:t xml:space="preserve">，分为社区版和商业版，由于其体积小、速度快、总体拥有 </w:t>
      </w:r>
      <w:r w:rsidRPr="00604197">
        <w:rPr>
          <w:rFonts w:hAnsi="宋体" w:cs="黑体"/>
          <w:color w:val="333333"/>
          <w:spacing w:val="-1"/>
          <w:szCs w:val="24"/>
        </w:rPr>
        <w:t>成本低，尤其是</w:t>
      </w:r>
      <w:r w:rsidRPr="00604197">
        <w:rPr>
          <w:rFonts w:hAnsi="宋体" w:cs="黑体"/>
          <w:color w:val="333333"/>
          <w:szCs w:val="24"/>
        </w:rPr>
        <w:t xml:space="preserve">开放源码这一特点，一般中小型网站的开发都选择 MySQL 作为 </w:t>
      </w:r>
      <w:r w:rsidRPr="00604197">
        <w:rPr>
          <w:rFonts w:hAnsi="宋体" w:cs="黑体"/>
          <w:color w:val="333333"/>
          <w:spacing w:val="-7"/>
          <w:szCs w:val="24"/>
        </w:rPr>
        <w:t>网</w:t>
      </w:r>
      <w:r w:rsidRPr="00604197">
        <w:rPr>
          <w:rFonts w:hAnsi="宋体" w:cs="黑体"/>
          <w:color w:val="333333"/>
          <w:spacing w:val="-5"/>
          <w:szCs w:val="24"/>
        </w:rPr>
        <w:t>站数据库。</w:t>
      </w:r>
    </w:p>
    <w:p w14:paraId="4E62FA0D" w14:textId="77777777" w:rsidR="001757FB" w:rsidRDefault="001757FB"/>
    <w:p w14:paraId="461FA65B" w14:textId="77777777" w:rsidR="001757FB" w:rsidRDefault="00000000">
      <w:r>
        <w:t>系统技术架构图</w:t>
      </w:r>
    </w:p>
    <w:p w14:paraId="473DBE89" w14:textId="77777777" w:rsidR="001757FB" w:rsidRDefault="00000000">
      <w:pPr>
        <w:pStyle w:val="2"/>
        <w:pBdr>
          <w:bottom w:val="single" w:sz="6" w:space="1" w:color="auto"/>
        </w:pBdr>
        <w:shd w:val="clear" w:color="auto" w:fill="F3F3F5"/>
        <w:spacing w:before="359" w:beforeAutospacing="0" w:after="239" w:afterAutospacing="0" w:line="18" w:lineRule="atLeast"/>
        <w:rPr>
          <w:rFonts w:ascii="-apple-system" w:hAnsi="-apple-system" w:hint="eastAsia"/>
          <w:b w:val="0"/>
          <w:szCs w:val="36"/>
        </w:rPr>
      </w:pPr>
      <w:r>
        <w:rPr>
          <w:rFonts w:ascii="-apple-system" w:hAnsi="-apple-system"/>
          <w:b w:val="0"/>
          <w:szCs w:val="36"/>
        </w:rPr>
        <w:t>前端</w:t>
      </w:r>
    </w:p>
    <w:p w14:paraId="26C36091" w14:textId="77777777" w:rsidR="001757FB" w:rsidRDefault="00000000">
      <w:pPr>
        <w:numPr>
          <w:ilvl w:val="0"/>
          <w:numId w:val="4"/>
        </w:numPr>
        <w:shd w:val="clear" w:color="auto" w:fill="F3F3F5"/>
        <w:spacing w:before="100" w:beforeAutospacing="1" w:after="100" w:afterAutospacing="1"/>
        <w:ind w:left="360" w:firstLine="0"/>
        <w:rPr>
          <w:rFonts w:ascii="-apple-system" w:hAnsi="-apple-system" w:hint="eastAsia"/>
          <w:sz w:val="18"/>
          <w:szCs w:val="18"/>
        </w:rPr>
      </w:pPr>
      <w:r>
        <w:rPr>
          <w:rFonts w:ascii="-apple-system" w:hAnsi="-apple-system"/>
          <w:sz w:val="18"/>
          <w:szCs w:val="18"/>
        </w:rPr>
        <w:t>基于</w:t>
      </w:r>
      <w:r>
        <w:rPr>
          <w:rFonts w:ascii="-apple-system" w:hAnsi="-apple-system"/>
          <w:sz w:val="18"/>
          <w:szCs w:val="18"/>
        </w:rPr>
        <w:t>Web</w:t>
      </w:r>
      <w:r>
        <w:rPr>
          <w:rFonts w:ascii="-apple-system" w:hAnsi="-apple-system"/>
          <w:sz w:val="18"/>
          <w:szCs w:val="18"/>
        </w:rPr>
        <w:t>浏览器</w:t>
      </w:r>
    </w:p>
    <w:p w14:paraId="305C6980" w14:textId="77777777" w:rsidR="001757FB" w:rsidRDefault="00000000">
      <w:pPr>
        <w:pStyle w:val="2"/>
        <w:pBdr>
          <w:bottom w:val="single" w:sz="6" w:space="1" w:color="auto"/>
        </w:pBdr>
        <w:shd w:val="clear" w:color="auto" w:fill="F3F3F5"/>
        <w:spacing w:before="359" w:beforeAutospacing="0" w:after="239" w:afterAutospacing="0" w:line="18" w:lineRule="atLeast"/>
        <w:rPr>
          <w:rFonts w:ascii="-apple-system" w:hAnsi="-apple-system" w:hint="eastAsia"/>
          <w:b w:val="0"/>
          <w:szCs w:val="36"/>
        </w:rPr>
      </w:pPr>
      <w:r>
        <w:rPr>
          <w:rFonts w:ascii="-apple-system" w:hAnsi="-apple-system"/>
          <w:b w:val="0"/>
          <w:szCs w:val="36"/>
        </w:rPr>
        <w:t>应用程序层</w:t>
      </w:r>
    </w:p>
    <w:p w14:paraId="644830A2" w14:textId="77777777" w:rsidR="001757FB" w:rsidRDefault="00000000">
      <w:pPr>
        <w:numPr>
          <w:ilvl w:val="0"/>
          <w:numId w:val="4"/>
        </w:numPr>
        <w:shd w:val="clear" w:color="auto" w:fill="F3F3F5"/>
        <w:spacing w:before="100" w:beforeAutospacing="1" w:after="100" w:afterAutospacing="1"/>
        <w:ind w:left="360" w:firstLine="0"/>
        <w:rPr>
          <w:rFonts w:ascii="-apple-system" w:hAnsi="-apple-system" w:hint="eastAsia"/>
          <w:sz w:val="18"/>
          <w:szCs w:val="18"/>
        </w:rPr>
      </w:pPr>
      <w:r>
        <w:rPr>
          <w:rFonts w:ascii="-apple-system" w:hAnsi="-apple-system"/>
          <w:sz w:val="18"/>
          <w:szCs w:val="18"/>
        </w:rPr>
        <w:t>商品服务管理</w:t>
      </w:r>
    </w:p>
    <w:p w14:paraId="407EAE96" w14:textId="77777777" w:rsidR="001757FB" w:rsidRDefault="00000000">
      <w:pPr>
        <w:numPr>
          <w:ilvl w:val="0"/>
          <w:numId w:val="4"/>
        </w:numPr>
        <w:shd w:val="clear" w:color="auto" w:fill="F3F3F5"/>
        <w:spacing w:before="60"/>
        <w:ind w:left="360" w:firstLine="0"/>
        <w:rPr>
          <w:rFonts w:ascii="-apple-system" w:hAnsi="-apple-system" w:hint="eastAsia"/>
          <w:sz w:val="18"/>
          <w:szCs w:val="18"/>
        </w:rPr>
      </w:pPr>
      <w:r>
        <w:rPr>
          <w:rFonts w:ascii="-apple-system" w:hAnsi="-apple-system"/>
          <w:sz w:val="18"/>
          <w:szCs w:val="18"/>
        </w:rPr>
        <w:t>用户信息管理</w:t>
      </w:r>
    </w:p>
    <w:p w14:paraId="56FC945F" w14:textId="77777777" w:rsidR="001757FB" w:rsidRDefault="00000000">
      <w:pPr>
        <w:numPr>
          <w:ilvl w:val="0"/>
          <w:numId w:val="4"/>
        </w:numPr>
        <w:shd w:val="clear" w:color="auto" w:fill="F3F3F5"/>
        <w:spacing w:before="60"/>
        <w:ind w:left="360" w:firstLine="0"/>
        <w:rPr>
          <w:rFonts w:ascii="-apple-system" w:hAnsi="-apple-system" w:hint="eastAsia"/>
          <w:sz w:val="18"/>
          <w:szCs w:val="18"/>
        </w:rPr>
      </w:pPr>
      <w:r>
        <w:rPr>
          <w:rFonts w:ascii="-apple-system" w:hAnsi="-apple-system"/>
          <w:sz w:val="18"/>
          <w:szCs w:val="18"/>
        </w:rPr>
        <w:t>账单管理模块</w:t>
      </w:r>
    </w:p>
    <w:p w14:paraId="32D4DF39" w14:textId="77777777" w:rsidR="001757FB" w:rsidRDefault="00000000">
      <w:pPr>
        <w:pStyle w:val="2"/>
        <w:pBdr>
          <w:bottom w:val="single" w:sz="6" w:space="1" w:color="auto"/>
        </w:pBdr>
        <w:shd w:val="clear" w:color="auto" w:fill="F3F3F5"/>
        <w:spacing w:before="359" w:beforeAutospacing="0" w:after="239" w:afterAutospacing="0" w:line="18" w:lineRule="atLeast"/>
        <w:rPr>
          <w:rFonts w:ascii="-apple-system" w:hAnsi="-apple-system" w:hint="eastAsia"/>
          <w:b w:val="0"/>
          <w:szCs w:val="36"/>
        </w:rPr>
      </w:pPr>
      <w:r>
        <w:rPr>
          <w:rFonts w:ascii="-apple-system" w:hAnsi="-apple-system"/>
          <w:b w:val="0"/>
          <w:szCs w:val="36"/>
        </w:rPr>
        <w:t>数据层</w:t>
      </w:r>
    </w:p>
    <w:p w14:paraId="2B8457F6" w14:textId="77777777" w:rsidR="001757FB" w:rsidRDefault="00000000">
      <w:pPr>
        <w:numPr>
          <w:ilvl w:val="0"/>
          <w:numId w:val="4"/>
        </w:numPr>
        <w:shd w:val="clear" w:color="auto" w:fill="F3F3F5"/>
        <w:spacing w:before="100" w:beforeAutospacing="1" w:after="100" w:afterAutospacing="1"/>
        <w:ind w:left="360" w:firstLine="0"/>
        <w:rPr>
          <w:rFonts w:ascii="-apple-system" w:hAnsi="-apple-system" w:hint="eastAsia"/>
          <w:sz w:val="18"/>
          <w:szCs w:val="18"/>
        </w:rPr>
      </w:pPr>
      <w:r>
        <w:rPr>
          <w:rFonts w:ascii="-apple-system" w:hAnsi="-apple-system"/>
          <w:sz w:val="18"/>
          <w:szCs w:val="18"/>
        </w:rPr>
        <w:t>MySQL</w:t>
      </w:r>
      <w:r>
        <w:rPr>
          <w:rFonts w:ascii="-apple-system" w:hAnsi="-apple-system"/>
          <w:sz w:val="18"/>
          <w:szCs w:val="18"/>
        </w:rPr>
        <w:t>数据库系统</w:t>
      </w:r>
    </w:p>
    <w:p w14:paraId="0F2F526F" w14:textId="77777777" w:rsidR="001757FB" w:rsidRDefault="00000000">
      <w:pPr>
        <w:numPr>
          <w:ilvl w:val="0"/>
          <w:numId w:val="4"/>
        </w:numPr>
        <w:shd w:val="clear" w:color="auto" w:fill="F3F3F5"/>
        <w:spacing w:before="60"/>
        <w:ind w:left="360" w:firstLine="0"/>
        <w:rPr>
          <w:rFonts w:ascii="-apple-system" w:hAnsi="-apple-system" w:hint="eastAsia"/>
          <w:sz w:val="18"/>
          <w:szCs w:val="18"/>
        </w:rPr>
      </w:pPr>
      <w:r>
        <w:rPr>
          <w:rFonts w:ascii="-apple-system" w:hAnsi="-apple-system"/>
          <w:sz w:val="18"/>
          <w:szCs w:val="18"/>
        </w:rPr>
        <w:t>缓存层</w:t>
      </w:r>
    </w:p>
    <w:p w14:paraId="257A2C8A" w14:textId="77777777" w:rsidR="001757FB" w:rsidRDefault="00000000">
      <w:pPr>
        <w:numPr>
          <w:ilvl w:val="0"/>
          <w:numId w:val="4"/>
        </w:numPr>
        <w:shd w:val="clear" w:color="auto" w:fill="F3F3F5"/>
        <w:spacing w:before="60"/>
        <w:ind w:left="360" w:firstLine="0"/>
        <w:rPr>
          <w:rFonts w:ascii="-apple-system" w:hAnsi="-apple-system" w:hint="eastAsia"/>
          <w:sz w:val="18"/>
          <w:szCs w:val="18"/>
        </w:rPr>
      </w:pPr>
      <w:r>
        <w:rPr>
          <w:rFonts w:ascii="-apple-system" w:hAnsi="-apple-system"/>
          <w:sz w:val="18"/>
          <w:szCs w:val="18"/>
        </w:rPr>
        <w:t>数据库访问层</w:t>
      </w:r>
    </w:p>
    <w:p w14:paraId="5B0B7728" w14:textId="77777777" w:rsidR="001757FB" w:rsidRDefault="00000000">
      <w:pPr>
        <w:pStyle w:val="2"/>
        <w:pBdr>
          <w:bottom w:val="single" w:sz="6" w:space="1" w:color="auto"/>
        </w:pBdr>
        <w:shd w:val="clear" w:color="auto" w:fill="F3F3F5"/>
        <w:spacing w:before="359" w:beforeAutospacing="0" w:after="239" w:afterAutospacing="0" w:line="18" w:lineRule="atLeast"/>
        <w:rPr>
          <w:rFonts w:ascii="-apple-system" w:hAnsi="-apple-system" w:hint="eastAsia"/>
          <w:b w:val="0"/>
          <w:szCs w:val="36"/>
        </w:rPr>
      </w:pPr>
      <w:r>
        <w:rPr>
          <w:rFonts w:ascii="-apple-system" w:hAnsi="-apple-system"/>
          <w:b w:val="0"/>
          <w:szCs w:val="36"/>
        </w:rPr>
        <w:t>基础设施层</w:t>
      </w:r>
    </w:p>
    <w:p w14:paraId="61E72F3E" w14:textId="77777777" w:rsidR="001757FB" w:rsidRDefault="00000000">
      <w:pPr>
        <w:numPr>
          <w:ilvl w:val="0"/>
          <w:numId w:val="4"/>
        </w:numPr>
        <w:shd w:val="clear" w:color="auto" w:fill="F3F3F5"/>
        <w:spacing w:before="100" w:beforeAutospacing="1" w:after="100" w:afterAutospacing="1"/>
        <w:ind w:left="360" w:firstLine="0"/>
        <w:rPr>
          <w:rFonts w:ascii="-apple-system" w:hAnsi="-apple-system" w:hint="eastAsia"/>
          <w:sz w:val="18"/>
          <w:szCs w:val="18"/>
        </w:rPr>
      </w:pPr>
      <w:r>
        <w:rPr>
          <w:rFonts w:ascii="-apple-system" w:hAnsi="-apple-system"/>
          <w:sz w:val="18"/>
          <w:szCs w:val="18"/>
        </w:rPr>
        <w:t>操作系统</w:t>
      </w:r>
    </w:p>
    <w:p w14:paraId="7D0C4512" w14:textId="77777777" w:rsidR="001757FB" w:rsidRDefault="00000000">
      <w:pPr>
        <w:numPr>
          <w:ilvl w:val="0"/>
          <w:numId w:val="4"/>
        </w:numPr>
        <w:shd w:val="clear" w:color="auto" w:fill="F3F3F5"/>
        <w:spacing w:before="60"/>
        <w:ind w:left="360" w:firstLine="0"/>
        <w:rPr>
          <w:rFonts w:ascii="-apple-system" w:hAnsi="-apple-system" w:hint="eastAsia"/>
          <w:sz w:val="18"/>
          <w:szCs w:val="18"/>
        </w:rPr>
      </w:pPr>
      <w:r>
        <w:rPr>
          <w:rFonts w:ascii="-apple-system" w:hAnsi="-apple-system"/>
          <w:sz w:val="18"/>
          <w:szCs w:val="18"/>
        </w:rPr>
        <w:t>日志，监控</w:t>
      </w:r>
    </w:p>
    <w:p w14:paraId="5AC2C4CA" w14:textId="77777777" w:rsidR="001757FB" w:rsidRDefault="001757FB"/>
    <w:p w14:paraId="7D045FF5" w14:textId="77777777" w:rsidR="001757FB" w:rsidRDefault="00000000">
      <w:pPr>
        <w:rPr>
          <w:rFonts w:cs="宋体"/>
          <w:b/>
          <w:bCs/>
          <w:sz w:val="32"/>
          <w:szCs w:val="32"/>
        </w:rPr>
      </w:pPr>
      <w:r>
        <w:rPr>
          <w:b/>
          <w:bCs/>
          <w:sz w:val="32"/>
          <w:szCs w:val="32"/>
        </w:rPr>
        <w:t>三.</w:t>
      </w:r>
      <w:r>
        <w:rPr>
          <w:rFonts w:cs="宋体" w:hint="eastAsia"/>
          <w:b/>
          <w:bCs/>
          <w:sz w:val="32"/>
          <w:szCs w:val="32"/>
        </w:rPr>
        <w:t>小组任务分工</w:t>
      </w:r>
    </w:p>
    <w:p w14:paraId="2BE22D65" w14:textId="77777777" w:rsidR="001757FB" w:rsidRDefault="00000000">
      <w:pPr>
        <w:spacing w:before="102" w:line="190" w:lineRule="auto"/>
        <w:ind w:left="456"/>
        <w:rPr>
          <w:rFonts w:ascii="微软雅黑" w:eastAsia="微软雅黑" w:cs="微软雅黑"/>
          <w:szCs w:val="24"/>
        </w:rPr>
      </w:pPr>
      <w:proofErr w:type="gramStart"/>
      <w:r>
        <w:rPr>
          <w:rFonts w:ascii="微软雅黑" w:eastAsia="微软雅黑" w:cs="微软雅黑"/>
          <w:spacing w:val="12"/>
          <w:szCs w:val="24"/>
        </w:rPr>
        <w:t>骆</w:t>
      </w:r>
      <w:proofErr w:type="gramEnd"/>
      <w:r>
        <w:rPr>
          <w:rFonts w:ascii="微软雅黑" w:eastAsia="微软雅黑" w:cs="微软雅黑"/>
          <w:spacing w:val="12"/>
          <w:szCs w:val="24"/>
        </w:rPr>
        <w:t>鋆</w:t>
      </w:r>
      <w:r>
        <w:rPr>
          <w:rFonts w:ascii="微软雅黑" w:eastAsia="微软雅黑" w:cs="微软雅黑"/>
          <w:spacing w:val="7"/>
          <w:szCs w:val="24"/>
        </w:rPr>
        <w:t>：</w:t>
      </w:r>
      <w:r>
        <w:rPr>
          <w:rFonts w:ascii="微软雅黑" w:eastAsia="微软雅黑" w:cs="微软雅黑" w:hint="eastAsia"/>
          <w:spacing w:val="7"/>
          <w:szCs w:val="24"/>
        </w:rPr>
        <w:t>业务流程</w:t>
      </w:r>
      <w:r>
        <w:rPr>
          <w:rFonts w:ascii="微软雅黑" w:eastAsia="微软雅黑" w:cs="微软雅黑"/>
          <w:spacing w:val="7"/>
          <w:szCs w:val="24"/>
        </w:rPr>
        <w:t>分析</w:t>
      </w:r>
      <w:r>
        <w:rPr>
          <w:rFonts w:ascii="微软雅黑" w:eastAsia="微软雅黑" w:cs="微软雅黑" w:hint="eastAsia"/>
          <w:spacing w:val="7"/>
          <w:szCs w:val="24"/>
        </w:rPr>
        <w:t>、需求分析</w:t>
      </w:r>
      <w:r>
        <w:rPr>
          <w:rFonts w:ascii="微软雅黑" w:eastAsia="微软雅黑" w:cs="微软雅黑"/>
          <w:spacing w:val="7"/>
          <w:szCs w:val="24"/>
        </w:rPr>
        <w:t xml:space="preserve"> (30%)</w:t>
      </w:r>
    </w:p>
    <w:p w14:paraId="1EF44B0B" w14:textId="77777777" w:rsidR="001757FB" w:rsidRDefault="00000000">
      <w:pPr>
        <w:spacing w:before="211" w:line="190" w:lineRule="auto"/>
        <w:ind w:left="462"/>
        <w:rPr>
          <w:rFonts w:ascii="微软雅黑" w:eastAsia="微软雅黑" w:cs="微软雅黑"/>
          <w:szCs w:val="24"/>
        </w:rPr>
      </w:pPr>
      <w:r>
        <w:rPr>
          <w:rFonts w:ascii="微软雅黑" w:eastAsia="微软雅黑" w:cs="微软雅黑"/>
          <w:spacing w:val="6"/>
          <w:szCs w:val="24"/>
        </w:rPr>
        <w:lastRenderedPageBreak/>
        <w:t>张凯歌</w:t>
      </w:r>
      <w:r>
        <w:rPr>
          <w:rFonts w:ascii="微软雅黑" w:eastAsia="微软雅黑" w:cs="微软雅黑"/>
          <w:spacing w:val="3"/>
          <w:szCs w:val="24"/>
        </w:rPr>
        <w:t xml:space="preserve">： </w:t>
      </w:r>
      <w:r>
        <w:rPr>
          <w:rFonts w:ascii="微软雅黑" w:eastAsia="微软雅黑" w:cs="微软雅黑" w:hint="eastAsia"/>
          <w:spacing w:val="3"/>
          <w:szCs w:val="24"/>
        </w:rPr>
        <w:t>项目管理平台的选择、</w:t>
      </w:r>
      <w:r>
        <w:rPr>
          <w:rFonts w:ascii="微软雅黑" w:eastAsia="微软雅黑" w:cs="微软雅黑"/>
          <w:spacing w:val="3"/>
          <w:szCs w:val="24"/>
        </w:rPr>
        <w:t>项目开发模型  (30%)</w:t>
      </w:r>
    </w:p>
    <w:p w14:paraId="1CEFA630" w14:textId="77777777" w:rsidR="001757FB" w:rsidRDefault="00000000">
      <w:pPr>
        <w:spacing w:before="211" w:line="190" w:lineRule="auto"/>
        <w:ind w:left="456"/>
        <w:rPr>
          <w:rFonts w:ascii="微软雅黑" w:eastAsia="微软雅黑" w:cs="微软雅黑"/>
          <w:spacing w:val="-3"/>
          <w:szCs w:val="24"/>
        </w:rPr>
      </w:pPr>
      <w:r>
        <w:rPr>
          <w:rFonts w:ascii="微软雅黑" w:eastAsia="微软雅黑" w:cs="微软雅黑"/>
          <w:spacing w:val="-6"/>
          <w:szCs w:val="24"/>
        </w:rPr>
        <w:t>张</w:t>
      </w:r>
      <w:r w:rsidR="005E2301">
        <w:rPr>
          <w:rFonts w:ascii="微软雅黑" w:eastAsia="微软雅黑" w:cs="微软雅黑" w:hint="eastAsia"/>
          <w:spacing w:val="-6"/>
          <w:szCs w:val="24"/>
        </w:rPr>
        <w:t>佳</w:t>
      </w:r>
      <w:r>
        <w:rPr>
          <w:rFonts w:ascii="微软雅黑" w:eastAsia="微软雅黑" w:cs="微软雅黑"/>
          <w:spacing w:val="-6"/>
          <w:szCs w:val="24"/>
        </w:rPr>
        <w:t xml:space="preserve">讯： </w:t>
      </w:r>
      <w:r>
        <w:rPr>
          <w:rFonts w:ascii="微软雅黑" w:eastAsia="微软雅黑" w:cs="微软雅黑"/>
          <w:spacing w:val="-5"/>
          <w:szCs w:val="24"/>
        </w:rPr>
        <w:t xml:space="preserve"> </w:t>
      </w:r>
      <w:r>
        <w:rPr>
          <w:rFonts w:ascii="微软雅黑" w:eastAsia="微软雅黑" w:cs="微软雅黑"/>
          <w:spacing w:val="-3"/>
          <w:szCs w:val="24"/>
        </w:rPr>
        <w:t>PPT 与立项答辩   (30%)</w:t>
      </w:r>
    </w:p>
    <w:p w14:paraId="30C733F7" w14:textId="77777777" w:rsidR="001757FB" w:rsidRDefault="00000000">
      <w:pPr>
        <w:spacing w:before="211" w:line="190" w:lineRule="auto"/>
        <w:ind w:left="456"/>
        <w:rPr>
          <w:rFonts w:ascii="微软雅黑" w:eastAsia="微软雅黑" w:cs="微软雅黑"/>
          <w:szCs w:val="24"/>
        </w:rPr>
      </w:pPr>
      <w:r>
        <w:rPr>
          <w:rFonts w:ascii="微软雅黑" w:eastAsia="微软雅黑" w:cs="微软雅黑"/>
          <w:spacing w:val="6"/>
          <w:szCs w:val="24"/>
        </w:rPr>
        <w:t>庞丁硕</w:t>
      </w:r>
      <w:r>
        <w:rPr>
          <w:rFonts w:ascii="微软雅黑" w:eastAsia="微软雅黑" w:cs="微软雅黑"/>
          <w:spacing w:val="3"/>
          <w:szCs w:val="24"/>
        </w:rPr>
        <w:t>： 查找资料  (10%)</w:t>
      </w:r>
    </w:p>
    <w:p w14:paraId="65214ADE" w14:textId="77777777" w:rsidR="001757FB" w:rsidRDefault="001757FB">
      <w:pPr>
        <w:spacing w:before="211" w:line="190" w:lineRule="auto"/>
        <w:ind w:left="456"/>
        <w:rPr>
          <w:rFonts w:ascii="微软雅黑" w:eastAsia="微软雅黑" w:cs="微软雅黑"/>
          <w:szCs w:val="24"/>
        </w:rPr>
      </w:pPr>
    </w:p>
    <w:p w14:paraId="49421312" w14:textId="77777777" w:rsidR="001757FB" w:rsidRDefault="001757FB"/>
    <w:sectPr w:rsidR="001757FB">
      <w:pgSz w:w="11906" w:h="16838"/>
      <w:pgMar w:top="1440" w:right="1800" w:bottom="1440" w:left="1800" w:header="851" w:footer="992" w:gutter="0"/>
      <w:cols w:space="720"/>
      <w:docGrid w:type="lines" w:linePitch="312" w:charSpace="-491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F48E83" w14:textId="77777777" w:rsidR="00380BCC" w:rsidRDefault="00380BCC">
      <w:r>
        <w:separator/>
      </w:r>
    </w:p>
  </w:endnote>
  <w:endnote w:type="continuationSeparator" w:id="0">
    <w:p w14:paraId="575110D2" w14:textId="77777777" w:rsidR="00380BCC" w:rsidRDefault="00380B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Sans-serif">
    <w:altName w:val="Times New Roman"/>
    <w:charset w:val="00"/>
    <w:family w:val="auto"/>
    <w:pitch w:val="variable"/>
  </w:font>
  <w:font w:name="楷体">
    <w:panose1 w:val="02010609060101010101"/>
    <w:charset w:val="86"/>
    <w:family w:val="modern"/>
    <w:pitch w:val="fixed"/>
    <w:sig w:usb0="800002BF" w:usb1="38CF7CFA" w:usb2="00000016" w:usb3="00000000" w:csb0="00040001" w:csb1="00000000"/>
  </w:font>
  <w:font w:name="-apple-system">
    <w:altName w:val="Times New Roman"/>
    <w:charset w:val="00"/>
    <w:family w:val="auto"/>
    <w:pitch w:val="variable"/>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553DD" w14:textId="77777777" w:rsidR="001757FB" w:rsidRDefault="00000000">
    <w:pPr>
      <w:spacing w:line="178" w:lineRule="auto"/>
      <w:ind w:left="4129"/>
      <w:rPr>
        <w:rFonts w:ascii="Calibri" w:eastAsia="Calibri" w:hAnsi="Calibri" w:cs="Calibri"/>
        <w:sz w:val="18"/>
        <w:szCs w:val="18"/>
      </w:rPr>
    </w:pPr>
    <w:r>
      <w:rPr>
        <w:noProof/>
        <w:sz w:val="18"/>
      </w:rPr>
      <mc:AlternateContent>
        <mc:Choice Requires="wps">
          <w:drawing>
            <wp:anchor distT="0" distB="0" distL="114298" distR="114298" simplePos="0" relativeHeight="60" behindDoc="0" locked="0" layoutInCell="1" hidden="0" allowOverlap="1" wp14:anchorId="439DB8D4" wp14:editId="14C86925">
              <wp:simplePos x="0" y="0"/>
              <wp:positionH relativeFrom="margin">
                <wp:align>center</wp:align>
              </wp:positionH>
              <wp:positionV relativeFrom="paragraph">
                <wp:posOffset>0</wp:posOffset>
              </wp:positionV>
              <wp:extent cx="115900" cy="139560"/>
              <wp:effectExtent l="0" t="0" r="0" b="0"/>
              <wp:wrapNone/>
              <wp:docPr id="50"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5900" cy="139560"/>
                      </a:xfrm>
                      <a:prstGeom prst="rect">
                        <a:avLst/>
                      </a:prstGeom>
                      <a:noFill/>
                      <a:ln w="6350" cap="flat" cmpd="sng">
                        <a:noFill/>
                        <a:prstDash val="solid"/>
                        <a:round/>
                      </a:ln>
                    </wps:spPr>
                    <wps:txbx>
                      <w:txbxContent>
                        <w:p w14:paraId="2C886E15" w14:textId="77777777" w:rsidR="001757FB" w:rsidRDefault="00000000">
                          <w:pPr>
                            <w:pStyle w:val="a4"/>
                          </w:pPr>
                          <w:r>
                            <w:fldChar w:fldCharType="begin"/>
                          </w:r>
                          <w:r>
                            <w:instrText xml:space="preserve"> PAGE  \* MERGEFORMAT </w:instrText>
                          </w:r>
                          <w:r>
                            <w:fldChar w:fldCharType="separate"/>
                          </w:r>
                          <w:r>
                            <w:t>8</w:t>
                          </w:r>
                          <w:r>
                            <w:fldChar w:fldCharType="end"/>
                          </w:r>
                        </w:p>
                      </w:txbxContent>
                    </wps:txbx>
                    <wps:bodyPr vert="horz" wrap="none" lIns="0" tIns="0" rIns="0" bIns="0" anchor="t" anchorCtr="0">
                      <a:spAutoFit/>
                    </wps:bodyPr>
                  </wps:wsp>
                </a:graphicData>
              </a:graphic>
            </wp:anchor>
          </w:drawing>
        </mc:Choice>
        <mc:Fallback>
          <w:pict>
            <v:rect w14:anchorId="439DB8D4" id="文本框 9" o:spid="_x0000_s1031" style="position:absolute;left:0;text-align:left;margin-left:0;margin-top:0;width:9.15pt;height:11pt;z-index:60;visibility:visible;mso-wrap-style:none;mso-wrap-distance-left:3.17494mm;mso-wrap-distance-top:0;mso-wrap-distance-right:3.17494mm;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" filled="f" stroked="f" strokeweight=".5pt">
              <v:stroke joinstyle="round"/>
              <v:textbox style="mso-fit-shape-to-text:t" inset="0,0,0,0">
                <w:txbxContent>
                  <w:p w14:paraId="2C886E15" w14:textId="77777777" w:rsidR="001757FB" w:rsidRDefault="00000000">
                    <w:pPr>
                      <w:pStyle w:val="a4"/>
                    </w:pPr>
                    <w:r>
                      <w:fldChar w:fldCharType="begin"/>
                    </w:r>
                    <w:r>
                      <w:instrText xml:space="preserve"> PAGE  \* MERGEFORMAT </w:instrText>
                    </w:r>
                    <w:r>
                      <w:fldChar w:fldCharType="separate"/>
                    </w:r>
                    <w:r>
                      <w:t>8</w:t>
                    </w:r>
                    <w:r>
                      <w:fldChar w:fldCharType="end"/>
                    </w:r>
                  </w:p>
                </w:txbxContent>
              </v:textbox>
              <w10:wrap anchorx="margin"/>
            </v:rect>
          </w:pict>
        </mc:Fallback>
      </mc:AlternateContent>
    </w:r>
    <w:r>
      <w:rPr>
        <w:rFonts w:ascii="Calibri" w:eastAsia="Calibri" w:hAnsi="Calibri" w:cs="Calibri"/>
        <w:sz w:val="18"/>
        <w:szCs w:val="18"/>
      </w:rPr>
      <w:t>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682B5" w14:textId="77777777" w:rsidR="00380BCC" w:rsidRDefault="00380BCC">
      <w:r>
        <w:separator/>
      </w:r>
    </w:p>
  </w:footnote>
  <w:footnote w:type="continuationSeparator" w:id="0">
    <w:p w14:paraId="6187281C" w14:textId="77777777" w:rsidR="00380BCC" w:rsidRDefault="00380B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9238F98"/>
    <w:multiLevelType w:val="singleLevel"/>
    <w:tmpl w:val="C9238F98"/>
    <w:lvl w:ilvl="0">
      <w:start w:val="1"/>
      <w:numFmt w:val="chineseCounting"/>
      <w:lvlRestart w:val="0"/>
      <w:suff w:val="nothing"/>
      <w:lvlText w:val="%1．"/>
      <w:lvlJc w:val="left"/>
      <w:pPr>
        <w:ind w:left="0" w:firstLine="0"/>
      </w:pPr>
      <w:rPr>
        <w:rFonts w:hint="eastAsia"/>
      </w:rPr>
    </w:lvl>
  </w:abstractNum>
  <w:abstractNum w:abstractNumId="1" w15:restartNumberingAfterBreak="0">
    <w:nsid w:val="0000000A"/>
    <w:multiLevelType w:val="hybridMultilevel"/>
    <w:tmpl w:val="00000000"/>
    <w:lvl w:ilvl="0" w:tplc="AE323AC0">
      <w:start w:val="1"/>
      <w:numFmt w:val="bullet"/>
      <w:lvlRestart w:val="0"/>
      <w:lvlText w:val="·"/>
      <w:lvlJc w:val="left"/>
      <w:pPr>
        <w:tabs>
          <w:tab w:val="num" w:pos="720"/>
        </w:tabs>
        <w:ind w:left="720" w:hanging="360"/>
      </w:pPr>
      <w:rPr>
        <w:rFonts w:ascii="Symbol" w:hAnsi="Symbol" w:hint="default"/>
        <w:sz w:val="20"/>
      </w:rPr>
    </w:lvl>
    <w:lvl w:ilvl="1" w:tplc="48A2F852">
      <w:start w:val="1"/>
      <w:numFmt w:val="bullet"/>
      <w:lvlRestart w:val="0"/>
      <w:lvlText w:val="·"/>
      <w:lvlJc w:val="left"/>
      <w:pPr>
        <w:tabs>
          <w:tab w:val="num" w:pos="720"/>
        </w:tabs>
        <w:ind w:left="720" w:hanging="360"/>
      </w:pPr>
      <w:rPr>
        <w:rFonts w:ascii="Symbol" w:hAnsi="Symbol" w:hint="default"/>
        <w:sz w:val="20"/>
      </w:rPr>
    </w:lvl>
    <w:lvl w:ilvl="2" w:tplc="E294F794">
      <w:start w:val="1"/>
      <w:numFmt w:val="bullet"/>
      <w:lvlRestart w:val="0"/>
      <w:lvlText w:val="·"/>
      <w:lvlJc w:val="left"/>
      <w:pPr>
        <w:tabs>
          <w:tab w:val="num" w:pos="720"/>
        </w:tabs>
        <w:ind w:left="720" w:hanging="360"/>
      </w:pPr>
      <w:rPr>
        <w:rFonts w:ascii="Symbol" w:hAnsi="Symbol" w:hint="default"/>
        <w:sz w:val="20"/>
      </w:rPr>
    </w:lvl>
    <w:lvl w:ilvl="3" w:tplc="A3F0A49E">
      <w:start w:val="1"/>
      <w:numFmt w:val="bullet"/>
      <w:lvlRestart w:val="0"/>
      <w:lvlText w:val="·"/>
      <w:lvlJc w:val="left"/>
      <w:pPr>
        <w:tabs>
          <w:tab w:val="num" w:pos="720"/>
        </w:tabs>
        <w:ind w:left="720" w:hanging="360"/>
      </w:pPr>
      <w:rPr>
        <w:rFonts w:ascii="Symbol" w:hAnsi="Symbol" w:hint="default"/>
        <w:sz w:val="20"/>
      </w:rPr>
    </w:lvl>
    <w:lvl w:ilvl="4" w:tplc="DA4ACF26">
      <w:start w:val="1"/>
      <w:numFmt w:val="bullet"/>
      <w:lvlRestart w:val="0"/>
      <w:lvlText w:val="·"/>
      <w:lvlJc w:val="left"/>
      <w:pPr>
        <w:tabs>
          <w:tab w:val="num" w:pos="720"/>
        </w:tabs>
        <w:ind w:left="720" w:hanging="360"/>
      </w:pPr>
      <w:rPr>
        <w:rFonts w:ascii="Symbol" w:hAnsi="Symbol" w:hint="default"/>
        <w:sz w:val="20"/>
      </w:rPr>
    </w:lvl>
    <w:lvl w:ilvl="5" w:tplc="9F2280BC">
      <w:start w:val="1"/>
      <w:numFmt w:val="bullet"/>
      <w:lvlRestart w:val="0"/>
      <w:lvlText w:val="·"/>
      <w:lvlJc w:val="left"/>
      <w:pPr>
        <w:tabs>
          <w:tab w:val="num" w:pos="720"/>
        </w:tabs>
        <w:ind w:left="720" w:hanging="360"/>
      </w:pPr>
      <w:rPr>
        <w:rFonts w:ascii="Symbol" w:hAnsi="Symbol" w:hint="default"/>
        <w:sz w:val="20"/>
      </w:rPr>
    </w:lvl>
    <w:lvl w:ilvl="6" w:tplc="4CF0F0B4">
      <w:start w:val="1"/>
      <w:numFmt w:val="bullet"/>
      <w:lvlRestart w:val="0"/>
      <w:lvlText w:val="·"/>
      <w:lvlJc w:val="left"/>
      <w:pPr>
        <w:tabs>
          <w:tab w:val="num" w:pos="720"/>
        </w:tabs>
        <w:ind w:left="720" w:hanging="360"/>
      </w:pPr>
      <w:rPr>
        <w:rFonts w:ascii="Symbol" w:hAnsi="Symbol" w:hint="default"/>
        <w:sz w:val="20"/>
      </w:rPr>
    </w:lvl>
    <w:lvl w:ilvl="7" w:tplc="EBBABC88">
      <w:start w:val="1"/>
      <w:numFmt w:val="bullet"/>
      <w:lvlRestart w:val="0"/>
      <w:lvlText w:val="·"/>
      <w:lvlJc w:val="left"/>
      <w:pPr>
        <w:tabs>
          <w:tab w:val="num" w:pos="720"/>
        </w:tabs>
        <w:ind w:left="720" w:hanging="360"/>
      </w:pPr>
      <w:rPr>
        <w:rFonts w:ascii="Symbol" w:hAnsi="Symbol" w:hint="default"/>
        <w:sz w:val="20"/>
      </w:rPr>
    </w:lvl>
    <w:lvl w:ilvl="8" w:tplc="609A6ACE">
      <w:start w:val="1"/>
      <w:numFmt w:val="bullet"/>
      <w:lvlRestart w:val="0"/>
      <w:lvlText w:val="·"/>
      <w:lvlJc w:val="left"/>
      <w:pPr>
        <w:tabs>
          <w:tab w:val="num" w:pos="720"/>
        </w:tabs>
        <w:ind w:left="720" w:hanging="360"/>
      </w:pPr>
      <w:rPr>
        <w:rFonts w:ascii="Symbol" w:hAnsi="Symbol" w:hint="default"/>
        <w:sz w:val="20"/>
      </w:rPr>
    </w:lvl>
  </w:abstractNum>
  <w:abstractNum w:abstractNumId="2" w15:restartNumberingAfterBreak="0">
    <w:nsid w:val="07B0158E"/>
    <w:multiLevelType w:val="multilevel"/>
    <w:tmpl w:val="4E92D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24D4665"/>
    <w:multiLevelType w:val="hybridMultilevel"/>
    <w:tmpl w:val="A6E666A4"/>
    <w:lvl w:ilvl="0" w:tplc="0409000B">
      <w:start w:val="1"/>
      <w:numFmt w:val="bullet"/>
      <w:lvlText w:val=""/>
      <w:lvlJc w:val="left"/>
      <w:pPr>
        <w:ind w:left="1300" w:hanging="440"/>
      </w:pPr>
      <w:rPr>
        <w:rFonts w:ascii="Wingdings" w:hAnsi="Wingdings" w:hint="default"/>
      </w:rPr>
    </w:lvl>
    <w:lvl w:ilvl="1" w:tplc="04090003" w:tentative="1">
      <w:start w:val="1"/>
      <w:numFmt w:val="bullet"/>
      <w:lvlText w:val=""/>
      <w:lvlJc w:val="left"/>
      <w:pPr>
        <w:ind w:left="1740" w:hanging="440"/>
      </w:pPr>
      <w:rPr>
        <w:rFonts w:ascii="Wingdings" w:hAnsi="Wingdings" w:hint="default"/>
      </w:rPr>
    </w:lvl>
    <w:lvl w:ilvl="2" w:tplc="04090005" w:tentative="1">
      <w:start w:val="1"/>
      <w:numFmt w:val="bullet"/>
      <w:lvlText w:val=""/>
      <w:lvlJc w:val="left"/>
      <w:pPr>
        <w:ind w:left="2180" w:hanging="440"/>
      </w:pPr>
      <w:rPr>
        <w:rFonts w:ascii="Wingdings" w:hAnsi="Wingdings" w:hint="default"/>
      </w:rPr>
    </w:lvl>
    <w:lvl w:ilvl="3" w:tplc="04090001" w:tentative="1">
      <w:start w:val="1"/>
      <w:numFmt w:val="bullet"/>
      <w:lvlText w:val=""/>
      <w:lvlJc w:val="left"/>
      <w:pPr>
        <w:ind w:left="2620" w:hanging="440"/>
      </w:pPr>
      <w:rPr>
        <w:rFonts w:ascii="Wingdings" w:hAnsi="Wingdings" w:hint="default"/>
      </w:rPr>
    </w:lvl>
    <w:lvl w:ilvl="4" w:tplc="04090003" w:tentative="1">
      <w:start w:val="1"/>
      <w:numFmt w:val="bullet"/>
      <w:lvlText w:val=""/>
      <w:lvlJc w:val="left"/>
      <w:pPr>
        <w:ind w:left="3060" w:hanging="440"/>
      </w:pPr>
      <w:rPr>
        <w:rFonts w:ascii="Wingdings" w:hAnsi="Wingdings" w:hint="default"/>
      </w:rPr>
    </w:lvl>
    <w:lvl w:ilvl="5" w:tplc="04090005" w:tentative="1">
      <w:start w:val="1"/>
      <w:numFmt w:val="bullet"/>
      <w:lvlText w:val=""/>
      <w:lvlJc w:val="left"/>
      <w:pPr>
        <w:ind w:left="3500" w:hanging="440"/>
      </w:pPr>
      <w:rPr>
        <w:rFonts w:ascii="Wingdings" w:hAnsi="Wingdings" w:hint="default"/>
      </w:rPr>
    </w:lvl>
    <w:lvl w:ilvl="6" w:tplc="04090001" w:tentative="1">
      <w:start w:val="1"/>
      <w:numFmt w:val="bullet"/>
      <w:lvlText w:val=""/>
      <w:lvlJc w:val="left"/>
      <w:pPr>
        <w:ind w:left="3940" w:hanging="440"/>
      </w:pPr>
      <w:rPr>
        <w:rFonts w:ascii="Wingdings" w:hAnsi="Wingdings" w:hint="default"/>
      </w:rPr>
    </w:lvl>
    <w:lvl w:ilvl="7" w:tplc="04090003" w:tentative="1">
      <w:start w:val="1"/>
      <w:numFmt w:val="bullet"/>
      <w:lvlText w:val=""/>
      <w:lvlJc w:val="left"/>
      <w:pPr>
        <w:ind w:left="4380" w:hanging="440"/>
      </w:pPr>
      <w:rPr>
        <w:rFonts w:ascii="Wingdings" w:hAnsi="Wingdings" w:hint="default"/>
      </w:rPr>
    </w:lvl>
    <w:lvl w:ilvl="8" w:tplc="04090005" w:tentative="1">
      <w:start w:val="1"/>
      <w:numFmt w:val="bullet"/>
      <w:lvlText w:val=""/>
      <w:lvlJc w:val="left"/>
      <w:pPr>
        <w:ind w:left="4820" w:hanging="440"/>
      </w:pPr>
      <w:rPr>
        <w:rFonts w:ascii="Wingdings" w:hAnsi="Wingdings" w:hint="default"/>
      </w:rPr>
    </w:lvl>
  </w:abstractNum>
  <w:abstractNum w:abstractNumId="4" w15:restartNumberingAfterBreak="0">
    <w:nsid w:val="47814D2C"/>
    <w:multiLevelType w:val="singleLevel"/>
    <w:tmpl w:val="47814D2C"/>
    <w:lvl w:ilvl="0">
      <w:start w:val="1"/>
      <w:numFmt w:val="chineseCounting"/>
      <w:lvlRestart w:val="0"/>
      <w:suff w:val="nothing"/>
      <w:lvlText w:val="%1．"/>
      <w:lvlJc w:val="left"/>
      <w:pPr>
        <w:ind w:left="0" w:firstLine="0"/>
      </w:pPr>
      <w:rPr>
        <w:rFonts w:hint="eastAsia"/>
      </w:rPr>
    </w:lvl>
  </w:abstractNum>
  <w:abstractNum w:abstractNumId="5" w15:restartNumberingAfterBreak="0">
    <w:nsid w:val="6719201C"/>
    <w:multiLevelType w:val="multilevel"/>
    <w:tmpl w:val="6719201C"/>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16cid:durableId="492766435">
    <w:abstractNumId w:val="4"/>
  </w:num>
  <w:num w:numId="2" w16cid:durableId="2139762813">
    <w:abstractNumId w:val="5"/>
  </w:num>
  <w:num w:numId="3" w16cid:durableId="156506162">
    <w:abstractNumId w:val="0"/>
  </w:num>
  <w:num w:numId="4" w16cid:durableId="1679766380">
    <w:abstractNumId w:val="1"/>
  </w:num>
  <w:num w:numId="5" w16cid:durableId="1879195316">
    <w:abstractNumId w:val="3"/>
  </w:num>
  <w:num w:numId="6" w16cid:durableId="16654300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57FB"/>
    <w:rsid w:val="001757FB"/>
    <w:rsid w:val="00380BCC"/>
    <w:rsid w:val="003A08EF"/>
    <w:rsid w:val="005303AF"/>
    <w:rsid w:val="005E2301"/>
    <w:rsid w:val="00604197"/>
    <w:rsid w:val="00B44E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061F34"/>
  <w15:docId w15:val="{C8E83F40-28C2-4EB1-9F57-8C7A0419A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rFonts w:ascii="宋体"/>
      <w:kern w:val="2"/>
      <w:sz w:val="24"/>
      <w:szCs w:val="21"/>
    </w:rPr>
  </w:style>
  <w:style w:type="paragraph" w:styleId="1">
    <w:name w:val="heading 1"/>
    <w:basedOn w:val="a"/>
    <w:next w:val="a"/>
    <w:uiPriority w:val="9"/>
    <w:qFormat/>
    <w:pPr>
      <w:keepNext/>
      <w:keepLines/>
      <w:spacing w:before="340" w:after="330" w:line="578" w:lineRule="auto"/>
      <w:outlineLvl w:val="0"/>
    </w:pPr>
    <w:rPr>
      <w:b/>
      <w:bCs/>
      <w:kern w:val="44"/>
      <w:sz w:val="44"/>
    </w:rPr>
  </w:style>
  <w:style w:type="paragraph" w:styleId="2">
    <w:name w:val="heading 2"/>
    <w:uiPriority w:val="9"/>
    <w:unhideWhenUsed/>
    <w:qFormat/>
    <w:pPr>
      <w:spacing w:before="100" w:beforeAutospacing="1" w:after="100" w:afterAutospacing="1"/>
      <w:outlineLvl w:val="1"/>
    </w:pPr>
    <w:rPr>
      <w:rFonts w:ascii="宋体"/>
      <w:b/>
      <w:sz w:val="36"/>
      <w:szCs w:val="21"/>
    </w:rPr>
  </w:style>
  <w:style w:type="paragraph" w:styleId="3">
    <w:name w:val="heading 3"/>
    <w:basedOn w:val="a"/>
    <w:next w:val="a"/>
    <w:uiPriority w:val="9"/>
    <w:semiHidden/>
    <w:unhideWhenUsed/>
    <w:qFormat/>
    <w:pPr>
      <w:keepNext/>
      <w:keepLines/>
      <w:spacing w:before="260" w:after="260" w:line="415"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qFormat/>
    <w:pPr>
      <w:pBdr>
        <w:bottom w:val="single" w:sz="6" w:space="1" w:color="auto"/>
      </w:pBdr>
      <w:tabs>
        <w:tab w:val="center" w:pos="4153"/>
        <w:tab w:val="right" w:pos="8306"/>
      </w:tabs>
      <w:snapToGrid w:val="0"/>
      <w:jc w:val="center"/>
    </w:pPr>
    <w:rPr>
      <w:sz w:val="18"/>
      <w:szCs w:val="18"/>
    </w:rPr>
  </w:style>
  <w:style w:type="paragraph" w:styleId="a4">
    <w:name w:val="footer"/>
    <w:next w:val="a3"/>
    <w:qFormat/>
    <w:pPr>
      <w:widowControl w:val="0"/>
      <w:tabs>
        <w:tab w:val="center" w:pos="4153"/>
        <w:tab w:val="right" w:pos="8306"/>
      </w:tabs>
      <w:snapToGrid w:val="0"/>
    </w:pPr>
    <w:rPr>
      <w:rFonts w:ascii="Calibri" w:hAnsi="Calibri" w:cs="Arial"/>
      <w:kern w:val="2"/>
      <w:sz w:val="18"/>
      <w:szCs w:val="24"/>
    </w:rPr>
  </w:style>
  <w:style w:type="paragraph" w:styleId="a5">
    <w:name w:val="Normal (Web)"/>
    <w:basedOn w:val="a"/>
    <w:uiPriority w:val="99"/>
    <w:qFormat/>
  </w:style>
  <w:style w:type="paragraph" w:styleId="7">
    <w:name w:val="index 7"/>
    <w:basedOn w:val="a"/>
    <w:next w:val="a"/>
    <w:autoRedefine/>
    <w:qFormat/>
    <w:pPr>
      <w:ind w:left="2520"/>
    </w:pPr>
  </w:style>
  <w:style w:type="character" w:styleId="a6">
    <w:name w:val="Hyperlink"/>
    <w:basedOn w:val="a0"/>
    <w:qFormat/>
    <w:rPr>
      <w:color w:val="0000FF"/>
      <w:u w:val="single"/>
    </w:rPr>
  </w:style>
  <w:style w:type="paragraph" w:styleId="a7">
    <w:name w:val="No Spacing"/>
    <w:qFormat/>
  </w:style>
  <w:style w:type="paragraph" w:styleId="a8">
    <w:name w:val="List Paragraph"/>
    <w:basedOn w:val="a"/>
    <w:uiPriority w:val="34"/>
    <w:qFormat/>
    <w:rsid w:val="003A08EF"/>
    <w:pPr>
      <w:ind w:firstLineChars="200" w:firstLine="420"/>
    </w:pPr>
  </w:style>
  <w:style w:type="character" w:styleId="a9">
    <w:name w:val="annotation reference"/>
    <w:basedOn w:val="a0"/>
    <w:uiPriority w:val="99"/>
    <w:semiHidden/>
    <w:unhideWhenUsed/>
    <w:rsid w:val="00604197"/>
    <w:rPr>
      <w:sz w:val="21"/>
      <w:szCs w:val="21"/>
    </w:rPr>
  </w:style>
  <w:style w:type="paragraph" w:styleId="aa">
    <w:name w:val="annotation text"/>
    <w:basedOn w:val="a"/>
    <w:link w:val="ab"/>
    <w:uiPriority w:val="99"/>
    <w:semiHidden/>
    <w:unhideWhenUsed/>
    <w:rsid w:val="00604197"/>
  </w:style>
  <w:style w:type="character" w:customStyle="1" w:styleId="ab">
    <w:name w:val="批注文字 字符"/>
    <w:basedOn w:val="a0"/>
    <w:link w:val="aa"/>
    <w:uiPriority w:val="99"/>
    <w:semiHidden/>
    <w:rsid w:val="00604197"/>
    <w:rPr>
      <w:rFonts w:ascii="宋体"/>
      <w:kern w:val="2"/>
      <w:sz w:val="24"/>
      <w:szCs w:val="21"/>
    </w:rPr>
  </w:style>
  <w:style w:type="paragraph" w:styleId="ac">
    <w:name w:val="annotation subject"/>
    <w:basedOn w:val="aa"/>
    <w:next w:val="aa"/>
    <w:link w:val="ad"/>
    <w:uiPriority w:val="99"/>
    <w:semiHidden/>
    <w:unhideWhenUsed/>
    <w:rsid w:val="00604197"/>
    <w:rPr>
      <w:b/>
      <w:bCs/>
    </w:rPr>
  </w:style>
  <w:style w:type="character" w:customStyle="1" w:styleId="ad">
    <w:name w:val="批注主题 字符"/>
    <w:basedOn w:val="ab"/>
    <w:link w:val="ac"/>
    <w:uiPriority w:val="99"/>
    <w:semiHidden/>
    <w:rsid w:val="00604197"/>
    <w:rPr>
      <w:rFonts w:ascii="宋体"/>
      <w:b/>
      <w:bCs/>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4759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431</Words>
  <Characters>2463</Characters>
  <Application>Microsoft Office Word</Application>
  <DocSecurity>0</DocSecurity>
  <Lines>20</Lines>
  <Paragraphs>5</Paragraphs>
  <ScaleCrop>false</ScaleCrop>
  <Company>Yozosoft</Company>
  <LinksUpToDate>false</LinksUpToDate>
  <CharactersWithSpaces>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User274</dc:creator>
  <cp:lastModifiedBy>zjxSpaceEX00@163.com</cp:lastModifiedBy>
  <cp:revision>2</cp:revision>
  <dcterms:created xsi:type="dcterms:W3CDTF">2023-06-02T02:19:00Z</dcterms:created>
  <dcterms:modified xsi:type="dcterms:W3CDTF">2023-06-02T02:19:00Z</dcterms:modified>
</cp:coreProperties>
</file>