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1BE" w:rsidRPr="001E71BE" w:rsidRDefault="001E71BE" w:rsidP="001E71BE">
      <w:pPr>
        <w:numPr>
          <w:ilvl w:val="0"/>
          <w:numId w:val="1"/>
        </w:numPr>
      </w:pPr>
      <w:r w:rsidRPr="001E71BE">
        <w:t>What does a SavedModel contain? How do you inspect its content?</w:t>
      </w:r>
    </w:p>
    <w:p w:rsidR="001E71BE" w:rsidRPr="001E71BE" w:rsidRDefault="001E71BE" w:rsidP="001E71BE">
      <w:pPr>
        <w:numPr>
          <w:ilvl w:val="0"/>
          <w:numId w:val="1"/>
        </w:numPr>
      </w:pPr>
      <w:r w:rsidRPr="001E71BE">
        <w:t>When should you use TF Serving? What are its main features? What are some tools you can use to deploy it?</w:t>
      </w:r>
    </w:p>
    <w:p w:rsidR="001E71BE" w:rsidRPr="001E71BE" w:rsidRDefault="001E71BE" w:rsidP="001E71BE">
      <w:pPr>
        <w:numPr>
          <w:ilvl w:val="0"/>
          <w:numId w:val="1"/>
        </w:numPr>
      </w:pPr>
      <w:r w:rsidRPr="001E71BE">
        <w:t>How do you deploy a model across multiple TF Serving instances?</w:t>
      </w:r>
    </w:p>
    <w:p w:rsidR="001E71BE" w:rsidRPr="001E71BE" w:rsidRDefault="001E71BE" w:rsidP="001E71BE">
      <w:pPr>
        <w:numPr>
          <w:ilvl w:val="0"/>
          <w:numId w:val="1"/>
        </w:numPr>
      </w:pPr>
      <w:r w:rsidRPr="001E71BE">
        <w:t>When should you use the gRPC API rather than the REST API to query a model served by TF Serving?</w:t>
      </w:r>
    </w:p>
    <w:p w:rsidR="001E71BE" w:rsidRPr="001E71BE" w:rsidRDefault="001E71BE" w:rsidP="001E71BE">
      <w:pPr>
        <w:numPr>
          <w:ilvl w:val="0"/>
          <w:numId w:val="1"/>
        </w:numPr>
      </w:pPr>
      <w:r w:rsidRPr="001E71BE">
        <w:t>What are the different ways TFLite reduces a model’s size to make it run on a mobile or embedded device?</w:t>
      </w:r>
    </w:p>
    <w:p w:rsidR="001E71BE" w:rsidRPr="001E71BE" w:rsidRDefault="001E71BE" w:rsidP="001E71BE">
      <w:pPr>
        <w:numPr>
          <w:ilvl w:val="0"/>
          <w:numId w:val="1"/>
        </w:numPr>
      </w:pPr>
      <w:r w:rsidRPr="001E71BE">
        <w:t>What is quantization-aware training, and why would you need it?</w:t>
      </w:r>
    </w:p>
    <w:p w:rsidR="001E71BE" w:rsidRPr="001E71BE" w:rsidRDefault="001E71BE" w:rsidP="001E71BE">
      <w:pPr>
        <w:numPr>
          <w:ilvl w:val="0"/>
          <w:numId w:val="1"/>
        </w:numPr>
      </w:pPr>
      <w:r w:rsidRPr="001E71BE">
        <w:t>What are model parallelism and data parallelism? Why is the latter generally recommended?</w:t>
      </w:r>
    </w:p>
    <w:p w:rsidR="00B915EE" w:rsidRDefault="001E71BE" w:rsidP="004A407C">
      <w:pPr>
        <w:numPr>
          <w:ilvl w:val="0"/>
          <w:numId w:val="1"/>
        </w:numPr>
      </w:pPr>
      <w:r w:rsidRPr="001E71BE">
        <w:t>When training a model across multiple servers, what distribution strategies can you use? How do you choose which one to use?</w:t>
      </w:r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702"/>
    <w:multiLevelType w:val="multilevel"/>
    <w:tmpl w:val="99BA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BE"/>
    <w:rsid w:val="001E71BE"/>
    <w:rsid w:val="004A407C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4C28"/>
  <w15:chartTrackingRefBased/>
  <w15:docId w15:val="{713DE939-8025-4755-B53B-AAF09E4F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2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2021-03-03T17:53:00Z</dcterms:created>
  <dcterms:modified xsi:type="dcterms:W3CDTF">2021-03-03T18:40:00Z</dcterms:modified>
</cp:coreProperties>
</file>