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1ED" w:rsidRDefault="004831ED" w:rsidP="004831ED">
      <w:pPr>
        <w:pStyle w:val="Title"/>
        <w:rPr>
          <w:lang w:val="en-US"/>
        </w:rPr>
      </w:pPr>
      <w:r>
        <w:rPr>
          <w:lang w:val="en-US"/>
        </w:rPr>
        <w:t>Assignment 2</w:t>
      </w:r>
    </w:p>
    <w:p w:rsidR="004831ED" w:rsidRDefault="004831ED" w:rsidP="004831ED">
      <w:pPr>
        <w:pStyle w:val="Heading1"/>
        <w:rPr>
          <w:lang w:val="en-US"/>
        </w:rPr>
      </w:pPr>
      <w:r>
        <w:rPr>
          <w:lang w:val="en-US"/>
        </w:rPr>
        <w:t>Part A</w:t>
      </w:r>
    </w:p>
    <w:p w:rsidR="004831ED" w:rsidRDefault="004831ED" w:rsidP="004831ED">
      <w:pPr>
        <w:pStyle w:val="Heading2"/>
        <w:rPr>
          <w:lang w:val="en-US"/>
        </w:rPr>
      </w:pPr>
      <w:r>
        <w:rPr>
          <w:lang w:val="en-US"/>
        </w:rPr>
        <w:t>High level data model</w:t>
      </w:r>
    </w:p>
    <w:p w:rsidR="004831ED" w:rsidRDefault="004831ED" w:rsidP="004831ED">
      <w:pPr>
        <w:rPr>
          <w:lang w:val="en-US"/>
        </w:rPr>
      </w:pPr>
      <w:r w:rsidRPr="004831ED">
        <w:rPr>
          <w:noProof/>
          <w:lang w:eastAsia="en-CA"/>
        </w:rPr>
        <w:drawing>
          <wp:inline distT="0" distB="0" distL="0" distR="0">
            <wp:extent cx="5019675" cy="4619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C98" w:rsidRDefault="003B3C98" w:rsidP="003B3C98">
      <w:pPr>
        <w:pStyle w:val="Heading2"/>
        <w:rPr>
          <w:lang w:val="en-US"/>
        </w:rPr>
      </w:pPr>
      <w:r>
        <w:rPr>
          <w:lang w:val="en-US"/>
        </w:rPr>
        <w:t>Data Dictionary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3B3C98" w:rsidTr="00004DB2">
        <w:tc>
          <w:tcPr>
            <w:tcW w:w="9463" w:type="dxa"/>
            <w:gridSpan w:val="3"/>
          </w:tcPr>
          <w:p w:rsidR="003B3C98" w:rsidRDefault="003B3C98" w:rsidP="00004DB2">
            <w:r>
              <w:t>Supplier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>
            <w:r>
              <w:t>&lt;&lt;PK&gt;&gt;</w:t>
            </w:r>
          </w:p>
        </w:tc>
        <w:tc>
          <w:tcPr>
            <w:tcW w:w="2724" w:type="dxa"/>
          </w:tcPr>
          <w:p w:rsidR="003B3C98" w:rsidRDefault="003B3C98" w:rsidP="00004DB2">
            <w:proofErr w:type="spellStart"/>
            <w:r>
              <w:t>SupplierID</w:t>
            </w:r>
            <w:proofErr w:type="spellEnd"/>
          </w:p>
        </w:tc>
        <w:tc>
          <w:tcPr>
            <w:tcW w:w="5610" w:type="dxa"/>
          </w:tcPr>
          <w:p w:rsidR="003B3C98" w:rsidRDefault="003B3C98" w:rsidP="00F80343">
            <w:r>
              <w:t>Number {</w:t>
            </w:r>
            <w:r>
              <w:t xml:space="preserve"> </w:t>
            </w:r>
            <w:proofErr w:type="spellStart"/>
            <w:r>
              <w:t>SupplierID</w:t>
            </w:r>
            <w:proofErr w:type="spellEnd"/>
            <w:r>
              <w:t xml:space="preserve"> </w:t>
            </w:r>
            <w:r>
              <w:t>&gt; 1</w:t>
            </w:r>
            <w:r w:rsidR="00F80343">
              <w:t xml:space="preserve"> </w:t>
            </w:r>
            <w:r>
              <w:t>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proofErr w:type="spellStart"/>
            <w:r>
              <w:t>CompanyName</w:t>
            </w:r>
            <w:proofErr w:type="spellEnd"/>
          </w:p>
        </w:tc>
        <w:tc>
          <w:tcPr>
            <w:tcW w:w="5610" w:type="dxa"/>
          </w:tcPr>
          <w:p w:rsidR="003B3C98" w:rsidRDefault="00F80343" w:rsidP="00004DB2">
            <w:r>
              <w:t>Character {size = 4</w:t>
            </w:r>
            <w:r w:rsidR="003B3C98">
              <w:t>0}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proofErr w:type="spellStart"/>
            <w:r>
              <w:t>ContactName</w:t>
            </w:r>
            <w:proofErr w:type="spellEnd"/>
          </w:p>
        </w:tc>
        <w:tc>
          <w:tcPr>
            <w:tcW w:w="5610" w:type="dxa"/>
          </w:tcPr>
          <w:p w:rsidR="003B3C98" w:rsidRDefault="003B3C98" w:rsidP="00F80343">
            <w:r>
              <w:t xml:space="preserve">Character {size = </w:t>
            </w:r>
            <w:r w:rsidR="00F80343">
              <w:t>3</w:t>
            </w:r>
            <w:r>
              <w:t>0}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proofErr w:type="spellStart"/>
            <w:r>
              <w:t>ContactTitle</w:t>
            </w:r>
            <w:proofErr w:type="spellEnd"/>
          </w:p>
        </w:tc>
        <w:tc>
          <w:tcPr>
            <w:tcW w:w="5610" w:type="dxa"/>
          </w:tcPr>
          <w:p w:rsidR="003B3C98" w:rsidRDefault="003B3C98" w:rsidP="00F80343">
            <w:r>
              <w:t xml:space="preserve">Character {size = </w:t>
            </w:r>
            <w:r w:rsidR="00F80343">
              <w:t>3</w:t>
            </w:r>
            <w:r>
              <w:t>0}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r>
              <w:t>Address</w:t>
            </w:r>
          </w:p>
        </w:tc>
        <w:tc>
          <w:tcPr>
            <w:tcW w:w="5610" w:type="dxa"/>
          </w:tcPr>
          <w:p w:rsidR="003B3C98" w:rsidRDefault="003B3C98" w:rsidP="00F80343">
            <w:r>
              <w:t xml:space="preserve">Character {size = </w:t>
            </w:r>
            <w:r w:rsidR="00F80343">
              <w:t>6</w:t>
            </w:r>
            <w:r>
              <w:t>0}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r>
              <w:t>City</w:t>
            </w:r>
          </w:p>
        </w:tc>
        <w:tc>
          <w:tcPr>
            <w:tcW w:w="5610" w:type="dxa"/>
          </w:tcPr>
          <w:p w:rsidR="003B3C98" w:rsidRDefault="003B3C98" w:rsidP="00F80343">
            <w:r>
              <w:t xml:space="preserve">Character {size = </w:t>
            </w:r>
            <w:r w:rsidR="00F80343">
              <w:t>15</w:t>
            </w:r>
            <w:r>
              <w:t>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r>
              <w:t>Region</w:t>
            </w:r>
          </w:p>
        </w:tc>
        <w:tc>
          <w:tcPr>
            <w:tcW w:w="5610" w:type="dxa"/>
          </w:tcPr>
          <w:p w:rsidR="003B3C98" w:rsidRDefault="003B3C98" w:rsidP="00F80343">
            <w:r>
              <w:t xml:space="preserve">Character {size = </w:t>
            </w:r>
            <w:r w:rsidR="00F80343">
              <w:t>15</w:t>
            </w:r>
            <w:r>
              <w:t>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proofErr w:type="spellStart"/>
            <w:r>
              <w:t>PostalCode</w:t>
            </w:r>
            <w:proofErr w:type="spellEnd"/>
          </w:p>
        </w:tc>
        <w:tc>
          <w:tcPr>
            <w:tcW w:w="5610" w:type="dxa"/>
          </w:tcPr>
          <w:p w:rsidR="003B3C98" w:rsidRDefault="003B3C98" w:rsidP="00F80343">
            <w:r>
              <w:t xml:space="preserve">Character {size = </w:t>
            </w:r>
            <w:r w:rsidR="00F80343">
              <w:t>10</w:t>
            </w:r>
            <w:r>
              <w:t>}</w:t>
            </w:r>
          </w:p>
        </w:tc>
      </w:tr>
      <w:tr w:rsidR="003B3C98" w:rsidTr="00004DB2">
        <w:tc>
          <w:tcPr>
            <w:tcW w:w="1129" w:type="dxa"/>
          </w:tcPr>
          <w:p w:rsidR="003B3C98" w:rsidRDefault="003B3C98" w:rsidP="00004DB2"/>
        </w:tc>
        <w:tc>
          <w:tcPr>
            <w:tcW w:w="2724" w:type="dxa"/>
          </w:tcPr>
          <w:p w:rsidR="003B3C98" w:rsidRDefault="00F80343" w:rsidP="00004DB2">
            <w:r>
              <w:t>Country</w:t>
            </w:r>
          </w:p>
        </w:tc>
        <w:tc>
          <w:tcPr>
            <w:tcW w:w="5610" w:type="dxa"/>
          </w:tcPr>
          <w:p w:rsidR="00F80343" w:rsidRDefault="003B3C98" w:rsidP="00F80343">
            <w:r>
              <w:t xml:space="preserve">Character {size = </w:t>
            </w:r>
            <w:r w:rsidR="00F80343">
              <w:t>15}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r>
              <w:t>Phone</w:t>
            </w:r>
          </w:p>
        </w:tc>
        <w:tc>
          <w:tcPr>
            <w:tcW w:w="5610" w:type="dxa"/>
          </w:tcPr>
          <w:p w:rsidR="00F80343" w:rsidRDefault="00F80343" w:rsidP="00F80343">
            <w:r>
              <w:t>Character {size = 24}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r>
              <w:t>Fax</w:t>
            </w:r>
          </w:p>
        </w:tc>
        <w:tc>
          <w:tcPr>
            <w:tcW w:w="5610" w:type="dxa"/>
          </w:tcPr>
          <w:p w:rsidR="00F80343" w:rsidRDefault="00F80343" w:rsidP="00F80343">
            <w:r>
              <w:t>Character {size = 24}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HomePage</w:t>
            </w:r>
            <w:proofErr w:type="spellEnd"/>
          </w:p>
        </w:tc>
        <w:tc>
          <w:tcPr>
            <w:tcW w:w="5610" w:type="dxa"/>
          </w:tcPr>
          <w:p w:rsidR="00F80343" w:rsidRDefault="00F80343" w:rsidP="00F80343">
            <w:r>
              <w:t>Character {size = 100}</w:t>
            </w:r>
          </w:p>
        </w:tc>
      </w:tr>
    </w:tbl>
    <w:p w:rsidR="003B3C98" w:rsidRDefault="003B3C98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80343" w:rsidTr="00004DB2">
        <w:tc>
          <w:tcPr>
            <w:tcW w:w="9463" w:type="dxa"/>
            <w:gridSpan w:val="3"/>
          </w:tcPr>
          <w:p w:rsidR="00F80343" w:rsidRDefault="00F80343" w:rsidP="00004DB2">
            <w:r>
              <w:t>Products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>
            <w:r>
              <w:t>&lt;&lt;PK&gt;&gt;</w:t>
            </w:r>
          </w:p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ProductID</w:t>
            </w:r>
            <w:proofErr w:type="spellEnd"/>
          </w:p>
        </w:tc>
        <w:tc>
          <w:tcPr>
            <w:tcW w:w="5610" w:type="dxa"/>
          </w:tcPr>
          <w:p w:rsidR="00F80343" w:rsidRDefault="00F80343" w:rsidP="00F80343">
            <w:r>
              <w:t xml:space="preserve">Number { </w:t>
            </w:r>
            <w:proofErr w:type="spellStart"/>
            <w:r>
              <w:t>ProductID</w:t>
            </w:r>
            <w:proofErr w:type="spellEnd"/>
            <w:r>
              <w:t xml:space="preserve"> &gt; 1</w:t>
            </w:r>
            <w:r>
              <w:t>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ProductName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>Character {size = 40}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>
            <w:r>
              <w:t>&lt;&lt;FK&gt;&gt;</w:t>
            </w:r>
          </w:p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SuppliedID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References </w:t>
            </w:r>
            <w:proofErr w:type="spellStart"/>
            <w:r>
              <w:t>Suppliers.SupplierID</w:t>
            </w:r>
            <w:proofErr w:type="spellEnd"/>
            <w:r>
              <w:t xml:space="preserve">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>
            <w:r>
              <w:t>&lt;&lt;FK&gt;&gt;</w:t>
            </w:r>
          </w:p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CategoryID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References </w:t>
            </w:r>
            <w:proofErr w:type="spellStart"/>
            <w:r>
              <w:t>Categories.CategoryID</w:t>
            </w:r>
            <w:proofErr w:type="spellEnd"/>
            <w:r>
              <w:t xml:space="preserve">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QuantityPerUnit</w:t>
            </w:r>
            <w:proofErr w:type="spellEnd"/>
          </w:p>
        </w:tc>
        <w:tc>
          <w:tcPr>
            <w:tcW w:w="5610" w:type="dxa"/>
          </w:tcPr>
          <w:p w:rsidR="00F80343" w:rsidRDefault="00F80343" w:rsidP="00F80343">
            <w:r>
              <w:t xml:space="preserve">Character {size = </w:t>
            </w:r>
            <w:r>
              <w:t>2</w:t>
            </w:r>
            <w:r>
              <w:t>0}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UnitPrice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>Money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UnitsInStock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</w:t>
            </w:r>
            <w:proofErr w:type="spellStart"/>
            <w:r>
              <w:t>UnitsInStock</w:t>
            </w:r>
            <w:proofErr w:type="spellEnd"/>
            <w:r>
              <w:t xml:space="preserve"> &gt; 1 and </w:t>
            </w:r>
            <w:proofErr w:type="spellStart"/>
            <w:r>
              <w:t>UnitsInStock</w:t>
            </w:r>
            <w:proofErr w:type="spellEnd"/>
            <w:r>
              <w:t xml:space="preserve"> &lt; 255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F80343"/>
        </w:tc>
        <w:tc>
          <w:tcPr>
            <w:tcW w:w="2724" w:type="dxa"/>
          </w:tcPr>
          <w:p w:rsidR="00F80343" w:rsidRDefault="00F80343" w:rsidP="00F80343">
            <w:proofErr w:type="spellStart"/>
            <w:r>
              <w:t>UnitsOnOrder</w:t>
            </w:r>
            <w:proofErr w:type="spellEnd"/>
          </w:p>
        </w:tc>
        <w:tc>
          <w:tcPr>
            <w:tcW w:w="5610" w:type="dxa"/>
          </w:tcPr>
          <w:p w:rsidR="00F80343" w:rsidRDefault="00F80343" w:rsidP="00F80343">
            <w:r>
              <w:t xml:space="preserve">Numeric { </w:t>
            </w:r>
            <w:proofErr w:type="spellStart"/>
            <w:r>
              <w:t>UnitsOnOrder</w:t>
            </w:r>
            <w:proofErr w:type="spellEnd"/>
            <w:r>
              <w:t xml:space="preserve"> &gt; 1 and </w:t>
            </w:r>
            <w:proofErr w:type="spellStart"/>
            <w:r>
              <w:t>UnitsOnOrder</w:t>
            </w:r>
            <w:proofErr w:type="spellEnd"/>
            <w:r>
              <w:t xml:space="preserve"> &lt; 255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F80343"/>
        </w:tc>
        <w:tc>
          <w:tcPr>
            <w:tcW w:w="2724" w:type="dxa"/>
          </w:tcPr>
          <w:p w:rsidR="00F80343" w:rsidRDefault="00F80343" w:rsidP="00F80343">
            <w:proofErr w:type="spellStart"/>
            <w:r>
              <w:t>ReorderLevel</w:t>
            </w:r>
            <w:proofErr w:type="spellEnd"/>
          </w:p>
        </w:tc>
        <w:tc>
          <w:tcPr>
            <w:tcW w:w="5610" w:type="dxa"/>
          </w:tcPr>
          <w:p w:rsidR="00F80343" w:rsidRDefault="00F80343" w:rsidP="00F80343">
            <w:r>
              <w:t xml:space="preserve">Numeric { </w:t>
            </w:r>
            <w:proofErr w:type="spellStart"/>
            <w:r>
              <w:t>ReorderLevel</w:t>
            </w:r>
            <w:proofErr w:type="spellEnd"/>
            <w:r>
              <w:t xml:space="preserve"> &gt; 1 and </w:t>
            </w:r>
            <w:proofErr w:type="spellStart"/>
            <w:r>
              <w:t>ReorderLevel</w:t>
            </w:r>
            <w:proofErr w:type="spellEnd"/>
            <w:r>
              <w:t xml:space="preserve"> &lt; 255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r>
              <w:t>Discontinued</w:t>
            </w:r>
          </w:p>
        </w:tc>
        <w:tc>
          <w:tcPr>
            <w:tcW w:w="5610" w:type="dxa"/>
          </w:tcPr>
          <w:p w:rsidR="00F80343" w:rsidRDefault="00F80343" w:rsidP="00004DB2">
            <w:r>
              <w:t>Boolean</w:t>
            </w:r>
          </w:p>
        </w:tc>
      </w:tr>
    </w:tbl>
    <w:p w:rsidR="00F80343" w:rsidRDefault="00F80343" w:rsidP="003B3C98">
      <w:pPr>
        <w:rPr>
          <w:lang w:val="en-US"/>
        </w:rPr>
      </w:pP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1129"/>
        <w:gridCol w:w="2724"/>
        <w:gridCol w:w="5610"/>
      </w:tblGrid>
      <w:tr w:rsidR="00F80343" w:rsidTr="00004DB2">
        <w:tc>
          <w:tcPr>
            <w:tcW w:w="9463" w:type="dxa"/>
            <w:gridSpan w:val="3"/>
          </w:tcPr>
          <w:p w:rsidR="00F80343" w:rsidRDefault="00F80343" w:rsidP="00004DB2">
            <w:r>
              <w:t>Products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>
            <w:r>
              <w:t>&lt;&lt;PK&gt;&gt;</w:t>
            </w:r>
          </w:p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ProductID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Number { </w:t>
            </w:r>
            <w:proofErr w:type="spellStart"/>
            <w:r>
              <w:t>ProductID</w:t>
            </w:r>
            <w:proofErr w:type="spellEnd"/>
            <w:r>
              <w:t xml:space="preserve"> &gt; 1}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ProductName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>Character {size = 40}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>
            <w:r>
              <w:t>&lt;&lt;FK&gt;&gt;</w:t>
            </w:r>
          </w:p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SuppliedID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References </w:t>
            </w:r>
            <w:proofErr w:type="spellStart"/>
            <w:r>
              <w:t>Suppliers.SupplierID</w:t>
            </w:r>
            <w:proofErr w:type="spellEnd"/>
            <w:r>
              <w:t xml:space="preserve">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>
            <w:r>
              <w:t>&lt;&lt;FK&gt;&gt;</w:t>
            </w:r>
          </w:p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CategoryID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References </w:t>
            </w:r>
            <w:proofErr w:type="spellStart"/>
            <w:r>
              <w:t>Categories.CategoryID</w:t>
            </w:r>
            <w:proofErr w:type="spellEnd"/>
            <w:r>
              <w:t xml:space="preserve">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QuantityPerUnit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>Character {size = 20}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UnitPrice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>Money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UnitsInStock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</w:t>
            </w:r>
            <w:proofErr w:type="spellStart"/>
            <w:r>
              <w:t>UnitsInStock</w:t>
            </w:r>
            <w:proofErr w:type="spellEnd"/>
            <w:r>
              <w:t xml:space="preserve"> &gt; 1 and </w:t>
            </w:r>
            <w:proofErr w:type="spellStart"/>
            <w:r>
              <w:t>UnitsInStock</w:t>
            </w:r>
            <w:proofErr w:type="spellEnd"/>
            <w:r>
              <w:t xml:space="preserve"> &lt; 255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UnitsOnOrder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</w:t>
            </w:r>
            <w:proofErr w:type="spellStart"/>
            <w:r>
              <w:t>UnitsOnOrder</w:t>
            </w:r>
            <w:proofErr w:type="spellEnd"/>
            <w:r>
              <w:t xml:space="preserve"> &gt; 1 and </w:t>
            </w:r>
            <w:proofErr w:type="spellStart"/>
            <w:r>
              <w:t>UnitsOnOrder</w:t>
            </w:r>
            <w:proofErr w:type="spellEnd"/>
            <w:r>
              <w:t xml:space="preserve"> &lt; 255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proofErr w:type="spellStart"/>
            <w:r>
              <w:t>ReorderLevel</w:t>
            </w:r>
            <w:proofErr w:type="spellEnd"/>
          </w:p>
        </w:tc>
        <w:tc>
          <w:tcPr>
            <w:tcW w:w="5610" w:type="dxa"/>
          </w:tcPr>
          <w:p w:rsidR="00F80343" w:rsidRDefault="00F80343" w:rsidP="00004DB2">
            <w:r>
              <w:t xml:space="preserve">Numeric { </w:t>
            </w:r>
            <w:proofErr w:type="spellStart"/>
            <w:r>
              <w:t>ReorderLevel</w:t>
            </w:r>
            <w:proofErr w:type="spellEnd"/>
            <w:r>
              <w:t xml:space="preserve"> &gt; 1 and </w:t>
            </w:r>
            <w:proofErr w:type="spellStart"/>
            <w:r>
              <w:t>ReorderLevel</w:t>
            </w:r>
            <w:proofErr w:type="spellEnd"/>
            <w:r>
              <w:t xml:space="preserve"> &lt; 255 }</w:t>
            </w:r>
          </w:p>
        </w:tc>
      </w:tr>
      <w:tr w:rsidR="00F80343" w:rsidTr="00004DB2">
        <w:tc>
          <w:tcPr>
            <w:tcW w:w="1129" w:type="dxa"/>
          </w:tcPr>
          <w:p w:rsidR="00F80343" w:rsidRDefault="00F80343" w:rsidP="00004DB2"/>
        </w:tc>
        <w:tc>
          <w:tcPr>
            <w:tcW w:w="2724" w:type="dxa"/>
          </w:tcPr>
          <w:p w:rsidR="00F80343" w:rsidRDefault="00F80343" w:rsidP="00004DB2">
            <w:r>
              <w:t>Discontinued</w:t>
            </w:r>
          </w:p>
        </w:tc>
        <w:tc>
          <w:tcPr>
            <w:tcW w:w="5610" w:type="dxa"/>
          </w:tcPr>
          <w:p w:rsidR="00F80343" w:rsidRDefault="00F80343" w:rsidP="00004DB2">
            <w:r>
              <w:t>Boolean</w:t>
            </w:r>
          </w:p>
        </w:tc>
      </w:tr>
    </w:tbl>
    <w:p w:rsidR="00F80343" w:rsidRPr="003B3C98" w:rsidRDefault="00F80343" w:rsidP="003B3C98">
      <w:pPr>
        <w:rPr>
          <w:lang w:val="en-US"/>
        </w:rPr>
      </w:pPr>
      <w:bookmarkStart w:id="0" w:name="_GoBack"/>
      <w:bookmarkEnd w:id="0"/>
    </w:p>
    <w:sectPr w:rsidR="00F80343" w:rsidRPr="003B3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1ED"/>
    <w:rsid w:val="0025463E"/>
    <w:rsid w:val="003B3C98"/>
    <w:rsid w:val="004831ED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8BF9E-3241-406F-9729-80A9D5DC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1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1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1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831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1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B3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Babcock</dc:creator>
  <cp:keywords/>
  <dc:description/>
  <cp:lastModifiedBy>Addison Babcock</cp:lastModifiedBy>
  <cp:revision>2</cp:revision>
  <dcterms:created xsi:type="dcterms:W3CDTF">2015-01-22T01:08:00Z</dcterms:created>
  <dcterms:modified xsi:type="dcterms:W3CDTF">2015-01-22T01:29:00Z</dcterms:modified>
</cp:coreProperties>
</file>