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EA20F" w14:textId="77777777" w:rsidR="00B873D2" w:rsidRPr="004D5B00" w:rsidRDefault="00B873D2" w:rsidP="00B873D2">
      <w:pPr>
        <w:tabs>
          <w:tab w:val="right" w:pos="10224"/>
        </w:tabs>
        <w:jc w:val="center"/>
        <w:rPr>
          <w:rFonts w:ascii="Arial Nova" w:hAnsi="Arial Nova"/>
          <w:b/>
          <w:bCs/>
          <w:sz w:val="40"/>
          <w:szCs w:val="40"/>
        </w:rPr>
      </w:pPr>
      <w:r w:rsidRPr="004D5B00">
        <w:rPr>
          <w:rFonts w:ascii="Arial Nova" w:hAnsi="Arial Nova"/>
          <w:b/>
          <w:bCs/>
          <w:sz w:val="40"/>
          <w:szCs w:val="40"/>
        </w:rPr>
        <w:t>Rebecca Eileen Dawson</w:t>
      </w:r>
    </w:p>
    <w:p w14:paraId="738BDFE1" w14:textId="77777777" w:rsidR="00B873D2" w:rsidRPr="00EE7041" w:rsidRDefault="00B873D2" w:rsidP="00B873D2">
      <w:pPr>
        <w:tabs>
          <w:tab w:val="right" w:pos="10224"/>
        </w:tabs>
        <w:jc w:val="center"/>
        <w:rPr>
          <w:rFonts w:ascii="Arial Nova" w:hAnsi="Arial Nova"/>
          <w:sz w:val="19"/>
          <w:szCs w:val="19"/>
        </w:rPr>
      </w:pPr>
      <w:r w:rsidRPr="00EE7041">
        <w:rPr>
          <w:rFonts w:ascii="Arial Nova" w:hAnsi="Arial Nova"/>
          <w:sz w:val="19"/>
          <w:szCs w:val="19"/>
        </w:rPr>
        <w:t xml:space="preserve">Waverly Hall, GA 31831 | 706-254-8289 | </w:t>
      </w:r>
      <w:hyperlink r:id="rId7" w:history="1">
        <w:r w:rsidRPr="00EE7041">
          <w:rPr>
            <w:rStyle w:val="Hyperlink"/>
            <w:rFonts w:ascii="Arial Nova" w:hAnsi="Arial Nova"/>
            <w:sz w:val="19"/>
            <w:szCs w:val="19"/>
          </w:rPr>
          <w:t>becky_s_dawson@bellsouth.net</w:t>
        </w:r>
      </w:hyperlink>
      <w:r w:rsidRPr="00EE7041">
        <w:rPr>
          <w:rFonts w:ascii="Arial Nova" w:hAnsi="Arial Nova"/>
          <w:sz w:val="19"/>
          <w:szCs w:val="19"/>
        </w:rPr>
        <w:t xml:space="preserve"> | www.linkedin.com/in/becky-dawson-9380751/</w:t>
      </w:r>
    </w:p>
    <w:p w14:paraId="5818B10D" w14:textId="77777777" w:rsidR="00B873D2" w:rsidRPr="004D5B00" w:rsidRDefault="00B873D2" w:rsidP="00B873D2">
      <w:pPr>
        <w:tabs>
          <w:tab w:val="right" w:pos="10224"/>
        </w:tabs>
        <w:rPr>
          <w:rFonts w:ascii="Arial Nova" w:hAnsi="Arial Nova"/>
          <w:sz w:val="20"/>
          <w:szCs w:val="20"/>
        </w:rPr>
      </w:pPr>
    </w:p>
    <w:p w14:paraId="464D125E" w14:textId="77777777" w:rsidR="00B873D2" w:rsidRPr="00650836" w:rsidRDefault="00B873D2" w:rsidP="00B873D2">
      <w:pPr>
        <w:tabs>
          <w:tab w:val="right" w:pos="10224"/>
        </w:tabs>
        <w:jc w:val="center"/>
        <w:rPr>
          <w:rFonts w:ascii="Arial Nova" w:hAnsi="Arial Nova"/>
          <w:b/>
          <w:bCs/>
          <w:sz w:val="30"/>
          <w:szCs w:val="30"/>
        </w:rPr>
      </w:pPr>
      <w:r w:rsidRPr="00650836">
        <w:rPr>
          <w:rFonts w:ascii="Arial Nova" w:hAnsi="Arial Nova"/>
          <w:b/>
          <w:bCs/>
          <w:sz w:val="30"/>
          <w:szCs w:val="30"/>
        </w:rPr>
        <w:t>Healthcare Data Analyst</w:t>
      </w:r>
    </w:p>
    <w:p w14:paraId="15C68767" w14:textId="792F9649" w:rsidR="00B873D2" w:rsidRPr="00593795" w:rsidRDefault="00B873D2" w:rsidP="00B873D2">
      <w:pPr>
        <w:tabs>
          <w:tab w:val="right" w:pos="10224"/>
        </w:tabs>
        <w:rPr>
          <w:rFonts w:ascii="Arial Nova" w:hAnsi="Arial Nova"/>
          <w:sz w:val="18"/>
          <w:szCs w:val="18"/>
        </w:rPr>
      </w:pPr>
      <w:r w:rsidRPr="00593795">
        <w:rPr>
          <w:rFonts w:ascii="Arial Nova" w:hAnsi="Arial Nova"/>
          <w:sz w:val="18"/>
          <w:szCs w:val="18"/>
        </w:rPr>
        <w:t>Detail-oriented Healthcare Data Analyst with extensive experience in data analysis, and cross-functional collaboration within the healthcare industry. Proficient in utilizing Microsoft SQL Server Management Studio, data mapping, and identifying discrepancies in healthcare data to drive operational efficiency. Expertise in ICD-10, HCPCS, CPT coding, and medical terminology, combined with a strong understanding of healthcare data systems and compliance requirements. Skilled in translating complex business requirements into actionable solutions, ensuring seamless data integration, and enhancing reporting processes to support strategic business goals and improve patient outcomes.</w:t>
      </w:r>
    </w:p>
    <w:p w14:paraId="7C45396E" w14:textId="77777777" w:rsidR="00B873D2" w:rsidRDefault="00B873D2" w:rsidP="00B873D2">
      <w:pPr>
        <w:tabs>
          <w:tab w:val="right" w:pos="10224"/>
        </w:tabs>
        <w:jc w:val="center"/>
        <w:rPr>
          <w:rFonts w:ascii="Arial Nova" w:hAnsi="Arial Nova"/>
          <w:b/>
          <w:bCs/>
          <w:sz w:val="20"/>
          <w:szCs w:val="20"/>
        </w:rPr>
      </w:pPr>
    </w:p>
    <w:p w14:paraId="06B927F3" w14:textId="77777777" w:rsidR="00B873D2" w:rsidRPr="00650836" w:rsidRDefault="00B873D2" w:rsidP="00B873D2">
      <w:pPr>
        <w:tabs>
          <w:tab w:val="right" w:pos="10224"/>
        </w:tabs>
        <w:jc w:val="center"/>
        <w:rPr>
          <w:rFonts w:ascii="Arial Nova" w:hAnsi="Arial Nova"/>
          <w:b/>
          <w:bCs/>
        </w:rPr>
      </w:pPr>
      <w:r w:rsidRPr="00650836">
        <w:rPr>
          <w:rFonts w:ascii="Arial Nova" w:hAnsi="Arial Nova"/>
          <w:b/>
          <w:bCs/>
        </w:rPr>
        <w:t>Key Skills</w:t>
      </w:r>
    </w:p>
    <w:p w14:paraId="083E59D7" w14:textId="77777777" w:rsidR="00B873D2" w:rsidRPr="00593795" w:rsidRDefault="00B873D2" w:rsidP="00B873D2">
      <w:pPr>
        <w:tabs>
          <w:tab w:val="right" w:pos="10224"/>
        </w:tabs>
        <w:jc w:val="center"/>
        <w:rPr>
          <w:rFonts w:ascii="Arial Nova" w:hAnsi="Arial Nova"/>
          <w:sz w:val="18"/>
          <w:szCs w:val="18"/>
        </w:rPr>
      </w:pPr>
      <w:r w:rsidRPr="00593795">
        <w:rPr>
          <w:rFonts w:ascii="Arial Nova" w:hAnsi="Arial Nova"/>
          <w:sz w:val="18"/>
          <w:szCs w:val="18"/>
        </w:rPr>
        <w:t>Microsoft SQL Server Management Studio 17 | HP Application Lifecycle Management | Microsoft Office Suite |</w:t>
      </w:r>
    </w:p>
    <w:p w14:paraId="5B09484C" w14:textId="77777777" w:rsidR="00B873D2" w:rsidRDefault="00B873D2" w:rsidP="00B873D2">
      <w:pPr>
        <w:tabs>
          <w:tab w:val="right" w:pos="10224"/>
        </w:tabs>
        <w:jc w:val="center"/>
        <w:rPr>
          <w:rFonts w:ascii="Arial Nova" w:hAnsi="Arial Nova"/>
          <w:sz w:val="18"/>
          <w:szCs w:val="18"/>
        </w:rPr>
      </w:pPr>
      <w:r w:rsidRPr="00593795">
        <w:rPr>
          <w:rFonts w:ascii="Arial Nova" w:hAnsi="Arial Nova"/>
          <w:sz w:val="18"/>
          <w:szCs w:val="18"/>
        </w:rPr>
        <w:t xml:space="preserve">ICD-10, HCPCS, and CPT Coding | Medical Terminology | Healthcare Data Analysis | Data Mapping and Vendor Data Integration | </w:t>
      </w:r>
    </w:p>
    <w:p w14:paraId="1B45DD9A" w14:textId="3D790C2B" w:rsidR="00B873D2" w:rsidRPr="00E16131" w:rsidRDefault="00B873D2" w:rsidP="00E16131">
      <w:pPr>
        <w:tabs>
          <w:tab w:val="right" w:pos="10224"/>
        </w:tabs>
        <w:jc w:val="center"/>
        <w:rPr>
          <w:rFonts w:ascii="Arial Nova" w:hAnsi="Arial Nova"/>
          <w:sz w:val="18"/>
          <w:szCs w:val="18"/>
        </w:rPr>
      </w:pPr>
      <w:r w:rsidRPr="00593795">
        <w:rPr>
          <w:rFonts w:ascii="Arial Nova" w:hAnsi="Arial Nova"/>
          <w:sz w:val="18"/>
          <w:szCs w:val="18"/>
        </w:rPr>
        <w:t>Trend Analysis and Reporting | Gap Analysis and Issue Resolution |</w:t>
      </w:r>
      <w:r>
        <w:rPr>
          <w:rFonts w:ascii="Arial Nova" w:hAnsi="Arial Nova"/>
          <w:sz w:val="18"/>
          <w:szCs w:val="18"/>
        </w:rPr>
        <w:t xml:space="preserve"> </w:t>
      </w:r>
      <w:r w:rsidRPr="00593795">
        <w:rPr>
          <w:rFonts w:ascii="Arial Nova" w:hAnsi="Arial Nova"/>
          <w:sz w:val="18"/>
          <w:szCs w:val="18"/>
        </w:rPr>
        <w:t>Business Rules Documentation | ISO 9000 Compliance and Audit Support | Cross-Functional Collaboration and Stakeholder Communication | Test Case Design and System Functionality Testing | Data Quality and Production Issue Resolution</w:t>
      </w:r>
    </w:p>
    <w:p w14:paraId="62532B65" w14:textId="77777777" w:rsidR="00B873D2" w:rsidRDefault="00B873D2" w:rsidP="00B873D2">
      <w:pPr>
        <w:tabs>
          <w:tab w:val="right" w:pos="10224"/>
        </w:tabs>
        <w:jc w:val="center"/>
        <w:rPr>
          <w:rFonts w:ascii="Arial Nova" w:hAnsi="Arial Nova"/>
          <w:b/>
          <w:bCs/>
          <w:sz w:val="20"/>
          <w:szCs w:val="20"/>
        </w:rPr>
      </w:pPr>
    </w:p>
    <w:p w14:paraId="2BB4A25A" w14:textId="77777777" w:rsidR="00B873D2" w:rsidRPr="00650836" w:rsidRDefault="00B873D2" w:rsidP="00B873D2">
      <w:pPr>
        <w:tabs>
          <w:tab w:val="right" w:pos="10224"/>
        </w:tabs>
        <w:jc w:val="center"/>
        <w:rPr>
          <w:rFonts w:ascii="Arial Nova" w:hAnsi="Arial Nova"/>
          <w:b/>
          <w:bCs/>
        </w:rPr>
      </w:pPr>
      <w:r w:rsidRPr="00650836">
        <w:rPr>
          <w:rFonts w:ascii="Arial Nova" w:hAnsi="Arial Nova"/>
          <w:b/>
          <w:bCs/>
        </w:rPr>
        <w:t>Professional Experience</w:t>
      </w:r>
    </w:p>
    <w:p w14:paraId="4BC5164F" w14:textId="77777777" w:rsidR="00B873D2" w:rsidRPr="00593795" w:rsidRDefault="00B873D2" w:rsidP="00B873D2">
      <w:pPr>
        <w:tabs>
          <w:tab w:val="right" w:pos="10224"/>
        </w:tabs>
        <w:rPr>
          <w:rFonts w:ascii="Arial Nova" w:hAnsi="Arial Nova"/>
          <w:sz w:val="18"/>
          <w:szCs w:val="18"/>
        </w:rPr>
      </w:pPr>
      <w:r w:rsidRPr="00593795">
        <w:rPr>
          <w:rFonts w:ascii="Arial Nova" w:hAnsi="Arial Nova"/>
          <w:b/>
          <w:bCs/>
          <w:sz w:val="18"/>
          <w:szCs w:val="18"/>
        </w:rPr>
        <w:t xml:space="preserve">Optum Health, </w:t>
      </w:r>
      <w:r w:rsidRPr="00593795">
        <w:rPr>
          <w:rFonts w:ascii="Arial Nova" w:hAnsi="Arial Nova"/>
          <w:sz w:val="18"/>
          <w:szCs w:val="18"/>
        </w:rPr>
        <w:t>Atlanta, GA</w:t>
      </w:r>
      <w:r w:rsidRPr="00593795">
        <w:rPr>
          <w:rFonts w:ascii="Arial Nova" w:hAnsi="Arial Nova"/>
          <w:sz w:val="18"/>
          <w:szCs w:val="18"/>
        </w:rPr>
        <w:tab/>
      </w:r>
      <w:r w:rsidRPr="00593795">
        <w:rPr>
          <w:rFonts w:ascii="Arial Nova" w:hAnsi="Arial Nova"/>
          <w:b/>
          <w:bCs/>
          <w:sz w:val="18"/>
          <w:szCs w:val="18"/>
        </w:rPr>
        <w:t>October 2004 – September 2024</w:t>
      </w:r>
    </w:p>
    <w:p w14:paraId="62F5B6B4" w14:textId="77777777" w:rsidR="00B873D2" w:rsidRPr="00593795" w:rsidRDefault="00B873D2" w:rsidP="00B873D2">
      <w:pPr>
        <w:tabs>
          <w:tab w:val="right" w:pos="10224"/>
        </w:tabs>
        <w:rPr>
          <w:rFonts w:ascii="Arial Nova" w:hAnsi="Arial Nova"/>
          <w:b/>
          <w:bCs/>
          <w:sz w:val="18"/>
          <w:szCs w:val="18"/>
        </w:rPr>
      </w:pPr>
      <w:r w:rsidRPr="00593795">
        <w:rPr>
          <w:rFonts w:ascii="Arial Nova" w:hAnsi="Arial Nova"/>
          <w:b/>
          <w:bCs/>
          <w:sz w:val="18"/>
          <w:szCs w:val="18"/>
        </w:rPr>
        <w:t>Senior Business Analyst</w:t>
      </w:r>
    </w:p>
    <w:p w14:paraId="076F07B6" w14:textId="0B05E999" w:rsidR="00B873D2" w:rsidRPr="00593795" w:rsidRDefault="00B873D2" w:rsidP="00B873D2">
      <w:pPr>
        <w:tabs>
          <w:tab w:val="right" w:pos="10224"/>
        </w:tabs>
        <w:rPr>
          <w:rFonts w:ascii="Arial Nova" w:hAnsi="Arial Nova"/>
          <w:sz w:val="18"/>
          <w:szCs w:val="18"/>
        </w:rPr>
      </w:pPr>
      <w:r w:rsidRPr="00593795">
        <w:rPr>
          <w:rFonts w:ascii="Arial Nova" w:hAnsi="Arial Nova"/>
          <w:sz w:val="18"/>
          <w:szCs w:val="18"/>
        </w:rPr>
        <w:t>Drove strategic data analysis to optimize healthcare operations, collaborating with cross-functional teams to enhance patient outcomes, streamline workflows, and support business objectives at Optum Health.</w:t>
      </w:r>
    </w:p>
    <w:p w14:paraId="49878F4F" w14:textId="77777777" w:rsidR="00B873D2" w:rsidRPr="00593795" w:rsidRDefault="00B873D2" w:rsidP="00B873D2">
      <w:pPr>
        <w:pStyle w:val="ListParagraph"/>
        <w:numPr>
          <w:ilvl w:val="0"/>
          <w:numId w:val="2"/>
        </w:numPr>
        <w:tabs>
          <w:tab w:val="right" w:pos="10224"/>
        </w:tabs>
        <w:rPr>
          <w:rFonts w:ascii="Arial Nova" w:hAnsi="Arial Nova"/>
          <w:sz w:val="18"/>
          <w:szCs w:val="18"/>
        </w:rPr>
      </w:pPr>
      <w:proofErr w:type="gramStart"/>
      <w:r w:rsidRPr="00593795">
        <w:rPr>
          <w:rFonts w:ascii="Arial Nova" w:hAnsi="Arial Nova"/>
          <w:sz w:val="18"/>
          <w:szCs w:val="18"/>
        </w:rPr>
        <w:t>Conducted</w:t>
      </w:r>
      <w:proofErr w:type="gramEnd"/>
      <w:r w:rsidRPr="00593795">
        <w:rPr>
          <w:rFonts w:ascii="Arial Nova" w:hAnsi="Arial Nova"/>
          <w:sz w:val="18"/>
          <w:szCs w:val="18"/>
        </w:rPr>
        <w:t xml:space="preserve"> in-depth interviews and data gap analyses with vendors to determine claim data availability, format, and frequency, ensuring all essential data elements were included and addressing issues pre-production.</w:t>
      </w:r>
    </w:p>
    <w:p w14:paraId="70919A65" w14:textId="77777777" w:rsidR="00B873D2" w:rsidRPr="00593795" w:rsidRDefault="00B873D2" w:rsidP="00B873D2">
      <w:pPr>
        <w:pStyle w:val="ListParagraph"/>
        <w:numPr>
          <w:ilvl w:val="0"/>
          <w:numId w:val="2"/>
        </w:numPr>
        <w:tabs>
          <w:tab w:val="right" w:pos="10224"/>
        </w:tabs>
        <w:rPr>
          <w:rFonts w:ascii="Arial Nova" w:hAnsi="Arial Nova"/>
          <w:sz w:val="18"/>
          <w:szCs w:val="18"/>
        </w:rPr>
      </w:pPr>
      <w:r w:rsidRPr="00593795">
        <w:rPr>
          <w:rFonts w:ascii="Arial Nova" w:hAnsi="Arial Nova"/>
          <w:sz w:val="18"/>
          <w:szCs w:val="18"/>
        </w:rPr>
        <w:t>Collaborated with sales and data vendors to identify and resolve data gaps, while providing timely solutions for complex issues and facilitating seamless data transfer.</w:t>
      </w:r>
    </w:p>
    <w:p w14:paraId="1CDD0696" w14:textId="77777777" w:rsidR="00B873D2" w:rsidRPr="00593795" w:rsidRDefault="00B873D2" w:rsidP="00B873D2">
      <w:pPr>
        <w:pStyle w:val="ListParagraph"/>
        <w:numPr>
          <w:ilvl w:val="0"/>
          <w:numId w:val="2"/>
        </w:numPr>
        <w:tabs>
          <w:tab w:val="right" w:pos="10224"/>
        </w:tabs>
        <w:rPr>
          <w:rFonts w:ascii="Arial Nova" w:hAnsi="Arial Nova"/>
          <w:sz w:val="18"/>
          <w:szCs w:val="18"/>
        </w:rPr>
      </w:pPr>
      <w:r w:rsidRPr="00593795">
        <w:rPr>
          <w:rFonts w:ascii="Arial Nova" w:hAnsi="Arial Nova"/>
          <w:sz w:val="18"/>
          <w:szCs w:val="18"/>
        </w:rPr>
        <w:t>Established and documented business rules for vendor data mapping, converting carrier data to Optum standards; partnered with Certification and Development teams to address translation issues and correct production data discrepancies.</w:t>
      </w:r>
    </w:p>
    <w:p w14:paraId="66525F90" w14:textId="77777777" w:rsidR="00B873D2" w:rsidRPr="00593795" w:rsidRDefault="00B873D2" w:rsidP="00B873D2">
      <w:pPr>
        <w:pStyle w:val="ListParagraph"/>
        <w:numPr>
          <w:ilvl w:val="0"/>
          <w:numId w:val="2"/>
        </w:numPr>
        <w:tabs>
          <w:tab w:val="right" w:pos="10224"/>
        </w:tabs>
        <w:rPr>
          <w:rFonts w:ascii="Arial Nova" w:hAnsi="Arial Nova"/>
          <w:sz w:val="18"/>
          <w:szCs w:val="18"/>
        </w:rPr>
      </w:pPr>
      <w:r w:rsidRPr="00593795">
        <w:rPr>
          <w:rFonts w:ascii="Arial Nova" w:hAnsi="Arial Nova"/>
          <w:sz w:val="18"/>
          <w:szCs w:val="18"/>
        </w:rPr>
        <w:t>Analyzed client reporting to identify trends and discrepancies, communicated findings to management, and documented implementation processes for consistent, high-quality client support.</w:t>
      </w:r>
    </w:p>
    <w:p w14:paraId="01290490" w14:textId="77777777" w:rsidR="00B873D2" w:rsidRPr="00593795" w:rsidRDefault="00B873D2" w:rsidP="00B873D2">
      <w:pPr>
        <w:pStyle w:val="ListParagraph"/>
        <w:numPr>
          <w:ilvl w:val="0"/>
          <w:numId w:val="2"/>
        </w:numPr>
        <w:tabs>
          <w:tab w:val="right" w:pos="10224"/>
        </w:tabs>
        <w:rPr>
          <w:rFonts w:ascii="Arial Nova" w:hAnsi="Arial Nova"/>
          <w:sz w:val="18"/>
          <w:szCs w:val="18"/>
        </w:rPr>
      </w:pPr>
      <w:r w:rsidRPr="00593795">
        <w:rPr>
          <w:rFonts w:ascii="Arial Nova" w:hAnsi="Arial Nova"/>
          <w:sz w:val="18"/>
          <w:szCs w:val="18"/>
        </w:rPr>
        <w:t>Conducted candidate interviews and directed training for new analysts, acting as a liaison between Implementation and other departments to ensure collaborative alignment.</w:t>
      </w:r>
    </w:p>
    <w:p w14:paraId="1DA0B559" w14:textId="77777777" w:rsidR="00B873D2" w:rsidRPr="00593795" w:rsidRDefault="00B873D2" w:rsidP="00B873D2">
      <w:pPr>
        <w:pStyle w:val="ListParagraph"/>
        <w:numPr>
          <w:ilvl w:val="0"/>
          <w:numId w:val="2"/>
        </w:numPr>
        <w:tabs>
          <w:tab w:val="right" w:pos="10224"/>
        </w:tabs>
        <w:rPr>
          <w:rFonts w:ascii="Arial Nova" w:hAnsi="Arial Nova"/>
          <w:sz w:val="18"/>
          <w:szCs w:val="18"/>
        </w:rPr>
      </w:pPr>
      <w:r w:rsidRPr="00593795">
        <w:rPr>
          <w:rFonts w:ascii="Arial Nova" w:hAnsi="Arial Nova"/>
          <w:sz w:val="18"/>
          <w:szCs w:val="18"/>
        </w:rPr>
        <w:t>Led monthly production activities, including reviewing and approving files for processing, and directed special projects to improve efficiency and accuracy.</w:t>
      </w:r>
    </w:p>
    <w:p w14:paraId="3959D12E" w14:textId="77777777" w:rsidR="00B873D2" w:rsidRPr="00593795" w:rsidRDefault="00B873D2" w:rsidP="00B873D2">
      <w:pPr>
        <w:pStyle w:val="ListParagraph"/>
        <w:numPr>
          <w:ilvl w:val="0"/>
          <w:numId w:val="2"/>
        </w:numPr>
        <w:tabs>
          <w:tab w:val="right" w:pos="10224"/>
        </w:tabs>
        <w:rPr>
          <w:rFonts w:ascii="Arial Nova" w:hAnsi="Arial Nova"/>
          <w:sz w:val="18"/>
          <w:szCs w:val="18"/>
        </w:rPr>
      </w:pPr>
      <w:r w:rsidRPr="00593795">
        <w:rPr>
          <w:rFonts w:ascii="Arial Nova" w:hAnsi="Arial Nova"/>
          <w:sz w:val="18"/>
          <w:szCs w:val="18"/>
        </w:rPr>
        <w:t>Contributed to ISO 9000 audits, maintained up-to-date documentation for audit compliance, and served as the team’s subject matter expert on medical and pharmacy claims data.</w:t>
      </w:r>
    </w:p>
    <w:p w14:paraId="45BA9961" w14:textId="77777777" w:rsidR="00B873D2" w:rsidRPr="00593795" w:rsidRDefault="00B873D2" w:rsidP="00B873D2">
      <w:pPr>
        <w:tabs>
          <w:tab w:val="right" w:pos="10224"/>
        </w:tabs>
        <w:rPr>
          <w:rFonts w:ascii="Arial Nova" w:hAnsi="Arial Nova"/>
          <w:sz w:val="18"/>
          <w:szCs w:val="18"/>
        </w:rPr>
      </w:pPr>
    </w:p>
    <w:p w14:paraId="229B014C" w14:textId="77777777" w:rsidR="00B873D2" w:rsidRPr="00593795" w:rsidRDefault="00B873D2" w:rsidP="00B873D2">
      <w:pPr>
        <w:tabs>
          <w:tab w:val="right" w:pos="10224"/>
        </w:tabs>
        <w:rPr>
          <w:rFonts w:ascii="Arial Nova" w:hAnsi="Arial Nova"/>
          <w:sz w:val="18"/>
          <w:szCs w:val="18"/>
        </w:rPr>
      </w:pPr>
      <w:r w:rsidRPr="00593795">
        <w:rPr>
          <w:rFonts w:ascii="Arial Nova" w:hAnsi="Arial Nova"/>
          <w:b/>
          <w:bCs/>
          <w:sz w:val="18"/>
          <w:szCs w:val="18"/>
        </w:rPr>
        <w:t xml:space="preserve">Affiliated Computer Services, </w:t>
      </w:r>
      <w:r w:rsidRPr="00593795">
        <w:rPr>
          <w:rFonts w:ascii="Arial Nova" w:hAnsi="Arial Nova"/>
          <w:sz w:val="18"/>
          <w:szCs w:val="18"/>
        </w:rPr>
        <w:t>Atlanta, GA</w:t>
      </w:r>
      <w:r w:rsidRPr="00593795">
        <w:rPr>
          <w:rFonts w:ascii="Arial Nova" w:hAnsi="Arial Nova"/>
          <w:sz w:val="18"/>
          <w:szCs w:val="18"/>
        </w:rPr>
        <w:tab/>
      </w:r>
      <w:r w:rsidRPr="00593795">
        <w:rPr>
          <w:rFonts w:ascii="Arial Nova" w:hAnsi="Arial Nova"/>
          <w:b/>
          <w:bCs/>
          <w:sz w:val="18"/>
          <w:szCs w:val="18"/>
        </w:rPr>
        <w:t>September 2003 – January 2004</w:t>
      </w:r>
    </w:p>
    <w:p w14:paraId="2F8D7908" w14:textId="77777777" w:rsidR="00B873D2" w:rsidRPr="00593795" w:rsidRDefault="00B873D2" w:rsidP="00B873D2">
      <w:pPr>
        <w:tabs>
          <w:tab w:val="right" w:pos="10224"/>
        </w:tabs>
        <w:rPr>
          <w:rFonts w:ascii="Arial Nova" w:hAnsi="Arial Nova"/>
          <w:b/>
          <w:bCs/>
          <w:sz w:val="18"/>
          <w:szCs w:val="18"/>
        </w:rPr>
      </w:pPr>
      <w:r w:rsidRPr="00593795">
        <w:rPr>
          <w:rFonts w:ascii="Arial Nova" w:hAnsi="Arial Nova"/>
          <w:b/>
          <w:bCs/>
          <w:sz w:val="18"/>
          <w:szCs w:val="18"/>
        </w:rPr>
        <w:t>Business Analyst</w:t>
      </w:r>
    </w:p>
    <w:p w14:paraId="6168F920" w14:textId="77777777" w:rsidR="00B873D2" w:rsidRPr="00593795" w:rsidRDefault="00B873D2" w:rsidP="00B873D2">
      <w:pPr>
        <w:tabs>
          <w:tab w:val="right" w:pos="10224"/>
        </w:tabs>
        <w:rPr>
          <w:rFonts w:ascii="Arial Nova" w:hAnsi="Arial Nova"/>
          <w:sz w:val="18"/>
          <w:szCs w:val="18"/>
        </w:rPr>
      </w:pPr>
      <w:r w:rsidRPr="00593795">
        <w:rPr>
          <w:rFonts w:ascii="Arial Nova" w:hAnsi="Arial Nova"/>
          <w:sz w:val="18"/>
          <w:szCs w:val="18"/>
        </w:rPr>
        <w:t>Analyzed business processes and system requirements to develop efficient solutions, collaborating with stakeholders at Affiliated Computer Services to enhance operational workflows and support strategic initiatives.</w:t>
      </w:r>
    </w:p>
    <w:p w14:paraId="132A3CEF" w14:textId="77777777" w:rsidR="00B873D2" w:rsidRPr="00593795" w:rsidRDefault="00B873D2" w:rsidP="00B873D2">
      <w:pPr>
        <w:pStyle w:val="ListParagraph"/>
        <w:numPr>
          <w:ilvl w:val="0"/>
          <w:numId w:val="1"/>
        </w:numPr>
        <w:tabs>
          <w:tab w:val="right" w:pos="10224"/>
        </w:tabs>
        <w:rPr>
          <w:rFonts w:ascii="Arial Nova" w:hAnsi="Arial Nova"/>
          <w:sz w:val="18"/>
          <w:szCs w:val="18"/>
        </w:rPr>
      </w:pPr>
      <w:r w:rsidRPr="00593795">
        <w:rPr>
          <w:rFonts w:ascii="Arial Nova" w:hAnsi="Arial Nova"/>
          <w:sz w:val="18"/>
          <w:szCs w:val="18"/>
        </w:rPr>
        <w:t xml:space="preserve">Analyzed system design documents and understood requirements from client. Translated requirements into testable business scenarios. Designed test cases according to all applicable business scenarios. Test system functionality and conformity to client specifications. </w:t>
      </w:r>
    </w:p>
    <w:p w14:paraId="56705D69" w14:textId="77777777" w:rsidR="00B873D2" w:rsidRPr="00593795" w:rsidRDefault="00B873D2" w:rsidP="00B873D2">
      <w:pPr>
        <w:pStyle w:val="ListParagraph"/>
        <w:numPr>
          <w:ilvl w:val="0"/>
          <w:numId w:val="1"/>
        </w:numPr>
        <w:tabs>
          <w:tab w:val="right" w:pos="10224"/>
        </w:tabs>
        <w:rPr>
          <w:rFonts w:ascii="Arial Nova" w:hAnsi="Arial Nova"/>
          <w:sz w:val="18"/>
          <w:szCs w:val="18"/>
        </w:rPr>
      </w:pPr>
      <w:r w:rsidRPr="00593795">
        <w:rPr>
          <w:rFonts w:ascii="Arial Nova" w:hAnsi="Arial Nova"/>
          <w:sz w:val="18"/>
          <w:szCs w:val="18"/>
        </w:rPr>
        <w:t xml:space="preserve">Identified defects in system functionality and communicate defects to programming staff. Worked with the development team to resolve defects and ensure that system meets </w:t>
      </w:r>
      <w:proofErr w:type="gramStart"/>
      <w:r w:rsidRPr="00593795">
        <w:rPr>
          <w:rFonts w:ascii="Arial Nova" w:hAnsi="Arial Nova"/>
          <w:sz w:val="18"/>
          <w:szCs w:val="18"/>
        </w:rPr>
        <w:t>client’s</w:t>
      </w:r>
      <w:proofErr w:type="gramEnd"/>
      <w:r w:rsidRPr="00593795">
        <w:rPr>
          <w:rFonts w:ascii="Arial Nova" w:hAnsi="Arial Nova"/>
          <w:sz w:val="18"/>
          <w:szCs w:val="18"/>
        </w:rPr>
        <w:t xml:space="preserve"> expectations. Re-tested functionality and verified correction of system defects as needed.</w:t>
      </w:r>
    </w:p>
    <w:p w14:paraId="2FBC7504" w14:textId="77777777" w:rsidR="00B873D2" w:rsidRDefault="00B873D2" w:rsidP="00B873D2">
      <w:pPr>
        <w:tabs>
          <w:tab w:val="right" w:pos="10224"/>
        </w:tabs>
        <w:jc w:val="center"/>
        <w:rPr>
          <w:rFonts w:ascii="Arial Nova" w:hAnsi="Arial Nova"/>
          <w:b/>
          <w:bCs/>
        </w:rPr>
      </w:pPr>
    </w:p>
    <w:p w14:paraId="6BE1D532" w14:textId="77777777" w:rsidR="00B873D2" w:rsidRPr="00650836" w:rsidRDefault="00B873D2" w:rsidP="00B873D2">
      <w:pPr>
        <w:tabs>
          <w:tab w:val="right" w:pos="10224"/>
        </w:tabs>
        <w:jc w:val="center"/>
        <w:rPr>
          <w:rFonts w:ascii="Arial Nova" w:hAnsi="Arial Nova"/>
          <w:b/>
          <w:bCs/>
        </w:rPr>
      </w:pPr>
      <w:r w:rsidRPr="00650836">
        <w:rPr>
          <w:rFonts w:ascii="Arial Nova" w:hAnsi="Arial Nova"/>
          <w:b/>
          <w:bCs/>
        </w:rPr>
        <w:t>Additional Relevant Experience</w:t>
      </w:r>
    </w:p>
    <w:p w14:paraId="51BCC896" w14:textId="77777777" w:rsidR="00B873D2" w:rsidRPr="00593795" w:rsidRDefault="00B873D2" w:rsidP="00B873D2">
      <w:pPr>
        <w:tabs>
          <w:tab w:val="right" w:pos="10224"/>
        </w:tabs>
        <w:rPr>
          <w:rFonts w:ascii="Arial Nova" w:hAnsi="Arial Nova"/>
          <w:b/>
          <w:bCs/>
          <w:sz w:val="18"/>
          <w:szCs w:val="18"/>
        </w:rPr>
      </w:pPr>
      <w:r w:rsidRPr="00593795">
        <w:rPr>
          <w:rFonts w:ascii="Arial Nova" w:hAnsi="Arial Nova"/>
          <w:b/>
          <w:bCs/>
          <w:sz w:val="18"/>
          <w:szCs w:val="18"/>
        </w:rPr>
        <w:t xml:space="preserve">Blue Cross and Blue Shield of GA, </w:t>
      </w:r>
      <w:r w:rsidRPr="00593795">
        <w:rPr>
          <w:rFonts w:ascii="Arial Nova" w:hAnsi="Arial Nova"/>
          <w:sz w:val="18"/>
          <w:szCs w:val="18"/>
        </w:rPr>
        <w:t>Atlanta, GA</w:t>
      </w:r>
      <w:r w:rsidRPr="00593795">
        <w:rPr>
          <w:rFonts w:ascii="Arial Nova" w:hAnsi="Arial Nova"/>
          <w:b/>
          <w:bCs/>
          <w:sz w:val="18"/>
          <w:szCs w:val="18"/>
        </w:rPr>
        <w:tab/>
      </w:r>
    </w:p>
    <w:p w14:paraId="52681236" w14:textId="77777777" w:rsidR="00B873D2" w:rsidRPr="00593795" w:rsidRDefault="00B873D2" w:rsidP="00B873D2">
      <w:pPr>
        <w:tabs>
          <w:tab w:val="right" w:pos="10224"/>
        </w:tabs>
        <w:rPr>
          <w:rFonts w:ascii="Arial Nova" w:hAnsi="Arial Nova"/>
          <w:b/>
          <w:bCs/>
          <w:sz w:val="18"/>
          <w:szCs w:val="18"/>
        </w:rPr>
      </w:pPr>
      <w:r w:rsidRPr="00593795">
        <w:rPr>
          <w:rFonts w:ascii="Arial Nova" w:hAnsi="Arial Nova"/>
          <w:b/>
          <w:bCs/>
          <w:sz w:val="18"/>
          <w:szCs w:val="18"/>
        </w:rPr>
        <w:t>Actuarial Systems Analyst IV</w:t>
      </w:r>
      <w:r w:rsidRPr="00593795">
        <w:rPr>
          <w:rFonts w:ascii="Arial Nova" w:hAnsi="Arial Nova"/>
          <w:b/>
          <w:bCs/>
          <w:sz w:val="18"/>
          <w:szCs w:val="18"/>
        </w:rPr>
        <w:tab/>
      </w:r>
    </w:p>
    <w:p w14:paraId="7D8F74C9" w14:textId="77777777" w:rsidR="00B873D2" w:rsidRPr="00593795" w:rsidRDefault="00B873D2" w:rsidP="00B873D2">
      <w:pPr>
        <w:tabs>
          <w:tab w:val="right" w:pos="10224"/>
        </w:tabs>
        <w:rPr>
          <w:rFonts w:ascii="Arial Nova" w:hAnsi="Arial Nova"/>
          <w:b/>
          <w:bCs/>
          <w:sz w:val="18"/>
          <w:szCs w:val="18"/>
        </w:rPr>
      </w:pPr>
      <w:r w:rsidRPr="00593795">
        <w:rPr>
          <w:rFonts w:ascii="Arial Nova" w:hAnsi="Arial Nova"/>
          <w:b/>
          <w:bCs/>
          <w:sz w:val="18"/>
          <w:szCs w:val="18"/>
        </w:rPr>
        <w:t>IT Business Analyst II</w:t>
      </w:r>
    </w:p>
    <w:p w14:paraId="038034B1" w14:textId="77777777" w:rsidR="00B873D2" w:rsidRPr="004D5B00" w:rsidRDefault="00B873D2" w:rsidP="00B873D2">
      <w:pPr>
        <w:tabs>
          <w:tab w:val="right" w:pos="10224"/>
        </w:tabs>
        <w:rPr>
          <w:rFonts w:ascii="Arial Nova" w:hAnsi="Arial Nova"/>
          <w:sz w:val="20"/>
          <w:szCs w:val="20"/>
          <w:lang w:val="de-DE"/>
        </w:rPr>
      </w:pPr>
    </w:p>
    <w:p w14:paraId="68720C8A" w14:textId="77777777" w:rsidR="00B873D2" w:rsidRDefault="00B873D2" w:rsidP="00B873D2">
      <w:pPr>
        <w:tabs>
          <w:tab w:val="right" w:pos="10224"/>
        </w:tabs>
        <w:jc w:val="center"/>
        <w:rPr>
          <w:rFonts w:ascii="Arial Nova" w:hAnsi="Arial Nova"/>
          <w:b/>
          <w:bCs/>
        </w:rPr>
      </w:pPr>
    </w:p>
    <w:p w14:paraId="7A580AB5" w14:textId="77777777" w:rsidR="00B873D2" w:rsidRPr="00650836" w:rsidRDefault="00B873D2" w:rsidP="00B873D2">
      <w:pPr>
        <w:tabs>
          <w:tab w:val="right" w:pos="10224"/>
        </w:tabs>
        <w:jc w:val="center"/>
        <w:rPr>
          <w:rFonts w:ascii="Arial Nova" w:hAnsi="Arial Nova"/>
          <w:b/>
          <w:bCs/>
        </w:rPr>
      </w:pPr>
      <w:r w:rsidRPr="00650836">
        <w:rPr>
          <w:rFonts w:ascii="Arial Nova" w:hAnsi="Arial Nova"/>
          <w:b/>
          <w:bCs/>
        </w:rPr>
        <w:t>Education</w:t>
      </w:r>
    </w:p>
    <w:p w14:paraId="1E9FB645" w14:textId="77777777" w:rsidR="00B873D2" w:rsidRPr="00593795" w:rsidRDefault="00B873D2" w:rsidP="00B873D2">
      <w:pPr>
        <w:tabs>
          <w:tab w:val="right" w:pos="10224"/>
        </w:tabs>
        <w:jc w:val="center"/>
        <w:rPr>
          <w:rFonts w:ascii="Arial Nova" w:hAnsi="Arial Nova"/>
          <w:b/>
          <w:bCs/>
          <w:sz w:val="18"/>
          <w:szCs w:val="18"/>
        </w:rPr>
      </w:pPr>
      <w:r w:rsidRPr="00593795">
        <w:rPr>
          <w:rFonts w:ascii="Arial Nova" w:hAnsi="Arial Nova"/>
          <w:b/>
          <w:bCs/>
          <w:sz w:val="18"/>
          <w:szCs w:val="18"/>
        </w:rPr>
        <w:t>Bachelor of Science (B.S.), Business Administration</w:t>
      </w:r>
    </w:p>
    <w:p w14:paraId="702039EC" w14:textId="77777777" w:rsidR="00B873D2" w:rsidRPr="00593795" w:rsidRDefault="00B873D2" w:rsidP="00B873D2">
      <w:pPr>
        <w:tabs>
          <w:tab w:val="right" w:pos="10224"/>
        </w:tabs>
        <w:jc w:val="center"/>
        <w:rPr>
          <w:rFonts w:ascii="Arial Nova" w:hAnsi="Arial Nova"/>
          <w:sz w:val="18"/>
          <w:szCs w:val="18"/>
        </w:rPr>
      </w:pPr>
      <w:r w:rsidRPr="00593795">
        <w:rPr>
          <w:rFonts w:ascii="Arial Nova" w:hAnsi="Arial Nova"/>
          <w:sz w:val="18"/>
          <w:szCs w:val="18"/>
        </w:rPr>
        <w:t>Columbus State University, Columbus, GA</w:t>
      </w:r>
    </w:p>
    <w:p w14:paraId="54530EA4" w14:textId="77777777" w:rsidR="004E484F" w:rsidRDefault="004E484F"/>
    <w:sectPr w:rsidR="004E484F" w:rsidSect="00B873D2">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757D73" w14:textId="77777777" w:rsidR="004F2FED" w:rsidRDefault="004F2FED">
      <w:r>
        <w:separator/>
      </w:r>
    </w:p>
  </w:endnote>
  <w:endnote w:type="continuationSeparator" w:id="0">
    <w:p w14:paraId="6A06366A" w14:textId="77777777" w:rsidR="004F2FED" w:rsidRDefault="004F2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A77AC" w14:textId="77777777" w:rsidR="00AB362C" w:rsidRDefault="00AB3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408A3" w14:textId="77777777" w:rsidR="00AB362C" w:rsidRDefault="00AB36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25F3E" w14:textId="77777777" w:rsidR="00AB362C" w:rsidRDefault="00AB3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26D052" w14:textId="77777777" w:rsidR="004F2FED" w:rsidRDefault="004F2FED">
      <w:r>
        <w:separator/>
      </w:r>
    </w:p>
  </w:footnote>
  <w:footnote w:type="continuationSeparator" w:id="0">
    <w:p w14:paraId="5D1042D5" w14:textId="77777777" w:rsidR="004F2FED" w:rsidRDefault="004F2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253F9" w14:textId="6ADDA6D3" w:rsidR="00AB362C" w:rsidRDefault="00AB3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88B78" w14:textId="5455E044" w:rsidR="00AB362C" w:rsidRDefault="00AB3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BA28C" w14:textId="74292E2F" w:rsidR="00AB362C" w:rsidRDefault="00AB3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A504AD"/>
    <w:multiLevelType w:val="hybridMultilevel"/>
    <w:tmpl w:val="0F628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D35631"/>
    <w:multiLevelType w:val="hybridMultilevel"/>
    <w:tmpl w:val="9CE0C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66655">
    <w:abstractNumId w:val="1"/>
  </w:num>
  <w:num w:numId="2" w16cid:durableId="153912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3D2"/>
    <w:rsid w:val="00221169"/>
    <w:rsid w:val="003E4507"/>
    <w:rsid w:val="003E47BD"/>
    <w:rsid w:val="004E484F"/>
    <w:rsid w:val="004F2FED"/>
    <w:rsid w:val="009333C8"/>
    <w:rsid w:val="00A873C3"/>
    <w:rsid w:val="00AA4E69"/>
    <w:rsid w:val="00AB362C"/>
    <w:rsid w:val="00B873D2"/>
    <w:rsid w:val="00E16131"/>
    <w:rsid w:val="00F414A6"/>
    <w:rsid w:val="00F93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66391"/>
  <w15:chartTrackingRefBased/>
  <w15:docId w15:val="{B342FABD-06F1-4C0D-A18A-1384E0B0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3D2"/>
    <w:pPr>
      <w:spacing w:after="0" w:line="240" w:lineRule="auto"/>
    </w:pPr>
    <w:rPr>
      <w:rFonts w:ascii="Calibri" w:hAnsi="Calibri" w:cs="Calibri"/>
      <w:sz w:val="22"/>
      <w:szCs w:val="22"/>
      <w14:ligatures w14:val="none"/>
    </w:rPr>
  </w:style>
  <w:style w:type="paragraph" w:styleId="Heading1">
    <w:name w:val="heading 1"/>
    <w:basedOn w:val="Normal"/>
    <w:next w:val="Normal"/>
    <w:link w:val="Heading1Char"/>
    <w:uiPriority w:val="9"/>
    <w:qFormat/>
    <w:rsid w:val="00B87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3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3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3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3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3D2"/>
    <w:rPr>
      <w:rFonts w:eastAsiaTheme="majorEastAsia" w:cstheme="majorBidi"/>
      <w:color w:val="272727" w:themeColor="text1" w:themeTint="D8"/>
    </w:rPr>
  </w:style>
  <w:style w:type="paragraph" w:styleId="Title">
    <w:name w:val="Title"/>
    <w:basedOn w:val="Normal"/>
    <w:next w:val="Normal"/>
    <w:link w:val="TitleChar"/>
    <w:uiPriority w:val="10"/>
    <w:qFormat/>
    <w:rsid w:val="00B873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3D2"/>
    <w:pPr>
      <w:spacing w:before="160"/>
      <w:jc w:val="center"/>
    </w:pPr>
    <w:rPr>
      <w:i/>
      <w:iCs/>
      <w:color w:val="404040" w:themeColor="text1" w:themeTint="BF"/>
    </w:rPr>
  </w:style>
  <w:style w:type="character" w:customStyle="1" w:styleId="QuoteChar">
    <w:name w:val="Quote Char"/>
    <w:basedOn w:val="DefaultParagraphFont"/>
    <w:link w:val="Quote"/>
    <w:uiPriority w:val="29"/>
    <w:rsid w:val="00B873D2"/>
    <w:rPr>
      <w:i/>
      <w:iCs/>
      <w:color w:val="404040" w:themeColor="text1" w:themeTint="BF"/>
    </w:rPr>
  </w:style>
  <w:style w:type="paragraph" w:styleId="ListParagraph">
    <w:name w:val="List Paragraph"/>
    <w:basedOn w:val="Normal"/>
    <w:uiPriority w:val="34"/>
    <w:qFormat/>
    <w:rsid w:val="00B873D2"/>
    <w:pPr>
      <w:ind w:left="720"/>
      <w:contextualSpacing/>
    </w:pPr>
  </w:style>
  <w:style w:type="character" w:styleId="IntenseEmphasis">
    <w:name w:val="Intense Emphasis"/>
    <w:basedOn w:val="DefaultParagraphFont"/>
    <w:uiPriority w:val="21"/>
    <w:qFormat/>
    <w:rsid w:val="00B873D2"/>
    <w:rPr>
      <w:i/>
      <w:iCs/>
      <w:color w:val="0F4761" w:themeColor="accent1" w:themeShade="BF"/>
    </w:rPr>
  </w:style>
  <w:style w:type="paragraph" w:styleId="IntenseQuote">
    <w:name w:val="Intense Quote"/>
    <w:basedOn w:val="Normal"/>
    <w:next w:val="Normal"/>
    <w:link w:val="IntenseQuoteChar"/>
    <w:uiPriority w:val="30"/>
    <w:qFormat/>
    <w:rsid w:val="00B87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3D2"/>
    <w:rPr>
      <w:i/>
      <w:iCs/>
      <w:color w:val="0F4761" w:themeColor="accent1" w:themeShade="BF"/>
    </w:rPr>
  </w:style>
  <w:style w:type="character" w:styleId="IntenseReference">
    <w:name w:val="Intense Reference"/>
    <w:basedOn w:val="DefaultParagraphFont"/>
    <w:uiPriority w:val="32"/>
    <w:qFormat/>
    <w:rsid w:val="00B873D2"/>
    <w:rPr>
      <w:b/>
      <w:bCs/>
      <w:smallCaps/>
      <w:color w:val="0F4761" w:themeColor="accent1" w:themeShade="BF"/>
      <w:spacing w:val="5"/>
    </w:rPr>
  </w:style>
  <w:style w:type="character" w:styleId="Hyperlink">
    <w:name w:val="Hyperlink"/>
    <w:basedOn w:val="DefaultParagraphFont"/>
    <w:uiPriority w:val="99"/>
    <w:unhideWhenUsed/>
    <w:rsid w:val="00B873D2"/>
    <w:rPr>
      <w:color w:val="467886" w:themeColor="hyperlink"/>
      <w:u w:val="single"/>
    </w:rPr>
  </w:style>
  <w:style w:type="character" w:styleId="CommentReference">
    <w:name w:val="annotation reference"/>
    <w:basedOn w:val="DefaultParagraphFont"/>
    <w:uiPriority w:val="99"/>
    <w:semiHidden/>
    <w:unhideWhenUsed/>
    <w:rsid w:val="00B873D2"/>
    <w:rPr>
      <w:sz w:val="16"/>
      <w:szCs w:val="16"/>
    </w:rPr>
  </w:style>
  <w:style w:type="paragraph" w:styleId="Header">
    <w:name w:val="header"/>
    <w:basedOn w:val="Normal"/>
    <w:link w:val="HeaderChar"/>
    <w:uiPriority w:val="99"/>
    <w:unhideWhenUsed/>
    <w:rsid w:val="00B873D2"/>
    <w:pPr>
      <w:tabs>
        <w:tab w:val="center" w:pos="4680"/>
        <w:tab w:val="right" w:pos="9360"/>
      </w:tabs>
    </w:pPr>
  </w:style>
  <w:style w:type="character" w:customStyle="1" w:styleId="HeaderChar">
    <w:name w:val="Header Char"/>
    <w:basedOn w:val="DefaultParagraphFont"/>
    <w:link w:val="Header"/>
    <w:uiPriority w:val="99"/>
    <w:rsid w:val="00B873D2"/>
    <w:rPr>
      <w:rFonts w:ascii="Calibri" w:hAnsi="Calibri" w:cs="Calibri"/>
      <w:sz w:val="22"/>
      <w:szCs w:val="22"/>
      <w14:ligatures w14:val="none"/>
    </w:rPr>
  </w:style>
  <w:style w:type="paragraph" w:styleId="Footer">
    <w:name w:val="footer"/>
    <w:basedOn w:val="Normal"/>
    <w:link w:val="FooterChar"/>
    <w:uiPriority w:val="99"/>
    <w:unhideWhenUsed/>
    <w:rsid w:val="00B873D2"/>
    <w:pPr>
      <w:tabs>
        <w:tab w:val="center" w:pos="4680"/>
        <w:tab w:val="right" w:pos="9360"/>
      </w:tabs>
    </w:pPr>
  </w:style>
  <w:style w:type="character" w:customStyle="1" w:styleId="FooterChar">
    <w:name w:val="Footer Char"/>
    <w:basedOn w:val="DefaultParagraphFont"/>
    <w:link w:val="Footer"/>
    <w:uiPriority w:val="99"/>
    <w:rsid w:val="00B873D2"/>
    <w:rPr>
      <w:rFonts w:ascii="Calibri" w:hAnsi="Calibri" w:cs="Calibri"/>
      <w:sz w:val="22"/>
      <w:szCs w:val="22"/>
      <w14:ligatures w14:val="no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alibri" w:hAnsi="Calibri" w:cs="Calibri"/>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becky_s_dawson@bellsouth.net"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617</Words>
  <Characters>3521</Characters>
  <Application>Microsoft Office Word</Application>
  <DocSecurity>0</DocSecurity>
  <Lines>29</Lines>
  <Paragraphs>8</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Dawson</dc:creator>
  <cp:keywords/>
  <dc:description/>
  <cp:lastModifiedBy>Rebecca Dawson</cp:lastModifiedBy>
  <cp:revision>2</cp:revision>
  <dcterms:created xsi:type="dcterms:W3CDTF">2025-01-06T23:43:00Z</dcterms:created>
  <dcterms:modified xsi:type="dcterms:W3CDTF">2025-01-06T23:43:00Z</dcterms:modified>
</cp:coreProperties>
</file>