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ﱸﱹ ﱺ ﱻ ﱼ ﱽ ﱾ ﱿﲀ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