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Zaproszenie na warsztaty</w:t>
      </w:r>
    </w:p>
    <w:p>
      <w:r>
        <w:t>Pakiet recenzyjny. Pierwsza część zawiera uzgodnione dane, a druga tekst do korekty. Korzystaj z Recenzja i Wszystkie adiustacje. Plik zawiera już dwie propozycje zmian; każdą rozpatrz oddzielnie.</w:t>
      </w:r>
    </w:p>
    <w:p>
      <w:pPr>
        <w:pStyle w:val="Heading1"/>
      </w:pPr>
      <w:r>
        <w:t>Uzgodnione dane do sprawdzenia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Obowiązujące ustalenie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Termin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18 listopada 2026, godzina 14.00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Miejsce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12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Czas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60 minut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Koszt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Udział bezpłatny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Do 16 listopada u opiekuna koła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Uczestnicy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Uczniowie klas pierwszych</w:t>
            </w:r>
          </w:p>
        </w:tc>
      </w:tr>
    </w:tbl>
    <w:p/>
    <w:p>
      <w:r>
        <w:t>Zasady redakcji: pisz uprzejmie i konkretnie. Nie dodawaj obietnic niepotwierdzonych w ustaleniach. Popraw błędy z włączonym śledzeniem zmian. Zostaw komentarz tam, gdzie brakuje informacji, zamiast ją wymyślać. Dane opisują fikcyjne wydarzenie ćwiczeniowe.</w:t>
      </w:r>
    </w:p>
    <w:p>
      <w:pPr>
        <w:pStyle w:val="Heading1"/>
      </w:pPr>
      <w:r>
        <w:t>Tekst zaproszenia do recenzji</w:t>
      </w:r>
    </w:p>
    <w:p>
      <w:r>
        <w:t xml:space="preserve">Zapraszamy uczniów klas pierwszych na warsztaty tworzenia dokumentów. Spotkanie odbędzie się 18 listopada 2026 o godzinie 14.00 w </w:t>
      </w:r>
      <w:del w:id="1" w:author="Redaktor ćwiczeniowy" w:date="2026-09-30T08:00:00Z">
        <w:r>
          <w:delText xml:space="preserve">sali 21</w:delText>
        </w:r>
      </w:del>
      <w:ins w:id="2" w:author="Redaktor ćwiczeniowy" w:date="2026-09-30T08:00:00Z">
        <w:commentRangeStart w:id="0"/>
        <w:r>
          <w:t xml:space="preserve">sali 12</w:t>
        </w:r>
        <w:commentRangeEnd w:id="0"/>
        <w:r>
          <w:rPr>
            <w:rStyle w:val="CommentReference"/>
          </w:rPr>
          <w:commentReference w:id="0"/>
        </w:r>
      </w:ins>
      <w:r>
        <w:t xml:space="preserve">.</w:t>
      </w:r>
    </w:p>
    <w:p>
      <w:r>
        <w:t xml:space="preserve">Warsztaty potrwają </w:t>
      </w:r>
      <w:del w:id="136" w:author="Redaktor ćwiczeniowy" w:date="2026-10-20T10:00:00Z">
        <w:r>
          <w:delText xml:space="preserve">60 minut</w:delText>
        </w:r>
      </w:del>
      <w:ins w:id="137" w:author="Redaktor ćwiczeniowy" w:date="2026-10-20T10:00:00Z">
        <w:commentRangeStart w:id="1"/>
        <w:r>
          <w:t xml:space="preserve">90 minut</w:t>
        </w:r>
        <w:commentRangeEnd w:id="1"/>
        <w:r>
          <w:rPr>
            <w:rStyle w:val="CommentReference"/>
          </w:rPr>
          <w:commentReference w:id="1"/>
        </w:r>
      </w:ins>
      <w:r>
        <w:t xml:space="preserve">. Udział jest </w:t>
      </w:r>
      <w:del w:id="138" w:author="Uczeń Testowy" w:date="2026-10-20T10:00:00Z">
        <w:r>
          <w:delText xml:space="preserve">płatny</w:delText>
        </w:r>
      </w:del>
      <w:ins w:id="139" w:author="Uczeń Testowy" w:date="2026-10-20T10:00:00Z">
        <w:r>
          <w:t xml:space="preserve">bezpłatny</w:t>
        </w:r>
      </w:ins>
      <w:r>
        <w:t xml:space="preserve">. Zgłoszenia przyjmuje opiekun koła do </w:t>
      </w:r>
      <w:del w:id="140" w:author="Uczeń Testowy" w:date="2026-10-20T10:00:00Z">
        <w:r>
          <w:delText xml:space="preserve">17</w:delText>
        </w:r>
      </w:del>
      <w:ins w:id="141" w:author="Uczeń Testowy" w:date="2026-10-20T10:00:00Z">
        <w:r>
          <w:t xml:space="preserve">16</w:t>
        </w:r>
      </w:ins>
      <w:r>
        <w:t xml:space="preserve"> listopada.</w:t>
      </w:r>
    </w:p>
    <w:p>
      <w:del w:id="142" w:author="Uczeń Testowy" w:date="2026-10-20T10:00:00Z">
        <w:r>
          <w:delText xml:space="preserve">Każdy uczestnik otrzyma profesjonalny certyfikat. </w:delText>
        </w:r>
      </w:del>
      <w:r>
        <w:t xml:space="preserve">Na spotkaniu nauczysz </w:t>
      </w:r>
      <w:del w:id="143" w:author="Uczeń Testowy" w:date="2026-10-20T10:00:00Z">
        <w:r>
          <w:delText xml:space="preserve">sie</w:delText>
        </w:r>
      </w:del>
      <w:ins w:id="144" w:author="Uczeń Testowy" w:date="2026-10-20T10:00:00Z">
        <w:commentRangeStart w:id="3"/>
        <w:r>
          <w:t xml:space="preserve">się</w:t>
        </w:r>
        <w:commentRangeEnd w:id="3"/>
        <w:r>
          <w:rPr>
            <w:rStyle w:val="CommentReference"/>
          </w:rPr>
          <w:commentReference w:id="3"/>
        </w:r>
      </w:ins>
      <w:r>
        <w:t xml:space="preserve"> przygotowywać przejrzyste dokumenty. </w:t>
      </w:r>
      <w:commentRangeStart w:id="2"/>
      <w:r>
        <w:t xml:space="preserve">Przynieś materiały.</w:t>
      </w:r>
      <w:commentRangeEnd w:id="2"/>
      <w:r>
        <w:rPr>
          <w:rStyle w:val="CommentReference"/>
        </w:rPr>
        <w:commentReference w:id="2"/>
      </w:r>
    </w:p>
    <w:p>
      <w:r>
        <w:t>Serdecznie zapraszamy do wspólnej pracy. Pytania możesz przekazać opiekunowi koła.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Uczeń Testowy" w:initials="UT" w:date="2026-10-25T18:52:13Z">
    <w:p>
      <w:pPr>
        <w:pStyle w:val="CommentText"/>
      </w:pPr>
      <w:r>
        <w:rPr>
          <w:rStyle w:val="CommentReference"/>
        </w:rPr>
        <w:annotationRef/>
      </w:r>
      <w:r>
        <w:t>Sala 12 — zgodna z ustaleniami. Akceptuję w wersji publicznej.</w:t>
      </w:r>
    </w:p>
  </w:comment>
  <w:comment w:id="1" w:author="Uczeń Testowy" w:initials="UT" w:date="2026-10-25T18:52:13Z">
    <w:p>
      <w:pPr>
        <w:pStyle w:val="CommentText"/>
      </w:pPr>
      <w:r>
        <w:rPr>
          <w:rStyle w:val="CommentReference"/>
        </w:rPr>
        <w:annotationRef/>
      </w:r>
      <w:r>
        <w:t>90 minut jest niezgodne z kartą danych: ma zostać 60. Odrzucam.</w:t>
      </w:r>
    </w:p>
  </w:comment>
  <w:comment w:id="2" w:author="Uczeń Testowy" w:initials="UT" w:date="2026-10-25T18:52:13Z">
    <w:p>
      <w:pPr>
        <w:pStyle w:val="CommentText"/>
      </w:pPr>
      <w:r>
        <w:rPr>
          <w:rStyle w:val="CommentReference"/>
        </w:rPr>
        <w:annotationRef/>
      </w:r>
      <w:r>
        <w:t>Do wyjaśnienia z organizatorem; do tego czasu usuńmy niepotwierdzoną prośbę z wersji publicznej.</w:t>
      </w:r>
    </w:p>
  </w:comment>
  <w:comment w:id="3" w:author="Uczeń Testowy" w:initials="UT" w:date="2026-10-25T18:52:13Z">
    <w:p>
      <w:pPr>
        <w:pStyle w:val="CommentText"/>
      </w:pPr>
      <w:r>
        <w:rPr>
          <w:rStyle w:val="CommentReference"/>
        </w:rPr>
        <w:annotationRef/>
      </w:r>
      <w:r>
        <w:t>Po informacji zwrotnej poprawię zdanie o materiałach — usunę je z wersji publicznej.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Zaproszenie na warsztaty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