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6.xml" ContentType="application/vnd.ms-office.chartstyle+xml"/>
  <Override PartName="/word/charts/colors6.xml" ContentType="application/vnd.ms-office.chartcolorstyle+xml"/>
  <Override PartName="/word/charts/style4.xml" ContentType="application/vnd.ms-office.chartstyle+xml"/>
  <Override PartName="/word/charts/colors4.xml" ContentType="application/vnd.ms-office.chartcolorstyle+xml"/>
  <Override PartName="/word/charts/colors3.xml" ContentType="application/vnd.ms-office.chartcolorstyle+xml"/>
  <Override PartName="/word/charts/style3.xml" ContentType="application/vnd.ms-office.chart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chart6.xml" ContentType="application/vnd.openxmlformats-officedocument.drawingml.chart+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1116175"/>
    <w:bookmarkStart w:id="1" w:name="_Toc121661929"/>
    <w:bookmarkStart w:id="2" w:name="_Toc43061727"/>
    <w:bookmarkStart w:id="3" w:name="_Toc43061814"/>
    <w:bookmarkStart w:id="4" w:name="_Toc43061895"/>
    <w:bookmarkStart w:id="5" w:name="_Toc45560996"/>
    <w:bookmarkStart w:id="6" w:name="_Toc46238071"/>
    <w:bookmarkStart w:id="7" w:name="_Toc51521498"/>
    <w:bookmarkEnd w:id="0"/>
    <w:p w14:paraId="62EECDD1" w14:textId="77777777" w:rsidR="00BA4521" w:rsidRPr="00B540B4" w:rsidRDefault="00000000" w:rsidP="008403FE">
      <w:pPr>
        <w:pStyle w:val="Title"/>
      </w:pPr>
      <w:sdt>
        <w:sdtPr>
          <w:id w:val="-1057702175"/>
          <w:placeholder>
            <w:docPart w:val="246569ED700645EA9084D56210C5EEA8"/>
          </w:placeholder>
          <w:showingPlcHdr/>
        </w:sdtPr>
        <w:sdtContent>
          <w:r w:rsidR="00192075" w:rsidRPr="00B540B4">
            <w:t>Title -33 ch limit recommended</w:t>
          </w:r>
        </w:sdtContent>
      </w:sdt>
    </w:p>
    <w:p w14:paraId="7E5AAE57" w14:textId="77777777" w:rsidR="00BF7572" w:rsidRPr="00B540B4" w:rsidRDefault="00000000" w:rsidP="00013D28">
      <w:pPr>
        <w:pStyle w:val="Subtitle"/>
      </w:pPr>
      <w:sdt>
        <w:sdtPr>
          <w:id w:val="-1789189816"/>
          <w:placeholder>
            <w:docPart w:val="E6AE6009A1DD4AA88455C6CCA3C6408C"/>
          </w:placeholder>
          <w:showingPlcHdr/>
        </w:sdtPr>
        <w:sdtContent>
          <w:r w:rsidR="003C7AD5" w:rsidRPr="00B540B4">
            <w:t>Subhead goes here - 67 ch limit recommended</w:t>
          </w:r>
        </w:sdtContent>
      </w:sdt>
    </w:p>
    <w:p w14:paraId="77DF2A60" w14:textId="77777777" w:rsidR="00360A16" w:rsidRPr="00B540B4" w:rsidRDefault="00BF7572" w:rsidP="00013D28">
      <w:pPr>
        <w:pStyle w:val="Subtitle"/>
        <w:sectPr w:rsidR="00360A16" w:rsidRPr="00B540B4" w:rsidSect="005B1C4F">
          <w:headerReference w:type="default" r:id="rId8"/>
          <w:footerReference w:type="default" r:id="rId9"/>
          <w:headerReference w:type="first" r:id="rId10"/>
          <w:pgSz w:w="12240" w:h="15840" w:code="1"/>
          <w:pgMar w:top="2160" w:right="720" w:bottom="720" w:left="720" w:header="1080" w:footer="720" w:gutter="0"/>
          <w:cols w:space="720"/>
          <w:titlePg/>
          <w:docGrid w:linePitch="360"/>
        </w:sectPr>
      </w:pPr>
      <w:r w:rsidRPr="00B540B4">
        <w:rPr>
          <w:noProof/>
        </w:rPr>
        <w:drawing>
          <wp:anchor distT="0" distB="0" distL="114300" distR="114300" simplePos="0" relativeHeight="251653118" behindDoc="1" locked="1" layoutInCell="1" allowOverlap="1" wp14:anchorId="126F887D" wp14:editId="41A4BA8A">
            <wp:simplePos x="0" y="0"/>
            <wp:positionH relativeFrom="page">
              <wp:align>center</wp:align>
            </wp:positionH>
            <wp:positionV relativeFrom="page">
              <wp:align>bottom</wp:align>
            </wp:positionV>
            <wp:extent cx="7772400" cy="5695950"/>
            <wp:effectExtent l="0" t="0" r="0" b="0"/>
            <wp:wrapNone/>
            <wp:docPr id="257780213"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80213" name="Picture 7">
                      <a:extLst>
                        <a:ext uri="{C183D7F6-B498-43B3-948B-1728B52AA6E4}">
                          <adec:decorative xmlns:adec="http://schemas.microsoft.com/office/drawing/2017/decorative" val="1"/>
                        </a:ext>
                      </a:extLst>
                    </pic:cNvPr>
                    <pic:cNvPicPr>
                      <a:picLocks noChangeAspect="1" noChangeArrowheads="1"/>
                    </pic:cNvPicPr>
                  </pic:nvPicPr>
                  <pic:blipFill>
                    <a:blip r:embed="rId11"/>
                    <a:stretch>
                      <a:fillRect/>
                    </a:stretch>
                  </pic:blipFill>
                  <pic:spPr bwMode="auto">
                    <a:xfrm>
                      <a:off x="0" y="0"/>
                      <a:ext cx="7772400" cy="569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D61" w:rsidRPr="00B540B4">
        <w:rPr>
          <w:noProof/>
          <w14:numSpacing w14:val="default"/>
        </w:rPr>
        <w:drawing>
          <wp:anchor distT="0" distB="0" distL="114300" distR="114300" simplePos="0" relativeHeight="251665919" behindDoc="1" locked="1" layoutInCell="1" allowOverlap="1" wp14:anchorId="67F61EFF" wp14:editId="3174901A">
            <wp:simplePos x="0" y="0"/>
            <wp:positionH relativeFrom="margin">
              <wp:posOffset>6457950</wp:posOffset>
            </wp:positionH>
            <wp:positionV relativeFrom="page">
              <wp:posOffset>9634855</wp:posOffset>
            </wp:positionV>
            <wp:extent cx="429495" cy="426724"/>
            <wp:effectExtent l="0" t="0" r="8890" b="0"/>
            <wp:wrapNone/>
            <wp:docPr id="1339277368"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7368" name="Picture 5">
                      <a:extLst>
                        <a:ext uri="{C183D7F6-B498-43B3-948B-1728B52AA6E4}">
                          <adec:decorative xmlns:adec="http://schemas.microsoft.com/office/drawing/2017/decorative" val="1"/>
                        </a:ext>
                      </a:extLst>
                    </pic:cNvPr>
                    <pic:cNvPicPr/>
                  </pic:nvPicPr>
                  <pic:blipFill>
                    <a:blip r:embed="rId12"/>
                    <a:stretch>
                      <a:fillRect/>
                    </a:stretch>
                  </pic:blipFill>
                  <pic:spPr>
                    <a:xfrm>
                      <a:off x="0" y="0"/>
                      <a:ext cx="429495" cy="426724"/>
                    </a:xfrm>
                    <a:prstGeom prst="rect">
                      <a:avLst/>
                    </a:prstGeom>
                  </pic:spPr>
                </pic:pic>
              </a:graphicData>
            </a:graphic>
          </wp:anchor>
        </w:drawing>
      </w:r>
    </w:p>
    <w:p w14:paraId="47699EEF" w14:textId="77777777" w:rsidR="001552F5" w:rsidRPr="00B540B4" w:rsidRDefault="001552F5" w:rsidP="001552F5">
      <w:pPr>
        <w:keepNext/>
        <w:keepLines/>
        <w:spacing w:before="240" w:after="120"/>
        <w:ind w:right="1440"/>
        <w:rPr>
          <w:rFonts w:ascii="Oracle Sans Extra Bold" w:eastAsia="Times New Roman" w:hAnsi="Oracle Sans Extra Bold" w:cs="Times New Roman"/>
          <w:bCs/>
          <w:sz w:val="29"/>
          <w:szCs w:val="29"/>
          <w:lang w:eastAsia="en-GB"/>
          <w14:numSpacing w14:val="default"/>
        </w:rPr>
      </w:pPr>
      <w:bookmarkStart w:id="8" w:name="_Toc43061703"/>
      <w:bookmarkStart w:id="9" w:name="_Toc43061790"/>
      <w:bookmarkStart w:id="10" w:name="_Toc43061871"/>
      <w:bookmarkStart w:id="11" w:name="_Toc46238028"/>
      <w:bookmarkStart w:id="12" w:name="_Toc51520708"/>
      <w:r w:rsidRPr="00B540B4">
        <w:rPr>
          <w:rFonts w:ascii="Oracle Sans Extra Bold" w:eastAsia="Times New Roman" w:hAnsi="Oracle Sans Extra Bold" w:cs="Times New Roman"/>
          <w:bCs/>
          <w:sz w:val="29"/>
          <w:szCs w:val="29"/>
          <w:lang w:eastAsia="en-GB"/>
          <w14:numSpacing w14:val="default"/>
        </w:rPr>
        <w:lastRenderedPageBreak/>
        <w:t>PLEASE READ:</w:t>
      </w:r>
    </w:p>
    <w:p w14:paraId="6BD8CD4B" w14:textId="567C2964" w:rsidR="004627EB" w:rsidRPr="00B540B4" w:rsidRDefault="004627EB" w:rsidP="004627EB">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 xml:space="preserve">This template was designed </w:t>
      </w:r>
      <w:r w:rsidRPr="004627EB">
        <w:rPr>
          <w:rFonts w:eastAsia="Times New Roman" w:cs="Times New Roman"/>
          <w:sz w:val="19"/>
          <w:lang w:eastAsia="en-GB"/>
          <w14:numSpacing w14:val="default"/>
        </w:rPr>
        <w:t xml:space="preserve">in December 2024 </w:t>
      </w:r>
      <w:r w:rsidRPr="00B540B4">
        <w:rPr>
          <w:rFonts w:eastAsia="Times New Roman" w:cs="Times New Roman"/>
          <w:sz w:val="19"/>
          <w:lang w:eastAsia="en-GB"/>
          <w14:numSpacing w14:val="default"/>
        </w:rPr>
        <w:t xml:space="preserve">by the </w:t>
      </w:r>
      <w:hyperlink r:id="rId13" w:history="1">
        <w:r w:rsidRPr="00B540B4">
          <w:rPr>
            <w:rStyle w:val="Hyperlink"/>
            <w:rFonts w:eastAsia="Times New Roman" w:cs="Times New Roman"/>
            <w:sz w:val="19"/>
            <w:lang w:eastAsia="en-GB"/>
            <w14:numSpacing w14:val="default"/>
          </w:rPr>
          <w:t>Brand team</w:t>
        </w:r>
      </w:hyperlink>
      <w:r w:rsidRPr="00B540B4">
        <w:rPr>
          <w:rFonts w:eastAsia="Times New Roman" w:cs="Times New Roman"/>
          <w:sz w:val="19"/>
          <w:lang w:eastAsia="en-GB"/>
          <w14:numSpacing w14:val="default"/>
        </w:rPr>
        <w:t xml:space="preserve">, so please use the style panels directly to maintain accessibility. Once your content is ready, ensure all necessary reviews are complete—editorial, legal, and customer marketing, as applicable. Finally, open a consultation </w:t>
      </w:r>
      <w:hyperlink r:id="rId14" w:anchor="/forms?formid=507550" w:history="1">
        <w:r w:rsidRPr="00B540B4">
          <w:rPr>
            <w:rStyle w:val="Hyperlink"/>
            <w:rFonts w:eastAsia="Times New Roman" w:cs="Times New Roman"/>
            <w:sz w:val="19"/>
            <w:lang w:eastAsia="en-GB"/>
            <w14:numSpacing w14:val="default"/>
          </w:rPr>
          <w:t>Wrike ticket</w:t>
        </w:r>
      </w:hyperlink>
      <w:r w:rsidRPr="00B540B4">
        <w:rPr>
          <w:rFonts w:eastAsia="Times New Roman" w:cs="Times New Roman"/>
          <w:sz w:val="19"/>
          <w:lang w:eastAsia="en-GB"/>
          <w14:numSpacing w14:val="default"/>
        </w:rPr>
        <w:t xml:space="preserve"> with the Brand team for a creative review.</w:t>
      </w:r>
    </w:p>
    <w:p w14:paraId="3A030C9E" w14:textId="4D484317" w:rsidR="001552F5" w:rsidRPr="00B540B4" w:rsidRDefault="001552F5" w:rsidP="001552F5">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 xml:space="preserve">For hardware-related legal disclaimers, please see page 52 of the </w:t>
      </w:r>
      <w:hyperlink r:id="rId15" w:history="1">
        <w:r w:rsidRPr="00B540B4">
          <w:rPr>
            <w:rFonts w:eastAsia="Times New Roman" w:cs="Times New Roman"/>
            <w:color w:val="2C5967"/>
            <w:sz w:val="19"/>
            <w:u w:val="single"/>
            <w:lang w:eastAsia="en-GB"/>
            <w14:numSpacing w14:val="default"/>
          </w:rPr>
          <w:t>Oracle Brand Editorial Style Guide</w:t>
        </w:r>
      </w:hyperlink>
      <w:r w:rsidRPr="00B540B4">
        <w:rPr>
          <w:rFonts w:eastAsia="Times New Roman" w:cs="Times New Roman"/>
          <w:sz w:val="19"/>
          <w:lang w:eastAsia="en-GB"/>
          <w14:numSpacing w14:val="default"/>
        </w:rPr>
        <w:t xml:space="preserve"> (VPN required)</w:t>
      </w:r>
    </w:p>
    <w:p w14:paraId="2207E26A" w14:textId="77777777" w:rsidR="001552F5" w:rsidRPr="00B540B4" w:rsidRDefault="001552F5" w:rsidP="001552F5">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 xml:space="preserve">Please follow the </w:t>
      </w:r>
      <w:hyperlink r:id="rId16" w:history="1">
        <w:r w:rsidRPr="00B540B4">
          <w:rPr>
            <w:rFonts w:eastAsia="Times New Roman" w:cs="Times New Roman"/>
            <w:color w:val="2C5967"/>
            <w:sz w:val="19"/>
            <w:u w:val="single"/>
            <w:lang w:eastAsia="en-GB"/>
            <w14:numSpacing w14:val="default"/>
          </w:rPr>
          <w:t>Oracle Accessibility Guidelines and best practices</w:t>
        </w:r>
      </w:hyperlink>
      <w:r w:rsidRPr="00B540B4">
        <w:rPr>
          <w:rFonts w:eastAsia="Times New Roman" w:cs="Times New Roman"/>
          <w:sz w:val="19"/>
          <w:lang w:eastAsia="en-GB"/>
          <w14:numSpacing w14:val="default"/>
        </w:rPr>
        <w:t xml:space="preserve"> (VPN required) to ensure your final document is OAG compliant</w:t>
      </w:r>
    </w:p>
    <w:p w14:paraId="2385CE42" w14:textId="77777777" w:rsidR="001552F5" w:rsidRPr="00B540B4" w:rsidRDefault="001552F5" w:rsidP="001552F5">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To save as a PDF, please select ‘Save As’ from the File menu when your document is complete and ready to publish</w:t>
      </w:r>
    </w:p>
    <w:p w14:paraId="5F4673F8" w14:textId="77777777" w:rsidR="001552F5" w:rsidRPr="00B540B4" w:rsidRDefault="001552F5" w:rsidP="001552F5">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 xml:space="preserve">If you plan to publish your document on Oracle.com properties, please ensure that you add Document Properties and tag for accessibility before publishing; details are in the </w:t>
      </w:r>
      <w:hyperlink r:id="rId17" w:history="1">
        <w:r w:rsidRPr="00B540B4">
          <w:rPr>
            <w:rFonts w:eastAsia="Times New Roman" w:cs="Times New Roman"/>
            <w:color w:val="2C5967"/>
            <w:sz w:val="19"/>
            <w:u w:val="single"/>
            <w:lang w:eastAsia="en-GB"/>
            <w14:numSpacing w14:val="default"/>
          </w:rPr>
          <w:t>PDF Guidelines</w:t>
        </w:r>
      </w:hyperlink>
      <w:r w:rsidRPr="00B540B4">
        <w:rPr>
          <w:rFonts w:eastAsia="Times New Roman" w:cs="Times New Roman"/>
          <w:sz w:val="19"/>
          <w:lang w:eastAsia="en-GB"/>
          <w14:numSpacing w14:val="default"/>
        </w:rPr>
        <w:t xml:space="preserve"> (VPN required)</w:t>
      </w:r>
    </w:p>
    <w:p w14:paraId="2CDBE190" w14:textId="77777777" w:rsidR="001552F5" w:rsidRPr="00B540B4" w:rsidRDefault="001552F5" w:rsidP="001552F5">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Please delete this page before saving your final document</w:t>
      </w:r>
    </w:p>
    <w:p w14:paraId="0A691D71" w14:textId="77777777" w:rsidR="001552F5" w:rsidRPr="00B540B4" w:rsidRDefault="001552F5" w:rsidP="001552F5">
      <w:pPr>
        <w:numPr>
          <w:ilvl w:val="1"/>
          <w:numId w:val="13"/>
        </w:numPr>
        <w:tabs>
          <w:tab w:val="num" w:pos="720"/>
        </w:tabs>
        <w:spacing w:before="0" w:after="120" w:line="280" w:lineRule="atLeast"/>
        <w:rPr>
          <w:rFonts w:eastAsia="Times New Roman" w:cs="Times New Roman"/>
          <w:sz w:val="19"/>
          <w:lang w:eastAsia="en-GB"/>
          <w14:numSpacing w14:val="default"/>
        </w:rPr>
      </w:pPr>
      <w:r w:rsidRPr="00B540B4">
        <w:rPr>
          <w:rFonts w:eastAsia="Times New Roman" w:cs="Times New Roman"/>
          <w:sz w:val="19"/>
          <w:lang w:eastAsia="en-GB"/>
          <w14:numSpacing w14:val="default"/>
        </w:rPr>
        <w:t>Please update Table of Contents after removing this page</w:t>
      </w:r>
    </w:p>
    <w:p w14:paraId="48068781" w14:textId="141236A4" w:rsidR="00180524" w:rsidRPr="00B540B4" w:rsidRDefault="00E76373" w:rsidP="00180524">
      <w:r w:rsidRPr="00B540B4">
        <w:rPr>
          <w:noProof/>
          <w14:numSpacing w14:val="default"/>
        </w:rPr>
        <w:drawing>
          <wp:inline distT="0" distB="0" distL="0" distR="0" wp14:anchorId="51544DFA" wp14:editId="1DE3C856">
            <wp:extent cx="5961888" cy="4572000"/>
            <wp:effectExtent l="0" t="0" r="1270" b="0"/>
            <wp:docPr id="179634715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47159" name="Picture 2">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1888" cy="4572000"/>
                    </a:xfrm>
                    <a:prstGeom prst="rect">
                      <a:avLst/>
                    </a:prstGeom>
                    <a:noFill/>
                  </pic:spPr>
                </pic:pic>
              </a:graphicData>
            </a:graphic>
          </wp:inline>
        </w:drawing>
      </w:r>
    </w:p>
    <w:p w14:paraId="53F905C0" w14:textId="77777777" w:rsidR="001552F5" w:rsidRPr="00B540B4" w:rsidRDefault="001552F5" w:rsidP="00EE3BDB">
      <w:pPr>
        <w:pStyle w:val="NoSpacing"/>
        <w:rPr>
          <w:rStyle w:val="Strong"/>
        </w:rPr>
      </w:pPr>
      <w:r w:rsidRPr="00B540B4">
        <w:rPr>
          <w:rStyle w:val="Strong"/>
        </w:rPr>
        <w:t>Please delete this page before saving your final document.</w:t>
      </w:r>
    </w:p>
    <w:bookmarkEnd w:id="12" w:displacedByCustomXml="next"/>
    <w:bookmarkEnd w:id="11" w:displacedByCustomXml="next"/>
    <w:bookmarkEnd w:id="10" w:displacedByCustomXml="next"/>
    <w:bookmarkEnd w:id="9" w:displacedByCustomXml="next"/>
    <w:bookmarkEnd w:id="8" w:displacedByCustomXml="next"/>
    <w:sdt>
      <w:sdtPr>
        <w:rPr>
          <w:rFonts w:asciiTheme="majorHAnsi" w:eastAsiaTheme="minorHAnsi" w:hAnsiTheme="majorHAnsi" w:cstheme="minorBidi"/>
          <w:bCs/>
          <w:noProof/>
          <w:color w:val="171615" w:themeColor="text2"/>
          <w:sz w:val="28"/>
          <w:szCs w:val="16"/>
        </w:rPr>
        <w:id w:val="806979294"/>
        <w:docPartObj>
          <w:docPartGallery w:val="Table of Contents"/>
          <w:docPartUnique/>
        </w:docPartObj>
      </w:sdtPr>
      <w:sdtEndPr>
        <w:rPr>
          <w:color w:val="auto"/>
        </w:rPr>
      </w:sdtEndPr>
      <w:sdtContent>
        <w:p w14:paraId="2D2E3332" w14:textId="77777777" w:rsidR="00BA4521" w:rsidRPr="00B540B4" w:rsidRDefault="00BA4521" w:rsidP="007342F7">
          <w:pPr>
            <w:pStyle w:val="TOCHeading"/>
          </w:pPr>
          <w:r w:rsidRPr="00B540B4">
            <w:t>Table of contents</w:t>
          </w:r>
        </w:p>
        <w:p w14:paraId="2D4C8102" w14:textId="7A553F04" w:rsidR="004627EB" w:rsidRDefault="00364826">
          <w:pPr>
            <w:pStyle w:val="TOC1"/>
            <w:rPr>
              <w:rFonts w:asciiTheme="minorHAnsi" w:eastAsiaTheme="minorEastAsia" w:hAnsiTheme="minorHAnsi"/>
              <w:bCs w:val="0"/>
              <w:kern w:val="2"/>
              <w:sz w:val="24"/>
              <w:szCs w:val="24"/>
              <w14:ligatures w14:val="standardContextual"/>
              <w14:numSpacing w14:val="default"/>
            </w:rPr>
          </w:pPr>
          <w:r w:rsidRPr="00B540B4">
            <w:rPr>
              <w:noProof w:val="0"/>
              <w:szCs w:val="15"/>
            </w:rPr>
            <w:fldChar w:fldCharType="begin"/>
          </w:r>
          <w:r w:rsidRPr="00B540B4">
            <w:rPr>
              <w:noProof w:val="0"/>
              <w:szCs w:val="15"/>
            </w:rPr>
            <w:instrText xml:space="preserve"> TOC \h \z \t "Heading 1,1,H1 hidden text_TOC leader #,1,Heading 1 #,2,H1 hidden text_TOC_no leader #,3" </w:instrText>
          </w:r>
          <w:r w:rsidRPr="00B540B4">
            <w:rPr>
              <w:noProof w:val="0"/>
              <w:szCs w:val="15"/>
            </w:rPr>
            <w:fldChar w:fldCharType="separate"/>
          </w:r>
          <w:hyperlink w:anchor="_Toc184368339" w:history="1">
            <w:r w:rsidR="004627EB" w:rsidRPr="00E25C4C">
              <w:rPr>
                <w:rStyle w:val="Hyperlink"/>
              </w:rPr>
              <w:t>Heading level 1 with numbering</w:t>
            </w:r>
            <w:r w:rsidR="004627EB">
              <w:rPr>
                <w:webHidden/>
              </w:rPr>
              <w:tab/>
            </w:r>
            <w:r w:rsidR="004627EB">
              <w:rPr>
                <w:webHidden/>
              </w:rPr>
              <w:fldChar w:fldCharType="begin"/>
            </w:r>
            <w:r w:rsidR="004627EB">
              <w:rPr>
                <w:webHidden/>
              </w:rPr>
              <w:instrText xml:space="preserve"> PAGEREF _Toc184368339 \h </w:instrText>
            </w:r>
            <w:r w:rsidR="004627EB">
              <w:rPr>
                <w:webHidden/>
              </w:rPr>
            </w:r>
            <w:r w:rsidR="004627EB">
              <w:rPr>
                <w:webHidden/>
              </w:rPr>
              <w:fldChar w:fldCharType="separate"/>
            </w:r>
            <w:r w:rsidR="004627EB">
              <w:rPr>
                <w:webHidden/>
              </w:rPr>
              <w:t>4</w:t>
            </w:r>
            <w:r w:rsidR="004627EB">
              <w:rPr>
                <w:webHidden/>
              </w:rPr>
              <w:fldChar w:fldCharType="end"/>
            </w:r>
          </w:hyperlink>
        </w:p>
        <w:p w14:paraId="6AFDFFE4" w14:textId="33D59449" w:rsidR="004627EB" w:rsidRDefault="004627EB">
          <w:pPr>
            <w:pStyle w:val="TOC2"/>
            <w:rPr>
              <w:rFonts w:asciiTheme="minorHAnsi" w:eastAsiaTheme="minorEastAsia" w:hAnsiTheme="minorHAnsi"/>
              <w:bCs w:val="0"/>
              <w:kern w:val="2"/>
              <w:sz w:val="24"/>
              <w:szCs w:val="24"/>
              <w14:ligatures w14:val="standardContextual"/>
              <w14:numSpacing w14:val="default"/>
            </w:rPr>
          </w:pPr>
          <w:hyperlink w:anchor="_Toc184368340" w:history="1">
            <w:r w:rsidRPr="00E25C4C">
              <w:rPr>
                <w:rStyle w:val="Hyperlink"/>
              </w:rPr>
              <w:t>1.</w:t>
            </w:r>
            <w:r>
              <w:rPr>
                <w:rFonts w:asciiTheme="minorHAnsi" w:eastAsiaTheme="minorEastAsia" w:hAnsiTheme="minorHAnsi"/>
                <w:bCs w:val="0"/>
                <w:kern w:val="2"/>
                <w:sz w:val="24"/>
                <w:szCs w:val="24"/>
                <w14:ligatures w14:val="standardContextual"/>
                <w14:numSpacing w14:val="default"/>
              </w:rPr>
              <w:tab/>
            </w:r>
            <w:r w:rsidRPr="00E25C4C">
              <w:rPr>
                <w:rStyle w:val="Hyperlink"/>
              </w:rPr>
              <w:t>Heading 1 lorem ipsum</w:t>
            </w:r>
            <w:r>
              <w:rPr>
                <w:webHidden/>
              </w:rPr>
              <w:tab/>
            </w:r>
            <w:r>
              <w:rPr>
                <w:webHidden/>
              </w:rPr>
              <w:fldChar w:fldCharType="begin"/>
            </w:r>
            <w:r>
              <w:rPr>
                <w:webHidden/>
              </w:rPr>
              <w:instrText xml:space="preserve"> PAGEREF _Toc184368340 \h </w:instrText>
            </w:r>
            <w:r>
              <w:rPr>
                <w:webHidden/>
              </w:rPr>
            </w:r>
            <w:r>
              <w:rPr>
                <w:webHidden/>
              </w:rPr>
              <w:fldChar w:fldCharType="separate"/>
            </w:r>
            <w:r>
              <w:rPr>
                <w:webHidden/>
              </w:rPr>
              <w:t>8</w:t>
            </w:r>
            <w:r>
              <w:rPr>
                <w:webHidden/>
              </w:rPr>
              <w:fldChar w:fldCharType="end"/>
            </w:r>
          </w:hyperlink>
        </w:p>
        <w:p w14:paraId="2D4EC9B0" w14:textId="4A06EB68"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1" w:history="1">
            <w:r w:rsidRPr="00E25C4C">
              <w:rPr>
                <w:rStyle w:val="Hyperlink"/>
              </w:rPr>
              <w:t>[Conclusion]</w:t>
            </w:r>
            <w:r>
              <w:rPr>
                <w:webHidden/>
              </w:rPr>
              <w:tab/>
            </w:r>
            <w:r>
              <w:rPr>
                <w:webHidden/>
              </w:rPr>
              <w:fldChar w:fldCharType="begin"/>
            </w:r>
            <w:r>
              <w:rPr>
                <w:webHidden/>
              </w:rPr>
              <w:instrText xml:space="preserve"> PAGEREF _Toc184368341 \h </w:instrText>
            </w:r>
            <w:r>
              <w:rPr>
                <w:webHidden/>
              </w:rPr>
            </w:r>
            <w:r>
              <w:rPr>
                <w:webHidden/>
              </w:rPr>
              <w:fldChar w:fldCharType="separate"/>
            </w:r>
            <w:r>
              <w:rPr>
                <w:webHidden/>
              </w:rPr>
              <w:t>9</w:t>
            </w:r>
            <w:r>
              <w:rPr>
                <w:webHidden/>
              </w:rPr>
              <w:fldChar w:fldCharType="end"/>
            </w:r>
          </w:hyperlink>
        </w:p>
        <w:p w14:paraId="429C2227" w14:textId="69028B3C"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2" w:history="1">
            <w:r w:rsidRPr="00E25C4C">
              <w:rPr>
                <w:rStyle w:val="Hyperlink"/>
              </w:rPr>
              <w:t>Styles (visual reference of all – delete this point forward when file is finalized)</w:t>
            </w:r>
            <w:r>
              <w:rPr>
                <w:webHidden/>
              </w:rPr>
              <w:tab/>
            </w:r>
            <w:r>
              <w:rPr>
                <w:webHidden/>
              </w:rPr>
              <w:fldChar w:fldCharType="begin"/>
            </w:r>
            <w:r>
              <w:rPr>
                <w:webHidden/>
              </w:rPr>
              <w:instrText xml:space="preserve"> PAGEREF _Toc184368342 \h </w:instrText>
            </w:r>
            <w:r>
              <w:rPr>
                <w:webHidden/>
              </w:rPr>
            </w:r>
            <w:r>
              <w:rPr>
                <w:webHidden/>
              </w:rPr>
              <w:fldChar w:fldCharType="separate"/>
            </w:r>
            <w:r>
              <w:rPr>
                <w:webHidden/>
              </w:rPr>
              <w:t>10</w:t>
            </w:r>
            <w:r>
              <w:rPr>
                <w:webHidden/>
              </w:rPr>
              <w:fldChar w:fldCharType="end"/>
            </w:r>
          </w:hyperlink>
        </w:p>
        <w:p w14:paraId="7AD71B5D" w14:textId="6B69E767"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3" w:history="1">
            <w:r w:rsidRPr="00E25C4C">
              <w:rPr>
                <w:rStyle w:val="Hyperlink"/>
              </w:rPr>
              <w:t>Heading 1 Lorem ipsum dolor sit amet, porttitor malesuada libero, sit amet.</w:t>
            </w:r>
            <w:r>
              <w:rPr>
                <w:webHidden/>
              </w:rPr>
              <w:tab/>
            </w:r>
            <w:r>
              <w:rPr>
                <w:webHidden/>
              </w:rPr>
              <w:fldChar w:fldCharType="begin"/>
            </w:r>
            <w:r>
              <w:rPr>
                <w:webHidden/>
              </w:rPr>
              <w:instrText xml:space="preserve"> PAGEREF _Toc184368343 \h </w:instrText>
            </w:r>
            <w:r>
              <w:rPr>
                <w:webHidden/>
              </w:rPr>
            </w:r>
            <w:r>
              <w:rPr>
                <w:webHidden/>
              </w:rPr>
              <w:fldChar w:fldCharType="separate"/>
            </w:r>
            <w:r>
              <w:rPr>
                <w:webHidden/>
              </w:rPr>
              <w:t>14</w:t>
            </w:r>
            <w:r>
              <w:rPr>
                <w:webHidden/>
              </w:rPr>
              <w:fldChar w:fldCharType="end"/>
            </w:r>
          </w:hyperlink>
        </w:p>
        <w:p w14:paraId="2941BFE3" w14:textId="4EDDC50E"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4" w:history="1">
            <w:r w:rsidRPr="00E25C4C">
              <w:rPr>
                <w:rStyle w:val="Hyperlink"/>
              </w:rPr>
              <w:t>Normal bullet</w:t>
            </w:r>
            <w:r>
              <w:rPr>
                <w:webHidden/>
              </w:rPr>
              <w:tab/>
            </w:r>
            <w:r>
              <w:rPr>
                <w:webHidden/>
              </w:rPr>
              <w:fldChar w:fldCharType="begin"/>
            </w:r>
            <w:r>
              <w:rPr>
                <w:webHidden/>
              </w:rPr>
              <w:instrText xml:space="preserve"> PAGEREF _Toc184368344 \h </w:instrText>
            </w:r>
            <w:r>
              <w:rPr>
                <w:webHidden/>
              </w:rPr>
            </w:r>
            <w:r>
              <w:rPr>
                <w:webHidden/>
              </w:rPr>
              <w:fldChar w:fldCharType="separate"/>
            </w:r>
            <w:r>
              <w:rPr>
                <w:webHidden/>
              </w:rPr>
              <w:t>15</w:t>
            </w:r>
            <w:r>
              <w:rPr>
                <w:webHidden/>
              </w:rPr>
              <w:fldChar w:fldCharType="end"/>
            </w:r>
          </w:hyperlink>
        </w:p>
        <w:p w14:paraId="5A6B401B" w14:textId="0D227EFF"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5" w:history="1">
            <w:r w:rsidRPr="00E25C4C">
              <w:rPr>
                <w:rStyle w:val="Hyperlink"/>
              </w:rPr>
              <w:t>Normal outline</w:t>
            </w:r>
            <w:r>
              <w:rPr>
                <w:webHidden/>
              </w:rPr>
              <w:tab/>
            </w:r>
            <w:r>
              <w:rPr>
                <w:webHidden/>
              </w:rPr>
              <w:fldChar w:fldCharType="begin"/>
            </w:r>
            <w:r>
              <w:rPr>
                <w:webHidden/>
              </w:rPr>
              <w:instrText xml:space="preserve"> PAGEREF _Toc184368345 \h </w:instrText>
            </w:r>
            <w:r>
              <w:rPr>
                <w:webHidden/>
              </w:rPr>
            </w:r>
            <w:r>
              <w:rPr>
                <w:webHidden/>
              </w:rPr>
              <w:fldChar w:fldCharType="separate"/>
            </w:r>
            <w:r>
              <w:rPr>
                <w:webHidden/>
              </w:rPr>
              <w:t>16</w:t>
            </w:r>
            <w:r>
              <w:rPr>
                <w:webHidden/>
              </w:rPr>
              <w:fldChar w:fldCharType="end"/>
            </w:r>
          </w:hyperlink>
        </w:p>
        <w:p w14:paraId="5F872113" w14:textId="35B94BD5"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6" w:history="1">
            <w:r w:rsidRPr="00E25C4C">
              <w:rPr>
                <w:rStyle w:val="Hyperlink"/>
              </w:rPr>
              <w:t>Small bullets</w:t>
            </w:r>
            <w:r>
              <w:rPr>
                <w:webHidden/>
              </w:rPr>
              <w:tab/>
            </w:r>
            <w:r>
              <w:rPr>
                <w:webHidden/>
              </w:rPr>
              <w:fldChar w:fldCharType="begin"/>
            </w:r>
            <w:r>
              <w:rPr>
                <w:webHidden/>
              </w:rPr>
              <w:instrText xml:space="preserve"> PAGEREF _Toc184368346 \h </w:instrText>
            </w:r>
            <w:r>
              <w:rPr>
                <w:webHidden/>
              </w:rPr>
            </w:r>
            <w:r>
              <w:rPr>
                <w:webHidden/>
              </w:rPr>
              <w:fldChar w:fldCharType="separate"/>
            </w:r>
            <w:r>
              <w:rPr>
                <w:webHidden/>
              </w:rPr>
              <w:t>18</w:t>
            </w:r>
            <w:r>
              <w:rPr>
                <w:webHidden/>
              </w:rPr>
              <w:fldChar w:fldCharType="end"/>
            </w:r>
          </w:hyperlink>
        </w:p>
        <w:p w14:paraId="5E0CCADD" w14:textId="0557132A"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7" w:history="1">
            <w:r w:rsidRPr="00E25C4C">
              <w:rPr>
                <w:rStyle w:val="Hyperlink"/>
              </w:rPr>
              <w:t>Small outline</w:t>
            </w:r>
            <w:r>
              <w:rPr>
                <w:webHidden/>
              </w:rPr>
              <w:tab/>
            </w:r>
            <w:r>
              <w:rPr>
                <w:webHidden/>
              </w:rPr>
              <w:fldChar w:fldCharType="begin"/>
            </w:r>
            <w:r>
              <w:rPr>
                <w:webHidden/>
              </w:rPr>
              <w:instrText xml:space="preserve"> PAGEREF _Toc184368347 \h </w:instrText>
            </w:r>
            <w:r>
              <w:rPr>
                <w:webHidden/>
              </w:rPr>
            </w:r>
            <w:r>
              <w:rPr>
                <w:webHidden/>
              </w:rPr>
              <w:fldChar w:fldCharType="separate"/>
            </w:r>
            <w:r>
              <w:rPr>
                <w:webHidden/>
              </w:rPr>
              <w:t>18</w:t>
            </w:r>
            <w:r>
              <w:rPr>
                <w:webHidden/>
              </w:rPr>
              <w:fldChar w:fldCharType="end"/>
            </w:r>
          </w:hyperlink>
        </w:p>
        <w:p w14:paraId="2BCF6EE2" w14:textId="2E464C15"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8" w:history="1">
            <w:r w:rsidRPr="00E25C4C">
              <w:rPr>
                <w:rStyle w:val="Hyperlink"/>
              </w:rPr>
              <w:t>Generic tables with color theme switching.</w:t>
            </w:r>
            <w:r>
              <w:rPr>
                <w:webHidden/>
              </w:rPr>
              <w:tab/>
            </w:r>
            <w:r>
              <w:rPr>
                <w:webHidden/>
              </w:rPr>
              <w:fldChar w:fldCharType="begin"/>
            </w:r>
            <w:r>
              <w:rPr>
                <w:webHidden/>
              </w:rPr>
              <w:instrText xml:space="preserve"> PAGEREF _Toc184368348 \h </w:instrText>
            </w:r>
            <w:r>
              <w:rPr>
                <w:webHidden/>
              </w:rPr>
            </w:r>
            <w:r>
              <w:rPr>
                <w:webHidden/>
              </w:rPr>
              <w:fldChar w:fldCharType="separate"/>
            </w:r>
            <w:r>
              <w:rPr>
                <w:webHidden/>
              </w:rPr>
              <w:t>20</w:t>
            </w:r>
            <w:r>
              <w:rPr>
                <w:webHidden/>
              </w:rPr>
              <w:fldChar w:fldCharType="end"/>
            </w:r>
          </w:hyperlink>
        </w:p>
        <w:p w14:paraId="4FDD8B79" w14:textId="255D97E6" w:rsidR="004627EB" w:rsidRDefault="004627EB">
          <w:pPr>
            <w:pStyle w:val="TOC1"/>
            <w:rPr>
              <w:rFonts w:asciiTheme="minorHAnsi" w:eastAsiaTheme="minorEastAsia" w:hAnsiTheme="minorHAnsi"/>
              <w:bCs w:val="0"/>
              <w:kern w:val="2"/>
              <w:sz w:val="24"/>
              <w:szCs w:val="24"/>
              <w14:ligatures w14:val="standardContextual"/>
              <w14:numSpacing w14:val="default"/>
            </w:rPr>
          </w:pPr>
          <w:hyperlink w:anchor="_Toc184368349" w:history="1">
            <w:r w:rsidRPr="00E25C4C">
              <w:rPr>
                <w:rStyle w:val="Hyperlink"/>
              </w:rPr>
              <w:t>Chart samples</w:t>
            </w:r>
            <w:r>
              <w:rPr>
                <w:webHidden/>
              </w:rPr>
              <w:tab/>
            </w:r>
            <w:r>
              <w:rPr>
                <w:webHidden/>
              </w:rPr>
              <w:fldChar w:fldCharType="begin"/>
            </w:r>
            <w:r>
              <w:rPr>
                <w:webHidden/>
              </w:rPr>
              <w:instrText xml:space="preserve"> PAGEREF _Toc184368349 \h </w:instrText>
            </w:r>
            <w:r>
              <w:rPr>
                <w:webHidden/>
              </w:rPr>
            </w:r>
            <w:r>
              <w:rPr>
                <w:webHidden/>
              </w:rPr>
              <w:fldChar w:fldCharType="separate"/>
            </w:r>
            <w:r>
              <w:rPr>
                <w:webHidden/>
              </w:rPr>
              <w:t>25</w:t>
            </w:r>
            <w:r>
              <w:rPr>
                <w:webHidden/>
              </w:rPr>
              <w:fldChar w:fldCharType="end"/>
            </w:r>
          </w:hyperlink>
        </w:p>
        <w:p w14:paraId="700EE406" w14:textId="013C83B7" w:rsidR="005B1C42" w:rsidRPr="00B540B4" w:rsidRDefault="00364826" w:rsidP="003271F4">
          <w:pPr>
            <w:pStyle w:val="TOC1"/>
            <w:rPr>
              <w:noProof w:val="0"/>
            </w:rPr>
          </w:pPr>
          <w:r w:rsidRPr="00B540B4">
            <w:rPr>
              <w:noProof w:val="0"/>
              <w:szCs w:val="15"/>
            </w:rPr>
            <w:fldChar w:fldCharType="end"/>
          </w:r>
        </w:p>
      </w:sdtContent>
    </w:sdt>
    <w:p w14:paraId="064EBC8F" w14:textId="77777777" w:rsidR="00F80756" w:rsidRPr="00B540B4" w:rsidRDefault="00F80756">
      <w:pPr>
        <w:sectPr w:rsidR="00F80756" w:rsidRPr="00B540B4" w:rsidSect="005B1C4F">
          <w:headerReference w:type="even" r:id="rId19"/>
          <w:headerReference w:type="default" r:id="rId20"/>
          <w:footerReference w:type="default" r:id="rId21"/>
          <w:headerReference w:type="first" r:id="rId22"/>
          <w:footerReference w:type="first" r:id="rId23"/>
          <w:pgSz w:w="12240" w:h="15840" w:code="1"/>
          <w:pgMar w:top="1320" w:right="1080" w:bottom="1440" w:left="1080" w:header="504" w:footer="480" w:gutter="0"/>
          <w:cols w:space="720"/>
          <w:docGrid w:linePitch="360"/>
        </w:sectPr>
      </w:pPr>
    </w:p>
    <w:p w14:paraId="5ED5F1A1" w14:textId="77777777" w:rsidR="0012450B" w:rsidRPr="00B06729" w:rsidRDefault="0012450B" w:rsidP="0012450B">
      <w:pPr>
        <w:pStyle w:val="Heading1"/>
      </w:pPr>
      <w:bookmarkStart w:id="13" w:name="_Toc183340945"/>
      <w:bookmarkStart w:id="14" w:name="_Toc184368339"/>
      <w:r w:rsidRPr="00B06729">
        <w:t>Heading level 1 with numbering</w:t>
      </w:r>
      <w:bookmarkEnd w:id="13"/>
      <w:bookmarkEnd w:id="14"/>
    </w:p>
    <w:p w14:paraId="50A387DA" w14:textId="77777777" w:rsidR="0012450B" w:rsidRPr="00F24929" w:rsidRDefault="0012450B" w:rsidP="0012450B">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r w:rsidRPr="00844477">
        <w:t xml:space="preserve"> </w:t>
      </w:r>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p w14:paraId="2C9F9249" w14:textId="1CB393D2" w:rsidR="0012450B" w:rsidRPr="00F24929" w:rsidRDefault="0012450B" w:rsidP="004E635A">
      <w:pPr>
        <w:pStyle w:val="Referencecallout110Teal"/>
      </w:pPr>
      <w:r w:rsidRPr="00B06729">
        <w:t xml:space="preserve">XX% lorem ipsum </w:t>
      </w:r>
      <w:proofErr w:type="spellStart"/>
      <w:r w:rsidRPr="00B06729">
        <w:t>consectetur</w:t>
      </w:r>
      <w:proofErr w:type="spellEnd"/>
      <w:r w:rsidRPr="00B06729">
        <w:t xml:space="preserve"> </w:t>
      </w:r>
      <w:proofErr w:type="spellStart"/>
      <w:r w:rsidRPr="00B06729">
        <w:t>adipiscing</w:t>
      </w:r>
      <w:proofErr w:type="spellEnd"/>
      <w:r w:rsidRPr="00B06729">
        <w:t xml:space="preserve"> </w:t>
      </w:r>
      <w:proofErr w:type="spellStart"/>
      <w:r w:rsidRPr="00B06729">
        <w:t>elit</w:t>
      </w:r>
      <w:proofErr w:type="spellEnd"/>
      <w:r w:rsidRPr="00B06729">
        <w:t xml:space="preserve">. Donec </w:t>
      </w:r>
      <w:proofErr w:type="spellStart"/>
      <w:r w:rsidRPr="00B06729">
        <w:t>finibus</w:t>
      </w:r>
      <w:proofErr w:type="spellEnd"/>
      <w:r w:rsidRPr="00B06729">
        <w:t xml:space="preserve"> </w:t>
      </w:r>
      <w:proofErr w:type="spellStart"/>
      <w:r w:rsidRPr="00B06729">
        <w:t>mattis</w:t>
      </w:r>
      <w:proofErr w:type="spellEnd"/>
      <w:r w:rsidRPr="00B06729">
        <w:t xml:space="preserve"> maximus. </w:t>
      </w:r>
      <w:proofErr w:type="spellStart"/>
      <w:r w:rsidRPr="00B06729">
        <w:t>Pellentesque</w:t>
      </w:r>
      <w:proofErr w:type="spellEnd"/>
      <w:r w:rsidRPr="00B06729">
        <w:t xml:space="preserve"> at </w:t>
      </w:r>
      <w:proofErr w:type="spellStart"/>
      <w:r w:rsidRPr="00B06729">
        <w:t>neque</w:t>
      </w:r>
      <w:proofErr w:type="spellEnd"/>
    </w:p>
    <w:p w14:paraId="00BBB711" w14:textId="77777777" w:rsidR="0012450B" w:rsidRDefault="0012450B" w:rsidP="0012450B">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p w14:paraId="3C6AB1A9" w14:textId="77777777" w:rsidR="0012450B" w:rsidRPr="00F24929" w:rsidRDefault="0012450B" w:rsidP="0012450B">
      <w:pPr>
        <w:rPr>
          <w:rStyle w:val="Strong"/>
        </w:rPr>
      </w:pPr>
      <w:r w:rsidRPr="00F24929">
        <w:rPr>
          <w:rStyle w:val="Strong"/>
        </w:rPr>
        <w:t xml:space="preserve">Lorem ipsum dolor sit </w:t>
      </w:r>
      <w:proofErr w:type="spellStart"/>
      <w:r w:rsidRPr="00F24929">
        <w:rPr>
          <w:rStyle w:val="Strong"/>
        </w:rPr>
        <w:t>amet</w:t>
      </w:r>
      <w:proofErr w:type="spellEnd"/>
      <w:r w:rsidRPr="00F24929">
        <w:rPr>
          <w:rStyle w:val="Strong"/>
        </w:rPr>
        <w:t xml:space="preserve">, </w:t>
      </w:r>
      <w:proofErr w:type="spellStart"/>
      <w:r w:rsidRPr="00F24929">
        <w:rPr>
          <w:rStyle w:val="Strong"/>
        </w:rPr>
        <w:t>consectetuer</w:t>
      </w:r>
      <w:proofErr w:type="spellEnd"/>
      <w:r w:rsidRPr="00F24929">
        <w:rPr>
          <w:rStyle w:val="Strong"/>
        </w:rPr>
        <w:t xml:space="preserve"> </w:t>
      </w:r>
      <w:proofErr w:type="spellStart"/>
      <w:r w:rsidRPr="00F24929">
        <w:rPr>
          <w:rStyle w:val="Strong"/>
        </w:rPr>
        <w:t>adipiscing</w:t>
      </w:r>
      <w:proofErr w:type="spellEnd"/>
      <w:r w:rsidRPr="00F24929">
        <w:rPr>
          <w:rStyle w:val="Strong"/>
        </w:rPr>
        <w:t xml:space="preserve"> </w:t>
      </w:r>
      <w:proofErr w:type="spellStart"/>
      <w:r w:rsidRPr="00F24929">
        <w:rPr>
          <w:rStyle w:val="Strong"/>
        </w:rPr>
        <w:t>elit</w:t>
      </w:r>
      <w:proofErr w:type="spellEnd"/>
      <w:r w:rsidRPr="00F24929">
        <w:rPr>
          <w:rStyle w:val="Strong"/>
        </w:rPr>
        <w:t xml:space="preserve">. Maecenas </w:t>
      </w:r>
      <w:proofErr w:type="spellStart"/>
      <w:r w:rsidRPr="00F24929">
        <w:rPr>
          <w:rStyle w:val="Strong"/>
        </w:rPr>
        <w:t>porttitor</w:t>
      </w:r>
      <w:proofErr w:type="spellEnd"/>
    </w:p>
    <w:p w14:paraId="642E79DC" w14:textId="77777777" w:rsidR="0012450B" w:rsidRPr="00F24929" w:rsidRDefault="0012450B" w:rsidP="0012450B">
      <w:r w:rsidRPr="0012450B">
        <w:rPr>
          <w:noProof/>
        </w:rPr>
        <w:drawing>
          <wp:anchor distT="0" distB="0" distL="114300" distR="114300" simplePos="0" relativeHeight="251675135" behindDoc="0" locked="0" layoutInCell="1" allowOverlap="1" wp14:anchorId="01A03709" wp14:editId="7A6BF7DB">
            <wp:simplePos x="0" y="0"/>
            <wp:positionH relativeFrom="margin">
              <wp:posOffset>4034790</wp:posOffset>
            </wp:positionH>
            <wp:positionV relativeFrom="paragraph">
              <wp:posOffset>328295</wp:posOffset>
            </wp:positionV>
            <wp:extent cx="2258060" cy="2066925"/>
            <wp:effectExtent l="0" t="0" r="8890" b="9525"/>
            <wp:wrapSquare wrapText="bothSides"/>
            <wp:docPr id="240113132" name="Picture 240113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25782" name="Picture 492425782">
                      <a:extLst>
                        <a:ext uri="{C183D7F6-B498-43B3-948B-1728B52AA6E4}">
                          <adec:decorative xmlns:adec="http://schemas.microsoft.com/office/drawing/2017/decorative" val="1"/>
                        </a:ext>
                      </a:extLst>
                    </pic:cNvPr>
                    <pic:cNvPicPr>
                      <a:picLocks noChangeAspect="1" noChangeArrowheads="1"/>
                    </pic:cNvPicPr>
                  </pic:nvPicPr>
                  <pic:blipFill>
                    <a:blip r:embed="rId24"/>
                    <a:stretch>
                      <a:fillRect/>
                    </a:stretch>
                  </pic:blipFill>
                  <pic:spPr bwMode="auto">
                    <a:xfrm>
                      <a:off x="0" y="0"/>
                      <a:ext cx="225806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r>
        <w:t xml:space="preserve"> </w:t>
      </w:r>
      <w:r w:rsidRPr="00844477">
        <w:t xml:space="preserve">Cras </w:t>
      </w:r>
      <w:proofErr w:type="spellStart"/>
      <w:r w:rsidRPr="00844477">
        <w:t>luctus</w:t>
      </w:r>
      <w:proofErr w:type="spellEnd"/>
      <w:r w:rsidRPr="00844477">
        <w:t xml:space="preserve"> </w:t>
      </w:r>
      <w:proofErr w:type="spellStart"/>
      <w:r w:rsidRPr="00844477">
        <w:t>consequat</w:t>
      </w:r>
      <w:proofErr w:type="spellEnd"/>
      <w:r w:rsidRPr="00844477">
        <w:t xml:space="preserve"> diam vel </w:t>
      </w:r>
      <w:proofErr w:type="spellStart"/>
      <w:r w:rsidRPr="00844477">
        <w:t>viverra</w:t>
      </w:r>
      <w:proofErr w:type="spellEnd"/>
      <w:r w:rsidRPr="00844477">
        <w:t xml:space="preserve">. Cras </w:t>
      </w:r>
      <w:proofErr w:type="spellStart"/>
      <w:r w:rsidRPr="00844477">
        <w:t>molestie</w:t>
      </w:r>
      <w:proofErr w:type="spellEnd"/>
      <w:r w:rsidRPr="00844477">
        <w:t xml:space="preserve"> </w:t>
      </w:r>
      <w:proofErr w:type="spellStart"/>
      <w:r w:rsidRPr="00844477">
        <w:t>ultricies</w:t>
      </w:r>
      <w:proofErr w:type="spellEnd"/>
      <w:r w:rsidRPr="00844477">
        <w:t xml:space="preserve"> </w:t>
      </w:r>
      <w:proofErr w:type="spellStart"/>
      <w:r w:rsidRPr="00844477">
        <w:t>felis</w:t>
      </w:r>
      <w:proofErr w:type="spellEnd"/>
      <w:r w:rsidRPr="00844477">
        <w:t xml:space="preserve">, id </w:t>
      </w:r>
      <w:proofErr w:type="spellStart"/>
      <w:r w:rsidRPr="00844477">
        <w:t>sodales</w:t>
      </w:r>
      <w:proofErr w:type="spellEnd"/>
      <w:r w:rsidRPr="00844477">
        <w:t xml:space="preserve"> ante cursus nec. Nam </w:t>
      </w:r>
      <w:proofErr w:type="spellStart"/>
      <w:r w:rsidRPr="00844477">
        <w:t>eu</w:t>
      </w:r>
      <w:proofErr w:type="spellEnd"/>
      <w:r w:rsidRPr="00844477">
        <w:t xml:space="preserve"> </w:t>
      </w:r>
      <w:proofErr w:type="spellStart"/>
      <w:r w:rsidRPr="00844477">
        <w:t>accumsan</w:t>
      </w:r>
      <w:proofErr w:type="spellEnd"/>
      <w:r w:rsidRPr="00844477">
        <w:t xml:space="preserve"> ipsum. </w:t>
      </w:r>
      <w:proofErr w:type="spellStart"/>
      <w:r w:rsidRPr="00844477">
        <w:t>Pellentesque</w:t>
      </w:r>
      <w:proofErr w:type="spellEnd"/>
      <w:r w:rsidRPr="00844477">
        <w:t xml:space="preserve"> non nisi </w:t>
      </w:r>
      <w:proofErr w:type="spellStart"/>
      <w:r w:rsidRPr="00844477">
        <w:t>quis</w:t>
      </w:r>
      <w:proofErr w:type="spellEnd"/>
      <w:r w:rsidRPr="00844477">
        <w:t xml:space="preserve"> ipsum </w:t>
      </w:r>
      <w:proofErr w:type="spellStart"/>
      <w:r w:rsidRPr="00844477">
        <w:t>vehicula</w:t>
      </w:r>
      <w:proofErr w:type="spellEnd"/>
      <w:r w:rsidRPr="00844477">
        <w:t xml:space="preserve"> convallis sit </w:t>
      </w:r>
      <w:proofErr w:type="spellStart"/>
      <w:r w:rsidRPr="00844477">
        <w:t>amet</w:t>
      </w:r>
      <w:proofErr w:type="spellEnd"/>
      <w:r w:rsidRPr="00844477">
        <w:t xml:space="preserve"> ac </w:t>
      </w:r>
      <w:proofErr w:type="spellStart"/>
      <w:r w:rsidRPr="00844477">
        <w:t>tellus</w:t>
      </w:r>
      <w:proofErr w:type="spellEnd"/>
      <w:r w:rsidRPr="00844477">
        <w:t xml:space="preserve">. </w:t>
      </w:r>
      <w:proofErr w:type="spellStart"/>
      <w:r w:rsidRPr="00844477">
        <w:t>Aliquam</w:t>
      </w:r>
      <w:proofErr w:type="spellEnd"/>
      <w:r w:rsidRPr="00844477">
        <w:t xml:space="preserve"> </w:t>
      </w:r>
      <w:proofErr w:type="spellStart"/>
      <w:r w:rsidRPr="00844477">
        <w:t>viverra</w:t>
      </w:r>
      <w:proofErr w:type="spellEnd"/>
      <w:r w:rsidRPr="00844477">
        <w:t xml:space="preserve">, diam id fermentum </w:t>
      </w:r>
      <w:proofErr w:type="spellStart"/>
      <w:r w:rsidRPr="00844477">
        <w:t>tincidunt</w:t>
      </w:r>
      <w:proofErr w:type="spellEnd"/>
      <w:r w:rsidRPr="00844477">
        <w:t xml:space="preserve">, </w:t>
      </w:r>
      <w:proofErr w:type="spellStart"/>
      <w:r w:rsidRPr="00844477">
        <w:t>justo</w:t>
      </w:r>
      <w:proofErr w:type="spellEnd"/>
      <w:r w:rsidRPr="00844477">
        <w:t xml:space="preserve"> ipsum </w:t>
      </w:r>
      <w:proofErr w:type="spellStart"/>
      <w:r w:rsidRPr="00844477">
        <w:t>rhoncus</w:t>
      </w:r>
      <w:proofErr w:type="spellEnd"/>
      <w:r w:rsidRPr="00844477">
        <w:t xml:space="preserve"> </w:t>
      </w:r>
      <w:proofErr w:type="spellStart"/>
      <w:r w:rsidRPr="00844477">
        <w:t>elit</w:t>
      </w:r>
      <w:proofErr w:type="spellEnd"/>
      <w:r w:rsidRPr="00844477">
        <w:t xml:space="preserve">, </w:t>
      </w:r>
      <w:proofErr w:type="spellStart"/>
      <w:r w:rsidRPr="00844477">
        <w:t>ut</w:t>
      </w:r>
      <w:proofErr w:type="spellEnd"/>
      <w:r w:rsidRPr="00844477">
        <w:t xml:space="preserve"> </w:t>
      </w:r>
      <w:proofErr w:type="spellStart"/>
      <w:r w:rsidRPr="00844477">
        <w:t>lobortis</w:t>
      </w:r>
      <w:proofErr w:type="spellEnd"/>
      <w:r w:rsidRPr="00844477">
        <w:t xml:space="preserve"> </w:t>
      </w:r>
      <w:proofErr w:type="spellStart"/>
      <w:r w:rsidRPr="00844477">
        <w:t>elit</w:t>
      </w:r>
      <w:proofErr w:type="spellEnd"/>
      <w:r w:rsidRPr="00844477">
        <w:t xml:space="preserve"> </w:t>
      </w:r>
      <w:proofErr w:type="spellStart"/>
      <w:r w:rsidRPr="00844477">
        <w:t>turpis</w:t>
      </w:r>
      <w:proofErr w:type="spellEnd"/>
      <w:r w:rsidRPr="00844477">
        <w:t xml:space="preserve"> </w:t>
      </w:r>
      <w:proofErr w:type="spellStart"/>
      <w:r w:rsidRPr="00844477">
        <w:t>quis</w:t>
      </w:r>
      <w:proofErr w:type="spellEnd"/>
      <w:r w:rsidRPr="00844477">
        <w:t xml:space="preserve"> mi. Maecenas non </w:t>
      </w:r>
      <w:proofErr w:type="spellStart"/>
      <w:r w:rsidRPr="00844477">
        <w:t>felis</w:t>
      </w:r>
      <w:proofErr w:type="spellEnd"/>
      <w:r w:rsidRPr="00844477">
        <w:t xml:space="preserve"> ac ante </w:t>
      </w:r>
      <w:proofErr w:type="spellStart"/>
      <w:r w:rsidRPr="00844477">
        <w:t>posuere</w:t>
      </w:r>
      <w:proofErr w:type="spellEnd"/>
      <w:r w:rsidRPr="00844477">
        <w:t xml:space="preserve"> porta. </w:t>
      </w:r>
      <w:proofErr w:type="spellStart"/>
      <w:r w:rsidRPr="00844477">
        <w:t>Phasellus</w:t>
      </w:r>
      <w:proofErr w:type="spellEnd"/>
      <w:r w:rsidRPr="00844477">
        <w:t xml:space="preserve"> </w:t>
      </w:r>
      <w:proofErr w:type="spellStart"/>
      <w:r w:rsidRPr="00844477">
        <w:t>ultricies</w:t>
      </w:r>
      <w:proofErr w:type="spellEnd"/>
      <w:r w:rsidRPr="00844477">
        <w:t xml:space="preserve"> </w:t>
      </w:r>
      <w:proofErr w:type="spellStart"/>
      <w:r w:rsidRPr="00844477">
        <w:t>est</w:t>
      </w:r>
      <w:proofErr w:type="spellEnd"/>
      <w:r w:rsidRPr="00844477">
        <w:t xml:space="preserve"> id </w:t>
      </w:r>
      <w:proofErr w:type="spellStart"/>
      <w:r w:rsidRPr="00844477">
        <w:t>tellus</w:t>
      </w:r>
      <w:proofErr w:type="spellEnd"/>
      <w:r w:rsidRPr="00844477">
        <w:t xml:space="preserve"> </w:t>
      </w:r>
      <w:proofErr w:type="spellStart"/>
      <w:r w:rsidRPr="00844477">
        <w:t>scelerisque</w:t>
      </w:r>
      <w:proofErr w:type="spellEnd"/>
      <w:r w:rsidRPr="00844477">
        <w:t xml:space="preserve"> </w:t>
      </w:r>
      <w:proofErr w:type="spellStart"/>
      <w:r w:rsidRPr="00844477">
        <w:t>elementum</w:t>
      </w:r>
      <w:proofErr w:type="spellEnd"/>
      <w:r w:rsidRPr="00844477">
        <w:t xml:space="preserve">. </w:t>
      </w:r>
      <w:proofErr w:type="spellStart"/>
      <w:r w:rsidRPr="00844477">
        <w:t>Etiam</w:t>
      </w:r>
      <w:proofErr w:type="spellEnd"/>
      <w:r w:rsidRPr="00844477">
        <w:t xml:space="preserve"> ac libero </w:t>
      </w:r>
      <w:proofErr w:type="spellStart"/>
      <w:r w:rsidRPr="00844477">
        <w:t>ullamcorper</w:t>
      </w:r>
      <w:proofErr w:type="spellEnd"/>
      <w:r w:rsidRPr="00844477">
        <w:t xml:space="preserve">, </w:t>
      </w:r>
      <w:proofErr w:type="spellStart"/>
      <w:r w:rsidRPr="00844477">
        <w:t>sollicitudin</w:t>
      </w:r>
      <w:proofErr w:type="spellEnd"/>
      <w:r w:rsidRPr="00844477">
        <w:t xml:space="preserve"> </w:t>
      </w:r>
      <w:proofErr w:type="spellStart"/>
      <w:r w:rsidRPr="00844477">
        <w:t>urna</w:t>
      </w:r>
      <w:proofErr w:type="spellEnd"/>
      <w:r w:rsidRPr="00844477">
        <w:t xml:space="preserve"> et, </w:t>
      </w:r>
      <w:proofErr w:type="spellStart"/>
      <w:r w:rsidRPr="00844477">
        <w:t>interdum</w:t>
      </w:r>
      <w:proofErr w:type="spellEnd"/>
      <w:r w:rsidRPr="00844477">
        <w:t xml:space="preserve"> </w:t>
      </w:r>
      <w:proofErr w:type="spellStart"/>
      <w:r w:rsidRPr="00844477">
        <w:t>nunc</w:t>
      </w:r>
      <w:proofErr w:type="spellEnd"/>
      <w:r w:rsidRPr="00844477">
        <w:t>.</w:t>
      </w:r>
    </w:p>
    <w:p w14:paraId="6605CD94" w14:textId="77777777" w:rsidR="0012450B" w:rsidRDefault="0012450B" w:rsidP="0012450B">
      <w:pPr>
        <w:pStyle w:val="Heading2"/>
      </w:pPr>
      <w:r w:rsidRPr="00C44954">
        <w:t xml:space="preserve">Heading level 2 lorem </w:t>
      </w:r>
      <w:proofErr w:type="spellStart"/>
      <w:r w:rsidRPr="00C44954">
        <w:t>ipusm</w:t>
      </w:r>
      <w:proofErr w:type="spellEnd"/>
      <w:r w:rsidRPr="00C44954">
        <w:t xml:space="preserve"> dolor sit </w:t>
      </w:r>
      <w:proofErr w:type="spellStart"/>
      <w:r w:rsidRPr="00C44954">
        <w:t>amet</w:t>
      </w:r>
      <w:proofErr w:type="spellEnd"/>
      <w:r w:rsidRPr="00C44954">
        <w:t xml:space="preserve"> </w:t>
      </w:r>
      <w:proofErr w:type="spellStart"/>
      <w:r w:rsidRPr="00C44954">
        <w:t>consectetuer</w:t>
      </w:r>
      <w:proofErr w:type="spellEnd"/>
      <w:r w:rsidRPr="00C44954">
        <w:t xml:space="preserve"> </w:t>
      </w:r>
      <w:proofErr w:type="spellStart"/>
      <w:r w:rsidRPr="00C44954">
        <w:t>adipiscing</w:t>
      </w:r>
      <w:proofErr w:type="spellEnd"/>
      <w:r w:rsidRPr="00C44954">
        <w:t xml:space="preserve"> </w:t>
      </w:r>
      <w:proofErr w:type="spellStart"/>
      <w:r w:rsidRPr="00C44954">
        <w:t>elit</w:t>
      </w:r>
      <w:proofErr w:type="spellEnd"/>
      <w:r w:rsidRPr="00C44954">
        <w:t xml:space="preserve"> </w:t>
      </w:r>
      <w:proofErr w:type="spellStart"/>
      <w:r w:rsidRPr="00C44954">
        <w:t>maecenas</w:t>
      </w:r>
      <w:proofErr w:type="spellEnd"/>
    </w:p>
    <w:p w14:paraId="192F83D9" w14:textId="77777777" w:rsidR="003A6DB4" w:rsidRPr="00844477" w:rsidRDefault="003A6DB4" w:rsidP="003A6DB4">
      <w:r w:rsidRPr="00844477">
        <w:t xml:space="preserve">Lorem ipsum dolor sit </w:t>
      </w:r>
      <w:proofErr w:type="spellStart"/>
      <w:r w:rsidRPr="00844477">
        <w:t>amet</w:t>
      </w:r>
      <w:proofErr w:type="spellEnd"/>
      <w:r w:rsidRPr="00844477">
        <w:t xml:space="preserve">, </w:t>
      </w:r>
      <w:proofErr w:type="spellStart"/>
      <w:r w:rsidRPr="00844477">
        <w:t>consectetuer</w:t>
      </w:r>
      <w:proofErr w:type="spellEnd"/>
      <w:r w:rsidRPr="00844477">
        <w:t xml:space="preserve"> </w:t>
      </w:r>
      <w:proofErr w:type="spellStart"/>
      <w:r w:rsidRPr="00844477">
        <w:t>adipiscing</w:t>
      </w:r>
      <w:proofErr w:type="spellEnd"/>
      <w:r w:rsidRPr="00844477">
        <w:t xml:space="preserve"> </w:t>
      </w:r>
      <w:proofErr w:type="spellStart"/>
      <w:r w:rsidRPr="00844477">
        <w:t>elit</w:t>
      </w:r>
      <w:proofErr w:type="spellEnd"/>
      <w:r w:rsidRPr="00844477">
        <w:t xml:space="preserve">. Maecenas </w:t>
      </w:r>
      <w:proofErr w:type="spellStart"/>
      <w:r w:rsidRPr="00844477">
        <w:t>porttitor</w:t>
      </w:r>
      <w:proofErr w:type="spellEnd"/>
      <w:r w:rsidRPr="00844477">
        <w:t xml:space="preserve"> </w:t>
      </w:r>
      <w:proofErr w:type="spellStart"/>
      <w:r w:rsidRPr="00844477">
        <w:t>congue</w:t>
      </w:r>
      <w:proofErr w:type="spellEnd"/>
      <w:r w:rsidRPr="00844477">
        <w:t xml:space="preserve"> </w:t>
      </w:r>
      <w:proofErr w:type="spellStart"/>
      <w:r w:rsidRPr="00844477">
        <w:t>massa</w:t>
      </w:r>
      <w:proofErr w:type="spellEnd"/>
      <w:r w:rsidRPr="00844477">
        <w:t xml:space="preserve">. </w:t>
      </w:r>
      <w:proofErr w:type="spellStart"/>
      <w:r w:rsidRPr="00844477">
        <w:t>Fusce</w:t>
      </w:r>
      <w:proofErr w:type="spellEnd"/>
      <w:r w:rsidRPr="00844477">
        <w:t xml:space="preserve"> </w:t>
      </w:r>
      <w:proofErr w:type="spellStart"/>
      <w:r w:rsidRPr="00844477">
        <w:t>posuere</w:t>
      </w:r>
      <w:proofErr w:type="spellEnd"/>
      <w:r w:rsidRPr="00844477">
        <w:t xml:space="preserve">, magna sed pulvinar </w:t>
      </w:r>
      <w:proofErr w:type="spellStart"/>
      <w:r w:rsidRPr="00844477">
        <w:t>ultricies</w:t>
      </w:r>
      <w:proofErr w:type="spellEnd"/>
      <w:r w:rsidRPr="00844477">
        <w:t xml:space="preserve">, </w:t>
      </w:r>
      <w:proofErr w:type="spellStart"/>
      <w:r w:rsidRPr="00844477">
        <w:t>purus</w:t>
      </w:r>
      <w:proofErr w:type="spellEnd"/>
      <w:r w:rsidRPr="00844477">
        <w:t xml:space="preserve"> </w:t>
      </w:r>
      <w:proofErr w:type="spellStart"/>
      <w:r w:rsidRPr="00844477">
        <w:t>lectus</w:t>
      </w:r>
      <w:proofErr w:type="spellEnd"/>
      <w:r w:rsidRPr="00844477">
        <w:t xml:space="preserve"> </w:t>
      </w:r>
      <w:proofErr w:type="spellStart"/>
      <w:r w:rsidRPr="00844477">
        <w:t>malesuada</w:t>
      </w:r>
      <w:proofErr w:type="spellEnd"/>
      <w:r w:rsidRPr="00844477">
        <w:t xml:space="preserve"> libero, sit </w:t>
      </w:r>
      <w:proofErr w:type="spellStart"/>
      <w:r w:rsidRPr="00844477">
        <w:t>amet</w:t>
      </w:r>
      <w:proofErr w:type="spellEnd"/>
      <w:r w:rsidRPr="00844477">
        <w:t xml:space="preserve"> </w:t>
      </w:r>
      <w:proofErr w:type="spellStart"/>
      <w:r w:rsidRPr="00844477">
        <w:t>commodo</w:t>
      </w:r>
      <w:proofErr w:type="spellEnd"/>
      <w:r w:rsidRPr="00844477">
        <w:t xml:space="preserve"> magna eros </w:t>
      </w:r>
      <w:proofErr w:type="spellStart"/>
      <w:r w:rsidRPr="00844477">
        <w:t>quis</w:t>
      </w:r>
      <w:proofErr w:type="spellEnd"/>
      <w:r w:rsidRPr="00844477">
        <w:t xml:space="preserve"> </w:t>
      </w:r>
      <w:proofErr w:type="spellStart"/>
      <w:r w:rsidRPr="00844477">
        <w:t>urna</w:t>
      </w:r>
      <w:proofErr w:type="spellEnd"/>
      <w:r w:rsidRPr="00844477">
        <w:t xml:space="preserve">. Nunc </w:t>
      </w:r>
      <w:proofErr w:type="spellStart"/>
      <w:r w:rsidRPr="00844477">
        <w:t>viverra</w:t>
      </w:r>
      <w:proofErr w:type="spellEnd"/>
      <w:r w:rsidRPr="00844477">
        <w:t xml:space="preserve"> </w:t>
      </w:r>
      <w:proofErr w:type="spellStart"/>
      <w:r w:rsidRPr="00844477">
        <w:t>imperdiet</w:t>
      </w:r>
      <w:proofErr w:type="spellEnd"/>
      <w:r w:rsidRPr="00844477">
        <w:t xml:space="preserve"> </w:t>
      </w:r>
      <w:proofErr w:type="spellStart"/>
      <w:r w:rsidRPr="00844477">
        <w:t>enim</w:t>
      </w:r>
      <w:proofErr w:type="spellEnd"/>
      <w:r w:rsidRPr="00844477">
        <w:t xml:space="preserve">. </w:t>
      </w:r>
      <w:proofErr w:type="spellStart"/>
      <w:r w:rsidRPr="00844477">
        <w:t>Fusce</w:t>
      </w:r>
      <w:proofErr w:type="spellEnd"/>
      <w:r w:rsidRPr="00844477">
        <w:t xml:space="preserve"> est. </w:t>
      </w:r>
      <w:proofErr w:type="spellStart"/>
      <w:r w:rsidRPr="00844477">
        <w:t>Vivamus</w:t>
      </w:r>
      <w:proofErr w:type="spellEnd"/>
      <w:r w:rsidRPr="00844477">
        <w:t xml:space="preserve"> a </w:t>
      </w:r>
      <w:proofErr w:type="spellStart"/>
      <w:r w:rsidRPr="00844477">
        <w:t>tellus</w:t>
      </w:r>
      <w:proofErr w:type="spellEnd"/>
      <w:r w:rsidRPr="00844477">
        <w:t>.</w:t>
      </w:r>
    </w:p>
    <w:p w14:paraId="4EE1EA82" w14:textId="77777777" w:rsidR="003A6DB4" w:rsidRDefault="003A6DB4" w:rsidP="003A6DB4">
      <w:r w:rsidRPr="00B06729">
        <w:t xml:space="preserve">Lorem ipsum dolor sit </w:t>
      </w:r>
      <w:proofErr w:type="spellStart"/>
      <w:r w:rsidRPr="00B06729">
        <w:t>amet</w:t>
      </w:r>
      <w:proofErr w:type="spellEnd"/>
      <w:r w:rsidRPr="00B06729">
        <w:t xml:space="preserve">, </w:t>
      </w:r>
      <w:proofErr w:type="spellStart"/>
      <w:r w:rsidRPr="00B06729">
        <w:t>consectetuer</w:t>
      </w:r>
      <w:proofErr w:type="spellEnd"/>
      <w:r w:rsidRPr="00B06729">
        <w:t xml:space="preserve"> </w:t>
      </w:r>
      <w:proofErr w:type="spellStart"/>
      <w:r w:rsidRPr="00B06729">
        <w:t>adipiscing</w:t>
      </w:r>
      <w:proofErr w:type="spellEnd"/>
      <w:r w:rsidRPr="00B06729">
        <w:t xml:space="preserve"> </w:t>
      </w:r>
      <w:proofErr w:type="spellStart"/>
      <w:r w:rsidRPr="00B06729">
        <w:t>elit</w:t>
      </w:r>
      <w:proofErr w:type="spellEnd"/>
      <w:r w:rsidRPr="00B06729">
        <w:t xml:space="preserve">. Maecenas </w:t>
      </w:r>
      <w:proofErr w:type="spellStart"/>
      <w:r w:rsidRPr="00B06729">
        <w:t>porttitor</w:t>
      </w:r>
      <w:proofErr w:type="spellEnd"/>
      <w:r w:rsidRPr="00B06729">
        <w:t xml:space="preserve"> </w:t>
      </w:r>
      <w:proofErr w:type="spellStart"/>
      <w:r w:rsidRPr="00B06729">
        <w:t>congue</w:t>
      </w:r>
      <w:proofErr w:type="spellEnd"/>
      <w:r w:rsidRPr="00B06729">
        <w:t xml:space="preserve"> </w:t>
      </w:r>
      <w:proofErr w:type="spellStart"/>
      <w:r w:rsidRPr="00B06729">
        <w:t>massa</w:t>
      </w:r>
      <w:proofErr w:type="spellEnd"/>
      <w:r w:rsidRPr="00B06729">
        <w:t xml:space="preserve">. </w:t>
      </w:r>
      <w:proofErr w:type="spellStart"/>
      <w:r w:rsidRPr="00B06729">
        <w:t>Fusce</w:t>
      </w:r>
      <w:proofErr w:type="spellEnd"/>
      <w:r w:rsidRPr="00B06729">
        <w:t xml:space="preserve"> </w:t>
      </w:r>
      <w:proofErr w:type="spellStart"/>
      <w:r w:rsidRPr="00B06729">
        <w:t>posuere</w:t>
      </w:r>
      <w:proofErr w:type="spellEnd"/>
      <w:r w:rsidRPr="00B06729">
        <w:t xml:space="preserve">, magna sed pulvinar </w:t>
      </w:r>
      <w:proofErr w:type="spellStart"/>
      <w:r w:rsidRPr="00B06729">
        <w:t>ultricies</w:t>
      </w:r>
      <w:proofErr w:type="spellEnd"/>
      <w:r w:rsidRPr="00B06729">
        <w:t xml:space="preserve">, </w:t>
      </w:r>
      <w:proofErr w:type="spellStart"/>
      <w:r w:rsidRPr="00B06729">
        <w:t>purus</w:t>
      </w:r>
      <w:proofErr w:type="spellEnd"/>
      <w:r w:rsidRPr="00B06729">
        <w:t xml:space="preserve"> </w:t>
      </w:r>
      <w:proofErr w:type="spellStart"/>
      <w:r w:rsidRPr="00B06729">
        <w:t>lectus</w:t>
      </w:r>
      <w:proofErr w:type="spellEnd"/>
      <w:r w:rsidRPr="00B06729">
        <w:t xml:space="preserve"> </w:t>
      </w:r>
      <w:proofErr w:type="spellStart"/>
      <w:r w:rsidRPr="00B06729">
        <w:t>malesuada</w:t>
      </w:r>
      <w:proofErr w:type="spellEnd"/>
      <w:r w:rsidRPr="00B06729">
        <w:t xml:space="preserve"> libero, sit </w:t>
      </w:r>
      <w:proofErr w:type="spellStart"/>
      <w:r w:rsidRPr="00B06729">
        <w:t>amet</w:t>
      </w:r>
      <w:proofErr w:type="spellEnd"/>
      <w:r w:rsidRPr="00B06729">
        <w:t xml:space="preserve"> </w:t>
      </w:r>
      <w:proofErr w:type="spellStart"/>
      <w:r w:rsidRPr="00B06729">
        <w:t>commodo</w:t>
      </w:r>
      <w:proofErr w:type="spellEnd"/>
      <w:r w:rsidRPr="00B06729">
        <w:t xml:space="preserve"> magna eros </w:t>
      </w:r>
      <w:proofErr w:type="spellStart"/>
      <w:r w:rsidRPr="00B06729">
        <w:t>quis</w:t>
      </w:r>
      <w:proofErr w:type="spellEnd"/>
      <w:r w:rsidRPr="00B06729">
        <w:t xml:space="preserve"> </w:t>
      </w:r>
      <w:proofErr w:type="spellStart"/>
      <w:r w:rsidRPr="00B06729">
        <w:t>urna</w:t>
      </w:r>
      <w:proofErr w:type="spellEnd"/>
      <w:r w:rsidRPr="00B06729">
        <w:t xml:space="preserve">. Nunc </w:t>
      </w:r>
      <w:proofErr w:type="spellStart"/>
      <w:r w:rsidRPr="00B06729">
        <w:t>viverra</w:t>
      </w:r>
      <w:proofErr w:type="spellEnd"/>
      <w:r w:rsidRPr="00B06729">
        <w:t xml:space="preserve"> </w:t>
      </w:r>
      <w:proofErr w:type="spellStart"/>
      <w:r w:rsidRPr="00B06729">
        <w:t>imperdiet</w:t>
      </w:r>
      <w:proofErr w:type="spellEnd"/>
      <w:r w:rsidRPr="00B06729">
        <w:t xml:space="preserve"> </w:t>
      </w:r>
      <w:proofErr w:type="spellStart"/>
      <w:r w:rsidRPr="00B06729">
        <w:t>enim</w:t>
      </w:r>
      <w:proofErr w:type="spellEnd"/>
      <w:r w:rsidRPr="00B06729">
        <w:t xml:space="preserve"> </w:t>
      </w:r>
      <w:proofErr w:type="spellStart"/>
      <w:r w:rsidRPr="00B06729">
        <w:t>fusce</w:t>
      </w:r>
      <w:proofErr w:type="spellEnd"/>
      <w:r w:rsidRPr="00B06729">
        <w:t xml:space="preserve"> </w:t>
      </w:r>
      <w:proofErr w:type="spellStart"/>
      <w:r w:rsidRPr="00B06729">
        <w:t>est</w:t>
      </w:r>
      <w:proofErr w:type="spellEnd"/>
      <w:r w:rsidRPr="00B06729">
        <w:t xml:space="preserve"> </w:t>
      </w:r>
      <w:proofErr w:type="spellStart"/>
      <w:r w:rsidRPr="00B06729">
        <w:t>vjkphjs</w:t>
      </w:r>
      <w:proofErr w:type="spellEnd"/>
      <w:r w:rsidRPr="00B06729">
        <w:t xml:space="preserve"> </w:t>
      </w:r>
      <w:proofErr w:type="spellStart"/>
      <w:r w:rsidRPr="00B06729">
        <w:t>ivamus</w:t>
      </w:r>
      <w:proofErr w:type="spellEnd"/>
      <w:r w:rsidRPr="00B06729">
        <w:t>.</w:t>
      </w:r>
    </w:p>
    <w:p w14:paraId="4BEE4C6D" w14:textId="77777777" w:rsidR="003A6DB4" w:rsidRPr="002F4A22" w:rsidRDefault="003A6DB4" w:rsidP="003A6DB4">
      <w:pPr>
        <w:pStyle w:val="Referencequote110Rose"/>
      </w:pPr>
      <w:r>
        <w:t>“</w:t>
      </w:r>
      <w:proofErr w:type="spellStart"/>
      <w:r w:rsidRPr="00B50A95">
        <w:t>Curabitur</w:t>
      </w:r>
      <w:proofErr w:type="spellEnd"/>
      <w:r w:rsidRPr="00B50A95">
        <w:t xml:space="preserve"> at </w:t>
      </w:r>
      <w:proofErr w:type="spellStart"/>
      <w:r w:rsidRPr="00B50A95">
        <w:t>justo</w:t>
      </w:r>
      <w:proofErr w:type="spellEnd"/>
      <w:r w:rsidRPr="00B50A95">
        <w:t xml:space="preserve"> </w:t>
      </w:r>
      <w:proofErr w:type="spellStart"/>
      <w:r w:rsidRPr="00B50A95">
        <w:t>mollis</w:t>
      </w:r>
      <w:proofErr w:type="spellEnd"/>
      <w:r w:rsidRPr="00B50A95">
        <w:t xml:space="preserve">, </w:t>
      </w:r>
      <w:proofErr w:type="spellStart"/>
      <w:r w:rsidRPr="00B50A95">
        <w:t>mattis</w:t>
      </w:r>
      <w:proofErr w:type="spellEnd"/>
      <w:r w:rsidRPr="00B50A95">
        <w:t xml:space="preserve"> </w:t>
      </w:r>
      <w:proofErr w:type="spellStart"/>
      <w:r w:rsidRPr="00B50A95">
        <w:t>enim</w:t>
      </w:r>
      <w:proofErr w:type="spellEnd"/>
      <w:r w:rsidRPr="00B50A95">
        <w:t xml:space="preserve"> at, convallis nisi. Proin </w:t>
      </w:r>
      <w:proofErr w:type="spellStart"/>
      <w:r w:rsidRPr="00B50A95">
        <w:t>efficitur</w:t>
      </w:r>
      <w:proofErr w:type="spellEnd"/>
      <w:r w:rsidRPr="00B50A95">
        <w:t xml:space="preserve"> </w:t>
      </w:r>
      <w:proofErr w:type="spellStart"/>
      <w:r w:rsidRPr="00B50A95">
        <w:t>tellus</w:t>
      </w:r>
      <w:proofErr w:type="spellEnd"/>
      <w:r w:rsidRPr="00B50A95">
        <w:t xml:space="preserve"> </w:t>
      </w:r>
      <w:proofErr w:type="spellStart"/>
      <w:r w:rsidRPr="00B50A95">
        <w:t>ut</w:t>
      </w:r>
      <w:proofErr w:type="spellEnd"/>
      <w:r w:rsidRPr="00B50A95">
        <w:t xml:space="preserve"> </w:t>
      </w:r>
      <w:proofErr w:type="spellStart"/>
      <w:r w:rsidRPr="00B50A95">
        <w:t>sem</w:t>
      </w:r>
      <w:proofErr w:type="spellEnd"/>
      <w:r w:rsidRPr="00B50A95">
        <w:t xml:space="preserve"> </w:t>
      </w:r>
      <w:proofErr w:type="spellStart"/>
      <w:r w:rsidRPr="00B50A95">
        <w:t>varius</w:t>
      </w:r>
      <w:proofErr w:type="spellEnd"/>
      <w:r w:rsidRPr="00B50A95">
        <w:t xml:space="preserve"> </w:t>
      </w:r>
      <w:proofErr w:type="spellStart"/>
      <w:r w:rsidRPr="00B50A95">
        <w:t>pellentesque</w:t>
      </w:r>
      <w:proofErr w:type="spellEnd"/>
      <w:r>
        <w:t xml:space="preserve"> </w:t>
      </w:r>
      <w:proofErr w:type="spellStart"/>
      <w:r>
        <w:t>p</w:t>
      </w:r>
      <w:r w:rsidRPr="00B50A95">
        <w:t>roin</w:t>
      </w:r>
      <w:proofErr w:type="spellEnd"/>
      <w:r w:rsidRPr="00B50A95">
        <w:t xml:space="preserve"> </w:t>
      </w:r>
      <w:proofErr w:type="spellStart"/>
      <w:r w:rsidRPr="00B50A95">
        <w:t>consectetur</w:t>
      </w:r>
      <w:proofErr w:type="spellEnd"/>
      <w:r>
        <w:t>”</w:t>
      </w:r>
    </w:p>
    <w:p w14:paraId="0FF6CB37" w14:textId="77777777" w:rsidR="003A6DB4" w:rsidRPr="00B06729" w:rsidRDefault="003A6DB4" w:rsidP="003A6DB4">
      <w:pPr>
        <w:pStyle w:val="Referencequotecredit"/>
      </w:pPr>
      <w:r w:rsidRPr="00B06729">
        <w:t>Reference quote credit</w:t>
      </w:r>
    </w:p>
    <w:p w14:paraId="09DEB9C0" w14:textId="77777777" w:rsidR="003A6DB4" w:rsidRDefault="003A6DB4" w:rsidP="003A6DB4">
      <w:pPr>
        <w:pStyle w:val="Referencequotedetails"/>
      </w:pPr>
      <w:r w:rsidRPr="00B06729">
        <w:t>Reference quote details</w:t>
      </w:r>
    </w:p>
    <w:p w14:paraId="451E52A1" w14:textId="77777777" w:rsidR="00E76373" w:rsidRPr="00B540B4" w:rsidRDefault="00E76373" w:rsidP="00E76373">
      <w:r w:rsidRPr="00B540B4">
        <w:rPr>
          <w:noProof/>
        </w:rPr>
        <w:drawing>
          <wp:inline distT="0" distB="0" distL="0" distR="0" wp14:anchorId="1CEE7433" wp14:editId="698F55FC">
            <wp:extent cx="6401435" cy="3467443"/>
            <wp:effectExtent l="0" t="0" r="0" b="0"/>
            <wp:docPr id="1496616963"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6963" name="Picture 9">
                      <a:extLst>
                        <a:ext uri="{C183D7F6-B498-43B3-948B-1728B52AA6E4}">
                          <adec:decorative xmlns:adec="http://schemas.microsoft.com/office/drawing/2017/decorative" val="1"/>
                        </a:ext>
                      </a:extLst>
                    </pic:cNvPr>
                    <pic:cNvPicPr>
                      <a:picLocks noChangeAspect="1" noChangeArrowheads="1"/>
                    </pic:cNvPicPr>
                  </pic:nvPicPr>
                  <pic:blipFill>
                    <a:blip r:embed="rId25"/>
                    <a:stretch>
                      <a:fillRect/>
                    </a:stretch>
                  </pic:blipFill>
                  <pic:spPr bwMode="auto">
                    <a:xfrm>
                      <a:off x="0" y="0"/>
                      <a:ext cx="6401435" cy="3467443"/>
                    </a:xfrm>
                    <a:prstGeom prst="rect">
                      <a:avLst/>
                    </a:prstGeom>
                    <a:noFill/>
                  </pic:spPr>
                </pic:pic>
              </a:graphicData>
            </a:graphic>
          </wp:inline>
        </w:drawing>
      </w:r>
    </w:p>
    <w:p w14:paraId="1703DDD3" w14:textId="5A4CFA14" w:rsidR="0012450B" w:rsidRPr="003A6DB4" w:rsidRDefault="0012450B" w:rsidP="003A6DB4">
      <w:pPr>
        <w:pStyle w:val="Checkboxforinitiativessolid140TealTitle"/>
      </w:pPr>
      <w:r w:rsidRPr="003A6DB4">
        <w:t xml:space="preserve">Checkbox for </w:t>
      </w:r>
      <w:r w:rsidR="00415DBF" w:rsidRPr="003A6DB4">
        <w:t>Initiatives Solid</w:t>
      </w:r>
      <w:r w:rsidRPr="003A6DB4">
        <w:t xml:space="preserve"> 140 Teal Title</w:t>
      </w:r>
    </w:p>
    <w:p w14:paraId="2DB15A8D" w14:textId="77777777" w:rsidR="00415DBF" w:rsidRDefault="00415DBF" w:rsidP="00415DBF">
      <w:pPr>
        <w:pStyle w:val="Checkboxforinitiativessolid140Teal"/>
      </w:pPr>
      <w:bookmarkStart w:id="15" w:name="_Hlk183345487"/>
      <w:r>
        <w:t>Checkbox for initiatives solid item 1</w:t>
      </w:r>
    </w:p>
    <w:p w14:paraId="07EBA1C0" w14:textId="77777777" w:rsidR="00415DBF" w:rsidRDefault="00415DBF" w:rsidP="00415DBF">
      <w:pPr>
        <w:pStyle w:val="Checkboxforinitiativessolid140Teal"/>
      </w:pPr>
      <w:r>
        <w:t>Checkbox for initiatives solid item 2</w:t>
      </w:r>
    </w:p>
    <w:p w14:paraId="257322F7" w14:textId="75A90402" w:rsidR="0012450B" w:rsidRDefault="00415DBF" w:rsidP="00415DBF">
      <w:pPr>
        <w:pStyle w:val="Checkboxforinitiativessolid140Teal"/>
      </w:pPr>
      <w:r>
        <w:t>Checkbox for initiatives solid item 3</w:t>
      </w:r>
    </w:p>
    <w:p w14:paraId="1DEB54CB" w14:textId="22EAF0A7" w:rsidR="003A6DB4" w:rsidRPr="00523FB0" w:rsidRDefault="003A6DB4" w:rsidP="003A6DB4">
      <w:pPr>
        <w:pStyle w:val="Checkboxforinitiatives110TealTitle"/>
      </w:pPr>
      <w:r w:rsidRPr="00523FB0">
        <w:t>Checkbox for Initiatives Title</w:t>
      </w:r>
    </w:p>
    <w:p w14:paraId="68209F06" w14:textId="48AF68DF" w:rsidR="003A6DB4" w:rsidRPr="003A6DB4" w:rsidRDefault="003A6DB4" w:rsidP="003A6DB4">
      <w:pPr>
        <w:pStyle w:val="Checkboxforinitiatives110Teal"/>
      </w:pPr>
      <w:r>
        <w:t>Checkbox</w:t>
      </w:r>
      <w:r w:rsidRPr="003A6DB4">
        <w:t xml:space="preserve"> for initiatives item 1</w:t>
      </w:r>
    </w:p>
    <w:p w14:paraId="46819A9F" w14:textId="2271B173" w:rsidR="003A6DB4" w:rsidRPr="003A6DB4" w:rsidRDefault="003A6DB4" w:rsidP="003A6DB4">
      <w:pPr>
        <w:pStyle w:val="Checkboxforinitiatives110Teal"/>
      </w:pPr>
      <w:r w:rsidRPr="00523FB0">
        <w:t>Checkbox for initiatives item 2</w:t>
      </w:r>
    </w:p>
    <w:p w14:paraId="75159FBF" w14:textId="0C0A1752" w:rsidR="003A6DB4" w:rsidRPr="003A6DB4" w:rsidRDefault="003A6DB4" w:rsidP="003A6DB4">
      <w:pPr>
        <w:pStyle w:val="Checkboxforinitiatives110Teal"/>
      </w:pPr>
      <w:r w:rsidRPr="00523FB0">
        <w:t>Checkbox for initiatives item 3</w:t>
      </w:r>
    </w:p>
    <w:p w14:paraId="52ED9900" w14:textId="77777777" w:rsidR="00355DB9" w:rsidRPr="00F24929" w:rsidRDefault="00355DB9" w:rsidP="00355DB9">
      <w:pPr>
        <w:pStyle w:val="Referenceheading"/>
      </w:pPr>
      <w:bookmarkStart w:id="16" w:name="_Hlk183345340"/>
      <w:bookmarkEnd w:id="15"/>
      <w:r w:rsidRPr="00F24929">
        <w:t xml:space="preserve">[Reference Title </w:t>
      </w:r>
      <w:r>
        <w:t>Example</w:t>
      </w:r>
      <w:r w:rsidRPr="00F24929">
        <w:t>]</w:t>
      </w:r>
    </w:p>
    <w:p w14:paraId="00137330" w14:textId="77777777" w:rsidR="00355DB9" w:rsidRPr="00F24929" w:rsidRDefault="00355DB9" w:rsidP="00355DB9">
      <w:pPr>
        <w:pStyle w:val="Referencebody"/>
      </w:pPr>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w:t>
      </w:r>
      <w:proofErr w:type="spellStart"/>
      <w:r w:rsidRPr="00021B04">
        <w:t>Etiam</w:t>
      </w:r>
      <w:proofErr w:type="spellEnd"/>
      <w:r w:rsidRPr="00021B04">
        <w:t xml:space="preserve"> a </w:t>
      </w:r>
      <w:proofErr w:type="spellStart"/>
      <w:r w:rsidRPr="00021B04">
        <w:t>bibendum</w:t>
      </w:r>
      <w:proofErr w:type="spellEnd"/>
      <w:r w:rsidRPr="00021B04">
        <w:t xml:space="preserve"> </w:t>
      </w:r>
      <w:proofErr w:type="spellStart"/>
      <w:r w:rsidRPr="00021B04">
        <w:t>sapien</w:t>
      </w:r>
      <w:proofErr w:type="spellEnd"/>
      <w:r>
        <w:t xml:space="preserve"> </w:t>
      </w:r>
      <w:r w:rsidRPr="00021B04">
        <w:t xml:space="preserve">porta </w:t>
      </w:r>
      <w:proofErr w:type="spellStart"/>
      <w:r w:rsidRPr="00021B04">
        <w:t>tellus</w:t>
      </w:r>
      <w:proofErr w:type="spellEnd"/>
      <w:r w:rsidRPr="00F24929">
        <w:t>.</w:t>
      </w:r>
      <w:r>
        <w:t xml:space="preserve"> </w:t>
      </w:r>
      <w:r w:rsidRPr="00021B04">
        <w:t xml:space="preserve">Duis fermentum et </w:t>
      </w:r>
      <w:proofErr w:type="spellStart"/>
      <w:r w:rsidRPr="00021B04">
        <w:t>sapien</w:t>
      </w:r>
      <w:proofErr w:type="spellEnd"/>
      <w:r>
        <w:t xml:space="preserve"> </w:t>
      </w:r>
      <w:r w:rsidRPr="00021B04">
        <w:t xml:space="preserve">id </w:t>
      </w:r>
      <w:proofErr w:type="spellStart"/>
      <w:r w:rsidRPr="00021B04">
        <w:t>dignissim</w:t>
      </w:r>
      <w:proofErr w:type="spellEnd"/>
      <w:r w:rsidRPr="00021B04">
        <w:t>.</w:t>
      </w:r>
    </w:p>
    <w:p w14:paraId="0536B848" w14:textId="77777777" w:rsidR="00355DB9" w:rsidRPr="00F24929" w:rsidRDefault="00355DB9" w:rsidP="00355DB9">
      <w:pPr>
        <w:pStyle w:val="Referencebullet"/>
      </w:pPr>
      <w:proofErr w:type="spellStart"/>
      <w:r w:rsidRPr="00F24929">
        <w:t>Fusce</w:t>
      </w:r>
      <w:proofErr w:type="spellEnd"/>
      <w:r w:rsidRPr="00F24929">
        <w:t xml:space="preserve"> </w:t>
      </w:r>
      <w:proofErr w:type="spellStart"/>
      <w:r w:rsidRPr="00F24929">
        <w:t>posuere</w:t>
      </w:r>
      <w:proofErr w:type="spellEnd"/>
      <w:r>
        <w:t xml:space="preserve"> </w:t>
      </w:r>
      <w:r w:rsidRPr="00F24929">
        <w:t xml:space="preserve">magna sed pulvinar </w:t>
      </w:r>
      <w:proofErr w:type="spellStart"/>
      <w:r w:rsidRPr="00F24929">
        <w:t>ultricies</w:t>
      </w:r>
      <w:proofErr w:type="spellEnd"/>
      <w:r>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w:t>
      </w:r>
    </w:p>
    <w:p w14:paraId="1F484C58" w14:textId="77777777" w:rsidR="00355DB9" w:rsidRPr="00F24929" w:rsidRDefault="00355DB9" w:rsidP="00355DB9">
      <w:pPr>
        <w:pStyle w:val="Referencebullet"/>
      </w:pPr>
      <w:r w:rsidRPr="00F24929">
        <w:t xml:space="preserve">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w:t>
      </w:r>
      <w:proofErr w:type="spellStart"/>
      <w:r w:rsidRPr="00F24929">
        <w:t>viverra</w:t>
      </w:r>
      <w:proofErr w:type="spellEnd"/>
      <w:r w:rsidRPr="00F24929">
        <w:t xml:space="preserve"> </w:t>
      </w:r>
      <w:proofErr w:type="spellStart"/>
      <w:r w:rsidRPr="00F24929">
        <w:t>imperdiet</w:t>
      </w:r>
      <w:proofErr w:type="spellEnd"/>
      <w:r w:rsidRPr="00F24929">
        <w:t xml:space="preserve"> </w:t>
      </w:r>
    </w:p>
    <w:p w14:paraId="33A59737" w14:textId="3EA7C7B3" w:rsidR="00355DB9" w:rsidRDefault="00355DB9" w:rsidP="00355DB9">
      <w:pPr>
        <w:pStyle w:val="Referencebullet"/>
      </w:pPr>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t xml:space="preserve"> </w:t>
      </w:r>
      <w:r w:rsidR="004627EB">
        <w:t>Maecenas</w:t>
      </w:r>
    </w:p>
    <w:p w14:paraId="0E9CC6F8" w14:textId="77777777" w:rsidR="004627EB" w:rsidRDefault="004627EB" w:rsidP="004627EB">
      <w:r w:rsidRPr="00B06729">
        <w:t xml:space="preserve">Lorem ipsum dolor sit </w:t>
      </w:r>
      <w:proofErr w:type="spellStart"/>
      <w:r w:rsidRPr="00B06729">
        <w:t>amet</w:t>
      </w:r>
      <w:proofErr w:type="spellEnd"/>
      <w:r w:rsidRPr="00B06729">
        <w:t xml:space="preserve">, </w:t>
      </w:r>
      <w:proofErr w:type="spellStart"/>
      <w:r w:rsidRPr="00B06729">
        <w:t>consectetuer</w:t>
      </w:r>
      <w:proofErr w:type="spellEnd"/>
      <w:r w:rsidRPr="00B06729">
        <w:t xml:space="preserve"> </w:t>
      </w:r>
      <w:proofErr w:type="spellStart"/>
      <w:r w:rsidRPr="00B06729">
        <w:t>adipiscing</w:t>
      </w:r>
      <w:proofErr w:type="spellEnd"/>
      <w:r w:rsidRPr="00B06729">
        <w:t xml:space="preserve"> </w:t>
      </w:r>
      <w:proofErr w:type="spellStart"/>
      <w:r w:rsidRPr="00B06729">
        <w:t>elit</w:t>
      </w:r>
      <w:proofErr w:type="spellEnd"/>
      <w:r w:rsidRPr="00B06729">
        <w:t xml:space="preserve">. Maecenas </w:t>
      </w:r>
      <w:proofErr w:type="spellStart"/>
      <w:r w:rsidRPr="00B06729">
        <w:t>porttitor</w:t>
      </w:r>
      <w:proofErr w:type="spellEnd"/>
      <w:r w:rsidRPr="00B06729">
        <w:t xml:space="preserve"> </w:t>
      </w:r>
      <w:proofErr w:type="spellStart"/>
      <w:r w:rsidRPr="00B06729">
        <w:t>congue</w:t>
      </w:r>
      <w:proofErr w:type="spellEnd"/>
      <w:r w:rsidRPr="00B06729">
        <w:t xml:space="preserve"> </w:t>
      </w:r>
      <w:proofErr w:type="spellStart"/>
      <w:r w:rsidRPr="00B06729">
        <w:t>massa</w:t>
      </w:r>
      <w:proofErr w:type="spellEnd"/>
      <w:r w:rsidRPr="00B06729">
        <w:t xml:space="preserve">. </w:t>
      </w:r>
      <w:proofErr w:type="spellStart"/>
      <w:r w:rsidRPr="00B06729">
        <w:t>Fusce</w:t>
      </w:r>
      <w:proofErr w:type="spellEnd"/>
      <w:r w:rsidRPr="00B06729">
        <w:t xml:space="preserve"> </w:t>
      </w:r>
      <w:proofErr w:type="spellStart"/>
      <w:r w:rsidRPr="00B06729">
        <w:t>posuere</w:t>
      </w:r>
      <w:proofErr w:type="spellEnd"/>
      <w:r w:rsidRPr="00B06729">
        <w:t xml:space="preserve">, magna sed pulvinar </w:t>
      </w:r>
      <w:proofErr w:type="spellStart"/>
      <w:r w:rsidRPr="00B06729">
        <w:t>ultricies</w:t>
      </w:r>
      <w:proofErr w:type="spellEnd"/>
      <w:r w:rsidRPr="00B06729">
        <w:t xml:space="preserve">, </w:t>
      </w:r>
      <w:proofErr w:type="spellStart"/>
      <w:r w:rsidRPr="00B06729">
        <w:t>purus</w:t>
      </w:r>
      <w:proofErr w:type="spellEnd"/>
      <w:r w:rsidRPr="00B06729">
        <w:t xml:space="preserve"> </w:t>
      </w:r>
      <w:proofErr w:type="spellStart"/>
      <w:r w:rsidRPr="00B06729">
        <w:t>lectus</w:t>
      </w:r>
      <w:proofErr w:type="spellEnd"/>
      <w:r w:rsidRPr="00B06729">
        <w:t xml:space="preserve"> </w:t>
      </w:r>
      <w:proofErr w:type="spellStart"/>
      <w:r w:rsidRPr="00B06729">
        <w:t>malesuada</w:t>
      </w:r>
      <w:proofErr w:type="spellEnd"/>
      <w:r w:rsidRPr="00B06729">
        <w:t xml:space="preserve"> libero, sit </w:t>
      </w:r>
      <w:proofErr w:type="spellStart"/>
      <w:r w:rsidRPr="00B06729">
        <w:t>amet</w:t>
      </w:r>
      <w:proofErr w:type="spellEnd"/>
      <w:r w:rsidRPr="00B06729">
        <w:t xml:space="preserve"> </w:t>
      </w:r>
      <w:proofErr w:type="spellStart"/>
      <w:r w:rsidRPr="00B06729">
        <w:t>commodo</w:t>
      </w:r>
      <w:proofErr w:type="spellEnd"/>
      <w:r w:rsidRPr="00B06729">
        <w:t xml:space="preserve"> magna eros </w:t>
      </w:r>
      <w:proofErr w:type="spellStart"/>
      <w:r w:rsidRPr="00B06729">
        <w:t>quis</w:t>
      </w:r>
      <w:proofErr w:type="spellEnd"/>
      <w:r w:rsidRPr="00B06729">
        <w:t xml:space="preserve"> </w:t>
      </w:r>
      <w:proofErr w:type="spellStart"/>
      <w:r w:rsidRPr="00B06729">
        <w:t>urna</w:t>
      </w:r>
      <w:proofErr w:type="spellEnd"/>
      <w:r w:rsidRPr="00B06729">
        <w:t xml:space="preserve">. Nunc </w:t>
      </w:r>
      <w:proofErr w:type="spellStart"/>
      <w:r w:rsidRPr="00B06729">
        <w:t>viverra</w:t>
      </w:r>
      <w:proofErr w:type="spellEnd"/>
      <w:r w:rsidRPr="00B06729">
        <w:t xml:space="preserve"> </w:t>
      </w:r>
      <w:proofErr w:type="spellStart"/>
      <w:r w:rsidRPr="00B06729">
        <w:t>imperdiet</w:t>
      </w:r>
      <w:proofErr w:type="spellEnd"/>
      <w:r w:rsidRPr="00B06729">
        <w:t xml:space="preserve"> </w:t>
      </w:r>
      <w:proofErr w:type="spellStart"/>
      <w:r w:rsidRPr="00B06729">
        <w:t>enim</w:t>
      </w:r>
      <w:proofErr w:type="spellEnd"/>
      <w:r w:rsidRPr="00B06729">
        <w:t xml:space="preserve"> </w:t>
      </w:r>
      <w:proofErr w:type="spellStart"/>
      <w:r w:rsidRPr="00B06729">
        <w:t>fusce</w:t>
      </w:r>
      <w:proofErr w:type="spellEnd"/>
      <w:r w:rsidRPr="00B06729">
        <w:t xml:space="preserve"> </w:t>
      </w:r>
      <w:proofErr w:type="spellStart"/>
      <w:r w:rsidRPr="00B06729">
        <w:t>est</w:t>
      </w:r>
      <w:proofErr w:type="spellEnd"/>
      <w:r w:rsidRPr="00B06729">
        <w:t xml:space="preserve"> </w:t>
      </w:r>
      <w:proofErr w:type="spellStart"/>
      <w:r w:rsidRPr="00B06729">
        <w:t>vjkphjs</w:t>
      </w:r>
      <w:proofErr w:type="spellEnd"/>
      <w:r w:rsidRPr="00B06729">
        <w:t xml:space="preserve"> </w:t>
      </w:r>
      <w:proofErr w:type="spellStart"/>
      <w:r w:rsidRPr="00B06729">
        <w:t>ivamus</w:t>
      </w:r>
      <w:proofErr w:type="spellEnd"/>
      <w:r w:rsidRPr="00B06729">
        <w:t>.</w:t>
      </w:r>
    </w:p>
    <w:p w14:paraId="0AACC93B" w14:textId="77777777" w:rsidR="00355DB9" w:rsidRPr="00F24929" w:rsidRDefault="00355DB9" w:rsidP="00355DB9">
      <w:pPr>
        <w:pStyle w:val="Referenceheading"/>
      </w:pPr>
      <w:r w:rsidRPr="00F24929">
        <w:t>[Reference Title</w:t>
      </w:r>
      <w:r>
        <w:t xml:space="preserve"> Example – </w:t>
      </w:r>
      <w:r w:rsidRPr="00F24929">
        <w:t>3rd Party]</w:t>
      </w:r>
    </w:p>
    <w:p w14:paraId="21B092C2" w14:textId="77777777" w:rsidR="00355DB9" w:rsidRPr="00F24929" w:rsidRDefault="00355DB9" w:rsidP="00355DB9">
      <w:pPr>
        <w:pStyle w:val="Referencebody"/>
      </w:pPr>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w:t>
      </w:r>
    </w:p>
    <w:p w14:paraId="0DFAEA68" w14:textId="77777777" w:rsidR="00355DB9" w:rsidRDefault="00355DB9" w:rsidP="00355DB9">
      <w:pPr>
        <w:pStyle w:val="Referencebody"/>
      </w:pPr>
      <w:r w:rsidRPr="00F24929">
        <w:t>—XYZ, “</w:t>
      </w:r>
      <w:hyperlink r:id="rId26" w:history="1">
        <w:r w:rsidRPr="00F24929">
          <w:rPr>
            <w:rStyle w:val="Hyperlink"/>
          </w:rPr>
          <w:t>This is a hyperlink and should be descriptive of link content</w:t>
        </w:r>
      </w:hyperlink>
      <w:r w:rsidRPr="00F24929">
        <w:t>”</w:t>
      </w:r>
    </w:p>
    <w:p w14:paraId="12B0D66A" w14:textId="77777777" w:rsidR="00355DB9" w:rsidRDefault="00355DB9" w:rsidP="00355DB9">
      <w:r w:rsidRPr="00B06729">
        <w:t xml:space="preserve">Lorem ipsum dolor sit </w:t>
      </w:r>
      <w:proofErr w:type="spellStart"/>
      <w:r w:rsidRPr="00B06729">
        <w:t>amet</w:t>
      </w:r>
      <w:proofErr w:type="spellEnd"/>
      <w:r w:rsidRPr="00B06729">
        <w:t xml:space="preserve">, </w:t>
      </w:r>
      <w:proofErr w:type="spellStart"/>
      <w:r w:rsidRPr="00B06729">
        <w:t>consectetuer</w:t>
      </w:r>
      <w:proofErr w:type="spellEnd"/>
      <w:r w:rsidRPr="00B06729">
        <w:t xml:space="preserve"> </w:t>
      </w:r>
      <w:proofErr w:type="spellStart"/>
      <w:r w:rsidRPr="00B06729">
        <w:t>adipiscing</w:t>
      </w:r>
      <w:proofErr w:type="spellEnd"/>
      <w:r w:rsidRPr="00B06729">
        <w:t xml:space="preserve"> </w:t>
      </w:r>
      <w:proofErr w:type="spellStart"/>
      <w:r w:rsidRPr="00B06729">
        <w:t>elit</w:t>
      </w:r>
      <w:proofErr w:type="spellEnd"/>
      <w:r w:rsidRPr="00B06729">
        <w:t xml:space="preserve">. Maecenas </w:t>
      </w:r>
      <w:proofErr w:type="spellStart"/>
      <w:r w:rsidRPr="00B06729">
        <w:t>porttitor</w:t>
      </w:r>
      <w:proofErr w:type="spellEnd"/>
      <w:r w:rsidRPr="00B06729">
        <w:t xml:space="preserve"> </w:t>
      </w:r>
      <w:proofErr w:type="spellStart"/>
      <w:r w:rsidRPr="00B06729">
        <w:t>congue</w:t>
      </w:r>
      <w:proofErr w:type="spellEnd"/>
      <w:r w:rsidRPr="00B06729">
        <w:t xml:space="preserve"> </w:t>
      </w:r>
      <w:proofErr w:type="spellStart"/>
      <w:r w:rsidRPr="00B06729">
        <w:t>massa</w:t>
      </w:r>
      <w:proofErr w:type="spellEnd"/>
      <w:r w:rsidRPr="00B06729">
        <w:t xml:space="preserve">. </w:t>
      </w:r>
      <w:proofErr w:type="spellStart"/>
      <w:r w:rsidRPr="00B06729">
        <w:t>Fusce</w:t>
      </w:r>
      <w:proofErr w:type="spellEnd"/>
      <w:r w:rsidRPr="00B06729">
        <w:t xml:space="preserve"> </w:t>
      </w:r>
      <w:proofErr w:type="spellStart"/>
      <w:r w:rsidRPr="00B06729">
        <w:t>posuere</w:t>
      </w:r>
      <w:proofErr w:type="spellEnd"/>
      <w:r w:rsidRPr="00B06729">
        <w:t xml:space="preserve">, magna sed pulvinar </w:t>
      </w:r>
      <w:proofErr w:type="spellStart"/>
      <w:r w:rsidRPr="00B06729">
        <w:t>ultricies</w:t>
      </w:r>
      <w:proofErr w:type="spellEnd"/>
      <w:r w:rsidRPr="00B06729">
        <w:t xml:space="preserve">, </w:t>
      </w:r>
      <w:proofErr w:type="spellStart"/>
      <w:r w:rsidRPr="00B06729">
        <w:t>purus</w:t>
      </w:r>
      <w:proofErr w:type="spellEnd"/>
      <w:r w:rsidRPr="00B06729">
        <w:t xml:space="preserve"> </w:t>
      </w:r>
      <w:proofErr w:type="spellStart"/>
      <w:r w:rsidRPr="00B06729">
        <w:t>lectus</w:t>
      </w:r>
      <w:proofErr w:type="spellEnd"/>
      <w:r w:rsidRPr="00B06729">
        <w:t xml:space="preserve"> </w:t>
      </w:r>
      <w:proofErr w:type="spellStart"/>
      <w:r w:rsidRPr="00B06729">
        <w:t>malesuada</w:t>
      </w:r>
      <w:proofErr w:type="spellEnd"/>
      <w:r w:rsidRPr="00B06729">
        <w:t xml:space="preserve"> libero, sit </w:t>
      </w:r>
      <w:proofErr w:type="spellStart"/>
      <w:r w:rsidRPr="00B06729">
        <w:t>amet</w:t>
      </w:r>
      <w:proofErr w:type="spellEnd"/>
      <w:r w:rsidRPr="00B06729">
        <w:t xml:space="preserve"> </w:t>
      </w:r>
      <w:proofErr w:type="spellStart"/>
      <w:r w:rsidRPr="00B06729">
        <w:t>commodo</w:t>
      </w:r>
      <w:proofErr w:type="spellEnd"/>
      <w:r w:rsidRPr="00B06729">
        <w:t xml:space="preserve"> magna eros </w:t>
      </w:r>
      <w:proofErr w:type="spellStart"/>
      <w:r w:rsidRPr="00B06729">
        <w:t>quis</w:t>
      </w:r>
      <w:proofErr w:type="spellEnd"/>
      <w:r w:rsidRPr="00B06729">
        <w:t xml:space="preserve"> </w:t>
      </w:r>
      <w:proofErr w:type="spellStart"/>
      <w:r w:rsidRPr="00B06729">
        <w:t>urna</w:t>
      </w:r>
      <w:proofErr w:type="spellEnd"/>
      <w:r w:rsidRPr="00B06729">
        <w:t xml:space="preserve">. Nunc </w:t>
      </w:r>
      <w:proofErr w:type="spellStart"/>
      <w:r w:rsidRPr="00B06729">
        <w:t>viverra</w:t>
      </w:r>
      <w:proofErr w:type="spellEnd"/>
      <w:r w:rsidRPr="00B06729">
        <w:t xml:space="preserve"> </w:t>
      </w:r>
      <w:proofErr w:type="spellStart"/>
      <w:r w:rsidRPr="00B06729">
        <w:t>imperdiet</w:t>
      </w:r>
      <w:proofErr w:type="spellEnd"/>
      <w:r w:rsidRPr="00B06729">
        <w:t xml:space="preserve"> </w:t>
      </w:r>
      <w:proofErr w:type="spellStart"/>
      <w:r w:rsidRPr="00B06729">
        <w:t>enim</w:t>
      </w:r>
      <w:proofErr w:type="spellEnd"/>
      <w:r w:rsidRPr="00B06729">
        <w:t xml:space="preserve"> </w:t>
      </w:r>
      <w:proofErr w:type="spellStart"/>
      <w:r w:rsidRPr="00B06729">
        <w:t>fusce</w:t>
      </w:r>
      <w:proofErr w:type="spellEnd"/>
      <w:r w:rsidRPr="00B06729">
        <w:t xml:space="preserve"> </w:t>
      </w:r>
      <w:proofErr w:type="spellStart"/>
      <w:r w:rsidRPr="00B06729">
        <w:t>est</w:t>
      </w:r>
      <w:proofErr w:type="spellEnd"/>
      <w:r w:rsidRPr="00B06729">
        <w:t xml:space="preserve"> </w:t>
      </w:r>
      <w:proofErr w:type="spellStart"/>
      <w:r w:rsidRPr="00B06729">
        <w:t>vjkphjs</w:t>
      </w:r>
      <w:proofErr w:type="spellEnd"/>
      <w:r w:rsidRPr="00B06729">
        <w:t xml:space="preserve"> </w:t>
      </w:r>
      <w:proofErr w:type="spellStart"/>
      <w:r w:rsidRPr="00B06729">
        <w:t>ivamus</w:t>
      </w:r>
      <w:proofErr w:type="spellEnd"/>
      <w:r w:rsidRPr="00B06729">
        <w:t>.</w:t>
      </w:r>
    </w:p>
    <w:p w14:paraId="6D3BAA1D" w14:textId="221188A1" w:rsidR="0012450B" w:rsidRPr="00F24929" w:rsidRDefault="0012450B" w:rsidP="0012450B">
      <w:pPr>
        <w:pStyle w:val="Referenceheading"/>
      </w:pPr>
      <w:r w:rsidRPr="00F24929">
        <w:t>[</w:t>
      </w:r>
      <w:r w:rsidR="00355DB9" w:rsidRPr="00355DB9">
        <w:t>Reference Title Example – Customer Reference</w:t>
      </w:r>
      <w:r w:rsidRPr="00F24929">
        <w:t>]</w:t>
      </w:r>
    </w:p>
    <w:p w14:paraId="24F9FC9E" w14:textId="77777777" w:rsidR="0012450B" w:rsidRPr="00F24929" w:rsidRDefault="0012450B" w:rsidP="0012450B">
      <w:pPr>
        <w:pStyle w:val="Referencebody"/>
      </w:pPr>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bookmarkEnd w:id="16"/>
    <w:p w14:paraId="7C07FAF3" w14:textId="1D3C64AA" w:rsidR="00E76373" w:rsidRPr="00B540B4" w:rsidRDefault="00E76373" w:rsidP="008B2723">
      <w:pPr>
        <w:pStyle w:val="Referencegraphic62width"/>
      </w:pPr>
      <w:r w:rsidRPr="00B540B4">
        <w:rPr>
          <w:noProof/>
        </w:rPr>
        <w:drawing>
          <wp:inline distT="0" distB="0" distL="0" distR="0" wp14:anchorId="30EE9B03" wp14:editId="7F675A7E">
            <wp:extent cx="5669280" cy="1568752"/>
            <wp:effectExtent l="0" t="0" r="7620" b="0"/>
            <wp:docPr id="72444096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0967" name="Picture 1">
                      <a:extLst>
                        <a:ext uri="{C183D7F6-B498-43B3-948B-1728B52AA6E4}">
                          <adec:decorative xmlns:adec="http://schemas.microsoft.com/office/drawing/2017/decorative" val="1"/>
                        </a:ext>
                      </a:extLst>
                    </pic:cNvPr>
                    <pic:cNvPicPr/>
                  </pic:nvPicPr>
                  <pic:blipFill>
                    <a:blip r:embed="rId27"/>
                    <a:stretch>
                      <a:fillRect/>
                    </a:stretch>
                  </pic:blipFill>
                  <pic:spPr>
                    <a:xfrm>
                      <a:off x="0" y="0"/>
                      <a:ext cx="5669280" cy="1568752"/>
                    </a:xfrm>
                    <a:prstGeom prst="rect">
                      <a:avLst/>
                    </a:prstGeom>
                  </pic:spPr>
                </pic:pic>
              </a:graphicData>
            </a:graphic>
          </wp:inline>
        </w:drawing>
      </w:r>
    </w:p>
    <w:p w14:paraId="3F6BFD30" w14:textId="77777777" w:rsidR="00355DB9" w:rsidRDefault="00355DB9" w:rsidP="00355DB9">
      <w:pPr>
        <w:pStyle w:val="AdditionalCallout"/>
      </w:pPr>
      <w:r w:rsidRPr="00B540B4">
        <w:t xml:space="preserve">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lectus</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 xml:space="preserve"> </w:t>
      </w:r>
      <w:proofErr w:type="spellStart"/>
      <w:r w:rsidRPr="00B540B4">
        <w:t>commodo</w:t>
      </w:r>
      <w:proofErr w:type="spellEnd"/>
      <w:r w:rsidRPr="00B540B4">
        <w:t xml:space="preserve"> magna eros </w:t>
      </w:r>
      <w:proofErr w:type="spellStart"/>
      <w:r w:rsidRPr="00B540B4">
        <w:t>quis</w:t>
      </w:r>
      <w:proofErr w:type="spellEnd"/>
      <w:r w:rsidRPr="00B540B4">
        <w:t xml:space="preserve"> </w:t>
      </w:r>
      <w:proofErr w:type="spellStart"/>
      <w:r w:rsidRPr="00B540B4">
        <w:t>urna</w:t>
      </w:r>
      <w:proofErr w:type="spellEnd"/>
      <w:r w:rsidRPr="00B540B4">
        <w:t xml:space="preserve">. Nunc </w:t>
      </w:r>
      <w:proofErr w:type="spellStart"/>
      <w:r w:rsidRPr="00B540B4">
        <w:t>viverra</w:t>
      </w:r>
      <w:proofErr w:type="spellEnd"/>
      <w:r w:rsidRPr="00B540B4">
        <w:t xml:space="preserve"> </w:t>
      </w:r>
      <w:proofErr w:type="spellStart"/>
      <w:r w:rsidRPr="00B540B4">
        <w:t>imperdiet</w:t>
      </w:r>
      <w:proofErr w:type="spellEnd"/>
      <w:r w:rsidRPr="00B540B4">
        <w:t xml:space="preserve"> </w:t>
      </w:r>
      <w:proofErr w:type="spellStart"/>
      <w:r w:rsidRPr="00B540B4">
        <w:t>enim</w:t>
      </w:r>
      <w:proofErr w:type="spellEnd"/>
      <w:r w:rsidRPr="00B540B4">
        <w:t>.</w:t>
      </w:r>
    </w:p>
    <w:p w14:paraId="2CDCE884" w14:textId="77777777" w:rsidR="00355DB9" w:rsidRDefault="00355DB9" w:rsidP="00355DB9">
      <w:pPr>
        <w:pStyle w:val="Additionalcalloutbullet"/>
      </w:pPr>
      <w:r>
        <w:t>Additional callout bullet 1</w:t>
      </w:r>
    </w:p>
    <w:p w14:paraId="31D0CDC5" w14:textId="77777777" w:rsidR="00355DB9" w:rsidRPr="00B540B4" w:rsidRDefault="00355DB9" w:rsidP="00355DB9">
      <w:pPr>
        <w:pStyle w:val="Additionalcalloutbullet"/>
      </w:pPr>
      <w:r>
        <w:t>Additional callout bullet 2</w:t>
      </w:r>
    </w:p>
    <w:p w14:paraId="23B11192" w14:textId="77777777" w:rsidR="00B9226F" w:rsidRPr="00B9226F" w:rsidRDefault="00B9226F" w:rsidP="00B9226F">
      <w:pPr>
        <w:pStyle w:val="Heading3"/>
      </w:pPr>
      <w:r w:rsidRPr="00B9226F">
        <w:t xml:space="preserve">Heading level 3 lorem ipsum dolor sit </w:t>
      </w:r>
      <w:proofErr w:type="spellStart"/>
      <w:r w:rsidRPr="00B9226F">
        <w:t>amet</w:t>
      </w:r>
      <w:proofErr w:type="spellEnd"/>
      <w:r w:rsidRPr="00B9226F">
        <w:t xml:space="preserve"> </w:t>
      </w:r>
      <w:proofErr w:type="spellStart"/>
      <w:r w:rsidRPr="00B9226F">
        <w:t>consectetur</w:t>
      </w:r>
      <w:proofErr w:type="spellEnd"/>
    </w:p>
    <w:p w14:paraId="5AFBE002" w14:textId="77777777" w:rsidR="00B9226F" w:rsidRDefault="00B9226F" w:rsidP="00B9226F">
      <w:r w:rsidRPr="00B06729">
        <w:t xml:space="preserve">Lorem ipsum dolor sit </w:t>
      </w:r>
      <w:proofErr w:type="spellStart"/>
      <w:r w:rsidRPr="00B06729">
        <w:t>amet</w:t>
      </w:r>
      <w:proofErr w:type="spellEnd"/>
      <w:r w:rsidRPr="00B06729">
        <w:t xml:space="preserve">, </w:t>
      </w:r>
      <w:proofErr w:type="spellStart"/>
      <w:r w:rsidRPr="00B06729">
        <w:t>consectetuer</w:t>
      </w:r>
      <w:proofErr w:type="spellEnd"/>
      <w:r w:rsidRPr="00B06729">
        <w:t xml:space="preserve"> </w:t>
      </w:r>
      <w:proofErr w:type="spellStart"/>
      <w:r w:rsidRPr="00B06729">
        <w:t>adipiscing</w:t>
      </w:r>
      <w:proofErr w:type="spellEnd"/>
      <w:r w:rsidRPr="00B06729">
        <w:t xml:space="preserve"> </w:t>
      </w:r>
      <w:proofErr w:type="spellStart"/>
      <w:r w:rsidRPr="00B06729">
        <w:t>elit</w:t>
      </w:r>
      <w:proofErr w:type="spellEnd"/>
      <w:r w:rsidRPr="00B06729">
        <w:t xml:space="preserve">. Maecenas </w:t>
      </w:r>
      <w:proofErr w:type="spellStart"/>
      <w:r w:rsidRPr="00B06729">
        <w:t>porttitor</w:t>
      </w:r>
      <w:proofErr w:type="spellEnd"/>
      <w:r w:rsidRPr="00B06729">
        <w:t xml:space="preserve"> </w:t>
      </w:r>
      <w:proofErr w:type="spellStart"/>
      <w:r w:rsidRPr="00B06729">
        <w:t>congue</w:t>
      </w:r>
      <w:proofErr w:type="spellEnd"/>
      <w:r w:rsidRPr="00B06729">
        <w:t xml:space="preserve"> </w:t>
      </w:r>
      <w:proofErr w:type="spellStart"/>
      <w:r w:rsidRPr="00B06729">
        <w:t>massa</w:t>
      </w:r>
      <w:proofErr w:type="spellEnd"/>
      <w:r w:rsidRPr="00B06729">
        <w:t xml:space="preserve">. </w:t>
      </w:r>
      <w:proofErr w:type="spellStart"/>
      <w:r w:rsidRPr="00B06729">
        <w:t>Fusce</w:t>
      </w:r>
      <w:proofErr w:type="spellEnd"/>
      <w:r w:rsidRPr="00B06729">
        <w:t xml:space="preserve"> </w:t>
      </w:r>
      <w:proofErr w:type="spellStart"/>
      <w:r w:rsidRPr="00B06729">
        <w:t>posuere</w:t>
      </w:r>
      <w:proofErr w:type="spellEnd"/>
      <w:r w:rsidRPr="00B06729">
        <w:t xml:space="preserve">, magna sed pulvinar </w:t>
      </w:r>
      <w:proofErr w:type="spellStart"/>
      <w:r w:rsidRPr="00B06729">
        <w:t>ultricies</w:t>
      </w:r>
      <w:proofErr w:type="spellEnd"/>
      <w:r w:rsidRPr="00B06729">
        <w:t xml:space="preserve">, </w:t>
      </w:r>
      <w:proofErr w:type="spellStart"/>
      <w:r w:rsidRPr="00B06729">
        <w:t>purus</w:t>
      </w:r>
      <w:proofErr w:type="spellEnd"/>
      <w:r w:rsidRPr="00B06729">
        <w:t xml:space="preserve"> </w:t>
      </w:r>
      <w:proofErr w:type="spellStart"/>
      <w:r w:rsidRPr="00B06729">
        <w:t>lectus</w:t>
      </w:r>
      <w:proofErr w:type="spellEnd"/>
      <w:r w:rsidRPr="00B06729">
        <w:t xml:space="preserve"> </w:t>
      </w:r>
      <w:proofErr w:type="spellStart"/>
      <w:r w:rsidRPr="00B06729">
        <w:t>malesuada</w:t>
      </w:r>
      <w:proofErr w:type="spellEnd"/>
      <w:r w:rsidRPr="00B06729">
        <w:t xml:space="preserve"> libero, sit </w:t>
      </w:r>
      <w:proofErr w:type="spellStart"/>
      <w:r w:rsidRPr="00B06729">
        <w:t>amet</w:t>
      </w:r>
      <w:proofErr w:type="spellEnd"/>
      <w:r w:rsidRPr="00B06729">
        <w:t xml:space="preserve"> </w:t>
      </w:r>
      <w:proofErr w:type="spellStart"/>
      <w:r w:rsidRPr="00B06729">
        <w:t>commodo</w:t>
      </w:r>
      <w:proofErr w:type="spellEnd"/>
      <w:r w:rsidRPr="00B06729">
        <w:t xml:space="preserve"> magna eros </w:t>
      </w:r>
      <w:proofErr w:type="spellStart"/>
      <w:r w:rsidRPr="00B06729">
        <w:t>quis</w:t>
      </w:r>
      <w:proofErr w:type="spellEnd"/>
      <w:r w:rsidRPr="00B06729">
        <w:t xml:space="preserve"> </w:t>
      </w:r>
      <w:proofErr w:type="spellStart"/>
      <w:r w:rsidRPr="00B06729">
        <w:t>urna</w:t>
      </w:r>
      <w:proofErr w:type="spellEnd"/>
      <w:r w:rsidRPr="00B06729">
        <w:t xml:space="preserve">. Nunc </w:t>
      </w:r>
      <w:proofErr w:type="spellStart"/>
      <w:r w:rsidRPr="00B06729">
        <w:t>viverra</w:t>
      </w:r>
      <w:proofErr w:type="spellEnd"/>
      <w:r w:rsidRPr="00B06729">
        <w:t xml:space="preserve"> </w:t>
      </w:r>
      <w:proofErr w:type="spellStart"/>
      <w:r w:rsidRPr="00B06729">
        <w:t>imperdiet</w:t>
      </w:r>
      <w:proofErr w:type="spellEnd"/>
      <w:r w:rsidRPr="00B06729">
        <w:t xml:space="preserve"> </w:t>
      </w:r>
      <w:proofErr w:type="spellStart"/>
      <w:r w:rsidRPr="00B06729">
        <w:t>enim</w:t>
      </w:r>
      <w:proofErr w:type="spellEnd"/>
      <w:r w:rsidRPr="00B06729">
        <w:t xml:space="preserve">. </w:t>
      </w:r>
      <w:proofErr w:type="spellStart"/>
      <w:r w:rsidRPr="00B06729">
        <w:t>Fusce</w:t>
      </w:r>
      <w:proofErr w:type="spellEnd"/>
      <w:r w:rsidRPr="00B06729">
        <w:t xml:space="preserve"> est. </w:t>
      </w:r>
      <w:proofErr w:type="spellStart"/>
      <w:r w:rsidRPr="00B06729">
        <w:t>Vivamus</w:t>
      </w:r>
      <w:proofErr w:type="spellEnd"/>
      <w:r w:rsidRPr="00B06729">
        <w:t xml:space="preserve"> a </w:t>
      </w:r>
      <w:proofErr w:type="spellStart"/>
      <w:r w:rsidRPr="00B06729">
        <w:t>tellus</w:t>
      </w:r>
      <w:proofErr w:type="spellEnd"/>
      <w:r w:rsidRPr="00B06729">
        <w:t xml:space="preserve">. </w:t>
      </w:r>
      <w:proofErr w:type="spellStart"/>
      <w:r w:rsidRPr="00B06729">
        <w:t>Pellentesque</w:t>
      </w:r>
      <w:proofErr w:type="spellEnd"/>
      <w:r w:rsidRPr="00B06729">
        <w:t xml:space="preserve"> habitant </w:t>
      </w:r>
      <w:proofErr w:type="spellStart"/>
      <w:r w:rsidRPr="00B06729">
        <w:t>morbi</w:t>
      </w:r>
      <w:proofErr w:type="spellEnd"/>
      <w:r w:rsidRPr="00B06729">
        <w:t xml:space="preserve"> </w:t>
      </w:r>
      <w:proofErr w:type="spellStart"/>
      <w:r w:rsidRPr="00B06729">
        <w:t>tristique</w:t>
      </w:r>
      <w:proofErr w:type="spellEnd"/>
      <w:r w:rsidRPr="00B06729">
        <w:t xml:space="preserve"> </w:t>
      </w:r>
      <w:proofErr w:type="spellStart"/>
      <w:r w:rsidRPr="00B06729">
        <w:t>senectus</w:t>
      </w:r>
      <w:proofErr w:type="spellEnd"/>
      <w:r w:rsidRPr="00B06729">
        <w:t xml:space="preserve"> et </w:t>
      </w:r>
      <w:proofErr w:type="spellStart"/>
      <w:r w:rsidRPr="00B06729">
        <w:t>netus</w:t>
      </w:r>
      <w:proofErr w:type="spellEnd"/>
      <w:r w:rsidRPr="00B06729">
        <w:t xml:space="preserve"> et </w:t>
      </w:r>
      <w:proofErr w:type="spellStart"/>
      <w:r w:rsidRPr="00B06729">
        <w:t>malesuada</w:t>
      </w:r>
      <w:proofErr w:type="spellEnd"/>
      <w:r w:rsidRPr="00B06729">
        <w:t xml:space="preserve"> fames ac </w:t>
      </w:r>
      <w:proofErr w:type="spellStart"/>
      <w:r w:rsidRPr="00B06729">
        <w:t>turpis</w:t>
      </w:r>
      <w:proofErr w:type="spellEnd"/>
      <w:r w:rsidRPr="00B06729">
        <w:t xml:space="preserve"> </w:t>
      </w:r>
      <w:proofErr w:type="spellStart"/>
      <w:r w:rsidRPr="00B06729">
        <w:t>egestas</w:t>
      </w:r>
      <w:proofErr w:type="spellEnd"/>
      <w:r w:rsidRPr="00B06729">
        <w:t xml:space="preserve">. Proin pharetra </w:t>
      </w:r>
      <w:proofErr w:type="spellStart"/>
      <w:r w:rsidRPr="00B06729">
        <w:t>nonummy</w:t>
      </w:r>
      <w:proofErr w:type="spellEnd"/>
      <w:r w:rsidRPr="00B06729">
        <w:t xml:space="preserve"> </w:t>
      </w:r>
      <w:proofErr w:type="spellStart"/>
      <w:r w:rsidRPr="00B06729">
        <w:t>pede</w:t>
      </w:r>
      <w:proofErr w:type="spellEnd"/>
      <w:r w:rsidRPr="00B06729">
        <w:t xml:space="preserve">. Mauris et </w:t>
      </w:r>
      <w:proofErr w:type="spellStart"/>
      <w:r w:rsidRPr="00B06729">
        <w:t>orci</w:t>
      </w:r>
      <w:proofErr w:type="spellEnd"/>
      <w:r w:rsidRPr="00B06729">
        <w:t xml:space="preserve">. Aenean nec lorem. In </w:t>
      </w:r>
      <w:proofErr w:type="spellStart"/>
      <w:r w:rsidRPr="00B06729">
        <w:t>porttitor</w:t>
      </w:r>
      <w:proofErr w:type="spellEnd"/>
      <w:r w:rsidRPr="00B06729">
        <w:t xml:space="preserve">. </w:t>
      </w:r>
    </w:p>
    <w:p w14:paraId="0BCDA1FE" w14:textId="65602693" w:rsidR="00B9226F" w:rsidRPr="00A86235" w:rsidRDefault="00B9226F" w:rsidP="00B9226F">
      <w:pPr>
        <w:pStyle w:val="Heading4"/>
      </w:pPr>
      <w:r w:rsidRPr="00A86235">
        <w:t>Heading level 4 lorem ipsum dolor sit</w:t>
      </w:r>
    </w:p>
    <w:p w14:paraId="6ACC4B03" w14:textId="77777777" w:rsidR="00B9226F" w:rsidRPr="00F24929" w:rsidRDefault="00B9226F" w:rsidP="00B9226F">
      <w:r w:rsidRPr="00B06729">
        <w:t xml:space="preserve">Donec </w:t>
      </w:r>
      <w:proofErr w:type="spellStart"/>
      <w:r w:rsidRPr="00B06729">
        <w:t>laoreet</w:t>
      </w:r>
      <w:proofErr w:type="spellEnd"/>
      <w:r w:rsidRPr="00B06729">
        <w:t xml:space="preserve"> </w:t>
      </w:r>
      <w:proofErr w:type="spellStart"/>
      <w:r w:rsidRPr="00B06729">
        <w:t>nonummy</w:t>
      </w:r>
      <w:proofErr w:type="spellEnd"/>
      <w:r w:rsidRPr="00B06729">
        <w:t xml:space="preserve"> </w:t>
      </w:r>
      <w:proofErr w:type="spellStart"/>
      <w:r w:rsidRPr="00B06729">
        <w:t>augue</w:t>
      </w:r>
      <w:proofErr w:type="spellEnd"/>
      <w:r w:rsidRPr="00B06729">
        <w:t xml:space="preserve">. </w:t>
      </w:r>
      <w:proofErr w:type="spellStart"/>
      <w:r w:rsidRPr="00B06729">
        <w:t>Suspendisse</w:t>
      </w:r>
      <w:proofErr w:type="spellEnd"/>
      <w:r w:rsidRPr="00B06729">
        <w:t xml:space="preserve"> dui </w:t>
      </w:r>
      <w:proofErr w:type="spellStart"/>
      <w:r w:rsidRPr="00B06729">
        <w:t>purus</w:t>
      </w:r>
      <w:proofErr w:type="spellEnd"/>
      <w:r w:rsidRPr="00B06729">
        <w:t xml:space="preserve">, </w:t>
      </w:r>
      <w:proofErr w:type="spellStart"/>
      <w:r w:rsidRPr="00B06729">
        <w:t>scelerisque</w:t>
      </w:r>
      <w:proofErr w:type="spellEnd"/>
      <w:r w:rsidRPr="00B06729">
        <w:t xml:space="preserve"> at, </w:t>
      </w:r>
      <w:proofErr w:type="spellStart"/>
      <w:r w:rsidRPr="00B06729">
        <w:t>vulputate</w:t>
      </w:r>
      <w:proofErr w:type="spellEnd"/>
      <w:r w:rsidRPr="00B06729">
        <w:t xml:space="preserve"> vitae, </w:t>
      </w:r>
      <w:proofErr w:type="spellStart"/>
      <w:r w:rsidRPr="00B06729">
        <w:t>pretium</w:t>
      </w:r>
      <w:proofErr w:type="spellEnd"/>
      <w:r w:rsidRPr="00B06729">
        <w:t xml:space="preserve"> </w:t>
      </w:r>
      <w:proofErr w:type="spellStart"/>
      <w:r w:rsidRPr="00B06729">
        <w:t>mattis</w:t>
      </w:r>
      <w:proofErr w:type="spellEnd"/>
      <w:r w:rsidRPr="00B06729">
        <w:t xml:space="preserve">, </w:t>
      </w:r>
      <w:proofErr w:type="spellStart"/>
      <w:r w:rsidRPr="00B06729">
        <w:t>nunc</w:t>
      </w:r>
      <w:proofErr w:type="spellEnd"/>
      <w:r w:rsidRPr="00B06729">
        <w:t xml:space="preserve">. Mauris </w:t>
      </w:r>
      <w:proofErr w:type="spellStart"/>
      <w:r w:rsidRPr="00B06729">
        <w:t>eget</w:t>
      </w:r>
      <w:proofErr w:type="spellEnd"/>
      <w:r w:rsidRPr="00B06729">
        <w:t xml:space="preserve"> </w:t>
      </w:r>
      <w:proofErr w:type="spellStart"/>
      <w:r w:rsidRPr="00B06729">
        <w:t>neque</w:t>
      </w:r>
      <w:proofErr w:type="spellEnd"/>
      <w:r w:rsidRPr="00B06729">
        <w:t xml:space="preserve"> at </w:t>
      </w:r>
      <w:proofErr w:type="spellStart"/>
      <w:r w:rsidRPr="00B06729">
        <w:t>sem</w:t>
      </w:r>
      <w:proofErr w:type="spellEnd"/>
      <w:r w:rsidRPr="00B06729">
        <w:t xml:space="preserve"> </w:t>
      </w:r>
      <w:proofErr w:type="spellStart"/>
      <w:r w:rsidRPr="00B06729">
        <w:t>venenatis</w:t>
      </w:r>
      <w:proofErr w:type="spellEnd"/>
      <w:r w:rsidRPr="00B06729">
        <w:t xml:space="preserve"> </w:t>
      </w:r>
      <w:proofErr w:type="spellStart"/>
      <w:r w:rsidRPr="00B06729">
        <w:t>eleifend</w:t>
      </w:r>
      <w:proofErr w:type="spellEnd"/>
      <w:r w:rsidRPr="00B06729">
        <w:t xml:space="preserve">. Ut </w:t>
      </w:r>
      <w:proofErr w:type="spellStart"/>
      <w:r w:rsidRPr="00B06729">
        <w:t>nonummy</w:t>
      </w:r>
      <w:proofErr w:type="spellEnd"/>
      <w:r w:rsidRPr="00B06729">
        <w:t xml:space="preserve">. </w:t>
      </w:r>
      <w:proofErr w:type="spellStart"/>
      <w:r w:rsidRPr="00B06729">
        <w:t>Fusce</w:t>
      </w:r>
      <w:proofErr w:type="spellEnd"/>
      <w:r w:rsidRPr="00B06729">
        <w:t xml:space="preserve"> </w:t>
      </w:r>
      <w:proofErr w:type="spellStart"/>
      <w:r w:rsidRPr="00B06729">
        <w:t>aliquet</w:t>
      </w:r>
      <w:proofErr w:type="spellEnd"/>
      <w:r w:rsidRPr="00B06729">
        <w:t xml:space="preserve"> </w:t>
      </w:r>
      <w:proofErr w:type="spellStart"/>
      <w:r w:rsidRPr="00B06729">
        <w:t>pede</w:t>
      </w:r>
      <w:proofErr w:type="spellEnd"/>
      <w:r w:rsidRPr="00B06729">
        <w:t xml:space="preserve"> non </w:t>
      </w:r>
      <w:proofErr w:type="spellStart"/>
      <w:r w:rsidRPr="00B06729">
        <w:t>pede</w:t>
      </w:r>
      <w:proofErr w:type="spellEnd"/>
      <w:r w:rsidRPr="00B06729">
        <w:t xml:space="preserve">. </w:t>
      </w:r>
      <w:proofErr w:type="spellStart"/>
      <w:r w:rsidRPr="00B06729">
        <w:t>Suspendisse</w:t>
      </w:r>
      <w:proofErr w:type="spellEnd"/>
      <w:r w:rsidRPr="00B06729">
        <w:t xml:space="preserve"> </w:t>
      </w:r>
      <w:proofErr w:type="spellStart"/>
      <w:r w:rsidRPr="00B06729">
        <w:t>dapibus</w:t>
      </w:r>
      <w:proofErr w:type="spellEnd"/>
      <w:r w:rsidRPr="00B06729">
        <w:t xml:space="preserve"> lorem </w:t>
      </w:r>
      <w:proofErr w:type="spellStart"/>
      <w:r w:rsidRPr="00B06729">
        <w:t>pellentesque</w:t>
      </w:r>
      <w:proofErr w:type="spellEnd"/>
      <w:r w:rsidRPr="00B06729">
        <w:t xml:space="preserve"> magna. Integer </w:t>
      </w:r>
      <w:proofErr w:type="spellStart"/>
      <w:r w:rsidRPr="00B06729">
        <w:t>nulla</w:t>
      </w:r>
      <w:proofErr w:type="spellEnd"/>
      <w:r w:rsidRPr="00B06729">
        <w:t xml:space="preserve">. Donec </w:t>
      </w:r>
      <w:proofErr w:type="spellStart"/>
      <w:r w:rsidRPr="00B06729">
        <w:t>blandit</w:t>
      </w:r>
      <w:proofErr w:type="spellEnd"/>
      <w:r w:rsidRPr="00B06729">
        <w:t xml:space="preserve"> </w:t>
      </w:r>
      <w:proofErr w:type="spellStart"/>
      <w:r w:rsidRPr="00B06729">
        <w:t>feugiat</w:t>
      </w:r>
      <w:proofErr w:type="spellEnd"/>
      <w:r w:rsidRPr="00B06729">
        <w:t xml:space="preserve"> ligula. Donec </w:t>
      </w:r>
      <w:proofErr w:type="spellStart"/>
      <w:r w:rsidRPr="00B06729">
        <w:t>hendrerit</w:t>
      </w:r>
      <w:proofErr w:type="spellEnd"/>
      <w:r w:rsidRPr="00B06729">
        <w:t xml:space="preserve">, </w:t>
      </w:r>
      <w:proofErr w:type="spellStart"/>
      <w:r w:rsidRPr="00B06729">
        <w:t>felis</w:t>
      </w:r>
      <w:proofErr w:type="spellEnd"/>
      <w:r w:rsidRPr="00B06729">
        <w:t xml:space="preserve"> et </w:t>
      </w:r>
      <w:proofErr w:type="spellStart"/>
      <w:r w:rsidRPr="00B06729">
        <w:t>imperdiet</w:t>
      </w:r>
      <w:proofErr w:type="spellEnd"/>
      <w:r w:rsidRPr="00B06729">
        <w:t xml:space="preserve"> </w:t>
      </w:r>
      <w:proofErr w:type="spellStart"/>
      <w:r w:rsidRPr="00B06729">
        <w:t>euismod</w:t>
      </w:r>
      <w:proofErr w:type="spellEnd"/>
      <w:r w:rsidRPr="00B06729">
        <w:t xml:space="preserve">, </w:t>
      </w:r>
      <w:proofErr w:type="spellStart"/>
      <w:r w:rsidRPr="00B06729">
        <w:t>purus</w:t>
      </w:r>
      <w:proofErr w:type="spellEnd"/>
      <w:r w:rsidRPr="00B06729">
        <w:t xml:space="preserve"> ipsum </w:t>
      </w:r>
      <w:proofErr w:type="spellStart"/>
      <w:r w:rsidRPr="00B06729">
        <w:t>pretium</w:t>
      </w:r>
      <w:proofErr w:type="spellEnd"/>
      <w:r w:rsidRPr="00B06729">
        <w:t xml:space="preserve"> </w:t>
      </w:r>
      <w:proofErr w:type="spellStart"/>
      <w:r w:rsidRPr="00B06729">
        <w:t>metus</w:t>
      </w:r>
      <w:proofErr w:type="spellEnd"/>
      <w:r w:rsidRPr="00B06729">
        <w:t xml:space="preserve">, in lacinia </w:t>
      </w:r>
      <w:proofErr w:type="spellStart"/>
      <w:r w:rsidRPr="00B06729">
        <w:t>nulla</w:t>
      </w:r>
      <w:proofErr w:type="spellEnd"/>
      <w:r w:rsidRPr="00B06729">
        <w:t xml:space="preserve"> </w:t>
      </w:r>
      <w:proofErr w:type="spellStart"/>
      <w:r w:rsidRPr="00B06729">
        <w:t>nisl</w:t>
      </w:r>
      <w:proofErr w:type="spellEnd"/>
      <w:r w:rsidRPr="00B06729">
        <w:t xml:space="preserve"> </w:t>
      </w:r>
      <w:proofErr w:type="spellStart"/>
      <w:r w:rsidRPr="00B06729">
        <w:t>eget</w:t>
      </w:r>
      <w:proofErr w:type="spellEnd"/>
      <w:r w:rsidRPr="00B06729">
        <w:t xml:space="preserve"> </w:t>
      </w:r>
      <w:proofErr w:type="spellStart"/>
      <w:proofErr w:type="gramStart"/>
      <w:r w:rsidRPr="00B06729">
        <w:t>sapien.</w:t>
      </w:r>
      <w:r w:rsidRPr="00F24929">
        <w:t>Lorem</w:t>
      </w:r>
      <w:proofErr w:type="spellEnd"/>
      <w:proofErr w:type="gramEnd"/>
      <w:r w:rsidRPr="00F24929">
        <w:t xml:space="preserve">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Pellentesque</w:t>
      </w:r>
      <w:proofErr w:type="spellEnd"/>
      <w:r w:rsidRPr="00F24929">
        <w:t xml:space="preserve"> habitant </w:t>
      </w:r>
      <w:proofErr w:type="spellStart"/>
      <w:r w:rsidRPr="00F24929">
        <w:t>morbi</w:t>
      </w:r>
      <w:proofErr w:type="spellEnd"/>
      <w:r w:rsidRPr="00F24929">
        <w:t xml:space="preserve"> </w:t>
      </w:r>
      <w:proofErr w:type="spellStart"/>
      <w:r w:rsidRPr="00F24929">
        <w:t>tristique</w:t>
      </w:r>
      <w:proofErr w:type="spellEnd"/>
      <w:r w:rsidRPr="00F24929">
        <w:t xml:space="preserve"> </w:t>
      </w:r>
      <w:proofErr w:type="spellStart"/>
      <w:r w:rsidRPr="00F24929">
        <w:t>senectus</w:t>
      </w:r>
      <w:proofErr w:type="spellEnd"/>
      <w:r w:rsidRPr="00F24929">
        <w:t xml:space="preserve"> et </w:t>
      </w:r>
      <w:proofErr w:type="spellStart"/>
      <w:r w:rsidRPr="00F24929">
        <w:t>netus</w:t>
      </w:r>
      <w:proofErr w:type="spellEnd"/>
      <w:r w:rsidRPr="00F24929">
        <w:t xml:space="preserve"> et </w:t>
      </w:r>
      <w:proofErr w:type="spellStart"/>
      <w:r w:rsidRPr="00F24929">
        <w:t>malesuada</w:t>
      </w:r>
      <w:proofErr w:type="spellEnd"/>
      <w:r w:rsidRPr="00F24929">
        <w:t xml:space="preserve"> fames ac </w:t>
      </w:r>
      <w:proofErr w:type="spellStart"/>
      <w:r w:rsidRPr="00F24929">
        <w:t>turpis</w:t>
      </w:r>
      <w:proofErr w:type="spellEnd"/>
      <w:r w:rsidRPr="00F24929">
        <w:t xml:space="preserve"> </w:t>
      </w:r>
      <w:proofErr w:type="spellStart"/>
      <w:r w:rsidRPr="00F24929">
        <w:t>egestas</w:t>
      </w:r>
      <w:proofErr w:type="spellEnd"/>
      <w:r w:rsidRPr="00F24929">
        <w:t xml:space="preserve">. Proin pharetra </w:t>
      </w:r>
      <w:proofErr w:type="spellStart"/>
      <w:r w:rsidRPr="00F24929">
        <w:t>nonummy</w:t>
      </w:r>
      <w:proofErr w:type="spellEnd"/>
      <w:r w:rsidRPr="00F24929">
        <w:t xml:space="preserve"> </w:t>
      </w:r>
      <w:proofErr w:type="spellStart"/>
      <w:r w:rsidRPr="00F24929">
        <w:t>pede</w:t>
      </w:r>
      <w:proofErr w:type="spellEnd"/>
      <w:r w:rsidRPr="00F24929">
        <w:t xml:space="preserve">. Mauris et </w:t>
      </w:r>
      <w:proofErr w:type="spellStart"/>
      <w:r w:rsidRPr="00F24929">
        <w:t>orci</w:t>
      </w:r>
      <w:proofErr w:type="spellEnd"/>
      <w:r w:rsidRPr="00F24929">
        <w:t xml:space="preserve">. Aenean nec lorem. In </w:t>
      </w:r>
      <w:proofErr w:type="spellStart"/>
      <w:r w:rsidRPr="00F24929">
        <w:t>porttitor</w:t>
      </w:r>
      <w:proofErr w:type="spellEnd"/>
      <w:r w:rsidRPr="00F24929">
        <w:t>.</w:t>
      </w:r>
    </w:p>
    <w:p w14:paraId="69CF8FDC" w14:textId="21502523" w:rsidR="00B9226F" w:rsidRPr="00F24929" w:rsidRDefault="00B9226F" w:rsidP="00B9226F">
      <w:pPr>
        <w:pStyle w:val="Heading10"/>
      </w:pPr>
      <w:bookmarkStart w:id="17" w:name="_Toc184226943"/>
      <w:bookmarkStart w:id="18" w:name="_Toc184368340"/>
      <w:r w:rsidRPr="00F24929">
        <w:t xml:space="preserve">Heading 1 </w:t>
      </w:r>
      <w:r>
        <w:t>lorem ipsum</w:t>
      </w:r>
      <w:bookmarkEnd w:id="17"/>
      <w:bookmarkEnd w:id="18"/>
    </w:p>
    <w:p w14:paraId="5ACEDBC3" w14:textId="77777777" w:rsidR="00B9226F" w:rsidRPr="00F24929" w:rsidRDefault="00B9226F" w:rsidP="00B9226F">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 xml:space="preserve">. </w:t>
      </w:r>
      <w:proofErr w:type="spellStart"/>
      <w:r w:rsidRPr="00F24929">
        <w:t>Pellentesque</w:t>
      </w:r>
      <w:proofErr w:type="spellEnd"/>
      <w:r w:rsidRPr="00F24929">
        <w:t xml:space="preserve"> habitant </w:t>
      </w:r>
      <w:proofErr w:type="spellStart"/>
      <w:r w:rsidRPr="00F24929">
        <w:t>morbi</w:t>
      </w:r>
      <w:proofErr w:type="spellEnd"/>
      <w:r w:rsidRPr="00F24929">
        <w:t xml:space="preserve"> </w:t>
      </w:r>
      <w:proofErr w:type="spellStart"/>
      <w:r w:rsidRPr="00F24929">
        <w:t>tristique</w:t>
      </w:r>
      <w:proofErr w:type="spellEnd"/>
      <w:r w:rsidRPr="00F24929">
        <w:t xml:space="preserve"> </w:t>
      </w:r>
      <w:proofErr w:type="spellStart"/>
      <w:r w:rsidRPr="00F24929">
        <w:t>senectus</w:t>
      </w:r>
      <w:proofErr w:type="spellEnd"/>
      <w:r w:rsidRPr="00F24929">
        <w:t xml:space="preserve"> et </w:t>
      </w:r>
      <w:proofErr w:type="spellStart"/>
      <w:r w:rsidRPr="00F24929">
        <w:t>netus</w:t>
      </w:r>
      <w:proofErr w:type="spellEnd"/>
      <w:r w:rsidRPr="00F24929">
        <w:t xml:space="preserve"> et </w:t>
      </w:r>
      <w:proofErr w:type="spellStart"/>
      <w:r w:rsidRPr="00F24929">
        <w:t>malesuada</w:t>
      </w:r>
      <w:proofErr w:type="spellEnd"/>
      <w:r w:rsidRPr="00F24929">
        <w:t xml:space="preserve"> fames ac </w:t>
      </w:r>
      <w:proofErr w:type="spellStart"/>
      <w:r w:rsidRPr="00F24929">
        <w:t>turpis</w:t>
      </w:r>
      <w:proofErr w:type="spellEnd"/>
      <w:r w:rsidRPr="00F24929">
        <w:t xml:space="preserve"> </w:t>
      </w:r>
      <w:proofErr w:type="spellStart"/>
      <w:r w:rsidRPr="00F24929">
        <w:t>egestas</w:t>
      </w:r>
      <w:proofErr w:type="spellEnd"/>
      <w:r w:rsidRPr="00F24929">
        <w:t xml:space="preserve">. Proin pharetra </w:t>
      </w:r>
      <w:proofErr w:type="spellStart"/>
      <w:r w:rsidRPr="00F24929">
        <w:t>nonummy</w:t>
      </w:r>
      <w:proofErr w:type="spellEnd"/>
      <w:r w:rsidRPr="00F24929">
        <w:t xml:space="preserve"> </w:t>
      </w:r>
      <w:proofErr w:type="spellStart"/>
      <w:r w:rsidRPr="00F24929">
        <w:t>pede</w:t>
      </w:r>
      <w:proofErr w:type="spellEnd"/>
      <w:r w:rsidRPr="00F24929">
        <w:t xml:space="preserve">. Mauris et </w:t>
      </w:r>
      <w:proofErr w:type="spellStart"/>
      <w:r w:rsidRPr="00F24929">
        <w:t>orci</w:t>
      </w:r>
      <w:proofErr w:type="spellEnd"/>
      <w:r w:rsidRPr="00F24929">
        <w:t xml:space="preserve">. Aenean nec lorem. In </w:t>
      </w:r>
      <w:proofErr w:type="spellStart"/>
      <w:r w:rsidRPr="00F24929">
        <w:t>porttitor</w:t>
      </w:r>
      <w:proofErr w:type="spellEnd"/>
      <w:r w:rsidRPr="00F24929">
        <w:t>.</w:t>
      </w:r>
    </w:p>
    <w:p w14:paraId="4CD1B6CF" w14:textId="77777777" w:rsidR="00B9226F" w:rsidRPr="00F24929" w:rsidRDefault="00B9226F" w:rsidP="00B9226F">
      <w:pPr>
        <w:rPr>
          <w:rStyle w:val="Strong"/>
        </w:rPr>
      </w:pPr>
      <w:r w:rsidRPr="00F24929">
        <w:rPr>
          <w:rStyle w:val="Strong"/>
        </w:rPr>
        <w:t>Paragraph heading (Normal text with Strong style applied).</w:t>
      </w:r>
    </w:p>
    <w:p w14:paraId="245EFD6A" w14:textId="77777777" w:rsidR="00B9226F" w:rsidRPr="00F24929" w:rsidRDefault="00B9226F" w:rsidP="00B9226F">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w:t>
      </w:r>
    </w:p>
    <w:p w14:paraId="6B2C99A8" w14:textId="77777777" w:rsidR="00B9226F" w:rsidRPr="00F24929" w:rsidRDefault="00B9226F" w:rsidP="00B9226F">
      <w:pPr>
        <w:pStyle w:val="Normalbullet"/>
      </w:pPr>
      <w:hyperlink r:id="rId28" w:history="1">
        <w:r w:rsidRPr="00F24929">
          <w:rPr>
            <w:rStyle w:val="Hyperlink"/>
          </w:rPr>
          <w:t>Hyperlink (use descriptive text)</w:t>
        </w:r>
      </w:hyperlink>
      <w:r w:rsidRPr="00F24929">
        <w:t xml:space="preserve">: 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w:t>
      </w:r>
      <w:proofErr w:type="spellStart"/>
      <w:r w:rsidRPr="00F24929">
        <w:t>lectus</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p w14:paraId="290FAD2E" w14:textId="77777777" w:rsidR="00B9226F" w:rsidRPr="00F24929" w:rsidRDefault="00B9226F" w:rsidP="00B9226F">
      <w:pPr>
        <w:pStyle w:val="Normalbullet"/>
      </w:pPr>
      <w:hyperlink r:id="rId29" w:history="1">
        <w:r w:rsidRPr="00F24929">
          <w:rPr>
            <w:rStyle w:val="Hyperlink"/>
          </w:rPr>
          <w:t>Hyperlink (use descriptive text)</w:t>
        </w:r>
      </w:hyperlink>
      <w:r w:rsidRPr="00F24929">
        <w:rPr>
          <w:rStyle w:val="Hyperlink"/>
        </w:rPr>
        <w:t>:</w:t>
      </w:r>
      <w:r w:rsidRPr="00F24929">
        <w:t xml:space="preserve"> – 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lectus</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p w14:paraId="40E247F2" w14:textId="16C8AAB2" w:rsidR="005B1C4F" w:rsidRPr="00B540B4" w:rsidRDefault="00F24929" w:rsidP="005B1C4F">
      <w:bookmarkStart w:id="19" w:name="_Hlk183345618"/>
      <w:r w:rsidRPr="00B540B4">
        <w:rPr>
          <w:noProof/>
          <w14:numSpacing w14:val="default"/>
        </w:rPr>
        <w:drawing>
          <wp:inline distT="0" distB="0" distL="0" distR="0" wp14:anchorId="2B491E52" wp14:editId="394655E2">
            <wp:extent cx="6400800" cy="3648049"/>
            <wp:effectExtent l="0" t="0" r="0" b="0"/>
            <wp:docPr id="1850213545"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13545" name="Picture 4">
                      <a:extLst>
                        <a:ext uri="{C183D7F6-B498-43B3-948B-1728B52AA6E4}">
                          <adec:decorative xmlns:adec="http://schemas.microsoft.com/office/drawing/2017/decorative" val="1"/>
                        </a:ext>
                      </a:extLst>
                    </pic:cNvPr>
                    <pic:cNvPicPr/>
                  </pic:nvPicPr>
                  <pic:blipFill>
                    <a:blip r:embed="rId30"/>
                    <a:stretch>
                      <a:fillRect/>
                    </a:stretch>
                  </pic:blipFill>
                  <pic:spPr>
                    <a:xfrm>
                      <a:off x="0" y="0"/>
                      <a:ext cx="6400800" cy="3648049"/>
                    </a:xfrm>
                    <a:prstGeom prst="rect">
                      <a:avLst/>
                    </a:prstGeom>
                  </pic:spPr>
                </pic:pic>
              </a:graphicData>
            </a:graphic>
          </wp:inline>
        </w:drawing>
      </w:r>
    </w:p>
    <w:bookmarkEnd w:id="1"/>
    <w:bookmarkEnd w:id="2"/>
    <w:bookmarkEnd w:id="3"/>
    <w:bookmarkEnd w:id="4"/>
    <w:bookmarkEnd w:id="5"/>
    <w:bookmarkEnd w:id="6"/>
    <w:bookmarkEnd w:id="7"/>
    <w:bookmarkEnd w:id="19"/>
    <w:p w14:paraId="68FD0A75" w14:textId="19F9F871" w:rsidR="005B1C4F" w:rsidRPr="00B540B4" w:rsidRDefault="005B1C4F" w:rsidP="005B1C4F">
      <w:r w:rsidRPr="00B540B4">
        <w:br w:type="page"/>
      </w:r>
    </w:p>
    <w:p w14:paraId="1F36A04C" w14:textId="3268C3B7" w:rsidR="00DF2A42" w:rsidRPr="00B540B4" w:rsidRDefault="00921453" w:rsidP="0001318C">
      <w:pPr>
        <w:pStyle w:val="Heading1"/>
      </w:pPr>
      <w:bookmarkStart w:id="20" w:name="_Toc184368341"/>
      <w:r w:rsidRPr="00B540B4">
        <w:rPr>
          <w:noProof/>
        </w:rPr>
        <w:drawing>
          <wp:anchor distT="0" distB="0" distL="114300" distR="114300" simplePos="0" relativeHeight="251654143" behindDoc="1" locked="0" layoutInCell="1" allowOverlap="1" wp14:anchorId="4D407500" wp14:editId="3CD56807">
            <wp:simplePos x="0" y="0"/>
            <wp:positionH relativeFrom="page">
              <wp:align>left</wp:align>
            </wp:positionH>
            <wp:positionV relativeFrom="page">
              <wp:align>top</wp:align>
            </wp:positionV>
            <wp:extent cx="7772400" cy="10058400"/>
            <wp:effectExtent l="0" t="0" r="0" b="0"/>
            <wp:wrapNone/>
            <wp:docPr id="344706210" name="Picture 344706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6210" name="Picture 344706210">
                      <a:extLst>
                        <a:ext uri="{C183D7F6-B498-43B3-948B-1728B52AA6E4}">
                          <adec:decorative xmlns:adec="http://schemas.microsoft.com/office/drawing/2017/decorative" val="1"/>
                        </a:ext>
                      </a:extLst>
                    </pic:cNvPr>
                    <pic:cNvPicPr/>
                  </pic:nvPicPr>
                  <pic:blipFill>
                    <a:blip r:embed="rId31" cstate="print">
                      <a:extLst>
                        <a:ext uri="{28A0092B-C50C-407E-A947-70E740481C1C}">
                          <a14:useLocalDpi xmlns:a14="http://schemas.microsoft.com/office/drawing/2010/main"/>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DB79E8" w:rsidRPr="00B540B4">
        <w:t>[</w:t>
      </w:r>
      <w:r w:rsidR="00D136F4" w:rsidRPr="00B540B4">
        <w:t>Conclusion</w:t>
      </w:r>
      <w:r w:rsidR="00DB79E8" w:rsidRPr="00B540B4">
        <w:t>]</w:t>
      </w:r>
      <w:bookmarkEnd w:id="20"/>
    </w:p>
    <w:p w14:paraId="0CC69AB2" w14:textId="77777777" w:rsidR="0012450B" w:rsidRPr="00F24929" w:rsidRDefault="0012450B" w:rsidP="001C4EF3">
      <w:pPr>
        <w:rPr>
          <w:rStyle w:val="Strong"/>
        </w:rPr>
      </w:pPr>
      <w:bookmarkStart w:id="21" w:name="_Hlk183345673"/>
      <w:r w:rsidRPr="00F24929">
        <w:rPr>
          <w:rStyle w:val="Strong"/>
        </w:rPr>
        <w:t xml:space="preserve">Lorem ipsum dolor sit </w:t>
      </w:r>
      <w:proofErr w:type="spellStart"/>
      <w:r w:rsidRPr="00F24929">
        <w:rPr>
          <w:rStyle w:val="Strong"/>
        </w:rPr>
        <w:t>amet</w:t>
      </w:r>
      <w:proofErr w:type="spellEnd"/>
      <w:r w:rsidRPr="00F24929">
        <w:rPr>
          <w:rStyle w:val="Strong"/>
        </w:rPr>
        <w:t xml:space="preserve">, </w:t>
      </w:r>
      <w:proofErr w:type="spellStart"/>
      <w:r w:rsidRPr="00F24929">
        <w:rPr>
          <w:rStyle w:val="Strong"/>
        </w:rPr>
        <w:t>consectetuer</w:t>
      </w:r>
      <w:proofErr w:type="spellEnd"/>
      <w:r w:rsidRPr="00F24929">
        <w:rPr>
          <w:rStyle w:val="Strong"/>
        </w:rPr>
        <w:t xml:space="preserve"> </w:t>
      </w:r>
      <w:proofErr w:type="spellStart"/>
      <w:r w:rsidRPr="00F24929">
        <w:rPr>
          <w:rStyle w:val="Strong"/>
        </w:rPr>
        <w:t>adipiscing</w:t>
      </w:r>
      <w:proofErr w:type="spellEnd"/>
      <w:r w:rsidRPr="00F24929">
        <w:rPr>
          <w:rStyle w:val="Strong"/>
        </w:rPr>
        <w:t xml:space="preserve"> </w:t>
      </w:r>
      <w:proofErr w:type="spellStart"/>
      <w:r w:rsidRPr="00F24929">
        <w:rPr>
          <w:rStyle w:val="Strong"/>
        </w:rPr>
        <w:t>elit</w:t>
      </w:r>
      <w:proofErr w:type="spellEnd"/>
      <w:r w:rsidRPr="00F24929">
        <w:rPr>
          <w:rStyle w:val="Strong"/>
        </w:rPr>
        <w:t xml:space="preserve">. Maecenas </w:t>
      </w:r>
      <w:proofErr w:type="spellStart"/>
      <w:r w:rsidRPr="00F24929">
        <w:rPr>
          <w:rStyle w:val="Strong"/>
        </w:rPr>
        <w:t>porttitor</w:t>
      </w:r>
      <w:proofErr w:type="spellEnd"/>
      <w:r w:rsidRPr="00F24929">
        <w:rPr>
          <w:rStyle w:val="Strong"/>
        </w:rPr>
        <w:t xml:space="preserve"> </w:t>
      </w:r>
      <w:proofErr w:type="spellStart"/>
      <w:r w:rsidRPr="00F24929">
        <w:rPr>
          <w:rStyle w:val="Strong"/>
        </w:rPr>
        <w:t>congue</w:t>
      </w:r>
      <w:proofErr w:type="spellEnd"/>
      <w:r w:rsidRPr="00F24929">
        <w:rPr>
          <w:rStyle w:val="Strong"/>
        </w:rPr>
        <w:t>.</w:t>
      </w:r>
    </w:p>
    <w:p w14:paraId="3A2946C0" w14:textId="77777777" w:rsidR="0012450B" w:rsidRPr="00F24929" w:rsidRDefault="0012450B" w:rsidP="001C4EF3">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p w14:paraId="5C8C1468" w14:textId="77777777" w:rsidR="0012450B" w:rsidRPr="00F24929" w:rsidRDefault="0012450B" w:rsidP="0012450B">
      <w:r w:rsidRPr="00F24929">
        <w:t xml:space="preserve">Lorem ipsum dolor sit </w:t>
      </w:r>
      <w:proofErr w:type="spellStart"/>
      <w:r w:rsidRPr="00F24929">
        <w:t>amet</w:t>
      </w:r>
      <w:proofErr w:type="spellEnd"/>
      <w:r w:rsidRPr="00F24929">
        <w:t xml:space="preserve">, </w:t>
      </w:r>
      <w:proofErr w:type="spellStart"/>
      <w:r w:rsidRPr="00F24929">
        <w:t>consectetuer</w:t>
      </w:r>
      <w:proofErr w:type="spellEnd"/>
      <w:r w:rsidRPr="00F24929">
        <w:t xml:space="preserve"> </w:t>
      </w:r>
      <w:proofErr w:type="spellStart"/>
      <w:r w:rsidRPr="00F24929">
        <w:t>adipiscing</w:t>
      </w:r>
      <w:proofErr w:type="spellEnd"/>
      <w:r w:rsidRPr="00F24929">
        <w:t xml:space="preserve"> </w:t>
      </w:r>
      <w:proofErr w:type="spellStart"/>
      <w:r w:rsidRPr="00F24929">
        <w:t>elit</w:t>
      </w:r>
      <w:proofErr w:type="spellEnd"/>
      <w:r w:rsidRPr="00F24929">
        <w:t xml:space="preserve">. Maecenas </w:t>
      </w:r>
      <w:proofErr w:type="spellStart"/>
      <w:r w:rsidRPr="00F24929">
        <w:t>porttitor</w:t>
      </w:r>
      <w:proofErr w:type="spellEnd"/>
      <w:r w:rsidRPr="00F24929">
        <w:t xml:space="preserve"> </w:t>
      </w:r>
      <w:proofErr w:type="spellStart"/>
      <w:r w:rsidRPr="00F24929">
        <w:t>congue</w:t>
      </w:r>
      <w:proofErr w:type="spellEnd"/>
      <w:r w:rsidRPr="00F24929">
        <w:t xml:space="preserve"> </w:t>
      </w:r>
      <w:proofErr w:type="spellStart"/>
      <w:r w:rsidRPr="00F24929">
        <w:t>massa</w:t>
      </w:r>
      <w:proofErr w:type="spellEnd"/>
      <w:r w:rsidRPr="00F24929">
        <w:t xml:space="preserve">. </w:t>
      </w:r>
      <w:proofErr w:type="spellStart"/>
      <w:r w:rsidRPr="00F24929">
        <w:t>Fusce</w:t>
      </w:r>
      <w:proofErr w:type="spellEnd"/>
      <w:r w:rsidRPr="00F24929">
        <w:t xml:space="preserve"> </w:t>
      </w:r>
      <w:proofErr w:type="spellStart"/>
      <w:r w:rsidRPr="00F24929">
        <w:t>posuere</w:t>
      </w:r>
      <w:proofErr w:type="spellEnd"/>
      <w:r w:rsidRPr="00F24929">
        <w:t xml:space="preserve">, magna sed pulvinar </w:t>
      </w:r>
      <w:proofErr w:type="spellStart"/>
      <w:r w:rsidRPr="00F24929">
        <w:t>ultricies</w:t>
      </w:r>
      <w:proofErr w:type="spellEnd"/>
      <w:r w:rsidRPr="00F24929">
        <w:t xml:space="preserve">, </w:t>
      </w:r>
      <w:proofErr w:type="spellStart"/>
      <w:r w:rsidRPr="00F24929">
        <w:t>purus</w:t>
      </w:r>
      <w:proofErr w:type="spellEnd"/>
      <w:r w:rsidRPr="00F24929">
        <w:t xml:space="preserve"> </w:t>
      </w:r>
      <w:proofErr w:type="spellStart"/>
      <w:r w:rsidRPr="00F24929">
        <w:t>lectus</w:t>
      </w:r>
      <w:proofErr w:type="spellEnd"/>
      <w:r w:rsidRPr="00F24929">
        <w:t xml:space="preserve"> </w:t>
      </w:r>
      <w:proofErr w:type="spellStart"/>
      <w:r w:rsidRPr="00F24929">
        <w:t>malesuada</w:t>
      </w:r>
      <w:proofErr w:type="spellEnd"/>
      <w:r w:rsidRPr="00F24929">
        <w:t xml:space="preserve"> libero, sit </w:t>
      </w:r>
      <w:proofErr w:type="spellStart"/>
      <w:r w:rsidRPr="00F24929">
        <w:t>amet</w:t>
      </w:r>
      <w:proofErr w:type="spellEnd"/>
      <w:r w:rsidRPr="00F24929">
        <w:t xml:space="preserve"> </w:t>
      </w:r>
      <w:proofErr w:type="spellStart"/>
      <w:r w:rsidRPr="00F24929">
        <w:t>commodo</w:t>
      </w:r>
      <w:proofErr w:type="spellEnd"/>
      <w:r w:rsidRPr="00F24929">
        <w:t xml:space="preserve"> magna eros </w:t>
      </w:r>
      <w:proofErr w:type="spellStart"/>
      <w:r w:rsidRPr="00F24929">
        <w:t>quis</w:t>
      </w:r>
      <w:proofErr w:type="spellEnd"/>
      <w:r w:rsidRPr="00F24929">
        <w:t xml:space="preserve"> </w:t>
      </w:r>
      <w:proofErr w:type="spellStart"/>
      <w:r w:rsidRPr="00F24929">
        <w:t>urna</w:t>
      </w:r>
      <w:proofErr w:type="spellEnd"/>
      <w:r w:rsidRPr="00F24929">
        <w:t xml:space="preserve">. Nunc </w:t>
      </w:r>
      <w:proofErr w:type="spellStart"/>
      <w:r w:rsidRPr="00F24929">
        <w:t>viverra</w:t>
      </w:r>
      <w:proofErr w:type="spellEnd"/>
      <w:r w:rsidRPr="00F24929">
        <w:t xml:space="preserve"> </w:t>
      </w:r>
      <w:proofErr w:type="spellStart"/>
      <w:r w:rsidRPr="00F24929">
        <w:t>imperdiet</w:t>
      </w:r>
      <w:proofErr w:type="spellEnd"/>
      <w:r w:rsidRPr="00F24929">
        <w:t xml:space="preserve"> </w:t>
      </w:r>
      <w:proofErr w:type="spellStart"/>
      <w:r w:rsidRPr="00F24929">
        <w:t>enim</w:t>
      </w:r>
      <w:proofErr w:type="spellEnd"/>
      <w:r w:rsidRPr="00F24929">
        <w:t xml:space="preserve">. </w:t>
      </w:r>
      <w:proofErr w:type="spellStart"/>
      <w:r w:rsidRPr="00F24929">
        <w:t>Fusce</w:t>
      </w:r>
      <w:proofErr w:type="spellEnd"/>
      <w:r w:rsidRPr="00F24929">
        <w:t xml:space="preserve"> est. </w:t>
      </w:r>
      <w:proofErr w:type="spellStart"/>
      <w:r w:rsidRPr="00F24929">
        <w:t>Vivamus</w:t>
      </w:r>
      <w:proofErr w:type="spellEnd"/>
      <w:r w:rsidRPr="00F24929">
        <w:t xml:space="preserve"> a </w:t>
      </w:r>
      <w:proofErr w:type="spellStart"/>
      <w:r w:rsidRPr="00F24929">
        <w:t>tellus</w:t>
      </w:r>
      <w:proofErr w:type="spellEnd"/>
      <w:r w:rsidRPr="00F24929">
        <w:t>.</w:t>
      </w:r>
    </w:p>
    <w:tbl>
      <w:tblPr>
        <w:tblStyle w:val="TableGrid"/>
        <w:tblW w:w="0" w:type="auto"/>
        <w:tblCellSpacing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58" w:type="dxa"/>
          <w:bottom w:w="58" w:type="dxa"/>
          <w:right w:w="58" w:type="dxa"/>
        </w:tblCellMar>
        <w:tblLook w:val="04A0" w:firstRow="1" w:lastRow="0" w:firstColumn="1" w:lastColumn="0" w:noHBand="0" w:noVBand="1"/>
      </w:tblPr>
      <w:tblGrid>
        <w:gridCol w:w="3998"/>
        <w:gridCol w:w="5319"/>
      </w:tblGrid>
      <w:tr w:rsidR="0068779A" w:rsidRPr="00B540B4" w14:paraId="3BE22A1B" w14:textId="77777777" w:rsidTr="004627EB">
        <w:trPr>
          <w:trHeight w:hRule="exact" w:val="576"/>
          <w:tblCellSpacing w:w="72" w:type="dxa"/>
        </w:trPr>
        <w:tc>
          <w:tcPr>
            <w:tcW w:w="0" w:type="auto"/>
            <w:tcBorders>
              <w:top w:val="single" w:sz="18" w:space="0" w:color="auto"/>
              <w:left w:val="single" w:sz="18" w:space="0" w:color="auto"/>
              <w:bottom w:val="single" w:sz="18" w:space="0" w:color="auto"/>
              <w:right w:val="single" w:sz="18" w:space="0" w:color="auto"/>
            </w:tcBorders>
            <w:shd w:val="clear" w:color="auto" w:fill="000000" w:themeFill="text1"/>
            <w:noWrap/>
            <w:vAlign w:val="center"/>
          </w:tcPr>
          <w:bookmarkEnd w:id="21"/>
          <w:p w14:paraId="668ABD13" w14:textId="3706270C" w:rsidR="0068779A" w:rsidRPr="00B540B4" w:rsidRDefault="0068779A" w:rsidP="0068779A">
            <w:pPr>
              <w:pStyle w:val="Link1"/>
            </w:pPr>
            <w:r>
              <w:t xml:space="preserve">Primary CTA – 18-character max </w:t>
            </w:r>
            <w:r w:rsidRPr="0068779A">
              <w:t>recommended</w:t>
            </w:r>
          </w:p>
        </w:tc>
        <w:tc>
          <w:tcPr>
            <w:tcW w:w="0" w:type="auto"/>
            <w:tcBorders>
              <w:top w:val="single" w:sz="12" w:space="0" w:color="404040" w:themeColor="text1" w:themeTint="BF"/>
              <w:left w:val="single" w:sz="12" w:space="0" w:color="404040" w:themeColor="text1" w:themeTint="BF"/>
              <w:bottom w:val="single" w:sz="12" w:space="0" w:color="404040" w:themeColor="text1" w:themeTint="BF"/>
              <w:right w:val="single" w:sz="12" w:space="0" w:color="404040" w:themeColor="text1" w:themeTint="BF"/>
            </w:tcBorders>
            <w:shd w:val="clear" w:color="auto" w:fill="FCFBFA" w:themeFill="background2"/>
            <w:noWrap/>
            <w:vAlign w:val="center"/>
          </w:tcPr>
          <w:p w14:paraId="73847750" w14:textId="4103183A" w:rsidR="0068779A" w:rsidRPr="00B540B4" w:rsidRDefault="0068779A" w:rsidP="0068779A">
            <w:pPr>
              <w:pStyle w:val="Link2"/>
            </w:pPr>
            <w:r>
              <w:t>Secondary CTA</w:t>
            </w:r>
            <w:r w:rsidRPr="00B540B4">
              <w:t xml:space="preserve"> –</w:t>
            </w:r>
            <w:r>
              <w:t xml:space="preserve"> 18-character max, </w:t>
            </w:r>
            <w:r w:rsidRPr="00B540B4">
              <w:t>right click delete if not needed</w:t>
            </w:r>
          </w:p>
        </w:tc>
      </w:tr>
    </w:tbl>
    <w:tbl>
      <w:tblPr>
        <w:tblStyle w:val="Legallastpage"/>
        <w:tblpPr w:horzAnchor="margin" w:tblpXSpec="center" w:tblpYSpec="bottom"/>
        <w:tblOverlap w:val="never"/>
        <w:tblW w:w="0" w:type="auto"/>
        <w:shd w:val="clear" w:color="auto" w:fill="FCFBFA" w:themeFill="background2"/>
        <w:tblLayout w:type="fixed"/>
        <w:tblCellMar>
          <w:top w:w="200" w:type="dxa"/>
        </w:tblCellMar>
        <w:tblLook w:val="04A0" w:firstRow="1" w:lastRow="0" w:firstColumn="1" w:lastColumn="0" w:noHBand="0" w:noVBand="1"/>
      </w:tblPr>
      <w:tblGrid>
        <w:gridCol w:w="10070"/>
      </w:tblGrid>
      <w:tr w:rsidR="00D576D8" w:rsidRPr="00B540B4" w14:paraId="1AA8F887" w14:textId="77777777" w:rsidTr="00D576D8">
        <w:tc>
          <w:tcPr>
            <w:tcW w:w="10070" w:type="dxa"/>
            <w:shd w:val="clear" w:color="auto" w:fill="FCFBFA" w:themeFill="background2"/>
          </w:tcPr>
          <w:p w14:paraId="7E485FB6" w14:textId="77777777" w:rsidR="00D576D8" w:rsidRPr="00B540B4" w:rsidRDefault="00D576D8" w:rsidP="004979EE">
            <w:pPr>
              <w:pStyle w:val="Connectwithuslastpage"/>
            </w:pPr>
            <w:r w:rsidRPr="00B540B4">
              <w:t>Connect with us</w:t>
            </w:r>
          </w:p>
          <w:p w14:paraId="398CCFFD" w14:textId="77777777" w:rsidR="00D576D8" w:rsidRPr="00B540B4" w:rsidRDefault="00D576D8" w:rsidP="004979EE">
            <w:pPr>
              <w:pStyle w:val="Copyrightcontact"/>
            </w:pPr>
            <w:r w:rsidRPr="00B540B4">
              <w:t>Call +</w:t>
            </w:r>
            <w:proofErr w:type="gramStart"/>
            <w:r w:rsidRPr="00B540B4">
              <w:rPr>
                <w:rStyle w:val="Strong"/>
              </w:rPr>
              <w:t>1.800.ORACLE</w:t>
            </w:r>
            <w:proofErr w:type="gramEnd"/>
            <w:r w:rsidRPr="00B540B4">
              <w:rPr>
                <w:rStyle w:val="Strong"/>
              </w:rPr>
              <w:t>1</w:t>
            </w:r>
            <w:r w:rsidRPr="00B540B4">
              <w:t xml:space="preserve"> or visit oracle.com. Outside North America, find your local office at: </w:t>
            </w:r>
            <w:r w:rsidRPr="00B540B4">
              <w:rPr>
                <w:rStyle w:val="Strong"/>
              </w:rPr>
              <w:t>oracle.com/contact</w:t>
            </w:r>
            <w:r w:rsidRPr="00B540B4">
              <w:t>.</w:t>
            </w:r>
          </w:p>
          <w:p w14:paraId="6A13F4F3" w14:textId="406FEC96" w:rsidR="00D576D8" w:rsidRPr="00B540B4" w:rsidRDefault="00D576D8" w:rsidP="004979EE">
            <w:pPr>
              <w:pStyle w:val="Copyrightlegal"/>
            </w:pPr>
            <w:r w:rsidRPr="00B540B4">
              <w:t xml:space="preserve">Copyright © </w:t>
            </w:r>
            <w:r w:rsidRPr="00B540B4">
              <w:fldChar w:fldCharType="begin"/>
            </w:r>
            <w:r w:rsidRPr="00B540B4">
              <w:instrText xml:space="preserve"> DATE  \@ "yyyy"  \* MERGEFORMAT </w:instrText>
            </w:r>
            <w:r w:rsidRPr="00B540B4">
              <w:fldChar w:fldCharType="separate"/>
            </w:r>
            <w:r w:rsidR="004627EB">
              <w:rPr>
                <w:noProof/>
              </w:rPr>
              <w:t>2024</w:t>
            </w:r>
            <w:r w:rsidRPr="00B540B4">
              <w:fldChar w:fldCharType="end"/>
            </w:r>
            <w:r w:rsidRPr="00B540B4">
              <w:t xml:space="preserve"> Oracle, Java, MySQL and NetSuite are registered trademarks of Oracle and/or its affiliates. Other names may be trademarks of their respective owners.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r w:rsidR="00DB79E8" w:rsidRPr="00B540B4">
              <w:t xml:space="preserve"> </w:t>
            </w:r>
            <w:r w:rsidR="002361F6" w:rsidRPr="00B540B4">
              <w:t>Please note that Cerner Health Services Germany GmbH is not integrated with other Oracle legal entities in Germany.</w:t>
            </w:r>
            <w:r w:rsidR="004627EB">
              <w:t xml:space="preserve"> </w:t>
            </w:r>
            <w:r w:rsidR="004627EB" w:rsidRPr="004627EB">
              <w:t>This document may include some forward-looking content for illustrative purposes only. Some products and features discussed are indicative of the products and features of a prospective future launch in the United States only or elsewhere. Not all products and features discussed are currently offered for sale in the United States or elsewhere. Products and features of the actual offering may differ from those discussed in this document and may vary from country to country. Any timelines contained in this document are indicative only. Timelines and product features may depend on regulatory approvals or certification for individual products or features in the applicable country or region</w:t>
            </w:r>
            <w:r w:rsidR="004627EB">
              <w:t>.</w:t>
            </w:r>
          </w:p>
        </w:tc>
      </w:tr>
    </w:tbl>
    <w:p w14:paraId="58BF0E5A" w14:textId="77777777" w:rsidR="00F24929" w:rsidRPr="00B540B4" w:rsidRDefault="00F24929">
      <w:pPr>
        <w:spacing w:before="0" w:line="280" w:lineRule="atLeast"/>
      </w:pPr>
      <w:r w:rsidRPr="00B540B4">
        <w:br w:type="page"/>
      </w:r>
    </w:p>
    <w:p w14:paraId="12109955" w14:textId="77777777" w:rsidR="00E76373" w:rsidRPr="00B540B4" w:rsidRDefault="00E76373" w:rsidP="00E76373">
      <w:pPr>
        <w:pStyle w:val="Heading1"/>
      </w:pPr>
      <w:bookmarkStart w:id="22" w:name="_Toc122529238"/>
      <w:bookmarkStart w:id="23" w:name="_Toc181202971"/>
      <w:bookmarkStart w:id="24" w:name="_Toc181804603"/>
      <w:bookmarkStart w:id="25" w:name="_Toc184368342"/>
      <w:r w:rsidRPr="00B540B4">
        <w:t>Styles (visual reference of all – delete this point forward when file is finalized)</w:t>
      </w:r>
      <w:bookmarkEnd w:id="22"/>
      <w:bookmarkEnd w:id="23"/>
      <w:bookmarkEnd w:id="24"/>
      <w:bookmarkEnd w:id="25"/>
    </w:p>
    <w:p w14:paraId="21D6FEEA" w14:textId="77777777" w:rsidR="00E76373" w:rsidRPr="00B540B4" w:rsidRDefault="00E76373" w:rsidP="00E76373">
      <w:r w:rsidRPr="00B540B4">
        <w:t>Items can be copied and inserted anywhere within the document and will retain formatting.</w:t>
      </w:r>
    </w:p>
    <w:p w14:paraId="4FFE10DA" w14:textId="77777777" w:rsidR="00E76373" w:rsidRPr="00B540B4" w:rsidRDefault="00E76373" w:rsidP="00E76373">
      <w:pPr>
        <w:pStyle w:val="Heading2"/>
      </w:pPr>
      <w:bookmarkStart w:id="26" w:name="_Toc121661930"/>
      <w:bookmarkStart w:id="27" w:name="_Toc122529239"/>
      <w:r w:rsidRPr="00B540B4">
        <w:t>Checkbox for initiatives</w:t>
      </w:r>
      <w:bookmarkEnd w:id="26"/>
      <w:bookmarkEnd w:id="27"/>
    </w:p>
    <w:p w14:paraId="202D5DB5" w14:textId="45FD0AD0" w:rsidR="00287B77" w:rsidRPr="00940BFD" w:rsidRDefault="00E76373" w:rsidP="00940BFD">
      <w:pPr>
        <w:pStyle w:val="Checkboxforinitiatives110PlumTitle"/>
      </w:pPr>
      <w:r w:rsidRPr="00940BFD">
        <w:t xml:space="preserve">Checkbox for </w:t>
      </w:r>
      <w:r w:rsidR="00676B5C">
        <w:t>I</w:t>
      </w:r>
      <w:r w:rsidRPr="00940BFD">
        <w:t>nitiatives 110 Plum</w:t>
      </w:r>
      <w:bookmarkStart w:id="28" w:name="_Hlk181195417"/>
      <w:r w:rsidRPr="00940BFD">
        <w:t xml:space="preserve"> Title</w:t>
      </w:r>
      <w:bookmarkEnd w:id="28"/>
    </w:p>
    <w:p w14:paraId="0DED7CF1" w14:textId="7B49636E" w:rsidR="00E76373" w:rsidRDefault="00E76373" w:rsidP="00940BFD">
      <w:pPr>
        <w:pStyle w:val="Checkboxforinitiatives110Plum"/>
      </w:pPr>
      <w:r w:rsidRPr="00940BFD">
        <w:t>Checkbox</w:t>
      </w:r>
      <w:r w:rsidRPr="00842BF6">
        <w:t xml:space="preserve"> for initiatives</w:t>
      </w:r>
      <w:r w:rsidR="00676B5C">
        <w:t xml:space="preserve"> item 1</w:t>
      </w:r>
    </w:p>
    <w:p w14:paraId="47ECBD86" w14:textId="18318EF5" w:rsidR="00676B5C" w:rsidRDefault="00676B5C" w:rsidP="00940BFD">
      <w:pPr>
        <w:pStyle w:val="Checkboxforinitiatives110Plum"/>
      </w:pPr>
      <w:r w:rsidRPr="00676B5C">
        <w:t xml:space="preserve">Checkbox for initiatives item </w:t>
      </w:r>
      <w:r>
        <w:t>2</w:t>
      </w:r>
    </w:p>
    <w:p w14:paraId="4A275E20" w14:textId="64A41EC8" w:rsidR="00676B5C" w:rsidRPr="00842BF6" w:rsidRDefault="00676B5C" w:rsidP="00940BFD">
      <w:pPr>
        <w:pStyle w:val="Checkboxforinitiatives110Plum"/>
      </w:pPr>
      <w:r w:rsidRPr="00676B5C">
        <w:t xml:space="preserve">Checkbox for initiatives item </w:t>
      </w:r>
      <w:r>
        <w:t>3</w:t>
      </w:r>
    </w:p>
    <w:p w14:paraId="05DA444D" w14:textId="77777777" w:rsidR="00E76373" w:rsidRPr="00B540B4" w:rsidRDefault="00E76373" w:rsidP="00E76373"/>
    <w:p w14:paraId="2C1CFD41" w14:textId="32D3E688" w:rsidR="00287B77" w:rsidRPr="00940BFD" w:rsidRDefault="00E76373" w:rsidP="00C505E7">
      <w:pPr>
        <w:pStyle w:val="Checkboxforinitiatives110RoseTitle"/>
      </w:pPr>
      <w:r w:rsidRPr="00940BFD">
        <w:t xml:space="preserve">Checkbox for </w:t>
      </w:r>
      <w:r w:rsidR="00676B5C">
        <w:t>I</w:t>
      </w:r>
      <w:r w:rsidRPr="00940BFD">
        <w:t>nitiatives 110 Rose Title</w:t>
      </w:r>
    </w:p>
    <w:p w14:paraId="2CA8752F" w14:textId="291C2038" w:rsidR="00676B5C" w:rsidRPr="00C505E7" w:rsidRDefault="00676B5C" w:rsidP="00C505E7">
      <w:pPr>
        <w:pStyle w:val="Checkboxforinitiatives110Rose"/>
      </w:pPr>
      <w:r w:rsidRPr="00C505E7">
        <w:t>Checkbox for initiatives item 1</w:t>
      </w:r>
    </w:p>
    <w:p w14:paraId="55A45E1F" w14:textId="2B7FB8F7" w:rsidR="00676B5C" w:rsidRDefault="00676B5C" w:rsidP="00C505E7">
      <w:pPr>
        <w:pStyle w:val="Checkboxforinitiatives110Rose"/>
      </w:pPr>
      <w:r>
        <w:t>Checkbox for initiatives item 2</w:t>
      </w:r>
    </w:p>
    <w:p w14:paraId="5537B80A" w14:textId="34C3B959" w:rsidR="00E76373" w:rsidRPr="00921135" w:rsidRDefault="00676B5C" w:rsidP="00C505E7">
      <w:pPr>
        <w:pStyle w:val="Checkboxforinitiatives110Rose"/>
      </w:pPr>
      <w:r>
        <w:t>Checkbox for initiatives item 3</w:t>
      </w:r>
    </w:p>
    <w:p w14:paraId="559C4939" w14:textId="77777777" w:rsidR="00E76373" w:rsidRPr="00B540B4" w:rsidRDefault="00E76373" w:rsidP="00E76373"/>
    <w:p w14:paraId="5CECD9E3" w14:textId="7A589FBA" w:rsidR="00287B77" w:rsidRPr="00940BFD" w:rsidRDefault="00E76373" w:rsidP="00940BFD">
      <w:pPr>
        <w:pStyle w:val="Checkboxforinitiatives110SiennaTitle"/>
      </w:pPr>
      <w:r w:rsidRPr="00940BFD">
        <w:t xml:space="preserve">Checkbox for </w:t>
      </w:r>
      <w:r w:rsidR="00676B5C">
        <w:t>I</w:t>
      </w:r>
      <w:r w:rsidRPr="00940BFD">
        <w:t>nitiatives 110 Sienna Title</w:t>
      </w:r>
    </w:p>
    <w:p w14:paraId="5870C195" w14:textId="77777777" w:rsidR="00C505E7" w:rsidRDefault="00C505E7" w:rsidP="00C505E7">
      <w:pPr>
        <w:pStyle w:val="Checkboxforinitiatives110Sienna"/>
      </w:pPr>
      <w:bookmarkStart w:id="29" w:name="_Hlk121660656"/>
      <w:r>
        <w:t>Checkbox for initiatives item 1</w:t>
      </w:r>
    </w:p>
    <w:p w14:paraId="78BF6856" w14:textId="77777777" w:rsidR="00C505E7" w:rsidRDefault="00C505E7" w:rsidP="00C505E7">
      <w:pPr>
        <w:pStyle w:val="Checkboxforinitiatives110Sienna"/>
      </w:pPr>
      <w:r>
        <w:t>Checkbox for initiatives item 2</w:t>
      </w:r>
    </w:p>
    <w:p w14:paraId="111B0B3E" w14:textId="6212AB11" w:rsidR="00E76373" w:rsidRPr="00921135" w:rsidRDefault="00C505E7" w:rsidP="00C505E7">
      <w:pPr>
        <w:pStyle w:val="Checkboxforinitiatives110Sienna"/>
      </w:pPr>
      <w:r>
        <w:t>Checkbox for initiatives item 3</w:t>
      </w:r>
    </w:p>
    <w:p w14:paraId="558B1174" w14:textId="7F022CB5" w:rsidR="00E76373" w:rsidRPr="00B540B4" w:rsidRDefault="00E76373" w:rsidP="00E76373"/>
    <w:bookmarkEnd w:id="29"/>
    <w:p w14:paraId="4527F2E5" w14:textId="35A83DB9" w:rsidR="00287B77" w:rsidRPr="00940BFD" w:rsidRDefault="00E76373" w:rsidP="00940BFD">
      <w:pPr>
        <w:pStyle w:val="Checkboxforinitiatives110SkyTitle"/>
      </w:pPr>
      <w:r w:rsidRPr="00940BFD">
        <w:t xml:space="preserve">Checkbox for </w:t>
      </w:r>
      <w:r w:rsidR="00676B5C">
        <w:t>I</w:t>
      </w:r>
      <w:r w:rsidRPr="00940BFD">
        <w:t>nitiatives 110 Sky Title</w:t>
      </w:r>
    </w:p>
    <w:p w14:paraId="29639392" w14:textId="77777777" w:rsidR="00C505E7" w:rsidRDefault="00C505E7" w:rsidP="00C505E7">
      <w:pPr>
        <w:pStyle w:val="Checkboxforinitiatives110Sky"/>
      </w:pPr>
      <w:r>
        <w:t>Checkbox for initiatives item 1</w:t>
      </w:r>
    </w:p>
    <w:p w14:paraId="6C210B6F" w14:textId="77777777" w:rsidR="00C505E7" w:rsidRDefault="00C505E7" w:rsidP="00C505E7">
      <w:pPr>
        <w:pStyle w:val="Checkboxforinitiatives110Sky"/>
      </w:pPr>
      <w:r>
        <w:t>Checkbox for initiatives item 2</w:t>
      </w:r>
    </w:p>
    <w:p w14:paraId="22EDB3F5" w14:textId="4AC09D25" w:rsidR="00E76373" w:rsidRPr="00921135" w:rsidRDefault="00C505E7" w:rsidP="00C505E7">
      <w:pPr>
        <w:pStyle w:val="Checkboxforinitiatives110Sky"/>
      </w:pPr>
      <w:r>
        <w:t>Checkbox for initiatives item 3</w:t>
      </w:r>
    </w:p>
    <w:p w14:paraId="141D8783" w14:textId="77777777" w:rsidR="00E76373" w:rsidRPr="00B540B4" w:rsidRDefault="00E76373" w:rsidP="00E76373"/>
    <w:p w14:paraId="4DAB3841" w14:textId="3CADF473" w:rsidR="00287B77" w:rsidRPr="00940BFD" w:rsidRDefault="00E76373" w:rsidP="00940BFD">
      <w:pPr>
        <w:pStyle w:val="Checkboxforinitiatives110TealTitle"/>
      </w:pPr>
      <w:r w:rsidRPr="00940BFD">
        <w:t xml:space="preserve">Checkbox for </w:t>
      </w:r>
      <w:r w:rsidR="00676B5C">
        <w:t>I</w:t>
      </w:r>
      <w:r w:rsidRPr="00940BFD">
        <w:t>nitiatives 110 Teal Title</w:t>
      </w:r>
    </w:p>
    <w:p w14:paraId="6A77426D" w14:textId="77777777" w:rsidR="00C505E7" w:rsidRDefault="00C505E7" w:rsidP="00C505E7">
      <w:pPr>
        <w:pStyle w:val="Checkboxforinitiatives110Teal"/>
      </w:pPr>
      <w:r>
        <w:t>Checkbox for initiatives item 1</w:t>
      </w:r>
    </w:p>
    <w:p w14:paraId="7C3C4648" w14:textId="77777777" w:rsidR="00C505E7" w:rsidRDefault="00C505E7" w:rsidP="00C505E7">
      <w:pPr>
        <w:pStyle w:val="Checkboxforinitiatives110Teal"/>
      </w:pPr>
      <w:r>
        <w:t>Checkbox for initiatives item 2</w:t>
      </w:r>
    </w:p>
    <w:p w14:paraId="516DA69D" w14:textId="2F612D92" w:rsidR="00E76373" w:rsidRPr="00921135" w:rsidRDefault="00C505E7" w:rsidP="00C505E7">
      <w:pPr>
        <w:pStyle w:val="Checkboxforinitiatives110Teal"/>
      </w:pPr>
      <w:r>
        <w:t>Checkbox for initiatives item 3</w:t>
      </w:r>
    </w:p>
    <w:p w14:paraId="769DC799" w14:textId="77777777" w:rsidR="00E76373" w:rsidRPr="00B540B4" w:rsidRDefault="00E76373" w:rsidP="00E76373"/>
    <w:p w14:paraId="7B809101" w14:textId="24E316DE" w:rsidR="00287B77" w:rsidRPr="00940BFD" w:rsidRDefault="00E76373" w:rsidP="00940BFD">
      <w:pPr>
        <w:pStyle w:val="Checkboxforinitiatives140PineTitle"/>
      </w:pPr>
      <w:bookmarkStart w:id="30" w:name="_Hlk181195479"/>
      <w:r w:rsidRPr="00940BFD">
        <w:t xml:space="preserve">Checkbox for </w:t>
      </w:r>
      <w:r w:rsidR="00676B5C">
        <w:t>I</w:t>
      </w:r>
      <w:r w:rsidRPr="00940BFD">
        <w:t xml:space="preserve">nitiatives 140 Pine </w:t>
      </w:r>
      <w:bookmarkEnd w:id="30"/>
      <w:r w:rsidRPr="00940BFD">
        <w:t>Title</w:t>
      </w:r>
    </w:p>
    <w:p w14:paraId="5C2B55A5" w14:textId="77777777" w:rsidR="00C505E7" w:rsidRDefault="00C505E7" w:rsidP="00C505E7">
      <w:pPr>
        <w:pStyle w:val="Checkboxforinitiatives140Pine"/>
      </w:pPr>
      <w:r>
        <w:t>Checkbox for initiatives item 1</w:t>
      </w:r>
    </w:p>
    <w:p w14:paraId="05817768" w14:textId="77777777" w:rsidR="00C505E7" w:rsidRDefault="00C505E7" w:rsidP="00C505E7">
      <w:pPr>
        <w:pStyle w:val="Checkboxforinitiatives140Pine"/>
      </w:pPr>
      <w:r>
        <w:t>Checkbox for initiatives item 2</w:t>
      </w:r>
    </w:p>
    <w:p w14:paraId="3AE008E4" w14:textId="52CE89CD" w:rsidR="00E76373" w:rsidRPr="00921135" w:rsidRDefault="00C505E7" w:rsidP="00C505E7">
      <w:pPr>
        <w:pStyle w:val="Checkboxforinitiatives140Pine"/>
      </w:pPr>
      <w:r>
        <w:t>Checkbox for initiatives item 3</w:t>
      </w:r>
    </w:p>
    <w:p w14:paraId="3FC1D357" w14:textId="77777777" w:rsidR="00E76373" w:rsidRPr="00B540B4" w:rsidRDefault="00E76373" w:rsidP="00E76373"/>
    <w:p w14:paraId="09D59982" w14:textId="358EBE12" w:rsidR="00E76373" w:rsidRDefault="00E76373" w:rsidP="00940BFD">
      <w:pPr>
        <w:pStyle w:val="CheckboxforinitiativesAutomaticTitle"/>
      </w:pPr>
      <w:r w:rsidRPr="00940BFD">
        <w:t xml:space="preserve">Checkbox for </w:t>
      </w:r>
      <w:r w:rsidR="00676B5C">
        <w:t>I</w:t>
      </w:r>
      <w:r w:rsidRPr="00940BFD">
        <w:t>nitiatives Automatic Title</w:t>
      </w:r>
    </w:p>
    <w:p w14:paraId="350747F4" w14:textId="77777777" w:rsidR="00C505E7" w:rsidRDefault="00C505E7" w:rsidP="00C505E7">
      <w:pPr>
        <w:pStyle w:val="CheckboxforinitiativesAutomatic"/>
      </w:pPr>
      <w:r>
        <w:t>Checkbox for initiatives item 1</w:t>
      </w:r>
    </w:p>
    <w:p w14:paraId="73601A81" w14:textId="77777777" w:rsidR="00C505E7" w:rsidRDefault="00C505E7" w:rsidP="00C505E7">
      <w:pPr>
        <w:pStyle w:val="CheckboxforinitiativesAutomatic"/>
      </w:pPr>
      <w:r>
        <w:t>Checkbox for initiatives item 2</w:t>
      </w:r>
    </w:p>
    <w:p w14:paraId="500B8E67" w14:textId="48E5AFEA" w:rsidR="00E76373" w:rsidRPr="00921135" w:rsidRDefault="00C505E7" w:rsidP="00C505E7">
      <w:pPr>
        <w:pStyle w:val="CheckboxforinitiativesAutomatic"/>
      </w:pPr>
      <w:r w:rsidRPr="00C505E7">
        <w:t>Checkbox</w:t>
      </w:r>
      <w:r>
        <w:t xml:space="preserve"> for initiatives item 3</w:t>
      </w:r>
    </w:p>
    <w:p w14:paraId="6662F895" w14:textId="6523D44B" w:rsidR="00E76373" w:rsidRPr="00B540B4" w:rsidRDefault="00E76373" w:rsidP="00E76373">
      <w:pPr>
        <w:pStyle w:val="Heading2"/>
      </w:pPr>
      <w:bookmarkStart w:id="31" w:name="_Toc121661931"/>
      <w:bookmarkStart w:id="32" w:name="_Toc122529240"/>
      <w:r w:rsidRPr="00B540B4">
        <w:t xml:space="preserve">Checkbox for </w:t>
      </w:r>
      <w:r w:rsidR="00E77561">
        <w:t>Initiatives Solid</w:t>
      </w:r>
      <w:bookmarkEnd w:id="31"/>
      <w:bookmarkEnd w:id="32"/>
    </w:p>
    <w:p w14:paraId="476330AC" w14:textId="0F83A60E" w:rsidR="00E51295" w:rsidRPr="002E1039" w:rsidRDefault="00E76373" w:rsidP="002E1039">
      <w:pPr>
        <w:pStyle w:val="Checkboxforinitiativessolid110PlumTitle"/>
      </w:pPr>
      <w:r w:rsidRPr="002E1039">
        <w:t xml:space="preserve">Checkbox for </w:t>
      </w:r>
      <w:r w:rsidR="00415DBF">
        <w:t>Initiatives Solid</w:t>
      </w:r>
      <w:r w:rsidRPr="002E1039">
        <w:t xml:space="preserve"> 110 Plum</w:t>
      </w:r>
      <w:bookmarkStart w:id="33" w:name="_Hlk181196019"/>
      <w:r w:rsidRPr="002E1039">
        <w:t xml:space="preserve"> Title</w:t>
      </w:r>
      <w:bookmarkEnd w:id="33"/>
    </w:p>
    <w:p w14:paraId="214CE163" w14:textId="77777777" w:rsidR="00E77561" w:rsidRDefault="00E77561" w:rsidP="00E77561">
      <w:pPr>
        <w:pStyle w:val="Checkboxforinitiativessolid110Plum"/>
      </w:pPr>
      <w:r>
        <w:t>Checkbox for initiatives solid item 1</w:t>
      </w:r>
    </w:p>
    <w:p w14:paraId="1D6F5CEC" w14:textId="77777777" w:rsidR="00E77561" w:rsidRDefault="00E77561" w:rsidP="00E77561">
      <w:pPr>
        <w:pStyle w:val="Checkboxforinitiativessolid110Plum"/>
      </w:pPr>
      <w:r>
        <w:t>Checkbox for initiatives solid item 2</w:t>
      </w:r>
    </w:p>
    <w:p w14:paraId="0AAF0C81" w14:textId="544C87ED" w:rsidR="00E76373" w:rsidRPr="00B540B4" w:rsidRDefault="00E77561" w:rsidP="00E77561">
      <w:pPr>
        <w:pStyle w:val="Checkboxforinitiativessolid110Plum"/>
      </w:pPr>
      <w:r>
        <w:t>Checkbox for initiatives solid item 3</w:t>
      </w:r>
    </w:p>
    <w:p w14:paraId="787F5C2B" w14:textId="77777777" w:rsidR="00E76373" w:rsidRPr="00B540B4" w:rsidRDefault="00E76373" w:rsidP="00E76373"/>
    <w:p w14:paraId="2EBAF9AF" w14:textId="0C9EE53E" w:rsidR="00E51295" w:rsidRPr="00E51295" w:rsidRDefault="00E76373" w:rsidP="002E1039">
      <w:pPr>
        <w:pStyle w:val="Checkboxforinitiativessolid110RoseTitle"/>
      </w:pPr>
      <w:bookmarkStart w:id="34" w:name="_Hlk181196306"/>
      <w:r w:rsidRPr="00B540B4">
        <w:t xml:space="preserve">Checkbox for </w:t>
      </w:r>
      <w:r w:rsidR="00415DBF">
        <w:t>Initiatives Solid</w:t>
      </w:r>
      <w:r w:rsidRPr="00B540B4">
        <w:t xml:space="preserve"> 110 </w:t>
      </w:r>
      <w:r w:rsidRPr="002E1039">
        <w:t>Rose</w:t>
      </w:r>
      <w:r w:rsidRPr="00B540B4">
        <w:t xml:space="preserve"> </w:t>
      </w:r>
      <w:bookmarkEnd w:id="34"/>
      <w:r w:rsidRPr="00B540B4">
        <w:t>Title</w:t>
      </w:r>
    </w:p>
    <w:p w14:paraId="45A9AF43" w14:textId="77777777" w:rsidR="00E77561" w:rsidRDefault="00E77561" w:rsidP="00E77561">
      <w:pPr>
        <w:pStyle w:val="Checkboxforinitiativessolid110Rose"/>
      </w:pPr>
      <w:r>
        <w:t>Checkbox for initiatives solid item 1</w:t>
      </w:r>
    </w:p>
    <w:p w14:paraId="19B570E3" w14:textId="77777777" w:rsidR="00E77561" w:rsidRDefault="00E77561" w:rsidP="00E77561">
      <w:pPr>
        <w:pStyle w:val="Checkboxforinitiativessolid110Rose"/>
      </w:pPr>
      <w:r>
        <w:t>Checkbox for initiatives solid item 2</w:t>
      </w:r>
    </w:p>
    <w:p w14:paraId="1747E312" w14:textId="60B87C3F" w:rsidR="00E76373" w:rsidRPr="00B540B4" w:rsidRDefault="00E77561" w:rsidP="00E77561">
      <w:pPr>
        <w:pStyle w:val="Checkboxforinitiativessolid110Rose"/>
      </w:pPr>
      <w:r>
        <w:t>Checkbox for initiatives solid item 3</w:t>
      </w:r>
    </w:p>
    <w:p w14:paraId="3BDEF165" w14:textId="77777777" w:rsidR="00E76373" w:rsidRPr="00B540B4" w:rsidRDefault="00E76373" w:rsidP="00E76373"/>
    <w:p w14:paraId="5013761C" w14:textId="1A32C80E" w:rsidR="00E51295" w:rsidRPr="00E51295" w:rsidRDefault="00E76373" w:rsidP="002E1039">
      <w:pPr>
        <w:pStyle w:val="Checkboxforinitiativessolid140SkyTitle"/>
      </w:pPr>
      <w:r w:rsidRPr="00B540B4">
        <w:t xml:space="preserve">Checkbox </w:t>
      </w:r>
      <w:r w:rsidRPr="002E1039">
        <w:t>for</w:t>
      </w:r>
      <w:r w:rsidRPr="00B540B4">
        <w:t xml:space="preserve"> </w:t>
      </w:r>
      <w:r w:rsidR="00415DBF">
        <w:t>Initiatives Solid</w:t>
      </w:r>
      <w:r w:rsidRPr="00B540B4">
        <w:t xml:space="preserve"> 140 Sky Title</w:t>
      </w:r>
    </w:p>
    <w:p w14:paraId="66654364" w14:textId="77777777" w:rsidR="00E77561" w:rsidRDefault="00E77561" w:rsidP="00E77561">
      <w:pPr>
        <w:pStyle w:val="Checkboxforinitiativessolid140Sky"/>
      </w:pPr>
      <w:r>
        <w:t>Checkbox for initiatives solid item 1</w:t>
      </w:r>
    </w:p>
    <w:p w14:paraId="55D74AC3" w14:textId="77777777" w:rsidR="00E77561" w:rsidRDefault="00E77561" w:rsidP="00E77561">
      <w:pPr>
        <w:pStyle w:val="Checkboxforinitiativessolid140Sky"/>
      </w:pPr>
      <w:r>
        <w:t>Checkbox for initiatives solid item 2</w:t>
      </w:r>
    </w:p>
    <w:p w14:paraId="7993E3E7" w14:textId="3F5C0936" w:rsidR="00E76373" w:rsidRPr="00B540B4" w:rsidRDefault="00E77561" w:rsidP="00E77561">
      <w:pPr>
        <w:pStyle w:val="Checkboxforinitiativessolid140Sky"/>
      </w:pPr>
      <w:r>
        <w:t>Checkbox for initiatives solid item 3</w:t>
      </w:r>
    </w:p>
    <w:p w14:paraId="399B0F34" w14:textId="77777777" w:rsidR="00E76373" w:rsidRPr="00B540B4" w:rsidRDefault="00E76373" w:rsidP="00E76373"/>
    <w:p w14:paraId="32764FA8" w14:textId="6B02EF40" w:rsidR="00E51295" w:rsidRPr="00E51295" w:rsidRDefault="00E76373" w:rsidP="002E1039">
      <w:pPr>
        <w:pStyle w:val="Checkboxforinitiativessolid140TealTitle"/>
      </w:pPr>
      <w:r w:rsidRPr="00B540B4">
        <w:t xml:space="preserve">Checkbox for </w:t>
      </w:r>
      <w:r w:rsidR="00415DBF">
        <w:t>Initiatives Solid</w:t>
      </w:r>
      <w:r w:rsidRPr="00B540B4">
        <w:t xml:space="preserve"> 140 Teal Title</w:t>
      </w:r>
    </w:p>
    <w:p w14:paraId="74D9FED5" w14:textId="77777777" w:rsidR="00E77561" w:rsidRDefault="00E77561" w:rsidP="00E77561">
      <w:pPr>
        <w:pStyle w:val="Checkboxforinitiativessolid140Teal"/>
      </w:pPr>
      <w:r>
        <w:t>Checkbox for initiatives solid item 1</w:t>
      </w:r>
    </w:p>
    <w:p w14:paraId="6A123553" w14:textId="77777777" w:rsidR="00E77561" w:rsidRDefault="00E77561" w:rsidP="00E77561">
      <w:pPr>
        <w:pStyle w:val="Checkboxforinitiativessolid140Teal"/>
      </w:pPr>
      <w:r>
        <w:t>Checkbox for initiatives solid item 2</w:t>
      </w:r>
    </w:p>
    <w:p w14:paraId="76B51D2F" w14:textId="5794AC69" w:rsidR="00E76373" w:rsidRPr="002E1039" w:rsidRDefault="00E77561" w:rsidP="00E77561">
      <w:pPr>
        <w:pStyle w:val="Checkboxforinitiativessolid140Teal"/>
      </w:pPr>
      <w:r>
        <w:t>Checkbox for initiatives solid item 3</w:t>
      </w:r>
    </w:p>
    <w:p w14:paraId="1D2D8FDC" w14:textId="77777777" w:rsidR="00E76373" w:rsidRPr="00B540B4" w:rsidRDefault="00E76373" w:rsidP="00E76373"/>
    <w:p w14:paraId="1BA31599" w14:textId="2F2A57A1" w:rsidR="00E51295" w:rsidRPr="00E51295" w:rsidRDefault="00E76373" w:rsidP="002E1039">
      <w:pPr>
        <w:pStyle w:val="Checkboxforinitiativessolid80PineTitle"/>
      </w:pPr>
      <w:r w:rsidRPr="00B540B4">
        <w:t xml:space="preserve">Checkbox for </w:t>
      </w:r>
      <w:r w:rsidR="00415DBF">
        <w:t>Initiatives Solid</w:t>
      </w:r>
      <w:r w:rsidRPr="00B540B4">
        <w:t xml:space="preserve"> 80 Pine Title</w:t>
      </w:r>
    </w:p>
    <w:p w14:paraId="7EFD72C1" w14:textId="77777777" w:rsidR="00E77561" w:rsidRDefault="00E77561" w:rsidP="00E77561">
      <w:pPr>
        <w:pStyle w:val="Checkboxforinitiativessolid80Pine"/>
      </w:pPr>
      <w:r>
        <w:t>Checkbox for initiatives solid item 1</w:t>
      </w:r>
    </w:p>
    <w:p w14:paraId="5C2860CE" w14:textId="77777777" w:rsidR="00E77561" w:rsidRDefault="00E77561" w:rsidP="00E77561">
      <w:pPr>
        <w:pStyle w:val="Checkboxforinitiativessolid80Pine"/>
      </w:pPr>
      <w:r>
        <w:t>Checkbox for initiatives solid item 2</w:t>
      </w:r>
    </w:p>
    <w:p w14:paraId="4BD71D2C" w14:textId="1416A112" w:rsidR="00E76373" w:rsidRPr="00B540B4" w:rsidRDefault="00E77561" w:rsidP="00E77561">
      <w:pPr>
        <w:pStyle w:val="Checkboxforinitiativessolid80Pine"/>
      </w:pPr>
      <w:r>
        <w:t>Checkbox for initiatives solid item 3</w:t>
      </w:r>
    </w:p>
    <w:p w14:paraId="16870AB6" w14:textId="77777777" w:rsidR="00E76373" w:rsidRPr="00B540B4" w:rsidRDefault="00E76373" w:rsidP="00E76373"/>
    <w:p w14:paraId="04D3F883" w14:textId="6F84D357" w:rsidR="00E51295" w:rsidRPr="00E51295" w:rsidRDefault="00E76373" w:rsidP="002E1039">
      <w:pPr>
        <w:pStyle w:val="Checkboxforinitiativessolid80SiennaTitle"/>
      </w:pPr>
      <w:r w:rsidRPr="00B540B4">
        <w:t xml:space="preserve">Checkbox for </w:t>
      </w:r>
      <w:r w:rsidR="00415DBF">
        <w:t>Initiatives Solid</w:t>
      </w:r>
      <w:r w:rsidRPr="00B540B4">
        <w:t xml:space="preserve"> 80 Sienna </w:t>
      </w:r>
      <w:r w:rsidRPr="002E1039">
        <w:t>Title</w:t>
      </w:r>
    </w:p>
    <w:p w14:paraId="574F8E84" w14:textId="77777777" w:rsidR="00E77561" w:rsidRDefault="00E77561" w:rsidP="00E77561">
      <w:pPr>
        <w:pStyle w:val="Checkboxforinitiativessolid80Sienna"/>
      </w:pPr>
      <w:r>
        <w:t>Checkbox for initiatives solid item 1</w:t>
      </w:r>
    </w:p>
    <w:p w14:paraId="221B4B20" w14:textId="77777777" w:rsidR="00E77561" w:rsidRDefault="00E77561" w:rsidP="00E77561">
      <w:pPr>
        <w:pStyle w:val="Checkboxforinitiativessolid80Sienna"/>
      </w:pPr>
      <w:r>
        <w:t>Checkbox for initiatives solid item 2</w:t>
      </w:r>
    </w:p>
    <w:p w14:paraId="15E064B6" w14:textId="0C1DD70E" w:rsidR="00E76373" w:rsidRPr="00B540B4" w:rsidRDefault="00E77561" w:rsidP="00E77561">
      <w:pPr>
        <w:pStyle w:val="Checkboxforinitiativessolid80Sienna"/>
      </w:pPr>
      <w:r>
        <w:t>Checkbox for initiatives solid item 3</w:t>
      </w:r>
    </w:p>
    <w:p w14:paraId="5C84542F" w14:textId="77777777" w:rsidR="00E76373" w:rsidRPr="00B540B4" w:rsidRDefault="00E76373" w:rsidP="00E76373"/>
    <w:p w14:paraId="4F5E2167" w14:textId="7ED62A47" w:rsidR="00E51295" w:rsidRPr="00E51295" w:rsidRDefault="00E76373" w:rsidP="002E1039">
      <w:pPr>
        <w:pStyle w:val="CheckboxforinitiativessolidAutomaticTitle"/>
      </w:pPr>
      <w:r w:rsidRPr="00B540B4">
        <w:t xml:space="preserve">Checkbox for </w:t>
      </w:r>
      <w:r w:rsidR="00415DBF">
        <w:t>Initiatives Solid</w:t>
      </w:r>
      <w:r w:rsidRPr="00B540B4">
        <w:t xml:space="preserve"> Automatic </w:t>
      </w:r>
      <w:r w:rsidRPr="002E1039">
        <w:t>Title</w:t>
      </w:r>
    </w:p>
    <w:p w14:paraId="5614BC94" w14:textId="77777777" w:rsidR="00E77561" w:rsidRDefault="00E77561" w:rsidP="00E77561">
      <w:pPr>
        <w:pStyle w:val="CheckboxforinitiativessolidAutomatic"/>
      </w:pPr>
      <w:r>
        <w:t>Checkbox for initiatives solid item 1</w:t>
      </w:r>
    </w:p>
    <w:p w14:paraId="749366DC" w14:textId="77777777" w:rsidR="00E77561" w:rsidRDefault="00E77561" w:rsidP="00E77561">
      <w:pPr>
        <w:pStyle w:val="CheckboxforinitiativessolidAutomatic"/>
      </w:pPr>
      <w:r>
        <w:t>Checkbox for initiatives solid item 2</w:t>
      </w:r>
    </w:p>
    <w:p w14:paraId="37E5116A" w14:textId="55DDF1BE" w:rsidR="00E76373" w:rsidRPr="00B540B4" w:rsidRDefault="00E77561" w:rsidP="00E77561">
      <w:pPr>
        <w:pStyle w:val="CheckboxforinitiativessolidAutomatic"/>
      </w:pPr>
      <w:r>
        <w:t>Checkbox for initiatives solid item 3</w:t>
      </w:r>
    </w:p>
    <w:p w14:paraId="69D9D843" w14:textId="77777777" w:rsidR="00E76373" w:rsidRPr="00B540B4" w:rsidRDefault="00E76373" w:rsidP="00E76373"/>
    <w:p w14:paraId="654A6A7D" w14:textId="77777777" w:rsidR="00E76373" w:rsidRPr="007E5778" w:rsidRDefault="00E76373" w:rsidP="00355DB9">
      <w:pPr>
        <w:pStyle w:val="AdditionalCallout"/>
      </w:pPr>
      <w:r w:rsidRPr="007E5778">
        <w:t xml:space="preserve">Additional </w:t>
      </w:r>
      <w:r w:rsidRPr="00355DB9">
        <w:t>Callout</w:t>
      </w:r>
    </w:p>
    <w:p w14:paraId="72E429AE" w14:textId="77777777" w:rsidR="00E76373" w:rsidRPr="007E5778" w:rsidRDefault="00E76373" w:rsidP="00355DB9">
      <w:pPr>
        <w:pStyle w:val="Additionalcalloutbullet"/>
      </w:pPr>
      <w:r w:rsidRPr="007E5778">
        <w:t xml:space="preserve">Additional </w:t>
      </w:r>
      <w:r w:rsidRPr="00355DB9">
        <w:t>callout</w:t>
      </w:r>
      <w:r w:rsidRPr="007E5778">
        <w:t xml:space="preserve"> bullet</w:t>
      </w:r>
    </w:p>
    <w:p w14:paraId="361FE41C" w14:textId="77777777" w:rsidR="00E76373" w:rsidRPr="00B540B4" w:rsidRDefault="00E76373" w:rsidP="00E76373">
      <w:pPr>
        <w:pStyle w:val="Caption"/>
      </w:pPr>
      <w:bookmarkStart w:id="35" w:name="_Toc121661953"/>
      <w:bookmarkStart w:id="36" w:name="_Toc122529269"/>
      <w:r w:rsidRPr="00B540B4">
        <w:t>Caption</w:t>
      </w:r>
      <w:bookmarkEnd w:id="35"/>
      <w:bookmarkEnd w:id="36"/>
    </w:p>
    <w:p w14:paraId="007ECF3B" w14:textId="77777777" w:rsidR="00E76373" w:rsidRPr="00B540B4" w:rsidRDefault="00E76373" w:rsidP="00E76373">
      <w:pPr>
        <w:pStyle w:val="Code"/>
        <w:rPr>
          <w:noProof w:val="0"/>
        </w:rPr>
      </w:pPr>
      <w:r w:rsidRPr="00B540B4">
        <w:rPr>
          <w:noProof w:val="0"/>
        </w:rPr>
        <w:t>Code (for code)</w:t>
      </w:r>
    </w:p>
    <w:p w14:paraId="1BE0C1BC" w14:textId="77777777" w:rsidR="00E76373" w:rsidRPr="00B540B4" w:rsidRDefault="00E76373" w:rsidP="00E51295">
      <w:pPr>
        <w:pStyle w:val="Copyrightcontact"/>
      </w:pPr>
      <w:r w:rsidRPr="00B540B4">
        <w:t>Copyright contact</w:t>
      </w:r>
    </w:p>
    <w:p w14:paraId="5B5CD1BD" w14:textId="77777777" w:rsidR="00E76373" w:rsidRPr="00B540B4" w:rsidRDefault="00E76373" w:rsidP="00E51295">
      <w:pPr>
        <w:pStyle w:val="Copyrightlegal"/>
      </w:pPr>
      <w:r w:rsidRPr="00B540B4">
        <w:t>Copyright legal</w:t>
      </w:r>
    </w:p>
    <w:p w14:paraId="629161D6" w14:textId="77777777" w:rsidR="00E76373" w:rsidRPr="00E51295" w:rsidRDefault="00E76373" w:rsidP="00E76373">
      <w:pPr>
        <w:rPr>
          <w:rStyle w:val="Emphasis"/>
        </w:rPr>
      </w:pPr>
      <w:r w:rsidRPr="00E51295">
        <w:rPr>
          <w:rStyle w:val="Emphasis"/>
        </w:rPr>
        <w:t>Emphasis</w:t>
      </w:r>
    </w:p>
    <w:p w14:paraId="7E63370A" w14:textId="77777777" w:rsidR="00E76373" w:rsidRPr="00B540B4" w:rsidRDefault="00E76373" w:rsidP="00E76373">
      <w:pPr>
        <w:rPr>
          <w:rStyle w:val="FollowedHyperlink"/>
        </w:rPr>
      </w:pPr>
      <w:proofErr w:type="spellStart"/>
      <w:r w:rsidRPr="00B540B4">
        <w:rPr>
          <w:rStyle w:val="FollowedHyperlink"/>
        </w:rPr>
        <w:t>FollowedHvperlink</w:t>
      </w:r>
      <w:proofErr w:type="spellEnd"/>
    </w:p>
    <w:p w14:paraId="312BC584" w14:textId="77777777" w:rsidR="00E76373" w:rsidRPr="00B540B4" w:rsidRDefault="00E76373" w:rsidP="00E76373">
      <w:pPr>
        <w:pStyle w:val="Footer"/>
      </w:pPr>
      <w:proofErr w:type="spellStart"/>
      <w:proofErr w:type="gramStart"/>
      <w:r w:rsidRPr="00B540B4">
        <w:t>Footer,Footer</w:t>
      </w:r>
      <w:proofErr w:type="spellEnd"/>
      <w:proofErr w:type="gramEnd"/>
      <w:r w:rsidRPr="00B540B4">
        <w:t xml:space="preserve"> 7pt</w:t>
      </w:r>
    </w:p>
    <w:p w14:paraId="77452B72" w14:textId="77777777" w:rsidR="00E76373" w:rsidRPr="00B540B4" w:rsidRDefault="00E76373" w:rsidP="00E76373">
      <w:pPr>
        <w:pStyle w:val="Header"/>
      </w:pPr>
      <w:r w:rsidRPr="00B540B4">
        <w:t>Header</w:t>
      </w:r>
    </w:p>
    <w:p w14:paraId="3715ED22" w14:textId="44BFF1DE" w:rsidR="00E51295" w:rsidRPr="00E51295" w:rsidRDefault="00E76373" w:rsidP="00E51295">
      <w:pPr>
        <w:pStyle w:val="Heading1"/>
      </w:pPr>
      <w:bookmarkStart w:id="37" w:name="_Toc43061728"/>
      <w:bookmarkStart w:id="38" w:name="_Toc43061815"/>
      <w:bookmarkStart w:id="39" w:name="_Toc43061896"/>
      <w:bookmarkStart w:id="40" w:name="_Toc45560997"/>
      <w:bookmarkStart w:id="41" w:name="_Toc46238072"/>
      <w:bookmarkStart w:id="42" w:name="_Toc51521499"/>
      <w:bookmarkStart w:id="43" w:name="_Toc121661932"/>
      <w:bookmarkStart w:id="44" w:name="_Toc122529241"/>
      <w:bookmarkStart w:id="45" w:name="_Toc181202972"/>
      <w:bookmarkStart w:id="46" w:name="_Toc181804604"/>
      <w:bookmarkStart w:id="47" w:name="_Hlk122434606"/>
      <w:bookmarkStart w:id="48" w:name="_Toc184368343"/>
      <w:r w:rsidRPr="00B540B4">
        <w:t>Heading 1</w:t>
      </w:r>
      <w:bookmarkEnd w:id="37"/>
      <w:bookmarkEnd w:id="38"/>
      <w:bookmarkEnd w:id="39"/>
      <w:bookmarkEnd w:id="40"/>
      <w:bookmarkEnd w:id="41"/>
      <w:bookmarkEnd w:id="42"/>
      <w:r w:rsidRPr="00B540B4">
        <w:t xml:space="preserve"> Lorem ipsum dolor sit </w:t>
      </w:r>
      <w:proofErr w:type="spellStart"/>
      <w:r w:rsidRPr="00B540B4">
        <w:t>amet</w:t>
      </w:r>
      <w:proofErr w:type="spellEnd"/>
      <w:r w:rsidRPr="00B540B4">
        <w:t xml:space="preserve">,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bookmarkEnd w:id="43"/>
      <w:bookmarkEnd w:id="44"/>
      <w:bookmarkEnd w:id="45"/>
      <w:bookmarkEnd w:id="46"/>
      <w:bookmarkEnd w:id="48"/>
    </w:p>
    <w:p w14:paraId="3729C3FA" w14:textId="77777777" w:rsidR="00E76373" w:rsidRPr="00B540B4" w:rsidRDefault="00E76373" w:rsidP="00E76373">
      <w:r w:rsidRPr="00B540B4">
        <w:t xml:space="preserve">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 xml:space="preserve">. Lorem ipsum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p w14:paraId="58501DB1" w14:textId="77777777" w:rsidR="00E76373" w:rsidRPr="00B540B4" w:rsidRDefault="00E76373" w:rsidP="00E76373">
      <w:pPr>
        <w:pStyle w:val="Heading2"/>
      </w:pPr>
      <w:bookmarkStart w:id="49" w:name="_Toc43061730"/>
      <w:bookmarkStart w:id="50" w:name="_Toc43061817"/>
      <w:bookmarkStart w:id="51" w:name="_Toc43061898"/>
      <w:bookmarkStart w:id="52" w:name="_Toc45560999"/>
      <w:bookmarkStart w:id="53" w:name="_Toc46238074"/>
      <w:bookmarkStart w:id="54" w:name="_Toc51521501"/>
      <w:bookmarkStart w:id="55" w:name="_Toc121661933"/>
      <w:bookmarkStart w:id="56" w:name="_Toc122529242"/>
      <w:r w:rsidRPr="00B540B4">
        <w:t>Heading 2</w:t>
      </w:r>
      <w:bookmarkEnd w:id="49"/>
      <w:bookmarkEnd w:id="50"/>
      <w:bookmarkEnd w:id="51"/>
      <w:bookmarkEnd w:id="52"/>
      <w:bookmarkEnd w:id="53"/>
      <w:bookmarkEnd w:id="54"/>
      <w:r w:rsidRPr="00B540B4">
        <w:t xml:space="preserve"> Lorem ipsum dolor sit </w:t>
      </w:r>
      <w:proofErr w:type="spellStart"/>
      <w:r w:rsidRPr="00B540B4">
        <w:t>amet</w:t>
      </w:r>
      <w:proofErr w:type="spellEnd"/>
      <w:r w:rsidRPr="00B540B4">
        <w:t xml:space="preserve">, </w:t>
      </w:r>
      <w:proofErr w:type="spellStart"/>
      <w:r w:rsidRPr="00B540B4">
        <w:t>amet</w:t>
      </w:r>
      <w:proofErr w:type="spellEnd"/>
      <w:r w:rsidRPr="00B540B4">
        <w:t xml:space="preserve">, </w:t>
      </w:r>
      <w:proofErr w:type="spellStart"/>
      <w:r w:rsidRPr="00B540B4">
        <w:t>malesuada</w:t>
      </w:r>
      <w:proofErr w:type="spellEnd"/>
      <w:r w:rsidRPr="00B540B4">
        <w:t xml:space="preserve"> libero, sit </w:t>
      </w:r>
      <w:proofErr w:type="spellStart"/>
      <w:r w:rsidRPr="00B540B4">
        <w:t>ame</w:t>
      </w:r>
      <w:bookmarkEnd w:id="55"/>
      <w:r w:rsidRPr="00B540B4">
        <w:t>t</w:t>
      </w:r>
      <w:proofErr w:type="spellEnd"/>
      <w:r w:rsidRPr="00B540B4">
        <w:t>.</w:t>
      </w:r>
      <w:bookmarkEnd w:id="56"/>
    </w:p>
    <w:p w14:paraId="14900145" w14:textId="77777777" w:rsidR="00E76373" w:rsidRPr="00B540B4" w:rsidRDefault="00E76373" w:rsidP="00E76373">
      <w:r w:rsidRPr="00B540B4">
        <w:t xml:space="preserve">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 xml:space="preserve">. Lorem ipsum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p w14:paraId="738D721B" w14:textId="77777777" w:rsidR="00E76373" w:rsidRPr="00B540B4" w:rsidRDefault="00E76373" w:rsidP="00E76373">
      <w:pPr>
        <w:pStyle w:val="Heading3"/>
      </w:pPr>
      <w:bookmarkStart w:id="57" w:name="_Toc43061731"/>
      <w:bookmarkStart w:id="58" w:name="_Toc43061818"/>
      <w:bookmarkStart w:id="59" w:name="_Toc43061899"/>
      <w:bookmarkStart w:id="60" w:name="_Toc45561000"/>
      <w:bookmarkStart w:id="61" w:name="_Toc46238075"/>
      <w:bookmarkStart w:id="62" w:name="_Toc51521502"/>
      <w:bookmarkStart w:id="63" w:name="_Toc121661934"/>
      <w:bookmarkStart w:id="64" w:name="_Toc122529243"/>
      <w:r w:rsidRPr="00B540B4">
        <w:t>Heading 3</w:t>
      </w:r>
      <w:bookmarkEnd w:id="57"/>
      <w:bookmarkEnd w:id="58"/>
      <w:bookmarkEnd w:id="59"/>
      <w:bookmarkEnd w:id="60"/>
      <w:bookmarkEnd w:id="61"/>
      <w:bookmarkEnd w:id="62"/>
      <w:r w:rsidRPr="00B540B4">
        <w:t xml:space="preserve"> Lorem ipsum dolor sit </w:t>
      </w:r>
      <w:proofErr w:type="spellStart"/>
      <w:r w:rsidRPr="00B540B4">
        <w:t>amet</w:t>
      </w:r>
      <w:proofErr w:type="spellEnd"/>
      <w:r w:rsidRPr="00B540B4">
        <w:t xml:space="preserve">,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bookmarkEnd w:id="63"/>
      <w:bookmarkEnd w:id="64"/>
    </w:p>
    <w:p w14:paraId="145F5EF0" w14:textId="77777777" w:rsidR="00E76373" w:rsidRPr="00B540B4" w:rsidRDefault="00E76373" w:rsidP="00E76373">
      <w:r w:rsidRPr="00B540B4">
        <w:t xml:space="preserve">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 xml:space="preserve">. Lorem ipsum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p w14:paraId="29C9CAAC" w14:textId="77777777" w:rsidR="00E76373" w:rsidRPr="00B540B4" w:rsidRDefault="00E76373" w:rsidP="00E76373">
      <w:pPr>
        <w:pStyle w:val="Heading4"/>
      </w:pPr>
      <w:r w:rsidRPr="00B540B4">
        <w:t xml:space="preserve">Heading 4 Lorem ipsum dolor sit </w:t>
      </w:r>
      <w:proofErr w:type="spellStart"/>
      <w:r w:rsidRPr="00B540B4">
        <w:t>amet</w:t>
      </w:r>
      <w:proofErr w:type="spellEnd"/>
      <w:r w:rsidRPr="00B540B4">
        <w:t xml:space="preserve">,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p w14:paraId="3D70E5C7" w14:textId="77777777" w:rsidR="00E76373" w:rsidRPr="00B540B4" w:rsidRDefault="00E76373" w:rsidP="00E76373">
      <w:r w:rsidRPr="00B540B4">
        <w:t xml:space="preserve">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 xml:space="preserve">. Lorem ipsum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p w14:paraId="2F2BCD19" w14:textId="77777777" w:rsidR="00E76373" w:rsidRPr="00B540B4" w:rsidRDefault="00E76373" w:rsidP="00E76373">
      <w:pPr>
        <w:pStyle w:val="Heading5"/>
      </w:pPr>
      <w:r w:rsidRPr="00B540B4">
        <w:t xml:space="preserve">Heading 5 Lorem ipsum dolor sit </w:t>
      </w:r>
      <w:proofErr w:type="spellStart"/>
      <w:r w:rsidRPr="00B540B4">
        <w:t>amet</w:t>
      </w:r>
      <w:proofErr w:type="spellEnd"/>
      <w:r w:rsidRPr="00B540B4">
        <w:t xml:space="preserve">,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p w14:paraId="3E680EB3" w14:textId="77777777" w:rsidR="00E76373" w:rsidRPr="00B540B4" w:rsidRDefault="00E76373" w:rsidP="00E76373">
      <w:r w:rsidRPr="00B540B4">
        <w:t xml:space="preserve">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 xml:space="preserve">. Lorem ipsum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malesuada</w:t>
      </w:r>
      <w:proofErr w:type="spellEnd"/>
      <w:r w:rsidRPr="00B540B4">
        <w:t xml:space="preserve"> libero, sit </w:t>
      </w:r>
      <w:proofErr w:type="spellStart"/>
      <w:r w:rsidRPr="00B540B4">
        <w:t>amet</w:t>
      </w:r>
      <w:proofErr w:type="spellEnd"/>
      <w:r w:rsidRPr="00B540B4">
        <w:t>.</w:t>
      </w:r>
    </w:p>
    <w:bookmarkEnd w:id="47"/>
    <w:p w14:paraId="3908C1F8" w14:textId="77777777" w:rsidR="00E76373" w:rsidRPr="00B540B4" w:rsidRDefault="00E76373" w:rsidP="00E76373">
      <w:pPr>
        <w:rPr>
          <w:rStyle w:val="Hyperlink"/>
        </w:rPr>
      </w:pPr>
      <w:r w:rsidRPr="00B540B4">
        <w:rPr>
          <w:rStyle w:val="Hyperlink"/>
        </w:rPr>
        <w:t>Hyperlink</w:t>
      </w:r>
    </w:p>
    <w:p w14:paraId="200611E0" w14:textId="77777777" w:rsidR="00E76373" w:rsidRPr="00B540B4" w:rsidRDefault="00E76373" w:rsidP="00E76373">
      <w:pPr>
        <w:pStyle w:val="Instructions"/>
      </w:pPr>
      <w:r w:rsidRPr="00B540B4">
        <w:t>Instructions</w:t>
      </w:r>
    </w:p>
    <w:p w14:paraId="23E87C7E" w14:textId="77777777" w:rsidR="00E76373" w:rsidRPr="00B540B4" w:rsidRDefault="00E76373" w:rsidP="00E76373">
      <w:pPr>
        <w:pStyle w:val="Instructions"/>
      </w:pPr>
    </w:p>
    <w:p w14:paraId="28FCB781" w14:textId="77777777" w:rsidR="00E76373" w:rsidRPr="00B540B4" w:rsidRDefault="00E76373" w:rsidP="00E76373">
      <w:pPr>
        <w:pStyle w:val="Listofimagestables"/>
        <w:rPr>
          <w:lang w:val="en-US"/>
        </w:rPr>
      </w:pPr>
      <w:r w:rsidRPr="00B540B4">
        <w:rPr>
          <w:lang w:val="en-US"/>
        </w:rPr>
        <w:t xml:space="preserve">List of </w:t>
      </w:r>
      <w:proofErr w:type="spellStart"/>
      <w:r w:rsidRPr="00B540B4">
        <w:rPr>
          <w:lang w:val="en-US"/>
        </w:rPr>
        <w:t>images+tables</w:t>
      </w:r>
      <w:proofErr w:type="spellEnd"/>
    </w:p>
    <w:p w14:paraId="02189F84" w14:textId="77777777" w:rsidR="00E76373" w:rsidRPr="00B540B4" w:rsidRDefault="00E76373" w:rsidP="00E76373">
      <w:pPr>
        <w:pStyle w:val="NoSpacing"/>
      </w:pPr>
      <w:r w:rsidRPr="00B540B4">
        <w:t>No Spacing</w:t>
      </w:r>
    </w:p>
    <w:p w14:paraId="05AC41A8" w14:textId="77777777" w:rsidR="00E76373" w:rsidRPr="00B540B4" w:rsidRDefault="00E76373" w:rsidP="00E76373">
      <w:r w:rsidRPr="00B540B4">
        <w:t>Normal</w:t>
      </w:r>
    </w:p>
    <w:p w14:paraId="3C5F6E13" w14:textId="77777777" w:rsidR="00E76373" w:rsidRPr="00B540B4" w:rsidRDefault="00E76373" w:rsidP="00E76373">
      <w:pPr>
        <w:pStyle w:val="Heading1"/>
      </w:pPr>
      <w:bookmarkStart w:id="65" w:name="_Toc43061683"/>
      <w:bookmarkStart w:id="66" w:name="_Toc43061770"/>
      <w:bookmarkStart w:id="67" w:name="_Toc43061851"/>
      <w:bookmarkStart w:id="68" w:name="_Toc45560438"/>
      <w:bookmarkStart w:id="69" w:name="_Toc46238078"/>
      <w:bookmarkStart w:id="70" w:name="_Toc51521505"/>
      <w:bookmarkStart w:id="71" w:name="_Toc121661935"/>
      <w:bookmarkStart w:id="72" w:name="_Toc122529244"/>
      <w:bookmarkStart w:id="73" w:name="_Toc181202973"/>
      <w:bookmarkStart w:id="74" w:name="_Toc181804605"/>
      <w:bookmarkStart w:id="75" w:name="_Toc184368344"/>
      <w:r w:rsidRPr="00B540B4">
        <w:t>Normal bullet</w:t>
      </w:r>
      <w:bookmarkEnd w:id="65"/>
      <w:bookmarkEnd w:id="66"/>
      <w:bookmarkEnd w:id="67"/>
      <w:bookmarkEnd w:id="68"/>
      <w:bookmarkEnd w:id="69"/>
      <w:bookmarkEnd w:id="70"/>
      <w:bookmarkEnd w:id="71"/>
      <w:bookmarkEnd w:id="72"/>
      <w:bookmarkEnd w:id="73"/>
      <w:bookmarkEnd w:id="74"/>
      <w:bookmarkEnd w:id="75"/>
    </w:p>
    <w:p w14:paraId="340EA789" w14:textId="77777777" w:rsidR="00E76373" w:rsidRPr="00B540B4" w:rsidRDefault="00E76373" w:rsidP="00E76373">
      <w:pPr>
        <w:pStyle w:val="Normalbullet"/>
      </w:pPr>
      <w:r w:rsidRPr="00B540B4">
        <w:t>Normal bullet with plenty of text to show how the text flows to the second line of a sentence when there is enough text to do so.</w:t>
      </w:r>
    </w:p>
    <w:p w14:paraId="313DF8C1" w14:textId="77777777" w:rsidR="00E76373" w:rsidRPr="00B540B4" w:rsidRDefault="00E76373" w:rsidP="00E76373">
      <w:pPr>
        <w:pStyle w:val="Normalbullet1"/>
        <w:rPr>
          <w:noProof w:val="0"/>
          <w:lang w:val="en-US"/>
        </w:rPr>
      </w:pPr>
      <w:r w:rsidRPr="00B540B4">
        <w:rPr>
          <w:noProof w:val="0"/>
          <w:lang w:val="en-US"/>
        </w:rPr>
        <w:t>Normal bullet 1 with plenty of text to show how the text flows to the second line of a sentence when there is enough text to do so.</w:t>
      </w:r>
    </w:p>
    <w:p w14:paraId="317CD09E" w14:textId="77777777" w:rsidR="00E76373" w:rsidRPr="00B540B4" w:rsidRDefault="00E76373" w:rsidP="00E76373">
      <w:pPr>
        <w:pStyle w:val="Normalbullet2"/>
        <w:rPr>
          <w:noProof w:val="0"/>
          <w:lang w:val="en-US"/>
        </w:rPr>
      </w:pPr>
      <w:r w:rsidRPr="00B540B4">
        <w:rPr>
          <w:noProof w:val="0"/>
          <w:lang w:val="en-US"/>
        </w:rPr>
        <w:t>Normal bullet 2 with plenty of text to show how the text flows to the second line of a sentence when there is enough text to do so.</w:t>
      </w:r>
    </w:p>
    <w:p w14:paraId="1C5C0256" w14:textId="77777777" w:rsidR="00E76373" w:rsidRPr="00B540B4" w:rsidRDefault="00E76373" w:rsidP="00E76373">
      <w:pPr>
        <w:pStyle w:val="Normalbullet3"/>
        <w:rPr>
          <w:noProof w:val="0"/>
          <w:lang w:val="en-US"/>
        </w:rPr>
      </w:pPr>
      <w:r w:rsidRPr="00B540B4">
        <w:rPr>
          <w:noProof w:val="0"/>
          <w:lang w:val="en-US"/>
        </w:rPr>
        <w:t>Normal bullet 3 with plenty of text to show how the text flows to the second line.</w:t>
      </w:r>
    </w:p>
    <w:p w14:paraId="10D254EB" w14:textId="77777777" w:rsidR="00E76373" w:rsidRPr="00B540B4" w:rsidRDefault="00E76373" w:rsidP="00E76373">
      <w:pPr>
        <w:pStyle w:val="Normalbullet4"/>
        <w:rPr>
          <w:noProof w:val="0"/>
          <w:lang w:val="en-US"/>
        </w:rPr>
      </w:pPr>
      <w:r w:rsidRPr="00B540B4">
        <w:rPr>
          <w:noProof w:val="0"/>
          <w:lang w:val="en-US"/>
        </w:rPr>
        <w:t>Normal bullet 4 with plenty of text to show how the text flows to the second line.</w:t>
      </w:r>
    </w:p>
    <w:p w14:paraId="70106D45" w14:textId="77777777" w:rsidR="00E76373" w:rsidRPr="00B540B4" w:rsidRDefault="00E76373" w:rsidP="00E76373">
      <w:pPr>
        <w:pStyle w:val="Normalbullet5"/>
        <w:rPr>
          <w:noProof w:val="0"/>
          <w:lang w:val="en-US"/>
        </w:rPr>
      </w:pPr>
      <w:r w:rsidRPr="00B540B4">
        <w:rPr>
          <w:noProof w:val="0"/>
          <w:lang w:val="en-US"/>
        </w:rPr>
        <w:t>Normal bullet 5 with plenty of text to show how the text flows to the second line</w:t>
      </w:r>
    </w:p>
    <w:p w14:paraId="413CEF38" w14:textId="77777777" w:rsidR="00E76373" w:rsidRPr="00B540B4" w:rsidRDefault="00E76373" w:rsidP="00E76373">
      <w:pPr>
        <w:pStyle w:val="Normalbullet6"/>
        <w:rPr>
          <w:noProof w:val="0"/>
          <w:lang w:val="en-US"/>
        </w:rPr>
      </w:pPr>
      <w:r w:rsidRPr="00B540B4">
        <w:rPr>
          <w:noProof w:val="0"/>
          <w:lang w:val="en-US"/>
        </w:rPr>
        <w:t>Normal bullet 6 with plenty of text to show how the text flows to the second line</w:t>
      </w:r>
    </w:p>
    <w:p w14:paraId="59B21A9F" w14:textId="77777777" w:rsidR="00E76373" w:rsidRPr="00B540B4" w:rsidRDefault="00E76373" w:rsidP="00E76373">
      <w:pPr>
        <w:pStyle w:val="Heading1"/>
      </w:pPr>
      <w:bookmarkStart w:id="76" w:name="_Toc43061681"/>
      <w:bookmarkStart w:id="77" w:name="_Toc43061768"/>
      <w:bookmarkStart w:id="78" w:name="_Toc43061849"/>
      <w:bookmarkStart w:id="79" w:name="_Toc45560436"/>
      <w:bookmarkStart w:id="80" w:name="_Toc46238077"/>
      <w:bookmarkStart w:id="81" w:name="_Toc51521504"/>
      <w:bookmarkStart w:id="82" w:name="_Toc121661936"/>
      <w:bookmarkStart w:id="83" w:name="_Toc122529245"/>
      <w:bookmarkStart w:id="84" w:name="_Toc181202974"/>
      <w:bookmarkStart w:id="85" w:name="_Toc181804606"/>
      <w:bookmarkStart w:id="86" w:name="_Toc184368345"/>
      <w:r w:rsidRPr="00B540B4">
        <w:t>Normal outline</w:t>
      </w:r>
      <w:bookmarkEnd w:id="76"/>
      <w:bookmarkEnd w:id="77"/>
      <w:bookmarkEnd w:id="78"/>
      <w:bookmarkEnd w:id="79"/>
      <w:bookmarkEnd w:id="80"/>
      <w:bookmarkEnd w:id="81"/>
      <w:bookmarkEnd w:id="82"/>
      <w:bookmarkEnd w:id="83"/>
      <w:bookmarkEnd w:id="84"/>
      <w:bookmarkEnd w:id="85"/>
      <w:bookmarkEnd w:id="86"/>
    </w:p>
    <w:p w14:paraId="20B43974" w14:textId="77777777" w:rsidR="00E76373" w:rsidRPr="00B540B4" w:rsidRDefault="00E76373" w:rsidP="00E76373">
      <w:pPr>
        <w:pStyle w:val="Normaloutline1"/>
        <w:rPr>
          <w:noProof w:val="0"/>
          <w:lang w:val="en-US"/>
        </w:rPr>
      </w:pPr>
      <w:bookmarkStart w:id="87" w:name="_Hlk120726492"/>
      <w:r w:rsidRPr="00B540B4">
        <w:rPr>
          <w:noProof w:val="0"/>
          <w:lang w:val="en-US"/>
        </w:rPr>
        <w:t>Normal outline 1 with plenty of text to show how the text flows to the second line of a sentence when there is enough text to do so</w:t>
      </w:r>
      <w:bookmarkEnd w:id="87"/>
      <w:r w:rsidRPr="00B540B4">
        <w:rPr>
          <w:noProof w:val="0"/>
          <w:lang w:val="en-US"/>
        </w:rPr>
        <w:t>.</w:t>
      </w:r>
    </w:p>
    <w:p w14:paraId="3D0CDC00" w14:textId="77777777" w:rsidR="00E76373" w:rsidRPr="00B540B4" w:rsidRDefault="00E76373" w:rsidP="00E76373">
      <w:pPr>
        <w:pStyle w:val="Normaloutline2"/>
        <w:rPr>
          <w:noProof w:val="0"/>
          <w:lang w:val="en-US"/>
        </w:rPr>
      </w:pPr>
      <w:r w:rsidRPr="00B540B4">
        <w:rPr>
          <w:noProof w:val="0"/>
          <w:lang w:val="en-US"/>
        </w:rPr>
        <w:t>Normal outline 2 with plenty of text to show how the text flows to the second line of a sentence when there is enough text to do so.</w:t>
      </w:r>
    </w:p>
    <w:p w14:paraId="3160C311" w14:textId="77777777" w:rsidR="00E76373" w:rsidRPr="00B540B4" w:rsidRDefault="00E76373" w:rsidP="00E76373">
      <w:pPr>
        <w:pStyle w:val="Normaloutline3"/>
        <w:rPr>
          <w:noProof w:val="0"/>
          <w:lang w:val="en-US"/>
        </w:rPr>
      </w:pPr>
      <w:r w:rsidRPr="00B540B4">
        <w:rPr>
          <w:noProof w:val="0"/>
          <w:lang w:val="en-US"/>
        </w:rPr>
        <w:t>Normal outline 3 with plenty of text to show how the text flows to the second line of a sentence when there is enough text to do so.</w:t>
      </w:r>
    </w:p>
    <w:p w14:paraId="68283F8F" w14:textId="77777777" w:rsidR="00E76373" w:rsidRPr="00B540B4" w:rsidRDefault="00E76373" w:rsidP="00E76373">
      <w:pPr>
        <w:pStyle w:val="Normaloutline4"/>
        <w:rPr>
          <w:noProof w:val="0"/>
          <w:lang w:val="en-US"/>
        </w:rPr>
      </w:pPr>
      <w:r w:rsidRPr="00B540B4">
        <w:rPr>
          <w:noProof w:val="0"/>
          <w:lang w:val="en-US"/>
        </w:rPr>
        <w:t>Normal outline 4 with plenty of text to show how the text flows to the second line.</w:t>
      </w:r>
    </w:p>
    <w:p w14:paraId="6B1B4FBA" w14:textId="77777777" w:rsidR="00E76373" w:rsidRPr="00B540B4" w:rsidRDefault="00E76373" w:rsidP="00E76373">
      <w:pPr>
        <w:pStyle w:val="Normaloutline5"/>
        <w:rPr>
          <w:noProof w:val="0"/>
          <w:lang w:val="en-US"/>
        </w:rPr>
      </w:pPr>
      <w:r w:rsidRPr="00B540B4">
        <w:rPr>
          <w:noProof w:val="0"/>
          <w:lang w:val="en-US"/>
        </w:rPr>
        <w:t>Normal outline 5 with plenty of text to show how the text flows to the second line.</w:t>
      </w:r>
    </w:p>
    <w:p w14:paraId="11CE794D" w14:textId="77777777" w:rsidR="00E76373" w:rsidRPr="00B540B4" w:rsidRDefault="00E76373" w:rsidP="00E76373">
      <w:pPr>
        <w:pStyle w:val="Normaloutline6"/>
        <w:rPr>
          <w:noProof w:val="0"/>
          <w:lang w:val="en-US"/>
        </w:rPr>
      </w:pPr>
      <w:r w:rsidRPr="00B540B4">
        <w:rPr>
          <w:noProof w:val="0"/>
          <w:lang w:val="en-US"/>
        </w:rPr>
        <w:t>Normal outline 6 with plenty of text to show how the text flows to the second line.</w:t>
      </w:r>
    </w:p>
    <w:p w14:paraId="391033A6" w14:textId="77777777" w:rsidR="00E76373" w:rsidRPr="00B540B4" w:rsidRDefault="00E76373" w:rsidP="00E76373">
      <w:pPr>
        <w:pStyle w:val="Referenceheading"/>
      </w:pPr>
      <w:r w:rsidRPr="00B540B4">
        <w:t>Reference heading</w:t>
      </w:r>
    </w:p>
    <w:p w14:paraId="3D9A3561" w14:textId="77777777" w:rsidR="00E76373" w:rsidRPr="00B540B4" w:rsidRDefault="00E76373" w:rsidP="00E76373">
      <w:pPr>
        <w:pStyle w:val="Referencebody"/>
      </w:pPr>
      <w:r w:rsidRPr="00B540B4">
        <w:t>Reference body with plenty of text to show how the text flows to the second line of a sentence when there is enough text to do so</w:t>
      </w:r>
    </w:p>
    <w:p w14:paraId="5FFEAE6A" w14:textId="77777777" w:rsidR="00E76373" w:rsidRPr="00B540B4" w:rsidRDefault="00E76373" w:rsidP="00E76373">
      <w:pPr>
        <w:pStyle w:val="Referencebullet"/>
      </w:pPr>
      <w:r w:rsidRPr="00B540B4">
        <w:t>Reference bullet with plenty of text to show how the text flows to the second line of a sentence when there is enough text to do so</w:t>
      </w:r>
    </w:p>
    <w:p w14:paraId="48761317" w14:textId="77777777" w:rsidR="00E76373" w:rsidRPr="00B540B4" w:rsidRDefault="00E76373" w:rsidP="00E76373">
      <w:pPr>
        <w:pStyle w:val="Referencegraphic62width"/>
      </w:pPr>
      <w:r w:rsidRPr="00B540B4">
        <w:t xml:space="preserve">Reference </w:t>
      </w:r>
      <w:proofErr w:type="gramStart"/>
      <w:r w:rsidRPr="00B540B4">
        <w:t>graphic</w:t>
      </w:r>
      <w:proofErr w:type="gramEnd"/>
      <w:r w:rsidRPr="00B540B4">
        <w:t xml:space="preserve"> (6.2" width)</w:t>
      </w:r>
    </w:p>
    <w:p w14:paraId="41CBE93C" w14:textId="4E6795FA" w:rsidR="00E51295" w:rsidRPr="00E51295" w:rsidRDefault="00E76373" w:rsidP="00E51295">
      <w:pPr>
        <w:pStyle w:val="Referencequote110Plum"/>
      </w:pPr>
      <w:r w:rsidRPr="00B540B4">
        <w:t>Reference quote 110 Plum</w:t>
      </w:r>
    </w:p>
    <w:p w14:paraId="19F54BFA" w14:textId="77777777" w:rsidR="00E76373" w:rsidRPr="00B540B4" w:rsidRDefault="00E76373" w:rsidP="00E76373">
      <w:pPr>
        <w:pStyle w:val="Referencequotecredit"/>
      </w:pPr>
      <w:r w:rsidRPr="00B540B4">
        <w:t>Reference quote credit</w:t>
      </w:r>
    </w:p>
    <w:p w14:paraId="0942C041" w14:textId="58A5C185" w:rsidR="00E51295" w:rsidRDefault="00E76373" w:rsidP="004E635A">
      <w:pPr>
        <w:pStyle w:val="Referencequotedetails"/>
      </w:pPr>
      <w:r w:rsidRPr="00B540B4">
        <w:t xml:space="preserve">Reference quote </w:t>
      </w:r>
      <w:r w:rsidRPr="004E635A">
        <w:t>details</w:t>
      </w:r>
    </w:p>
    <w:p w14:paraId="61F27B62" w14:textId="3A6C1503" w:rsidR="00E51295" w:rsidRPr="00E51295" w:rsidRDefault="00E76373" w:rsidP="00E51295">
      <w:pPr>
        <w:pStyle w:val="Referencequote110Rose"/>
      </w:pPr>
      <w:r w:rsidRPr="00B540B4">
        <w:t>Reference quote 110 Rose</w:t>
      </w:r>
    </w:p>
    <w:p w14:paraId="5521B772" w14:textId="77777777" w:rsidR="00E76373" w:rsidRPr="00B540B4" w:rsidRDefault="00E76373" w:rsidP="00E76373">
      <w:pPr>
        <w:pStyle w:val="Referencequotecredit"/>
      </w:pPr>
      <w:r w:rsidRPr="00B540B4">
        <w:t>Reference quote credit</w:t>
      </w:r>
    </w:p>
    <w:p w14:paraId="09876696" w14:textId="77777777" w:rsidR="00E76373" w:rsidRDefault="00E76373" w:rsidP="004E635A">
      <w:pPr>
        <w:pStyle w:val="Referencequotedetails"/>
      </w:pPr>
      <w:r w:rsidRPr="00B540B4">
        <w:t>Reference quote details</w:t>
      </w:r>
    </w:p>
    <w:p w14:paraId="02B4FF6E" w14:textId="6D61609D" w:rsidR="00E51295" w:rsidRPr="00E51295" w:rsidRDefault="00E76373" w:rsidP="00E51295">
      <w:pPr>
        <w:pStyle w:val="Referencequote110Sienna"/>
      </w:pPr>
      <w:r w:rsidRPr="00B540B4">
        <w:t>Reference quote 110 Sienna</w:t>
      </w:r>
    </w:p>
    <w:p w14:paraId="3A9DB244" w14:textId="77777777" w:rsidR="00E76373" w:rsidRPr="00B540B4" w:rsidRDefault="00E76373" w:rsidP="00E76373">
      <w:pPr>
        <w:pStyle w:val="Referencequotecredit"/>
      </w:pPr>
      <w:r w:rsidRPr="00B540B4">
        <w:t>Reference quote credit</w:t>
      </w:r>
    </w:p>
    <w:p w14:paraId="4ECCBCEF" w14:textId="77777777" w:rsidR="00E76373" w:rsidRPr="00B540B4" w:rsidRDefault="00E76373" w:rsidP="004E635A">
      <w:pPr>
        <w:pStyle w:val="Referencequotedetails"/>
      </w:pPr>
      <w:r w:rsidRPr="00B540B4">
        <w:t>Reference quote details</w:t>
      </w:r>
    </w:p>
    <w:p w14:paraId="54F5FD6B" w14:textId="42F130AD" w:rsidR="00E51295" w:rsidRPr="00E51295" w:rsidRDefault="00E76373" w:rsidP="00E51295">
      <w:pPr>
        <w:pStyle w:val="Referencequote110Sky"/>
      </w:pPr>
      <w:r w:rsidRPr="00B540B4">
        <w:t>Reference quote 110 Sky</w:t>
      </w:r>
    </w:p>
    <w:p w14:paraId="7F5C40C3" w14:textId="77777777" w:rsidR="00E76373" w:rsidRPr="00B540B4" w:rsidRDefault="00E76373" w:rsidP="00E76373">
      <w:pPr>
        <w:pStyle w:val="Referencequotecredit"/>
      </w:pPr>
      <w:r w:rsidRPr="00B540B4">
        <w:t>Reference quote credit</w:t>
      </w:r>
    </w:p>
    <w:p w14:paraId="112D7107" w14:textId="77777777" w:rsidR="00E76373" w:rsidRPr="00B540B4" w:rsidRDefault="00E76373" w:rsidP="004E635A">
      <w:pPr>
        <w:pStyle w:val="Referencequotedetails"/>
      </w:pPr>
      <w:r w:rsidRPr="00B540B4">
        <w:t>Reference quote details</w:t>
      </w:r>
    </w:p>
    <w:p w14:paraId="7DE77B8C" w14:textId="15319325" w:rsidR="00E51295" w:rsidRPr="00E51295" w:rsidRDefault="00E76373" w:rsidP="00E51295">
      <w:pPr>
        <w:pStyle w:val="Referencequote110Teal"/>
      </w:pPr>
      <w:r w:rsidRPr="00B540B4">
        <w:t>Reference quote 110 Teal</w:t>
      </w:r>
    </w:p>
    <w:p w14:paraId="53AC7335" w14:textId="77777777" w:rsidR="00E76373" w:rsidRPr="00B540B4" w:rsidRDefault="00E76373" w:rsidP="00E76373">
      <w:pPr>
        <w:pStyle w:val="Referencequotecredit"/>
      </w:pPr>
      <w:r w:rsidRPr="00B540B4">
        <w:t>Reference quote credit</w:t>
      </w:r>
    </w:p>
    <w:p w14:paraId="19CCAB1F" w14:textId="77777777" w:rsidR="00E76373" w:rsidRPr="00B540B4" w:rsidRDefault="00E76373" w:rsidP="004E635A">
      <w:pPr>
        <w:pStyle w:val="Referencequotedetails"/>
      </w:pPr>
      <w:r w:rsidRPr="00B540B4">
        <w:t>Reference quote details</w:t>
      </w:r>
    </w:p>
    <w:p w14:paraId="7917670C" w14:textId="17348458" w:rsidR="00E51295" w:rsidRPr="00E51295" w:rsidRDefault="00E76373" w:rsidP="00E51295">
      <w:pPr>
        <w:pStyle w:val="Referencequote140Pine"/>
      </w:pPr>
      <w:r w:rsidRPr="00B540B4">
        <w:t>Reference quote 140 Pine</w:t>
      </w:r>
    </w:p>
    <w:p w14:paraId="77152132" w14:textId="77777777" w:rsidR="00E76373" w:rsidRPr="00B540B4" w:rsidRDefault="00E76373" w:rsidP="00E76373">
      <w:pPr>
        <w:pStyle w:val="Referencequotecredit"/>
      </w:pPr>
      <w:r w:rsidRPr="00B540B4">
        <w:t>Reference quote credit</w:t>
      </w:r>
    </w:p>
    <w:p w14:paraId="00A779CC" w14:textId="77777777" w:rsidR="00E76373" w:rsidRPr="00B540B4" w:rsidRDefault="00E76373" w:rsidP="004E635A">
      <w:pPr>
        <w:pStyle w:val="Referencequotedetails"/>
      </w:pPr>
      <w:r w:rsidRPr="00B540B4">
        <w:t>Reference quote details</w:t>
      </w:r>
    </w:p>
    <w:p w14:paraId="266DB942" w14:textId="5247C018" w:rsidR="00917D6B" w:rsidRPr="00917D6B" w:rsidRDefault="00E76373" w:rsidP="00917D6B">
      <w:pPr>
        <w:pStyle w:val="ReferencequoteAutomatic"/>
      </w:pPr>
      <w:r w:rsidRPr="00B540B4">
        <w:t>Reference quote Automatic</w:t>
      </w:r>
    </w:p>
    <w:p w14:paraId="474D6BAC" w14:textId="7D7AB146" w:rsidR="00917D6B" w:rsidRPr="00917D6B" w:rsidRDefault="00E76373" w:rsidP="00917D6B">
      <w:pPr>
        <w:pStyle w:val="Referencequotecredit"/>
      </w:pPr>
      <w:r w:rsidRPr="00B540B4">
        <w:t>Reference quote credit</w:t>
      </w:r>
    </w:p>
    <w:p w14:paraId="6788E41B" w14:textId="1AAA6DE2" w:rsidR="00917D6B" w:rsidRPr="00917D6B" w:rsidRDefault="00E76373" w:rsidP="004E635A">
      <w:pPr>
        <w:pStyle w:val="Referencequotedetails"/>
      </w:pPr>
      <w:r w:rsidRPr="00B540B4">
        <w:t>Reference quote details</w:t>
      </w:r>
    </w:p>
    <w:p w14:paraId="5402B76E" w14:textId="217CA5F8" w:rsidR="00E51295" w:rsidRPr="00E51295" w:rsidRDefault="00E76373" w:rsidP="004E635A">
      <w:pPr>
        <w:pStyle w:val="Referencecallout110Plum"/>
      </w:pPr>
      <w:bookmarkStart w:id="88" w:name="_Toc46238079"/>
      <w:bookmarkStart w:id="89" w:name="_Toc51521506"/>
      <w:bookmarkStart w:id="90" w:name="_Toc121661937"/>
      <w:bookmarkStart w:id="91" w:name="_Toc122529246"/>
      <w:bookmarkStart w:id="92" w:name="_Toc181202975"/>
      <w:r w:rsidRPr="00B540B4">
        <w:t xml:space="preserve">Reference call out 110 </w:t>
      </w:r>
      <w:r w:rsidRPr="004E635A">
        <w:t>Plum</w:t>
      </w:r>
    </w:p>
    <w:p w14:paraId="6AFE52E1" w14:textId="77777777" w:rsidR="00E76373" w:rsidRPr="00B540B4" w:rsidRDefault="00E76373" w:rsidP="004E635A">
      <w:pPr>
        <w:pStyle w:val="Referencecallout110Rose"/>
      </w:pPr>
      <w:r w:rsidRPr="00B540B4">
        <w:t xml:space="preserve">Reference call out 110 </w:t>
      </w:r>
      <w:r w:rsidRPr="004E635A">
        <w:t>Rose</w:t>
      </w:r>
    </w:p>
    <w:p w14:paraId="39BE8324" w14:textId="77777777" w:rsidR="00E76373" w:rsidRPr="00B540B4" w:rsidRDefault="00E76373" w:rsidP="004E635A">
      <w:pPr>
        <w:pStyle w:val="Referencecallout110Sienna"/>
      </w:pPr>
      <w:r w:rsidRPr="00B540B4">
        <w:t xml:space="preserve">Reference call out 110 </w:t>
      </w:r>
      <w:r w:rsidRPr="004E635A">
        <w:t>Sienna</w:t>
      </w:r>
    </w:p>
    <w:p w14:paraId="5CB9CA3A" w14:textId="77777777" w:rsidR="00E76373" w:rsidRPr="00B540B4" w:rsidRDefault="00E76373" w:rsidP="004E635A">
      <w:pPr>
        <w:pStyle w:val="Referencecallout110Sky"/>
      </w:pPr>
      <w:r w:rsidRPr="00B540B4">
        <w:t xml:space="preserve">Reference call out 110 </w:t>
      </w:r>
      <w:r w:rsidRPr="004E635A">
        <w:t>Sky</w:t>
      </w:r>
    </w:p>
    <w:p w14:paraId="5E8FFE37" w14:textId="77777777" w:rsidR="00E76373" w:rsidRPr="00B540B4" w:rsidRDefault="00E76373" w:rsidP="004E635A">
      <w:pPr>
        <w:pStyle w:val="Referencecallout110Teal"/>
      </w:pPr>
      <w:r w:rsidRPr="00B540B4">
        <w:t xml:space="preserve">Reference call out 110 </w:t>
      </w:r>
      <w:r w:rsidRPr="004E635A">
        <w:t>Teal</w:t>
      </w:r>
    </w:p>
    <w:p w14:paraId="10AFB1C6" w14:textId="7E41D894" w:rsidR="000D6A41" w:rsidRPr="00B540B4" w:rsidRDefault="00E76373" w:rsidP="004E635A">
      <w:pPr>
        <w:pStyle w:val="Referencecallout140Pine"/>
      </w:pPr>
      <w:r w:rsidRPr="00B540B4">
        <w:t xml:space="preserve">Reference call out 140 </w:t>
      </w:r>
      <w:r w:rsidRPr="004E635A">
        <w:t>Pine</w:t>
      </w:r>
    </w:p>
    <w:p w14:paraId="7C0B8C41" w14:textId="28D66F63" w:rsidR="009D1298" w:rsidRPr="009D1298" w:rsidRDefault="00E76373" w:rsidP="004E635A">
      <w:pPr>
        <w:pStyle w:val="ReferencecalloutAutomatic"/>
      </w:pPr>
      <w:r w:rsidRPr="00B540B4">
        <w:t xml:space="preserve">Reference call out </w:t>
      </w:r>
      <w:r w:rsidRPr="004E635A">
        <w:t>Automatic</w:t>
      </w:r>
    </w:p>
    <w:p w14:paraId="49FA42FD" w14:textId="77777777" w:rsidR="00E76373" w:rsidRPr="00B540B4" w:rsidRDefault="00E76373" w:rsidP="00E76373">
      <w:pPr>
        <w:pStyle w:val="Heading1"/>
      </w:pPr>
      <w:bookmarkStart w:id="93" w:name="_Toc181804607"/>
      <w:bookmarkStart w:id="94" w:name="_Toc184368346"/>
      <w:r w:rsidRPr="00B540B4">
        <w:t>Small bullets</w:t>
      </w:r>
      <w:bookmarkEnd w:id="88"/>
      <w:bookmarkEnd w:id="89"/>
      <w:bookmarkEnd w:id="90"/>
      <w:bookmarkEnd w:id="91"/>
      <w:bookmarkEnd w:id="92"/>
      <w:bookmarkEnd w:id="93"/>
      <w:bookmarkEnd w:id="94"/>
    </w:p>
    <w:p w14:paraId="20E8CE29" w14:textId="77777777" w:rsidR="00E76373" w:rsidRPr="00B540B4" w:rsidRDefault="00E76373" w:rsidP="00E76373">
      <w:pPr>
        <w:pStyle w:val="Smallbullet"/>
      </w:pPr>
      <w:r w:rsidRPr="00B540B4">
        <w:t>Small bullet 0 with plenty of text to show how the text flows to the second line of a sentence when there is enough text to do so.</w:t>
      </w:r>
    </w:p>
    <w:p w14:paraId="1E39C41A" w14:textId="77777777" w:rsidR="00E76373" w:rsidRPr="00B540B4" w:rsidRDefault="00E76373" w:rsidP="00E76373">
      <w:pPr>
        <w:pStyle w:val="Smallbullet1"/>
      </w:pPr>
      <w:r w:rsidRPr="00B540B4">
        <w:t>Small bullet 1 with plenty of text to show how the text flows to the second line of a sentence when there is enough text to do so.</w:t>
      </w:r>
    </w:p>
    <w:p w14:paraId="2924DEAE" w14:textId="77777777" w:rsidR="00E76373" w:rsidRPr="00B540B4" w:rsidRDefault="00E76373" w:rsidP="00E76373">
      <w:pPr>
        <w:pStyle w:val="Smallbullet2"/>
      </w:pPr>
      <w:r w:rsidRPr="00B540B4">
        <w:t>Small bullet 2 with plenty of text to show how the text flows to the second line of a sentence when there is enough text to do so.</w:t>
      </w:r>
    </w:p>
    <w:p w14:paraId="067F8CC3" w14:textId="77777777" w:rsidR="00E76373" w:rsidRPr="00B540B4" w:rsidRDefault="00E76373" w:rsidP="00E76373">
      <w:pPr>
        <w:pStyle w:val="Smallbullet3"/>
      </w:pPr>
      <w:r w:rsidRPr="00B540B4">
        <w:t>Small bullet 3 with plenty of text to show how the text flows to the second line.</w:t>
      </w:r>
    </w:p>
    <w:p w14:paraId="6647B641" w14:textId="77777777" w:rsidR="00E76373" w:rsidRPr="00B540B4" w:rsidRDefault="00E76373" w:rsidP="00E76373">
      <w:pPr>
        <w:pStyle w:val="Smallbullet4"/>
      </w:pPr>
      <w:r w:rsidRPr="00B540B4">
        <w:t>Small bullet 4 with plenty of text to show how the text flows to the second line.</w:t>
      </w:r>
    </w:p>
    <w:p w14:paraId="6827DC43" w14:textId="77777777" w:rsidR="00E76373" w:rsidRPr="00B540B4" w:rsidRDefault="00E76373" w:rsidP="00E76373">
      <w:pPr>
        <w:pStyle w:val="Smallbullet5"/>
      </w:pPr>
      <w:r w:rsidRPr="00B540B4">
        <w:t>Small bullet 5 with plenty of text to show how the text flows to the second line</w:t>
      </w:r>
    </w:p>
    <w:p w14:paraId="5C39F1D2" w14:textId="77777777" w:rsidR="00E76373" w:rsidRPr="00B540B4" w:rsidRDefault="00E76373" w:rsidP="00E76373">
      <w:pPr>
        <w:pStyle w:val="Smallbullet6"/>
      </w:pPr>
      <w:r w:rsidRPr="00B540B4">
        <w:t>Small bullet 6 with plenty of text to show how the text flows to the second line</w:t>
      </w:r>
    </w:p>
    <w:p w14:paraId="35FEEC51" w14:textId="77777777" w:rsidR="00E76373" w:rsidRPr="00B540B4" w:rsidRDefault="00E76373" w:rsidP="00E76373">
      <w:pPr>
        <w:pStyle w:val="Heading1"/>
      </w:pPr>
      <w:bookmarkStart w:id="95" w:name="_Toc43061732"/>
      <w:bookmarkStart w:id="96" w:name="_Toc43061819"/>
      <w:bookmarkStart w:id="97" w:name="_Toc43061900"/>
      <w:bookmarkStart w:id="98" w:name="_Toc45561001"/>
      <w:bookmarkStart w:id="99" w:name="_Toc46238076"/>
      <w:bookmarkStart w:id="100" w:name="_Toc51521503"/>
      <w:bookmarkStart w:id="101" w:name="_Toc121661938"/>
      <w:bookmarkStart w:id="102" w:name="_Toc122529247"/>
      <w:bookmarkStart w:id="103" w:name="_Toc181202976"/>
      <w:bookmarkStart w:id="104" w:name="_Toc181804608"/>
      <w:bookmarkStart w:id="105" w:name="_Toc184368347"/>
      <w:r w:rsidRPr="00B540B4">
        <w:t>Small outline</w:t>
      </w:r>
      <w:bookmarkEnd w:id="95"/>
      <w:bookmarkEnd w:id="96"/>
      <w:bookmarkEnd w:id="97"/>
      <w:bookmarkEnd w:id="98"/>
      <w:bookmarkEnd w:id="99"/>
      <w:bookmarkEnd w:id="100"/>
      <w:bookmarkEnd w:id="101"/>
      <w:bookmarkEnd w:id="102"/>
      <w:bookmarkEnd w:id="103"/>
      <w:bookmarkEnd w:id="104"/>
      <w:bookmarkEnd w:id="105"/>
    </w:p>
    <w:p w14:paraId="0FBCAFE7" w14:textId="77777777" w:rsidR="00E76373" w:rsidRPr="00B540B4" w:rsidRDefault="00E76373" w:rsidP="00E76373">
      <w:pPr>
        <w:pStyle w:val="Smalloutline1"/>
      </w:pPr>
      <w:r w:rsidRPr="00B540B4">
        <w:t>Small outline 1 with plenty of text to show how the text flows to the second line of a sentence when there is enough text to do so.</w:t>
      </w:r>
    </w:p>
    <w:p w14:paraId="54B4E78A" w14:textId="77777777" w:rsidR="00E76373" w:rsidRPr="00B540B4" w:rsidRDefault="00E76373" w:rsidP="00E76373">
      <w:pPr>
        <w:pStyle w:val="Smalloutline2"/>
      </w:pPr>
      <w:r w:rsidRPr="00B540B4">
        <w:t>Small outline 2 with plenty of text to show how the text flows to the second line of a sentence when there is enough text to do so.</w:t>
      </w:r>
    </w:p>
    <w:p w14:paraId="3B2382EF" w14:textId="77777777" w:rsidR="00E76373" w:rsidRPr="00B540B4" w:rsidRDefault="00E76373" w:rsidP="00E76373">
      <w:pPr>
        <w:pStyle w:val="Smalloutline3"/>
      </w:pPr>
      <w:r w:rsidRPr="00B540B4">
        <w:t>Small outline 3 with plenty of text to show how the text flows to the second line of a sentence when there is enough text to do so.</w:t>
      </w:r>
    </w:p>
    <w:p w14:paraId="5C62D095" w14:textId="77777777" w:rsidR="00E76373" w:rsidRPr="00B540B4" w:rsidRDefault="00E76373" w:rsidP="00E76373">
      <w:pPr>
        <w:pStyle w:val="Smalloutline4"/>
      </w:pPr>
      <w:r w:rsidRPr="00B540B4">
        <w:t>Small outline 4 with plenty of text to show how the text flows to the second line.</w:t>
      </w:r>
    </w:p>
    <w:p w14:paraId="55E8C217" w14:textId="77777777" w:rsidR="00E76373" w:rsidRPr="00B540B4" w:rsidRDefault="00E76373" w:rsidP="00E76373">
      <w:pPr>
        <w:pStyle w:val="Smalloutline5"/>
      </w:pPr>
      <w:r w:rsidRPr="00B540B4">
        <w:t>Small outline 5 with plenty of text to show how the text flows to the second line.</w:t>
      </w:r>
    </w:p>
    <w:p w14:paraId="5D6ABDA7" w14:textId="77777777" w:rsidR="00E76373" w:rsidRPr="00B540B4" w:rsidRDefault="00E76373" w:rsidP="00E76373">
      <w:pPr>
        <w:pStyle w:val="Smalloutline6"/>
      </w:pPr>
      <w:r w:rsidRPr="00B540B4">
        <w:t>Small outline 6 with plenty of text to show how the text flows to the second line.</w:t>
      </w:r>
    </w:p>
    <w:p w14:paraId="62FA8C94" w14:textId="77777777" w:rsidR="00E76373" w:rsidRPr="00B540B4" w:rsidRDefault="00E76373" w:rsidP="00E76373">
      <w:pPr>
        <w:pStyle w:val="Smalltext"/>
      </w:pPr>
      <w:r w:rsidRPr="00B540B4">
        <w:t>Small text (7.5pt for tables that do not have table style applied)</w:t>
      </w:r>
    </w:p>
    <w:p w14:paraId="40EFEC99" w14:textId="77777777" w:rsidR="00E76373" w:rsidRPr="009D1298" w:rsidRDefault="00E76373" w:rsidP="009D1298">
      <w:pPr>
        <w:rPr>
          <w:rStyle w:val="Strong"/>
        </w:rPr>
      </w:pPr>
      <w:r w:rsidRPr="009D1298">
        <w:rPr>
          <w:rStyle w:val="Strong"/>
        </w:rPr>
        <w:t>Strong</w:t>
      </w:r>
    </w:p>
    <w:p w14:paraId="4F547376" w14:textId="77777777" w:rsidR="00E76373" w:rsidRPr="009D1298" w:rsidRDefault="00E76373" w:rsidP="009D1298">
      <w:pPr>
        <w:pStyle w:val="Subtitle"/>
      </w:pPr>
      <w:r w:rsidRPr="009D1298">
        <w:t>Subtitle</w:t>
      </w:r>
    </w:p>
    <w:p w14:paraId="75DE5373" w14:textId="77777777" w:rsidR="00E76373" w:rsidRPr="00B540B4" w:rsidRDefault="00E76373" w:rsidP="00E76373">
      <w:pPr>
        <w:rPr>
          <w:rStyle w:val="Tableheadingcharacter"/>
        </w:rPr>
      </w:pPr>
      <w:r w:rsidRPr="00B540B4">
        <w:rPr>
          <w:rStyle w:val="Tableheadingcharacter"/>
        </w:rPr>
        <w:t>Table heading character</w:t>
      </w:r>
    </w:p>
    <w:p w14:paraId="6D345DF5" w14:textId="77777777" w:rsidR="00E76373" w:rsidRPr="00B540B4" w:rsidRDefault="00E76373" w:rsidP="00E76373">
      <w:pPr>
        <w:pStyle w:val="TableofFigures"/>
        <w:rPr>
          <w:noProof w:val="0"/>
        </w:rPr>
      </w:pPr>
      <w:r w:rsidRPr="00B540B4">
        <w:rPr>
          <w:noProof w:val="0"/>
        </w:rPr>
        <w:t>Table of Figures</w:t>
      </w:r>
    </w:p>
    <w:p w14:paraId="0D057186" w14:textId="77777777" w:rsidR="00E76373" w:rsidRPr="00B540B4" w:rsidRDefault="00E76373" w:rsidP="00E76373">
      <w:pPr>
        <w:pStyle w:val="Tableofimages"/>
        <w:rPr>
          <w:noProof w:val="0"/>
        </w:rPr>
      </w:pPr>
      <w:r w:rsidRPr="00B540B4">
        <w:rPr>
          <w:noProof w:val="0"/>
        </w:rPr>
        <w:t>Table of Images</w:t>
      </w:r>
    </w:p>
    <w:p w14:paraId="24E0DC5A" w14:textId="77777777" w:rsidR="00E76373" w:rsidRPr="00B540B4" w:rsidRDefault="00E76373" w:rsidP="00E76373">
      <w:pPr>
        <w:pStyle w:val="TOCHeading"/>
      </w:pPr>
      <w:r w:rsidRPr="00B540B4">
        <w:t>TOC Heading</w:t>
      </w:r>
    </w:p>
    <w:p w14:paraId="617224C9" w14:textId="77777777" w:rsidR="00E76373" w:rsidRPr="00B540B4" w:rsidRDefault="00E76373" w:rsidP="00E76373">
      <w:pPr>
        <w:pStyle w:val="TOC1"/>
        <w:rPr>
          <w:noProof w:val="0"/>
        </w:rPr>
      </w:pPr>
      <w:r w:rsidRPr="00B540B4">
        <w:rPr>
          <w:noProof w:val="0"/>
        </w:rPr>
        <w:t>TOC 1</w:t>
      </w:r>
    </w:p>
    <w:p w14:paraId="72FA26C8" w14:textId="77777777" w:rsidR="00E76373" w:rsidRPr="00B540B4" w:rsidRDefault="00E76373" w:rsidP="00E76373">
      <w:pPr>
        <w:pStyle w:val="TOC2"/>
        <w:rPr>
          <w:noProof w:val="0"/>
        </w:rPr>
      </w:pPr>
      <w:r w:rsidRPr="00B540B4">
        <w:rPr>
          <w:noProof w:val="0"/>
        </w:rPr>
        <w:t>TOC 2</w:t>
      </w:r>
    </w:p>
    <w:p w14:paraId="01AEB8DA" w14:textId="77777777" w:rsidR="00E76373" w:rsidRPr="00B540B4" w:rsidRDefault="00E76373" w:rsidP="00E76373">
      <w:pPr>
        <w:pStyle w:val="TOC3"/>
        <w:rPr>
          <w:noProof w:val="0"/>
        </w:rPr>
      </w:pPr>
      <w:r w:rsidRPr="00B540B4">
        <w:rPr>
          <w:noProof w:val="0"/>
        </w:rPr>
        <w:t>TOC 3</w:t>
      </w:r>
    </w:p>
    <w:p w14:paraId="26F62FC8" w14:textId="77777777" w:rsidR="00E76373" w:rsidRPr="00B540B4" w:rsidRDefault="00E76373" w:rsidP="00E76373">
      <w:pPr>
        <w:pStyle w:val="Tabletitle"/>
      </w:pPr>
      <w:r w:rsidRPr="00B540B4">
        <w:t>Table title</w:t>
      </w:r>
    </w:p>
    <w:p w14:paraId="4D93C20E" w14:textId="77777777" w:rsidR="00E76373" w:rsidRPr="00B540B4" w:rsidRDefault="00E76373" w:rsidP="00E76373">
      <w:pPr>
        <w:pStyle w:val="Title"/>
      </w:pPr>
      <w:r w:rsidRPr="00B540B4">
        <w:t>Title</w:t>
      </w:r>
    </w:p>
    <w:p w14:paraId="38887EFC" w14:textId="77777777" w:rsidR="00E76373" w:rsidRPr="00B540B4" w:rsidRDefault="00E76373" w:rsidP="00E76373">
      <w:pPr>
        <w:rPr>
          <w:rStyle w:val="Tableheadingcharacter"/>
        </w:rPr>
      </w:pPr>
      <w:r w:rsidRPr="00B540B4">
        <w:rPr>
          <w:rStyle w:val="Tableheadingcharacter"/>
        </w:rPr>
        <w:t>Table heading character (applies bold &amp; auto switching black or white text)</w:t>
      </w:r>
    </w:p>
    <w:p w14:paraId="194807E9" w14:textId="77777777" w:rsidR="004A0D64" w:rsidRPr="00B540B4" w:rsidRDefault="004A0D64" w:rsidP="004A0D64">
      <w:bookmarkStart w:id="106" w:name="_Toc122529248"/>
      <w:bookmarkStart w:id="107" w:name="_Toc181202977"/>
      <w:bookmarkStart w:id="108" w:name="_Toc181804609"/>
      <w:r w:rsidRPr="00B540B4">
        <w:br w:type="page"/>
      </w:r>
    </w:p>
    <w:p w14:paraId="677C529A" w14:textId="515DDF30" w:rsidR="00E76373" w:rsidRPr="00B540B4" w:rsidRDefault="00E76373" w:rsidP="00E76373">
      <w:pPr>
        <w:pStyle w:val="Heading1"/>
      </w:pPr>
      <w:bookmarkStart w:id="109" w:name="_Toc184368348"/>
      <w:r w:rsidRPr="00B540B4">
        <w:t>Generic tables with color theme switching.</w:t>
      </w:r>
      <w:bookmarkEnd w:id="106"/>
      <w:bookmarkEnd w:id="107"/>
      <w:bookmarkEnd w:id="108"/>
      <w:bookmarkEnd w:id="109"/>
    </w:p>
    <w:sdt>
      <w:sdtPr>
        <w:id w:val="-256522421"/>
        <w:placeholder>
          <w:docPart w:val="2262D4A10C804980A80B92093740FA7A"/>
        </w:placeholder>
        <w:temporary/>
        <w:showingPlcHdr/>
      </w:sdtPr>
      <w:sdtContent>
        <w:p w14:paraId="2779BB9C" w14:textId="77777777" w:rsidR="00E76373" w:rsidRPr="00B540B4" w:rsidRDefault="00E76373" w:rsidP="00E76373">
          <w:pPr>
            <w:pStyle w:val="Tabletitle"/>
          </w:pPr>
          <w:r w:rsidRPr="00B540B4">
            <w:rPr>
              <w:rStyle w:val="PlaceholderText"/>
            </w:rPr>
            <w:t>[Table title]</w:t>
          </w:r>
        </w:p>
      </w:sdtContent>
    </w:sdt>
    <w:p w14:paraId="59DBBC57" w14:textId="62DB4C23" w:rsidR="00801C8A" w:rsidRPr="00B540B4" w:rsidRDefault="00801C8A" w:rsidP="00801C8A">
      <w:pPr>
        <w:pStyle w:val="Caption"/>
      </w:pPr>
      <w:bookmarkStart w:id="110" w:name="_Toc121661946"/>
      <w:bookmarkStart w:id="111" w:name="_Toc121661954"/>
      <w:bookmarkStart w:id="112" w:name="_Toc122529258"/>
      <w:bookmarkStart w:id="113" w:name="_Toc122529270"/>
      <w:bookmarkStart w:id="114" w:name="_Hlk183346932"/>
      <w:r w:rsidRPr="00B540B4">
        <w:t xml:space="preserve">Table </w:t>
      </w:r>
      <w:fldSimple w:instr=" SEQ Table \* ARABIC ">
        <w:r w:rsidR="00DA4B97">
          <w:rPr>
            <w:noProof/>
          </w:rPr>
          <w:t>1</w:t>
        </w:r>
      </w:fldSimple>
      <w:r w:rsidRPr="00B540B4">
        <w:t>. Table 3 Automatic</w:t>
      </w:r>
    </w:p>
    <w:tbl>
      <w:tblPr>
        <w:tblStyle w:val="Table3Automatic"/>
        <w:tblW w:w="5000" w:type="pct"/>
        <w:tblLayout w:type="fixed"/>
        <w:tblLook w:val="0060" w:firstRow="1" w:lastRow="1" w:firstColumn="0" w:lastColumn="0" w:noHBand="0" w:noVBand="0"/>
      </w:tblPr>
      <w:tblGrid>
        <w:gridCol w:w="3356"/>
        <w:gridCol w:w="3356"/>
        <w:gridCol w:w="3358"/>
      </w:tblGrid>
      <w:tr w:rsidR="00801C8A" w:rsidRPr="008940B6" w14:paraId="6FD55C83" w14:textId="77777777" w:rsidTr="00917D6B">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1666" w:type="pct"/>
          </w:tcPr>
          <w:p w14:paraId="5DD53CA1" w14:textId="77777777" w:rsidR="00801C8A" w:rsidRPr="008940B6" w:rsidRDefault="00801C8A" w:rsidP="007C495F">
            <w:r w:rsidRPr="008940B6">
              <w:t>COLUMN HEADING</w:t>
            </w:r>
          </w:p>
        </w:tc>
        <w:tc>
          <w:tcPr>
            <w:tcW w:w="1666" w:type="pct"/>
          </w:tcPr>
          <w:p w14:paraId="5883E353" w14:textId="77777777" w:rsidR="00801C8A" w:rsidRPr="008940B6" w:rsidRDefault="00801C8A" w:rsidP="007C495F">
            <w:pPr>
              <w:cnfStyle w:val="100000000000" w:firstRow="1" w:lastRow="0" w:firstColumn="0" w:lastColumn="0" w:oddVBand="0" w:evenVBand="0" w:oddHBand="0" w:evenHBand="0" w:firstRowFirstColumn="0" w:firstRowLastColumn="0" w:lastRowFirstColumn="0" w:lastRowLastColumn="0"/>
            </w:pPr>
            <w:r w:rsidRPr="008940B6">
              <w:t>COLUMN HEADING</w:t>
            </w:r>
          </w:p>
        </w:tc>
        <w:tc>
          <w:tcPr>
            <w:cnfStyle w:val="000010000000" w:firstRow="0" w:lastRow="0" w:firstColumn="0" w:lastColumn="0" w:oddVBand="1" w:evenVBand="0" w:oddHBand="0" w:evenHBand="0" w:firstRowFirstColumn="0" w:firstRowLastColumn="0" w:lastRowFirstColumn="0" w:lastRowLastColumn="0"/>
            <w:tcW w:w="1667" w:type="pct"/>
          </w:tcPr>
          <w:p w14:paraId="56B4C423" w14:textId="77777777" w:rsidR="00801C8A" w:rsidRPr="008940B6" w:rsidRDefault="00801C8A" w:rsidP="007C495F">
            <w:r w:rsidRPr="008940B6">
              <w:t>COLUMN HEADING</w:t>
            </w:r>
          </w:p>
        </w:tc>
      </w:tr>
      <w:tr w:rsidR="00801C8A" w:rsidRPr="00B540B4" w14:paraId="054B30FB" w14:textId="77777777" w:rsidTr="003768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674AF9B6" w14:textId="77777777" w:rsidR="00801C8A" w:rsidRPr="00B540B4" w:rsidRDefault="00801C8A" w:rsidP="007C495F">
            <w:pPr>
              <w:rPr>
                <w:rStyle w:val="Tableheadingcharacter"/>
              </w:rPr>
            </w:pPr>
            <w:r w:rsidRPr="00B540B4">
              <w:rPr>
                <w:rStyle w:val="Tableheadingcharacter"/>
              </w:rPr>
              <w:t>Heading if needed</w:t>
            </w:r>
          </w:p>
          <w:p w14:paraId="425A9927" w14:textId="77777777" w:rsidR="00801C8A" w:rsidRPr="00B540B4" w:rsidRDefault="00801C8A"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28B2456F"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rPr>
                <w:rStyle w:val="Tableheadingcharacter"/>
              </w:rPr>
            </w:pPr>
            <w:r w:rsidRPr="00B540B4">
              <w:rPr>
                <w:rStyle w:val="Tableheadingcharacter"/>
              </w:rPr>
              <w:t>Heading if needed</w:t>
            </w:r>
          </w:p>
          <w:p w14:paraId="5A1E8C1D"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pPr>
            <w:proofErr w:type="gramStart"/>
            <w:r w:rsidRPr="00B540B4">
              <w:t>Paragraph</w:t>
            </w:r>
            <w:proofErr w:type="gramEnd"/>
            <w:r w:rsidRPr="00B540B4">
              <w:t xml:space="preserve"> in a table that is lengthy and long and goes on for multiple lines.</w:t>
            </w:r>
          </w:p>
          <w:p w14:paraId="60F217BD"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rPr>
                <w:rStyle w:val="Strong"/>
              </w:rPr>
            </w:pPr>
            <w:r w:rsidRPr="00B540B4">
              <w:rPr>
                <w:rStyle w:val="Strong"/>
              </w:rPr>
              <w:t>Heading if needed</w:t>
            </w:r>
          </w:p>
          <w:p w14:paraId="42859A62"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pPr>
            <w:r w:rsidRPr="00B540B4">
              <w:t>Additional table body text followed by a numbered list:</w:t>
            </w:r>
          </w:p>
          <w:p w14:paraId="1A806A96" w14:textId="77777777" w:rsidR="00801C8A" w:rsidRPr="00B540B4" w:rsidRDefault="00801C8A" w:rsidP="007C495F">
            <w:pPr>
              <w:pStyle w:val="ListNumber"/>
              <w:cnfStyle w:val="000000100000" w:firstRow="0" w:lastRow="0" w:firstColumn="0" w:lastColumn="0" w:oddVBand="0" w:evenVBand="0" w:oddHBand="1" w:evenHBand="0" w:firstRowFirstColumn="0" w:firstRowLastColumn="0" w:lastRowFirstColumn="0" w:lastRowLastColumn="0"/>
            </w:pPr>
            <w:proofErr w:type="gramStart"/>
            <w:r w:rsidRPr="00B540B4">
              <w:t>Numbered</w:t>
            </w:r>
            <w:proofErr w:type="gramEnd"/>
            <w:r w:rsidRPr="00B540B4">
              <w:t xml:space="preserve"> list that is longer than usual multiple lines.</w:t>
            </w:r>
          </w:p>
          <w:p w14:paraId="4B85ACD2" w14:textId="77777777" w:rsidR="00801C8A" w:rsidRPr="00B540B4" w:rsidRDefault="00801C8A" w:rsidP="007C495F">
            <w:pPr>
              <w:pStyle w:val="ListNumber"/>
              <w:cnfStyle w:val="000000100000" w:firstRow="0" w:lastRow="0" w:firstColumn="0" w:lastColumn="0" w:oddVBand="0" w:evenVBand="0" w:oddHBand="1" w:evenHBand="0" w:firstRowFirstColumn="0" w:firstRowLastColumn="0" w:lastRowFirstColumn="0" w:lastRowLastColumn="0"/>
            </w:pPr>
            <w:r w:rsidRPr="00B540B4">
              <w:t>Numbered list</w:t>
            </w:r>
          </w:p>
        </w:tc>
        <w:tc>
          <w:tcPr>
            <w:cnfStyle w:val="000010000000" w:firstRow="0" w:lastRow="0" w:firstColumn="0" w:lastColumn="0" w:oddVBand="1" w:evenVBand="0" w:oddHBand="0" w:evenHBand="0" w:firstRowFirstColumn="0" w:firstRowLastColumn="0" w:lastRowFirstColumn="0" w:lastRowLastColumn="0"/>
            <w:tcW w:w="1667" w:type="pct"/>
          </w:tcPr>
          <w:p w14:paraId="6243D432" w14:textId="77777777" w:rsidR="00801C8A" w:rsidRPr="00B540B4" w:rsidRDefault="00801C8A" w:rsidP="007C495F">
            <w:r w:rsidRPr="00B540B4">
              <w:t xml:space="preserve">Table body followed by a </w:t>
            </w:r>
            <w:proofErr w:type="gramStart"/>
            <w:r w:rsidRPr="00B540B4">
              <w:t>bulleted</w:t>
            </w:r>
            <w:proofErr w:type="gramEnd"/>
            <w:r w:rsidRPr="00B540B4">
              <w:t xml:space="preserve"> list:</w:t>
            </w:r>
          </w:p>
          <w:p w14:paraId="5F306F2F" w14:textId="77777777" w:rsidR="00801C8A" w:rsidRPr="00B540B4" w:rsidRDefault="00801C8A" w:rsidP="007C495F">
            <w:pPr>
              <w:pStyle w:val="Normalbullet"/>
            </w:pPr>
            <w:r w:rsidRPr="00B540B4">
              <w:t>Body bullet that is longer than usual and is going on multiple lines.</w:t>
            </w:r>
          </w:p>
          <w:p w14:paraId="602642ED" w14:textId="77777777" w:rsidR="00801C8A" w:rsidRPr="00B540B4" w:rsidRDefault="00801C8A" w:rsidP="007C495F">
            <w:pPr>
              <w:pStyle w:val="Normalbullet"/>
            </w:pPr>
            <w:r w:rsidRPr="00B540B4">
              <w:t>Body bullet that is longer than usual and is going on multiple lines.</w:t>
            </w:r>
          </w:p>
          <w:p w14:paraId="36E26AAB" w14:textId="77777777" w:rsidR="00801C8A" w:rsidRPr="00B540B4" w:rsidRDefault="00801C8A" w:rsidP="007C495F">
            <w:r w:rsidRPr="00B540B4">
              <w:t xml:space="preserve">Table body followed by a </w:t>
            </w:r>
            <w:proofErr w:type="gramStart"/>
            <w:r w:rsidRPr="00B540B4">
              <w:t>bulleted</w:t>
            </w:r>
            <w:proofErr w:type="gramEnd"/>
            <w:r w:rsidRPr="00B540B4">
              <w:t xml:space="preserve"> list:</w:t>
            </w:r>
          </w:p>
          <w:p w14:paraId="27230388" w14:textId="77777777" w:rsidR="00801C8A" w:rsidRPr="00B540B4" w:rsidRDefault="00801C8A" w:rsidP="007C495F">
            <w:pPr>
              <w:pStyle w:val="Normalbullet"/>
            </w:pPr>
            <w:r w:rsidRPr="00B540B4">
              <w:t>Body bullet that is longer than usual and is going on multiple lines.</w:t>
            </w:r>
          </w:p>
        </w:tc>
      </w:tr>
      <w:tr w:rsidR="00801C8A" w:rsidRPr="00B540B4" w14:paraId="1154454D" w14:textId="77777777" w:rsidTr="00376837">
        <w:tc>
          <w:tcPr>
            <w:cnfStyle w:val="000010000000" w:firstRow="0" w:lastRow="0" w:firstColumn="0" w:lastColumn="0" w:oddVBand="1" w:evenVBand="0" w:oddHBand="0" w:evenHBand="0" w:firstRowFirstColumn="0" w:firstRowLastColumn="0" w:lastRowFirstColumn="0" w:lastRowLastColumn="0"/>
            <w:tcW w:w="1666" w:type="pct"/>
          </w:tcPr>
          <w:p w14:paraId="30A2C5FB" w14:textId="77777777" w:rsidR="00801C8A" w:rsidRPr="00B540B4" w:rsidRDefault="00801C8A" w:rsidP="007C495F">
            <w:r w:rsidRPr="00B540B4">
              <w:t>Table body</w:t>
            </w:r>
          </w:p>
        </w:tc>
        <w:tc>
          <w:tcPr>
            <w:tcW w:w="1666" w:type="pct"/>
          </w:tcPr>
          <w:p w14:paraId="6F91FBE2" w14:textId="77777777" w:rsidR="00801C8A" w:rsidRPr="00B540B4" w:rsidRDefault="00801C8A" w:rsidP="007C495F">
            <w:pPr>
              <w:cnfStyle w:val="000000000000" w:firstRow="0" w:lastRow="0" w:firstColumn="0" w:lastColumn="0" w:oddVBand="0" w:evenVBand="0" w:oddHBand="0" w:evenHBand="0" w:firstRowFirstColumn="0" w:firstRowLastColumn="0" w:lastRowFirstColumn="0" w:lastRowLastColumn="0"/>
            </w:pPr>
            <w:r w:rsidRPr="00B540B4">
              <w:t>Table body</w:t>
            </w:r>
          </w:p>
        </w:tc>
        <w:tc>
          <w:tcPr>
            <w:cnfStyle w:val="000010000000" w:firstRow="0" w:lastRow="0" w:firstColumn="0" w:lastColumn="0" w:oddVBand="1" w:evenVBand="0" w:oddHBand="0" w:evenHBand="0" w:firstRowFirstColumn="0" w:firstRowLastColumn="0" w:lastRowFirstColumn="0" w:lastRowLastColumn="0"/>
            <w:tcW w:w="1667" w:type="pct"/>
          </w:tcPr>
          <w:p w14:paraId="4E78F4CD" w14:textId="77777777" w:rsidR="00801C8A" w:rsidRPr="00B540B4" w:rsidRDefault="00801C8A" w:rsidP="007C495F">
            <w:r w:rsidRPr="00B540B4">
              <w:t>Table body</w:t>
            </w:r>
          </w:p>
        </w:tc>
      </w:tr>
      <w:tr w:rsidR="00801C8A" w:rsidRPr="00B540B4" w14:paraId="479717CF" w14:textId="77777777" w:rsidTr="00376837">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68F352DE" w14:textId="77777777" w:rsidR="00801C8A" w:rsidRPr="00B540B4" w:rsidRDefault="00801C8A" w:rsidP="007C495F">
            <w:r w:rsidRPr="00B540B4">
              <w:t>Total row</w:t>
            </w:r>
          </w:p>
        </w:tc>
        <w:tc>
          <w:tcPr>
            <w:tcW w:w="1666" w:type="pct"/>
          </w:tcPr>
          <w:p w14:paraId="59BEFBD1" w14:textId="77777777" w:rsidR="00801C8A" w:rsidRPr="00B540B4" w:rsidRDefault="00801C8A" w:rsidP="007C495F">
            <w:pPr>
              <w:cnfStyle w:val="010000000000" w:firstRow="0" w:lastRow="1" w:firstColumn="0" w:lastColumn="0" w:oddVBand="0" w:evenVBand="0" w:oddHBand="0" w:evenHBand="0" w:firstRowFirstColumn="0" w:firstRowLastColumn="0" w:lastRowFirstColumn="0" w:lastRowLastColumn="0"/>
            </w:pPr>
            <w:r w:rsidRPr="00B540B4">
              <w:t>Total row text</w:t>
            </w:r>
          </w:p>
        </w:tc>
        <w:tc>
          <w:tcPr>
            <w:cnfStyle w:val="000010000000" w:firstRow="0" w:lastRow="0" w:firstColumn="0" w:lastColumn="0" w:oddVBand="1" w:evenVBand="0" w:oddHBand="0" w:evenHBand="0" w:firstRowFirstColumn="0" w:firstRowLastColumn="0" w:lastRowFirstColumn="0" w:lastRowLastColumn="0"/>
            <w:tcW w:w="1667" w:type="pct"/>
          </w:tcPr>
          <w:p w14:paraId="0ECF73B8" w14:textId="77777777" w:rsidR="00801C8A" w:rsidRPr="00B540B4" w:rsidRDefault="00801C8A" w:rsidP="007C495F">
            <w:r w:rsidRPr="00B540B4">
              <w:t>Total row text</w:t>
            </w:r>
          </w:p>
        </w:tc>
      </w:tr>
    </w:tbl>
    <w:p w14:paraId="5664C9FB" w14:textId="5311622C" w:rsidR="00801C8A" w:rsidRPr="00B540B4" w:rsidRDefault="00801C8A" w:rsidP="00801C8A">
      <w:pPr>
        <w:pStyle w:val="Caption"/>
      </w:pPr>
      <w:r w:rsidRPr="00B540B4">
        <w:t xml:space="preserve">Table </w:t>
      </w:r>
      <w:fldSimple w:instr=" SEQ Table \* ARABIC ">
        <w:r w:rsidR="00DA4B97">
          <w:rPr>
            <w:noProof/>
          </w:rPr>
          <w:t>2</w:t>
        </w:r>
      </w:fldSimple>
      <w:r w:rsidRPr="00B540B4">
        <w:t>. Table 3 Accent 1</w:t>
      </w:r>
    </w:p>
    <w:tbl>
      <w:tblPr>
        <w:tblStyle w:val="Table3-Accent1"/>
        <w:tblW w:w="5000" w:type="pct"/>
        <w:tblLayout w:type="fixed"/>
        <w:tblLook w:val="0060" w:firstRow="1" w:lastRow="1" w:firstColumn="0" w:lastColumn="0" w:noHBand="0" w:noVBand="0"/>
      </w:tblPr>
      <w:tblGrid>
        <w:gridCol w:w="3356"/>
        <w:gridCol w:w="3356"/>
        <w:gridCol w:w="3358"/>
      </w:tblGrid>
      <w:tr w:rsidR="008940B6" w:rsidRPr="008940B6" w14:paraId="163BCA44" w14:textId="77777777" w:rsidTr="00F837D1">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666" w:type="pct"/>
          </w:tcPr>
          <w:p w14:paraId="73A588D5" w14:textId="77777777" w:rsidR="00801C8A" w:rsidRPr="008940B6" w:rsidRDefault="00801C8A" w:rsidP="007C495F">
            <w:r w:rsidRPr="008940B6">
              <w:t>COLUMN HEADING</w:t>
            </w:r>
          </w:p>
        </w:tc>
        <w:tc>
          <w:tcPr>
            <w:tcW w:w="1666" w:type="pct"/>
          </w:tcPr>
          <w:p w14:paraId="307F4DBD" w14:textId="77777777" w:rsidR="00801C8A" w:rsidRPr="008940B6" w:rsidRDefault="00801C8A" w:rsidP="007C495F">
            <w:pPr>
              <w:cnfStyle w:val="100000000000" w:firstRow="1" w:lastRow="0" w:firstColumn="0" w:lastColumn="0" w:oddVBand="0" w:evenVBand="0" w:oddHBand="0" w:evenHBand="0" w:firstRowFirstColumn="0" w:firstRowLastColumn="0" w:lastRowFirstColumn="0" w:lastRowLastColumn="0"/>
            </w:pPr>
            <w:r w:rsidRPr="008940B6">
              <w:t>COLUMN HEADING</w:t>
            </w:r>
          </w:p>
        </w:tc>
        <w:tc>
          <w:tcPr>
            <w:cnfStyle w:val="000010000000" w:firstRow="0" w:lastRow="0" w:firstColumn="0" w:lastColumn="0" w:oddVBand="1" w:evenVBand="0" w:oddHBand="0" w:evenHBand="0" w:firstRowFirstColumn="0" w:firstRowLastColumn="0" w:lastRowFirstColumn="0" w:lastRowLastColumn="0"/>
            <w:tcW w:w="1667" w:type="pct"/>
          </w:tcPr>
          <w:p w14:paraId="1ED616F7" w14:textId="77777777" w:rsidR="00801C8A" w:rsidRPr="008940B6" w:rsidRDefault="00801C8A" w:rsidP="007C495F">
            <w:r w:rsidRPr="008940B6">
              <w:t>COLUMN HEADING</w:t>
            </w:r>
          </w:p>
        </w:tc>
      </w:tr>
      <w:tr w:rsidR="00801C8A" w:rsidRPr="00B540B4" w14:paraId="0A775072" w14:textId="77777777" w:rsidTr="00F83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0ECB3F97" w14:textId="77777777" w:rsidR="00801C8A" w:rsidRPr="00B540B4" w:rsidRDefault="00801C8A" w:rsidP="007C495F">
            <w:pPr>
              <w:rPr>
                <w:rStyle w:val="Tableheadingcharacter"/>
              </w:rPr>
            </w:pPr>
            <w:r w:rsidRPr="00B540B4">
              <w:rPr>
                <w:rStyle w:val="Tableheadingcharacter"/>
              </w:rPr>
              <w:t>Heading if needed</w:t>
            </w:r>
          </w:p>
          <w:p w14:paraId="26532FC4" w14:textId="77777777" w:rsidR="00801C8A" w:rsidRPr="00B540B4" w:rsidRDefault="00801C8A"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605C369C"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rPr>
                <w:rStyle w:val="Tableheadingcharacter"/>
              </w:rPr>
            </w:pPr>
            <w:r w:rsidRPr="00B540B4">
              <w:rPr>
                <w:rStyle w:val="Tableheadingcharacter"/>
              </w:rPr>
              <w:t>Heading if needed</w:t>
            </w:r>
          </w:p>
          <w:p w14:paraId="4CA7F8A8"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pPr>
            <w:proofErr w:type="gramStart"/>
            <w:r w:rsidRPr="00B540B4">
              <w:t>Paragraph</w:t>
            </w:r>
            <w:proofErr w:type="gramEnd"/>
            <w:r w:rsidRPr="00B540B4">
              <w:t xml:space="preserve"> in a table that is lengthy and long and goes on for multiple lines.</w:t>
            </w:r>
          </w:p>
          <w:p w14:paraId="62FB13C7"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rPr>
                <w:rStyle w:val="Strong"/>
              </w:rPr>
            </w:pPr>
            <w:r w:rsidRPr="00B540B4">
              <w:rPr>
                <w:rStyle w:val="Strong"/>
              </w:rPr>
              <w:t>Heading if needed</w:t>
            </w:r>
          </w:p>
          <w:p w14:paraId="5532B5D3" w14:textId="77777777" w:rsidR="00801C8A" w:rsidRPr="00B540B4" w:rsidRDefault="00801C8A" w:rsidP="007C495F">
            <w:pPr>
              <w:cnfStyle w:val="000000100000" w:firstRow="0" w:lastRow="0" w:firstColumn="0" w:lastColumn="0" w:oddVBand="0" w:evenVBand="0" w:oddHBand="1" w:evenHBand="0" w:firstRowFirstColumn="0" w:firstRowLastColumn="0" w:lastRowFirstColumn="0" w:lastRowLastColumn="0"/>
            </w:pPr>
            <w:r w:rsidRPr="00B540B4">
              <w:t>Additional table body text followed by a numbered list:</w:t>
            </w:r>
          </w:p>
          <w:p w14:paraId="15763526" w14:textId="77777777" w:rsidR="00801C8A" w:rsidRPr="00B540B4" w:rsidRDefault="00801C8A" w:rsidP="00801C8A">
            <w:pPr>
              <w:pStyle w:val="ListNumber"/>
              <w:numPr>
                <w:ilvl w:val="0"/>
                <w:numId w:val="35"/>
              </w:numPr>
              <w:cnfStyle w:val="000000100000" w:firstRow="0" w:lastRow="0" w:firstColumn="0" w:lastColumn="0" w:oddVBand="0" w:evenVBand="0" w:oddHBand="1" w:evenHBand="0" w:firstRowFirstColumn="0" w:firstRowLastColumn="0" w:lastRowFirstColumn="0" w:lastRowLastColumn="0"/>
            </w:pPr>
            <w:proofErr w:type="gramStart"/>
            <w:r w:rsidRPr="00B540B4">
              <w:t>Numbered</w:t>
            </w:r>
            <w:proofErr w:type="gramEnd"/>
            <w:r w:rsidRPr="00B540B4">
              <w:t xml:space="preserve"> list that is longer than usual multiple lines.</w:t>
            </w:r>
          </w:p>
          <w:p w14:paraId="72E1AFF2" w14:textId="77777777" w:rsidR="00801C8A" w:rsidRPr="00B540B4" w:rsidRDefault="00801C8A" w:rsidP="007C495F">
            <w:pPr>
              <w:pStyle w:val="ListNumber"/>
              <w:cnfStyle w:val="000000100000" w:firstRow="0" w:lastRow="0" w:firstColumn="0" w:lastColumn="0" w:oddVBand="0" w:evenVBand="0" w:oddHBand="1" w:evenHBand="0" w:firstRowFirstColumn="0" w:firstRowLastColumn="0" w:lastRowFirstColumn="0" w:lastRowLastColumn="0"/>
            </w:pPr>
            <w:r w:rsidRPr="00B540B4">
              <w:t>Numbered list</w:t>
            </w:r>
          </w:p>
        </w:tc>
        <w:tc>
          <w:tcPr>
            <w:cnfStyle w:val="000010000000" w:firstRow="0" w:lastRow="0" w:firstColumn="0" w:lastColumn="0" w:oddVBand="1" w:evenVBand="0" w:oddHBand="0" w:evenHBand="0" w:firstRowFirstColumn="0" w:firstRowLastColumn="0" w:lastRowFirstColumn="0" w:lastRowLastColumn="0"/>
            <w:tcW w:w="1667" w:type="pct"/>
          </w:tcPr>
          <w:p w14:paraId="5727B925" w14:textId="77777777" w:rsidR="00801C8A" w:rsidRPr="00B540B4" w:rsidRDefault="00801C8A" w:rsidP="007C495F">
            <w:r w:rsidRPr="00B540B4">
              <w:t xml:space="preserve">Table body followed by a </w:t>
            </w:r>
            <w:proofErr w:type="gramStart"/>
            <w:r w:rsidRPr="00B540B4">
              <w:t>bulleted</w:t>
            </w:r>
            <w:proofErr w:type="gramEnd"/>
            <w:r w:rsidRPr="00B540B4">
              <w:t xml:space="preserve"> list:</w:t>
            </w:r>
          </w:p>
          <w:p w14:paraId="29F69F61" w14:textId="77777777" w:rsidR="00801C8A" w:rsidRPr="00B540B4" w:rsidRDefault="00801C8A" w:rsidP="007C495F">
            <w:pPr>
              <w:pStyle w:val="Normalbullet"/>
            </w:pPr>
            <w:r w:rsidRPr="00B540B4">
              <w:t>Body bullet that is longer than usual and is going on multiple lines.</w:t>
            </w:r>
          </w:p>
          <w:p w14:paraId="754D0508" w14:textId="77777777" w:rsidR="00801C8A" w:rsidRPr="00B540B4" w:rsidRDefault="00801C8A" w:rsidP="007C495F">
            <w:pPr>
              <w:pStyle w:val="Normalbullet"/>
            </w:pPr>
            <w:r w:rsidRPr="00B540B4">
              <w:t>Body bullet that is longer than usual and is going on multiple lines.</w:t>
            </w:r>
          </w:p>
          <w:p w14:paraId="26C6F7F9" w14:textId="77777777" w:rsidR="00801C8A" w:rsidRPr="00B540B4" w:rsidRDefault="00801C8A" w:rsidP="007C495F">
            <w:r w:rsidRPr="00B540B4">
              <w:t xml:space="preserve">Table body followed by a </w:t>
            </w:r>
            <w:proofErr w:type="gramStart"/>
            <w:r w:rsidRPr="00B540B4">
              <w:t>bulleted</w:t>
            </w:r>
            <w:proofErr w:type="gramEnd"/>
            <w:r w:rsidRPr="00B540B4">
              <w:t xml:space="preserve"> list:</w:t>
            </w:r>
          </w:p>
          <w:p w14:paraId="3A23CCDF" w14:textId="77777777" w:rsidR="00801C8A" w:rsidRPr="00B540B4" w:rsidRDefault="00801C8A" w:rsidP="007C495F">
            <w:pPr>
              <w:pStyle w:val="Normalbullet"/>
            </w:pPr>
            <w:r w:rsidRPr="00B540B4">
              <w:t>Body bullet that is longer than usual and is going on multiple lines.</w:t>
            </w:r>
          </w:p>
        </w:tc>
      </w:tr>
      <w:tr w:rsidR="00801C8A" w:rsidRPr="00B540B4" w14:paraId="0069D8DE" w14:textId="77777777" w:rsidTr="00F837D1">
        <w:tc>
          <w:tcPr>
            <w:cnfStyle w:val="000010000000" w:firstRow="0" w:lastRow="0" w:firstColumn="0" w:lastColumn="0" w:oddVBand="1" w:evenVBand="0" w:oddHBand="0" w:evenHBand="0" w:firstRowFirstColumn="0" w:firstRowLastColumn="0" w:lastRowFirstColumn="0" w:lastRowLastColumn="0"/>
            <w:tcW w:w="1666" w:type="pct"/>
          </w:tcPr>
          <w:p w14:paraId="1E55D931" w14:textId="77777777" w:rsidR="00801C8A" w:rsidRPr="00B540B4" w:rsidRDefault="00801C8A" w:rsidP="007C495F">
            <w:r w:rsidRPr="00B540B4">
              <w:t>Table body</w:t>
            </w:r>
          </w:p>
        </w:tc>
        <w:tc>
          <w:tcPr>
            <w:tcW w:w="1666" w:type="pct"/>
          </w:tcPr>
          <w:p w14:paraId="5E79F3FB" w14:textId="77777777" w:rsidR="00801C8A" w:rsidRPr="00B540B4" w:rsidRDefault="00801C8A" w:rsidP="007C495F">
            <w:pPr>
              <w:cnfStyle w:val="000000000000" w:firstRow="0" w:lastRow="0" w:firstColumn="0" w:lastColumn="0" w:oddVBand="0" w:evenVBand="0" w:oddHBand="0" w:evenHBand="0" w:firstRowFirstColumn="0" w:firstRowLastColumn="0" w:lastRowFirstColumn="0" w:lastRowLastColumn="0"/>
            </w:pPr>
            <w:r w:rsidRPr="00B540B4">
              <w:t>Table body</w:t>
            </w:r>
          </w:p>
        </w:tc>
        <w:tc>
          <w:tcPr>
            <w:cnfStyle w:val="000010000000" w:firstRow="0" w:lastRow="0" w:firstColumn="0" w:lastColumn="0" w:oddVBand="1" w:evenVBand="0" w:oddHBand="0" w:evenHBand="0" w:firstRowFirstColumn="0" w:firstRowLastColumn="0" w:lastRowFirstColumn="0" w:lastRowLastColumn="0"/>
            <w:tcW w:w="1667" w:type="pct"/>
          </w:tcPr>
          <w:p w14:paraId="0791D375" w14:textId="77777777" w:rsidR="00801C8A" w:rsidRPr="00B540B4" w:rsidRDefault="00801C8A" w:rsidP="007C495F">
            <w:r w:rsidRPr="00B540B4">
              <w:t>Table body</w:t>
            </w:r>
          </w:p>
        </w:tc>
      </w:tr>
      <w:tr w:rsidR="008940B6" w:rsidRPr="00B540B4" w14:paraId="794FEF0B" w14:textId="77777777" w:rsidTr="00F837D1">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77B17A50" w14:textId="77777777" w:rsidR="00801C8A" w:rsidRPr="00B540B4" w:rsidRDefault="00801C8A" w:rsidP="007C495F">
            <w:r w:rsidRPr="00B540B4">
              <w:t>Total row</w:t>
            </w:r>
          </w:p>
        </w:tc>
        <w:tc>
          <w:tcPr>
            <w:tcW w:w="1666" w:type="pct"/>
          </w:tcPr>
          <w:p w14:paraId="6EAE3BB5" w14:textId="77777777" w:rsidR="00801C8A" w:rsidRPr="00B540B4" w:rsidRDefault="00801C8A" w:rsidP="007C495F">
            <w:pPr>
              <w:cnfStyle w:val="010000000000" w:firstRow="0" w:lastRow="1" w:firstColumn="0" w:lastColumn="0" w:oddVBand="0" w:evenVBand="0" w:oddHBand="0" w:evenHBand="0" w:firstRowFirstColumn="0" w:firstRowLastColumn="0" w:lastRowFirstColumn="0" w:lastRowLastColumn="0"/>
            </w:pPr>
            <w:r w:rsidRPr="00B540B4">
              <w:t>Total row text</w:t>
            </w:r>
          </w:p>
        </w:tc>
        <w:tc>
          <w:tcPr>
            <w:cnfStyle w:val="000010000000" w:firstRow="0" w:lastRow="0" w:firstColumn="0" w:lastColumn="0" w:oddVBand="1" w:evenVBand="0" w:oddHBand="0" w:evenHBand="0" w:firstRowFirstColumn="0" w:firstRowLastColumn="0" w:lastRowFirstColumn="0" w:lastRowLastColumn="0"/>
            <w:tcW w:w="1667" w:type="pct"/>
          </w:tcPr>
          <w:p w14:paraId="2D358584" w14:textId="77777777" w:rsidR="00801C8A" w:rsidRPr="00B540B4" w:rsidRDefault="00801C8A" w:rsidP="007C495F">
            <w:r w:rsidRPr="00B540B4">
              <w:t>Total row text</w:t>
            </w:r>
          </w:p>
        </w:tc>
      </w:tr>
    </w:tbl>
    <w:p w14:paraId="138BAFC3" w14:textId="406C1EA4" w:rsidR="00801C8A" w:rsidRPr="00B540B4" w:rsidRDefault="00801C8A" w:rsidP="00801C8A">
      <w:pPr>
        <w:keepNext/>
        <w:keepLines/>
        <w:spacing w:before="240"/>
        <w:rPr>
          <w:rFonts w:ascii="Oracle Sans" w:eastAsia="Times New Roman" w:hAnsi="Oracle Sans" w:cs="Times New Roman"/>
          <w:bCs/>
          <w:sz w:val="20"/>
        </w:rPr>
      </w:pPr>
      <w:r w:rsidRPr="00801C8A">
        <w:rPr>
          <w:rFonts w:ascii="Oracle Sans" w:eastAsia="Times New Roman" w:hAnsi="Oracle Sans" w:cs="Times New Roman"/>
          <w:bCs/>
          <w:sz w:val="20"/>
        </w:rPr>
        <w:t xml:space="preserve">Table </w:t>
      </w:r>
      <w:r w:rsidRPr="00801C8A">
        <w:rPr>
          <w:rFonts w:ascii="Oracle Sans" w:eastAsia="Times New Roman" w:hAnsi="Oracle Sans" w:cs="Times New Roman"/>
          <w:bCs/>
          <w:sz w:val="20"/>
        </w:rPr>
        <w:fldChar w:fldCharType="begin"/>
      </w:r>
      <w:r w:rsidRPr="00801C8A">
        <w:rPr>
          <w:rFonts w:ascii="Oracle Sans" w:eastAsia="Times New Roman" w:hAnsi="Oracle Sans" w:cs="Times New Roman"/>
          <w:bCs/>
          <w:sz w:val="20"/>
        </w:rPr>
        <w:instrText xml:space="preserve"> SEQ Table \* ARABIC </w:instrText>
      </w:r>
      <w:r w:rsidRPr="00801C8A">
        <w:rPr>
          <w:rFonts w:ascii="Oracle Sans" w:eastAsia="Times New Roman" w:hAnsi="Oracle Sans" w:cs="Times New Roman"/>
          <w:bCs/>
          <w:sz w:val="20"/>
        </w:rPr>
        <w:fldChar w:fldCharType="separate"/>
      </w:r>
      <w:r w:rsidR="00DA4B97">
        <w:rPr>
          <w:rFonts w:ascii="Oracle Sans" w:eastAsia="Times New Roman" w:hAnsi="Oracle Sans" w:cs="Times New Roman"/>
          <w:bCs/>
          <w:noProof/>
          <w:sz w:val="20"/>
        </w:rPr>
        <w:t>3</w:t>
      </w:r>
      <w:r w:rsidRPr="00801C8A">
        <w:rPr>
          <w:rFonts w:ascii="Oracle Sans" w:eastAsia="Times New Roman" w:hAnsi="Oracle Sans" w:cs="Times New Roman"/>
          <w:bCs/>
          <w:sz w:val="20"/>
        </w:rPr>
        <w:fldChar w:fldCharType="end"/>
      </w:r>
      <w:r w:rsidRPr="00801C8A">
        <w:rPr>
          <w:rFonts w:ascii="Oracle Sans" w:eastAsia="Times New Roman" w:hAnsi="Oracle Sans" w:cs="Times New Roman"/>
          <w:bCs/>
          <w:sz w:val="20"/>
        </w:rPr>
        <w:t>. Table 3 Accent 2</w:t>
      </w:r>
    </w:p>
    <w:tbl>
      <w:tblPr>
        <w:tblStyle w:val="Table3-Accent2"/>
        <w:tblW w:w="5000" w:type="pct"/>
        <w:tblLayout w:type="fixed"/>
        <w:tblLook w:val="0060" w:firstRow="1" w:lastRow="1" w:firstColumn="0" w:lastColumn="0" w:noHBand="0" w:noVBand="0"/>
      </w:tblPr>
      <w:tblGrid>
        <w:gridCol w:w="3356"/>
        <w:gridCol w:w="3356"/>
        <w:gridCol w:w="3358"/>
      </w:tblGrid>
      <w:tr w:rsidR="00454739" w:rsidRPr="008940B6" w14:paraId="5071823A" w14:textId="77777777" w:rsidTr="00917D6B">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1666" w:type="pct"/>
          </w:tcPr>
          <w:p w14:paraId="7AC1AD37" w14:textId="77777777" w:rsidR="00454739" w:rsidRPr="008940B6" w:rsidRDefault="00454739" w:rsidP="007C495F">
            <w:bookmarkStart w:id="115" w:name="_Hlk182931553"/>
            <w:r w:rsidRPr="008940B6">
              <w:t>COLUMN HEADING</w:t>
            </w:r>
          </w:p>
        </w:tc>
        <w:tc>
          <w:tcPr>
            <w:tcW w:w="1666" w:type="pct"/>
          </w:tcPr>
          <w:p w14:paraId="731F232B" w14:textId="77777777" w:rsidR="00454739" w:rsidRPr="008940B6" w:rsidRDefault="00454739" w:rsidP="007C495F">
            <w:pPr>
              <w:cnfStyle w:val="100000000000" w:firstRow="1" w:lastRow="0" w:firstColumn="0" w:lastColumn="0" w:oddVBand="0" w:evenVBand="0" w:oddHBand="0" w:evenHBand="0" w:firstRowFirstColumn="0" w:firstRowLastColumn="0" w:lastRowFirstColumn="0" w:lastRowLastColumn="0"/>
            </w:pPr>
            <w:r w:rsidRPr="008940B6">
              <w:t>COLUMN HEADING</w:t>
            </w:r>
          </w:p>
        </w:tc>
        <w:tc>
          <w:tcPr>
            <w:cnfStyle w:val="000010000000" w:firstRow="0" w:lastRow="0" w:firstColumn="0" w:lastColumn="0" w:oddVBand="1" w:evenVBand="0" w:oddHBand="0" w:evenHBand="0" w:firstRowFirstColumn="0" w:firstRowLastColumn="0" w:lastRowFirstColumn="0" w:lastRowLastColumn="0"/>
            <w:tcW w:w="1667" w:type="pct"/>
          </w:tcPr>
          <w:p w14:paraId="0C952322" w14:textId="77777777" w:rsidR="00454739" w:rsidRPr="008940B6" w:rsidRDefault="00454739" w:rsidP="007C495F">
            <w:r w:rsidRPr="008940B6">
              <w:t>COLUMN HEADING</w:t>
            </w:r>
          </w:p>
        </w:tc>
      </w:tr>
      <w:tr w:rsidR="00454739" w:rsidRPr="00B540B4" w14:paraId="0A86634F" w14:textId="77777777" w:rsidTr="00C652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2D9DD1B9" w14:textId="77777777" w:rsidR="00454739" w:rsidRPr="00B540B4" w:rsidRDefault="00454739" w:rsidP="007C495F">
            <w:pPr>
              <w:rPr>
                <w:rStyle w:val="Tableheadingcharacter"/>
              </w:rPr>
            </w:pPr>
            <w:r w:rsidRPr="00B540B4">
              <w:rPr>
                <w:rStyle w:val="Tableheadingcharacter"/>
              </w:rPr>
              <w:t>Heading if needed</w:t>
            </w:r>
          </w:p>
          <w:p w14:paraId="1A837A34" w14:textId="77777777" w:rsidR="00454739" w:rsidRPr="00B540B4" w:rsidRDefault="00454739"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40F3E81E"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rPr>
                <w:rStyle w:val="Tableheadingcharacter"/>
              </w:rPr>
            </w:pPr>
            <w:r w:rsidRPr="00B540B4">
              <w:rPr>
                <w:rStyle w:val="Tableheadingcharacter"/>
              </w:rPr>
              <w:t>Heading if needed</w:t>
            </w:r>
          </w:p>
          <w:p w14:paraId="681CAED2"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pPr>
            <w:proofErr w:type="gramStart"/>
            <w:r w:rsidRPr="00B540B4">
              <w:t>Paragraph</w:t>
            </w:r>
            <w:proofErr w:type="gramEnd"/>
            <w:r w:rsidRPr="00B540B4">
              <w:t xml:space="preserve"> in a table that is lengthy and long and goes on for multiple lines.</w:t>
            </w:r>
          </w:p>
          <w:p w14:paraId="2F6BAC05"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rPr>
                <w:rStyle w:val="Strong"/>
              </w:rPr>
            </w:pPr>
            <w:r w:rsidRPr="00B540B4">
              <w:rPr>
                <w:rStyle w:val="Strong"/>
              </w:rPr>
              <w:t>Heading if needed</w:t>
            </w:r>
          </w:p>
          <w:p w14:paraId="50B30DB6"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pPr>
            <w:r w:rsidRPr="00B540B4">
              <w:t>Additional table body text followed by a numbered list:</w:t>
            </w:r>
          </w:p>
          <w:p w14:paraId="0021ED6A" w14:textId="77777777" w:rsidR="00454739" w:rsidRPr="00B540B4" w:rsidRDefault="00454739" w:rsidP="00454739">
            <w:pPr>
              <w:pStyle w:val="ListNumber"/>
              <w:numPr>
                <w:ilvl w:val="0"/>
                <w:numId w:val="44"/>
              </w:numPr>
              <w:cnfStyle w:val="000000100000" w:firstRow="0" w:lastRow="0" w:firstColumn="0" w:lastColumn="0" w:oddVBand="0" w:evenVBand="0" w:oddHBand="1" w:evenHBand="0" w:firstRowFirstColumn="0" w:firstRowLastColumn="0" w:lastRowFirstColumn="0" w:lastRowLastColumn="0"/>
            </w:pPr>
            <w:proofErr w:type="gramStart"/>
            <w:r w:rsidRPr="00B540B4">
              <w:t>Numbered</w:t>
            </w:r>
            <w:proofErr w:type="gramEnd"/>
            <w:r w:rsidRPr="00B540B4">
              <w:t xml:space="preserve"> list that is longer than usual multiple lines.</w:t>
            </w:r>
          </w:p>
          <w:p w14:paraId="309DBD5F" w14:textId="77777777" w:rsidR="00454739" w:rsidRPr="00B540B4" w:rsidRDefault="00454739" w:rsidP="007C495F">
            <w:pPr>
              <w:pStyle w:val="ListNumber"/>
              <w:cnfStyle w:val="000000100000" w:firstRow="0" w:lastRow="0" w:firstColumn="0" w:lastColumn="0" w:oddVBand="0" w:evenVBand="0" w:oddHBand="1" w:evenHBand="0" w:firstRowFirstColumn="0" w:firstRowLastColumn="0" w:lastRowFirstColumn="0" w:lastRowLastColumn="0"/>
            </w:pPr>
            <w:r w:rsidRPr="00B540B4">
              <w:t>Numbered list</w:t>
            </w:r>
          </w:p>
        </w:tc>
        <w:tc>
          <w:tcPr>
            <w:cnfStyle w:val="000010000000" w:firstRow="0" w:lastRow="0" w:firstColumn="0" w:lastColumn="0" w:oddVBand="1" w:evenVBand="0" w:oddHBand="0" w:evenHBand="0" w:firstRowFirstColumn="0" w:firstRowLastColumn="0" w:lastRowFirstColumn="0" w:lastRowLastColumn="0"/>
            <w:tcW w:w="1667" w:type="pct"/>
          </w:tcPr>
          <w:p w14:paraId="2E76B264" w14:textId="77777777" w:rsidR="00454739" w:rsidRPr="00B540B4" w:rsidRDefault="00454739" w:rsidP="007C495F">
            <w:r w:rsidRPr="00B540B4">
              <w:t xml:space="preserve">Table body followed by a </w:t>
            </w:r>
            <w:proofErr w:type="gramStart"/>
            <w:r w:rsidRPr="00B540B4">
              <w:t>bulleted</w:t>
            </w:r>
            <w:proofErr w:type="gramEnd"/>
            <w:r w:rsidRPr="00B540B4">
              <w:t xml:space="preserve"> list:</w:t>
            </w:r>
          </w:p>
          <w:p w14:paraId="1AA67621" w14:textId="77777777" w:rsidR="00454739" w:rsidRPr="00B540B4" w:rsidRDefault="00454739" w:rsidP="007C495F">
            <w:pPr>
              <w:pStyle w:val="Normalbullet"/>
            </w:pPr>
            <w:r w:rsidRPr="00B540B4">
              <w:t>Body bullet that is longer than usual and is going on multiple lines.</w:t>
            </w:r>
          </w:p>
          <w:p w14:paraId="7F0E949E" w14:textId="77777777" w:rsidR="00454739" w:rsidRPr="00B540B4" w:rsidRDefault="00454739" w:rsidP="007C495F">
            <w:pPr>
              <w:pStyle w:val="Normalbullet"/>
            </w:pPr>
            <w:r w:rsidRPr="00B540B4">
              <w:t>Body bullet that is longer than usual and is going on multiple lines.</w:t>
            </w:r>
          </w:p>
          <w:p w14:paraId="6D688049" w14:textId="77777777" w:rsidR="00454739" w:rsidRPr="00B540B4" w:rsidRDefault="00454739" w:rsidP="007C495F">
            <w:r w:rsidRPr="00B540B4">
              <w:t xml:space="preserve">Table body followed by a </w:t>
            </w:r>
            <w:proofErr w:type="gramStart"/>
            <w:r w:rsidRPr="00B540B4">
              <w:t>bulleted</w:t>
            </w:r>
            <w:proofErr w:type="gramEnd"/>
            <w:r w:rsidRPr="00B540B4">
              <w:t xml:space="preserve"> list:</w:t>
            </w:r>
          </w:p>
          <w:p w14:paraId="5D0E5958" w14:textId="77777777" w:rsidR="00454739" w:rsidRPr="00B540B4" w:rsidRDefault="00454739" w:rsidP="007C495F">
            <w:pPr>
              <w:pStyle w:val="Normalbullet"/>
            </w:pPr>
            <w:r w:rsidRPr="00B540B4">
              <w:t>Body bullet that is longer than usual and is going on multiple lines.</w:t>
            </w:r>
          </w:p>
        </w:tc>
      </w:tr>
      <w:tr w:rsidR="00454739" w:rsidRPr="00B540B4" w14:paraId="7F3F78D5" w14:textId="77777777" w:rsidTr="00C652B0">
        <w:tc>
          <w:tcPr>
            <w:cnfStyle w:val="000010000000" w:firstRow="0" w:lastRow="0" w:firstColumn="0" w:lastColumn="0" w:oddVBand="1" w:evenVBand="0" w:oddHBand="0" w:evenHBand="0" w:firstRowFirstColumn="0" w:firstRowLastColumn="0" w:lastRowFirstColumn="0" w:lastRowLastColumn="0"/>
            <w:tcW w:w="1666" w:type="pct"/>
          </w:tcPr>
          <w:p w14:paraId="609C751C" w14:textId="77777777" w:rsidR="00454739" w:rsidRPr="00B540B4" w:rsidRDefault="00454739" w:rsidP="007C495F">
            <w:r w:rsidRPr="00B540B4">
              <w:t>Table body</w:t>
            </w:r>
          </w:p>
        </w:tc>
        <w:tc>
          <w:tcPr>
            <w:tcW w:w="1666" w:type="pct"/>
          </w:tcPr>
          <w:p w14:paraId="6D45A1D7" w14:textId="77777777" w:rsidR="00454739" w:rsidRPr="00B540B4" w:rsidRDefault="00454739" w:rsidP="007C495F">
            <w:pPr>
              <w:cnfStyle w:val="000000000000" w:firstRow="0" w:lastRow="0" w:firstColumn="0" w:lastColumn="0" w:oddVBand="0" w:evenVBand="0" w:oddHBand="0" w:evenHBand="0" w:firstRowFirstColumn="0" w:firstRowLastColumn="0" w:lastRowFirstColumn="0" w:lastRowLastColumn="0"/>
            </w:pPr>
            <w:r w:rsidRPr="00B540B4">
              <w:t>Table body</w:t>
            </w:r>
          </w:p>
        </w:tc>
        <w:tc>
          <w:tcPr>
            <w:cnfStyle w:val="000010000000" w:firstRow="0" w:lastRow="0" w:firstColumn="0" w:lastColumn="0" w:oddVBand="1" w:evenVBand="0" w:oddHBand="0" w:evenHBand="0" w:firstRowFirstColumn="0" w:firstRowLastColumn="0" w:lastRowFirstColumn="0" w:lastRowLastColumn="0"/>
            <w:tcW w:w="1667" w:type="pct"/>
          </w:tcPr>
          <w:p w14:paraId="235E99D0" w14:textId="77777777" w:rsidR="00454739" w:rsidRPr="00B540B4" w:rsidRDefault="00454739" w:rsidP="007C495F">
            <w:r w:rsidRPr="00B540B4">
              <w:t>Table body</w:t>
            </w:r>
          </w:p>
        </w:tc>
      </w:tr>
      <w:tr w:rsidR="00454739" w:rsidRPr="00B540B4" w14:paraId="05D4BC6A" w14:textId="77777777" w:rsidTr="00C652B0">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410B6D07" w14:textId="77777777" w:rsidR="00454739" w:rsidRPr="00B540B4" w:rsidRDefault="00454739" w:rsidP="007C495F">
            <w:r w:rsidRPr="00B540B4">
              <w:t>Total row</w:t>
            </w:r>
          </w:p>
        </w:tc>
        <w:tc>
          <w:tcPr>
            <w:tcW w:w="1666" w:type="pct"/>
          </w:tcPr>
          <w:p w14:paraId="6E6283E0" w14:textId="77777777" w:rsidR="00454739" w:rsidRPr="00B540B4" w:rsidRDefault="00454739" w:rsidP="007C495F">
            <w:pPr>
              <w:cnfStyle w:val="010000000000" w:firstRow="0" w:lastRow="1" w:firstColumn="0" w:lastColumn="0" w:oddVBand="0" w:evenVBand="0" w:oddHBand="0" w:evenHBand="0" w:firstRowFirstColumn="0" w:firstRowLastColumn="0" w:lastRowFirstColumn="0" w:lastRowLastColumn="0"/>
            </w:pPr>
            <w:r w:rsidRPr="00B540B4">
              <w:t>Total row text</w:t>
            </w:r>
          </w:p>
        </w:tc>
        <w:tc>
          <w:tcPr>
            <w:cnfStyle w:val="000010000000" w:firstRow="0" w:lastRow="0" w:firstColumn="0" w:lastColumn="0" w:oddVBand="1" w:evenVBand="0" w:oddHBand="0" w:evenHBand="0" w:firstRowFirstColumn="0" w:firstRowLastColumn="0" w:lastRowFirstColumn="0" w:lastRowLastColumn="0"/>
            <w:tcW w:w="1667" w:type="pct"/>
          </w:tcPr>
          <w:p w14:paraId="546A1C83" w14:textId="77777777" w:rsidR="00454739" w:rsidRPr="00B540B4" w:rsidRDefault="00454739" w:rsidP="007C495F">
            <w:r w:rsidRPr="00B540B4">
              <w:t>Total row text</w:t>
            </w:r>
          </w:p>
        </w:tc>
      </w:tr>
    </w:tbl>
    <w:bookmarkEnd w:id="115"/>
    <w:p w14:paraId="20C74949" w14:textId="0AA84B59" w:rsidR="00454739" w:rsidRPr="00B540B4" w:rsidRDefault="00454739" w:rsidP="00454739">
      <w:pPr>
        <w:keepNext/>
        <w:keepLines/>
        <w:spacing w:before="240"/>
        <w:rPr>
          <w:rFonts w:ascii="Oracle Sans" w:eastAsia="Times New Roman" w:hAnsi="Oracle Sans" w:cs="Times New Roman"/>
          <w:bCs/>
          <w:sz w:val="20"/>
        </w:rPr>
      </w:pPr>
      <w:r w:rsidRPr="00801C8A">
        <w:rPr>
          <w:rFonts w:ascii="Oracle Sans" w:eastAsia="Times New Roman" w:hAnsi="Oracle Sans" w:cs="Times New Roman"/>
          <w:bCs/>
          <w:sz w:val="20"/>
        </w:rPr>
        <w:t xml:space="preserve">Table </w:t>
      </w:r>
      <w:r w:rsidRPr="00801C8A">
        <w:rPr>
          <w:rFonts w:ascii="Oracle Sans" w:eastAsia="Times New Roman" w:hAnsi="Oracle Sans" w:cs="Times New Roman"/>
          <w:bCs/>
          <w:sz w:val="20"/>
        </w:rPr>
        <w:fldChar w:fldCharType="begin"/>
      </w:r>
      <w:r w:rsidRPr="00801C8A">
        <w:rPr>
          <w:rFonts w:ascii="Oracle Sans" w:eastAsia="Times New Roman" w:hAnsi="Oracle Sans" w:cs="Times New Roman"/>
          <w:bCs/>
          <w:sz w:val="20"/>
        </w:rPr>
        <w:instrText xml:space="preserve"> SEQ Table \* ARABIC </w:instrText>
      </w:r>
      <w:r w:rsidRPr="00801C8A">
        <w:rPr>
          <w:rFonts w:ascii="Oracle Sans" w:eastAsia="Times New Roman" w:hAnsi="Oracle Sans" w:cs="Times New Roman"/>
          <w:bCs/>
          <w:sz w:val="20"/>
        </w:rPr>
        <w:fldChar w:fldCharType="separate"/>
      </w:r>
      <w:r w:rsidR="00DA4B97">
        <w:rPr>
          <w:rFonts w:ascii="Oracle Sans" w:eastAsia="Times New Roman" w:hAnsi="Oracle Sans" w:cs="Times New Roman"/>
          <w:bCs/>
          <w:noProof/>
          <w:sz w:val="20"/>
        </w:rPr>
        <w:t>4</w:t>
      </w:r>
      <w:r w:rsidRPr="00801C8A">
        <w:rPr>
          <w:rFonts w:ascii="Oracle Sans" w:eastAsia="Times New Roman" w:hAnsi="Oracle Sans" w:cs="Times New Roman"/>
          <w:bCs/>
          <w:sz w:val="20"/>
        </w:rPr>
        <w:fldChar w:fldCharType="end"/>
      </w:r>
      <w:r w:rsidRPr="00801C8A">
        <w:rPr>
          <w:rFonts w:ascii="Oracle Sans" w:eastAsia="Times New Roman" w:hAnsi="Oracle Sans" w:cs="Times New Roman"/>
          <w:bCs/>
          <w:sz w:val="20"/>
        </w:rPr>
        <w:t xml:space="preserve">. Table 3 Accent </w:t>
      </w:r>
      <w:r w:rsidRPr="00B540B4">
        <w:rPr>
          <w:rFonts w:ascii="Oracle Sans" w:eastAsia="Times New Roman" w:hAnsi="Oracle Sans" w:cs="Times New Roman"/>
          <w:bCs/>
          <w:sz w:val="20"/>
        </w:rPr>
        <w:t>3</w:t>
      </w:r>
    </w:p>
    <w:tbl>
      <w:tblPr>
        <w:tblStyle w:val="Table3-Accent3"/>
        <w:tblW w:w="5000" w:type="pct"/>
        <w:tblLayout w:type="fixed"/>
        <w:tblLook w:val="0060" w:firstRow="1" w:lastRow="1" w:firstColumn="0" w:lastColumn="0" w:noHBand="0" w:noVBand="0"/>
      </w:tblPr>
      <w:tblGrid>
        <w:gridCol w:w="3356"/>
        <w:gridCol w:w="3356"/>
        <w:gridCol w:w="3358"/>
      </w:tblGrid>
      <w:tr w:rsidR="00454739" w:rsidRPr="008940B6" w14:paraId="3C97B428" w14:textId="77777777" w:rsidTr="00376837">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666" w:type="pct"/>
          </w:tcPr>
          <w:p w14:paraId="18FC69AC" w14:textId="77777777" w:rsidR="00454739" w:rsidRPr="008940B6" w:rsidRDefault="00454739" w:rsidP="007C495F">
            <w:r w:rsidRPr="008940B6">
              <w:t>COLUMN HEADING</w:t>
            </w:r>
          </w:p>
        </w:tc>
        <w:tc>
          <w:tcPr>
            <w:tcW w:w="1666" w:type="pct"/>
          </w:tcPr>
          <w:p w14:paraId="266EADF3" w14:textId="77777777" w:rsidR="00454739" w:rsidRPr="008940B6" w:rsidRDefault="00454739" w:rsidP="007C495F">
            <w:pPr>
              <w:cnfStyle w:val="100000000000" w:firstRow="1" w:lastRow="0" w:firstColumn="0" w:lastColumn="0" w:oddVBand="0" w:evenVBand="0" w:oddHBand="0" w:evenHBand="0" w:firstRowFirstColumn="0" w:firstRowLastColumn="0" w:lastRowFirstColumn="0" w:lastRowLastColumn="0"/>
            </w:pPr>
            <w:r w:rsidRPr="008940B6">
              <w:t>COLUMN HEADING</w:t>
            </w:r>
          </w:p>
        </w:tc>
        <w:tc>
          <w:tcPr>
            <w:cnfStyle w:val="000010000000" w:firstRow="0" w:lastRow="0" w:firstColumn="0" w:lastColumn="0" w:oddVBand="1" w:evenVBand="0" w:oddHBand="0" w:evenHBand="0" w:firstRowFirstColumn="0" w:firstRowLastColumn="0" w:lastRowFirstColumn="0" w:lastRowLastColumn="0"/>
            <w:tcW w:w="1667" w:type="pct"/>
          </w:tcPr>
          <w:p w14:paraId="7F13FB2C" w14:textId="77777777" w:rsidR="00454739" w:rsidRPr="008940B6" w:rsidRDefault="00454739" w:rsidP="007C495F">
            <w:r w:rsidRPr="008940B6">
              <w:t>COLUMN HEADING</w:t>
            </w:r>
          </w:p>
        </w:tc>
      </w:tr>
      <w:tr w:rsidR="00454739" w:rsidRPr="00B540B4" w14:paraId="398AC3F5" w14:textId="77777777" w:rsidTr="003768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22E72F09" w14:textId="77777777" w:rsidR="00454739" w:rsidRPr="00B540B4" w:rsidRDefault="00454739" w:rsidP="007C495F">
            <w:pPr>
              <w:rPr>
                <w:rStyle w:val="Tableheadingcharacter"/>
              </w:rPr>
            </w:pPr>
            <w:r w:rsidRPr="00B540B4">
              <w:rPr>
                <w:rStyle w:val="Tableheadingcharacter"/>
              </w:rPr>
              <w:t>Heading if needed</w:t>
            </w:r>
          </w:p>
          <w:p w14:paraId="1A043135" w14:textId="77777777" w:rsidR="00454739" w:rsidRPr="00B540B4" w:rsidRDefault="00454739"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2DE075ED"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rPr>
                <w:rStyle w:val="Tableheadingcharacter"/>
              </w:rPr>
            </w:pPr>
            <w:r w:rsidRPr="00B540B4">
              <w:rPr>
                <w:rStyle w:val="Tableheadingcharacter"/>
              </w:rPr>
              <w:t>Heading if needed</w:t>
            </w:r>
          </w:p>
          <w:p w14:paraId="1718DD5E"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pPr>
            <w:proofErr w:type="gramStart"/>
            <w:r w:rsidRPr="00B540B4">
              <w:t>Paragraph</w:t>
            </w:r>
            <w:proofErr w:type="gramEnd"/>
            <w:r w:rsidRPr="00B540B4">
              <w:t xml:space="preserve"> in a table that is lengthy and long and goes on for multiple lines.</w:t>
            </w:r>
          </w:p>
          <w:p w14:paraId="2FF11194"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rPr>
                <w:rStyle w:val="Strong"/>
              </w:rPr>
            </w:pPr>
            <w:r w:rsidRPr="00B540B4">
              <w:rPr>
                <w:rStyle w:val="Strong"/>
              </w:rPr>
              <w:t>Heading if needed</w:t>
            </w:r>
          </w:p>
          <w:p w14:paraId="4E3C179B" w14:textId="77777777" w:rsidR="00454739" w:rsidRPr="00B540B4" w:rsidRDefault="00454739" w:rsidP="007C495F">
            <w:pPr>
              <w:cnfStyle w:val="000000100000" w:firstRow="0" w:lastRow="0" w:firstColumn="0" w:lastColumn="0" w:oddVBand="0" w:evenVBand="0" w:oddHBand="1" w:evenHBand="0" w:firstRowFirstColumn="0" w:firstRowLastColumn="0" w:lastRowFirstColumn="0" w:lastRowLastColumn="0"/>
            </w:pPr>
            <w:r w:rsidRPr="00B540B4">
              <w:t>Additional table body text followed by a numbered list:</w:t>
            </w:r>
          </w:p>
          <w:p w14:paraId="72628207" w14:textId="77777777" w:rsidR="00454739" w:rsidRPr="00B540B4" w:rsidRDefault="00454739" w:rsidP="002D4FC7">
            <w:pPr>
              <w:pStyle w:val="ListNumber"/>
              <w:numPr>
                <w:ilvl w:val="0"/>
                <w:numId w:val="45"/>
              </w:numPr>
              <w:cnfStyle w:val="000000100000" w:firstRow="0" w:lastRow="0" w:firstColumn="0" w:lastColumn="0" w:oddVBand="0" w:evenVBand="0" w:oddHBand="1" w:evenHBand="0" w:firstRowFirstColumn="0" w:firstRowLastColumn="0" w:lastRowFirstColumn="0" w:lastRowLastColumn="0"/>
            </w:pPr>
            <w:proofErr w:type="gramStart"/>
            <w:r w:rsidRPr="00B540B4">
              <w:t>Numbered</w:t>
            </w:r>
            <w:proofErr w:type="gramEnd"/>
            <w:r w:rsidRPr="00B540B4">
              <w:t xml:space="preserve"> list that is longer than usual multiple lines.</w:t>
            </w:r>
          </w:p>
          <w:p w14:paraId="482335E3" w14:textId="77777777" w:rsidR="00454739" w:rsidRPr="00B540B4" w:rsidRDefault="00454739" w:rsidP="007C495F">
            <w:pPr>
              <w:pStyle w:val="ListNumber"/>
              <w:cnfStyle w:val="000000100000" w:firstRow="0" w:lastRow="0" w:firstColumn="0" w:lastColumn="0" w:oddVBand="0" w:evenVBand="0" w:oddHBand="1" w:evenHBand="0" w:firstRowFirstColumn="0" w:firstRowLastColumn="0" w:lastRowFirstColumn="0" w:lastRowLastColumn="0"/>
            </w:pPr>
            <w:r w:rsidRPr="00B540B4">
              <w:t>Numbered list</w:t>
            </w:r>
          </w:p>
        </w:tc>
        <w:tc>
          <w:tcPr>
            <w:cnfStyle w:val="000010000000" w:firstRow="0" w:lastRow="0" w:firstColumn="0" w:lastColumn="0" w:oddVBand="1" w:evenVBand="0" w:oddHBand="0" w:evenHBand="0" w:firstRowFirstColumn="0" w:firstRowLastColumn="0" w:lastRowFirstColumn="0" w:lastRowLastColumn="0"/>
            <w:tcW w:w="1667" w:type="pct"/>
          </w:tcPr>
          <w:p w14:paraId="09D71C4F" w14:textId="77777777" w:rsidR="00454739" w:rsidRPr="00B540B4" w:rsidRDefault="00454739" w:rsidP="007C495F">
            <w:r w:rsidRPr="00B540B4">
              <w:t xml:space="preserve">Table body followed by a </w:t>
            </w:r>
            <w:proofErr w:type="gramStart"/>
            <w:r w:rsidRPr="00B540B4">
              <w:t>bulleted</w:t>
            </w:r>
            <w:proofErr w:type="gramEnd"/>
            <w:r w:rsidRPr="00B540B4">
              <w:t xml:space="preserve"> list:</w:t>
            </w:r>
          </w:p>
          <w:p w14:paraId="1C65CA2F" w14:textId="77777777" w:rsidR="00454739" w:rsidRPr="00B540B4" w:rsidRDefault="00454739" w:rsidP="007C495F">
            <w:pPr>
              <w:pStyle w:val="Normalbullet"/>
            </w:pPr>
            <w:r w:rsidRPr="00B540B4">
              <w:t>Body bullet that is longer than usual and is going on multiple lines.</w:t>
            </w:r>
          </w:p>
          <w:p w14:paraId="080A2B7E" w14:textId="77777777" w:rsidR="00454739" w:rsidRPr="00B540B4" w:rsidRDefault="00454739" w:rsidP="007C495F">
            <w:pPr>
              <w:pStyle w:val="Normalbullet"/>
            </w:pPr>
            <w:r w:rsidRPr="00B540B4">
              <w:t>Body bullet that is longer than usual and is going on multiple lines.</w:t>
            </w:r>
          </w:p>
          <w:p w14:paraId="09334004" w14:textId="77777777" w:rsidR="00454739" w:rsidRPr="00B540B4" w:rsidRDefault="00454739" w:rsidP="007C495F">
            <w:r w:rsidRPr="00B540B4">
              <w:t xml:space="preserve">Table body followed by a </w:t>
            </w:r>
            <w:proofErr w:type="gramStart"/>
            <w:r w:rsidRPr="00B540B4">
              <w:t>bulleted</w:t>
            </w:r>
            <w:proofErr w:type="gramEnd"/>
            <w:r w:rsidRPr="00B540B4">
              <w:t xml:space="preserve"> list:</w:t>
            </w:r>
          </w:p>
          <w:p w14:paraId="0E2B989F" w14:textId="77777777" w:rsidR="00454739" w:rsidRPr="00B540B4" w:rsidRDefault="00454739" w:rsidP="007C495F">
            <w:pPr>
              <w:pStyle w:val="Normalbullet"/>
            </w:pPr>
            <w:r w:rsidRPr="00B540B4">
              <w:t>Body bullet that is longer than usual and is going on multiple lines.</w:t>
            </w:r>
          </w:p>
        </w:tc>
      </w:tr>
      <w:tr w:rsidR="00454739" w:rsidRPr="00B540B4" w14:paraId="4D40FAD2" w14:textId="77777777" w:rsidTr="00376837">
        <w:tc>
          <w:tcPr>
            <w:cnfStyle w:val="000010000000" w:firstRow="0" w:lastRow="0" w:firstColumn="0" w:lastColumn="0" w:oddVBand="1" w:evenVBand="0" w:oddHBand="0" w:evenHBand="0" w:firstRowFirstColumn="0" w:firstRowLastColumn="0" w:lastRowFirstColumn="0" w:lastRowLastColumn="0"/>
            <w:tcW w:w="1666" w:type="pct"/>
          </w:tcPr>
          <w:p w14:paraId="1B8C70B0" w14:textId="77777777" w:rsidR="00454739" w:rsidRPr="00B540B4" w:rsidRDefault="00454739" w:rsidP="007C495F">
            <w:r w:rsidRPr="00B540B4">
              <w:t>Table body</w:t>
            </w:r>
          </w:p>
        </w:tc>
        <w:tc>
          <w:tcPr>
            <w:tcW w:w="1666" w:type="pct"/>
          </w:tcPr>
          <w:p w14:paraId="75CBCBE1" w14:textId="77777777" w:rsidR="00454739" w:rsidRPr="00B540B4" w:rsidRDefault="00454739" w:rsidP="007C495F">
            <w:pPr>
              <w:cnfStyle w:val="000000000000" w:firstRow="0" w:lastRow="0" w:firstColumn="0" w:lastColumn="0" w:oddVBand="0" w:evenVBand="0" w:oddHBand="0" w:evenHBand="0" w:firstRowFirstColumn="0" w:firstRowLastColumn="0" w:lastRowFirstColumn="0" w:lastRowLastColumn="0"/>
            </w:pPr>
            <w:r w:rsidRPr="00B540B4">
              <w:t>Table body</w:t>
            </w:r>
          </w:p>
        </w:tc>
        <w:tc>
          <w:tcPr>
            <w:cnfStyle w:val="000010000000" w:firstRow="0" w:lastRow="0" w:firstColumn="0" w:lastColumn="0" w:oddVBand="1" w:evenVBand="0" w:oddHBand="0" w:evenHBand="0" w:firstRowFirstColumn="0" w:firstRowLastColumn="0" w:lastRowFirstColumn="0" w:lastRowLastColumn="0"/>
            <w:tcW w:w="1667" w:type="pct"/>
          </w:tcPr>
          <w:p w14:paraId="26595C91" w14:textId="77777777" w:rsidR="00454739" w:rsidRPr="00B540B4" w:rsidRDefault="00454739" w:rsidP="007C495F">
            <w:r w:rsidRPr="00B540B4">
              <w:t>Table body</w:t>
            </w:r>
          </w:p>
        </w:tc>
      </w:tr>
      <w:tr w:rsidR="00454739" w:rsidRPr="00B540B4" w14:paraId="145AE66C" w14:textId="77777777" w:rsidTr="00376837">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50E32374" w14:textId="77777777" w:rsidR="00454739" w:rsidRPr="00B540B4" w:rsidRDefault="00454739" w:rsidP="007C495F">
            <w:r w:rsidRPr="00B540B4">
              <w:t>Total row</w:t>
            </w:r>
          </w:p>
        </w:tc>
        <w:tc>
          <w:tcPr>
            <w:tcW w:w="1666" w:type="pct"/>
          </w:tcPr>
          <w:p w14:paraId="34D3F8D3" w14:textId="77777777" w:rsidR="00454739" w:rsidRPr="00B540B4" w:rsidRDefault="00454739" w:rsidP="007C495F">
            <w:pPr>
              <w:cnfStyle w:val="010000000000" w:firstRow="0" w:lastRow="1" w:firstColumn="0" w:lastColumn="0" w:oddVBand="0" w:evenVBand="0" w:oddHBand="0" w:evenHBand="0" w:firstRowFirstColumn="0" w:firstRowLastColumn="0" w:lastRowFirstColumn="0" w:lastRowLastColumn="0"/>
            </w:pPr>
            <w:r w:rsidRPr="00B540B4">
              <w:t>Total row text</w:t>
            </w:r>
          </w:p>
        </w:tc>
        <w:tc>
          <w:tcPr>
            <w:cnfStyle w:val="000010000000" w:firstRow="0" w:lastRow="0" w:firstColumn="0" w:lastColumn="0" w:oddVBand="1" w:evenVBand="0" w:oddHBand="0" w:evenHBand="0" w:firstRowFirstColumn="0" w:firstRowLastColumn="0" w:lastRowFirstColumn="0" w:lastRowLastColumn="0"/>
            <w:tcW w:w="1667" w:type="pct"/>
          </w:tcPr>
          <w:p w14:paraId="42FD8EC5" w14:textId="77777777" w:rsidR="00454739" w:rsidRPr="00B540B4" w:rsidRDefault="00454739" w:rsidP="007C495F">
            <w:r w:rsidRPr="00B540B4">
              <w:t>Total row text</w:t>
            </w:r>
          </w:p>
        </w:tc>
      </w:tr>
    </w:tbl>
    <w:p w14:paraId="22A8A01C" w14:textId="7DF07AAA" w:rsidR="00454739" w:rsidRPr="00B540B4" w:rsidRDefault="00454739" w:rsidP="00454739">
      <w:pPr>
        <w:keepNext/>
        <w:keepLines/>
        <w:spacing w:before="240"/>
        <w:rPr>
          <w:rFonts w:ascii="Oracle Sans" w:eastAsia="Times New Roman" w:hAnsi="Oracle Sans" w:cs="Times New Roman"/>
          <w:bCs/>
          <w:sz w:val="20"/>
        </w:rPr>
      </w:pPr>
      <w:r w:rsidRPr="00801C8A">
        <w:rPr>
          <w:rFonts w:ascii="Oracle Sans" w:eastAsia="Times New Roman" w:hAnsi="Oracle Sans" w:cs="Times New Roman"/>
          <w:bCs/>
          <w:sz w:val="20"/>
        </w:rPr>
        <w:t xml:space="preserve">Table </w:t>
      </w:r>
      <w:r w:rsidRPr="00801C8A">
        <w:rPr>
          <w:rFonts w:ascii="Oracle Sans" w:eastAsia="Times New Roman" w:hAnsi="Oracle Sans" w:cs="Times New Roman"/>
          <w:bCs/>
          <w:sz w:val="20"/>
        </w:rPr>
        <w:fldChar w:fldCharType="begin"/>
      </w:r>
      <w:r w:rsidRPr="00801C8A">
        <w:rPr>
          <w:rFonts w:ascii="Oracle Sans" w:eastAsia="Times New Roman" w:hAnsi="Oracle Sans" w:cs="Times New Roman"/>
          <w:bCs/>
          <w:sz w:val="20"/>
        </w:rPr>
        <w:instrText xml:space="preserve"> SEQ Table \* ARABIC </w:instrText>
      </w:r>
      <w:r w:rsidRPr="00801C8A">
        <w:rPr>
          <w:rFonts w:ascii="Oracle Sans" w:eastAsia="Times New Roman" w:hAnsi="Oracle Sans" w:cs="Times New Roman"/>
          <w:bCs/>
          <w:sz w:val="20"/>
        </w:rPr>
        <w:fldChar w:fldCharType="separate"/>
      </w:r>
      <w:r w:rsidR="00DA4B97">
        <w:rPr>
          <w:rFonts w:ascii="Oracle Sans" w:eastAsia="Times New Roman" w:hAnsi="Oracle Sans" w:cs="Times New Roman"/>
          <w:bCs/>
          <w:noProof/>
          <w:sz w:val="20"/>
        </w:rPr>
        <w:t>5</w:t>
      </w:r>
      <w:r w:rsidRPr="00801C8A">
        <w:rPr>
          <w:rFonts w:ascii="Oracle Sans" w:eastAsia="Times New Roman" w:hAnsi="Oracle Sans" w:cs="Times New Roman"/>
          <w:bCs/>
          <w:sz w:val="20"/>
        </w:rPr>
        <w:fldChar w:fldCharType="end"/>
      </w:r>
      <w:r w:rsidRPr="00801C8A">
        <w:rPr>
          <w:rFonts w:ascii="Oracle Sans" w:eastAsia="Times New Roman" w:hAnsi="Oracle Sans" w:cs="Times New Roman"/>
          <w:bCs/>
          <w:sz w:val="20"/>
        </w:rPr>
        <w:t xml:space="preserve">. Table 3 Accent </w:t>
      </w:r>
      <w:r w:rsidRPr="00B540B4">
        <w:rPr>
          <w:rFonts w:ascii="Oracle Sans" w:eastAsia="Times New Roman" w:hAnsi="Oracle Sans" w:cs="Times New Roman"/>
          <w:bCs/>
          <w:sz w:val="20"/>
        </w:rPr>
        <w:t>4</w:t>
      </w:r>
    </w:p>
    <w:tbl>
      <w:tblPr>
        <w:tblStyle w:val="Table3-Accent4"/>
        <w:tblW w:w="5000" w:type="pct"/>
        <w:tblLayout w:type="fixed"/>
        <w:tblLook w:val="0060" w:firstRow="1" w:lastRow="1" w:firstColumn="0" w:lastColumn="0" w:noHBand="0" w:noVBand="0"/>
      </w:tblPr>
      <w:tblGrid>
        <w:gridCol w:w="3356"/>
        <w:gridCol w:w="3356"/>
        <w:gridCol w:w="3358"/>
      </w:tblGrid>
      <w:tr w:rsidR="002D4FC7" w:rsidRPr="008940B6" w14:paraId="5628629C" w14:textId="77777777" w:rsidTr="000F0D22">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666" w:type="pct"/>
          </w:tcPr>
          <w:p w14:paraId="294253D6" w14:textId="77777777" w:rsidR="002D4FC7" w:rsidRPr="008940B6" w:rsidRDefault="002D4FC7" w:rsidP="007C495F">
            <w:r w:rsidRPr="008940B6">
              <w:t>COLUMN HEADING</w:t>
            </w:r>
          </w:p>
        </w:tc>
        <w:tc>
          <w:tcPr>
            <w:tcW w:w="1666" w:type="pct"/>
          </w:tcPr>
          <w:p w14:paraId="709712CE" w14:textId="77777777" w:rsidR="002D4FC7" w:rsidRPr="008940B6" w:rsidRDefault="002D4FC7" w:rsidP="007C495F">
            <w:pPr>
              <w:cnfStyle w:val="100000000000" w:firstRow="1" w:lastRow="0" w:firstColumn="0" w:lastColumn="0" w:oddVBand="0" w:evenVBand="0" w:oddHBand="0" w:evenHBand="0" w:firstRowFirstColumn="0" w:firstRowLastColumn="0" w:lastRowFirstColumn="0" w:lastRowLastColumn="0"/>
            </w:pPr>
            <w:r w:rsidRPr="008940B6">
              <w:t>COLUMN HEADING</w:t>
            </w:r>
          </w:p>
        </w:tc>
        <w:tc>
          <w:tcPr>
            <w:cnfStyle w:val="000010000000" w:firstRow="0" w:lastRow="0" w:firstColumn="0" w:lastColumn="0" w:oddVBand="1" w:evenVBand="0" w:oddHBand="0" w:evenHBand="0" w:firstRowFirstColumn="0" w:firstRowLastColumn="0" w:lastRowFirstColumn="0" w:lastRowLastColumn="0"/>
            <w:tcW w:w="1667" w:type="pct"/>
          </w:tcPr>
          <w:p w14:paraId="6EB94F69" w14:textId="77777777" w:rsidR="002D4FC7" w:rsidRPr="008940B6" w:rsidRDefault="002D4FC7" w:rsidP="007C495F">
            <w:r w:rsidRPr="008940B6">
              <w:t>COLUMN HEADING</w:t>
            </w:r>
          </w:p>
        </w:tc>
      </w:tr>
      <w:tr w:rsidR="002D4FC7" w:rsidRPr="00B540B4" w14:paraId="1DDED229" w14:textId="77777777" w:rsidTr="000F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665BD110" w14:textId="77777777" w:rsidR="002D4FC7" w:rsidRPr="00B540B4" w:rsidRDefault="002D4FC7" w:rsidP="007C495F">
            <w:r w:rsidRPr="00B540B4">
              <w:t>Heading if needed</w:t>
            </w:r>
          </w:p>
          <w:p w14:paraId="6B703D35" w14:textId="77777777" w:rsidR="002D4FC7" w:rsidRPr="00B540B4" w:rsidRDefault="002D4FC7"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4BE917C2" w14:textId="77777777" w:rsidR="002D4FC7" w:rsidRPr="00B540B4" w:rsidRDefault="002D4FC7" w:rsidP="007C495F">
            <w:pPr>
              <w:cnfStyle w:val="000000100000" w:firstRow="0" w:lastRow="0" w:firstColumn="0" w:lastColumn="0" w:oddVBand="0" w:evenVBand="0" w:oddHBand="1" w:evenHBand="0" w:firstRowFirstColumn="0" w:firstRowLastColumn="0" w:lastRowFirstColumn="0" w:lastRowLastColumn="0"/>
            </w:pPr>
            <w:r w:rsidRPr="00B540B4">
              <w:t>Heading if needed</w:t>
            </w:r>
          </w:p>
          <w:p w14:paraId="484150E8" w14:textId="77777777" w:rsidR="002D4FC7" w:rsidRPr="00B540B4" w:rsidRDefault="002D4FC7" w:rsidP="007C495F">
            <w:pPr>
              <w:cnfStyle w:val="000000100000" w:firstRow="0" w:lastRow="0" w:firstColumn="0" w:lastColumn="0" w:oddVBand="0" w:evenVBand="0" w:oddHBand="1" w:evenHBand="0" w:firstRowFirstColumn="0" w:firstRowLastColumn="0" w:lastRowFirstColumn="0" w:lastRowLastColumn="0"/>
            </w:pPr>
            <w:proofErr w:type="gramStart"/>
            <w:r w:rsidRPr="00B540B4">
              <w:t>Paragraph</w:t>
            </w:r>
            <w:proofErr w:type="gramEnd"/>
            <w:r w:rsidRPr="00B540B4">
              <w:t xml:space="preserve"> in a table that is lengthy and long and goes on for multiple lines.</w:t>
            </w:r>
          </w:p>
          <w:p w14:paraId="0CC9AF8C" w14:textId="77777777" w:rsidR="002D4FC7" w:rsidRPr="00B540B4" w:rsidRDefault="002D4FC7" w:rsidP="007C495F">
            <w:pPr>
              <w:cnfStyle w:val="000000100000" w:firstRow="0" w:lastRow="0" w:firstColumn="0" w:lastColumn="0" w:oddVBand="0" w:evenVBand="0" w:oddHBand="1" w:evenHBand="0" w:firstRowFirstColumn="0" w:firstRowLastColumn="0" w:lastRowFirstColumn="0" w:lastRowLastColumn="0"/>
            </w:pPr>
            <w:r w:rsidRPr="00B540B4">
              <w:t>Heading if needed</w:t>
            </w:r>
          </w:p>
          <w:p w14:paraId="30604A7A" w14:textId="77777777" w:rsidR="002D4FC7" w:rsidRPr="00B540B4" w:rsidRDefault="002D4FC7" w:rsidP="007C495F">
            <w:pPr>
              <w:cnfStyle w:val="000000100000" w:firstRow="0" w:lastRow="0" w:firstColumn="0" w:lastColumn="0" w:oddVBand="0" w:evenVBand="0" w:oddHBand="1" w:evenHBand="0" w:firstRowFirstColumn="0" w:firstRowLastColumn="0" w:lastRowFirstColumn="0" w:lastRowLastColumn="0"/>
            </w:pPr>
            <w:r w:rsidRPr="00B540B4">
              <w:t>Additional table body text followed by a numbered list:</w:t>
            </w:r>
          </w:p>
          <w:p w14:paraId="79160222" w14:textId="77777777" w:rsidR="002D4FC7" w:rsidRPr="00B540B4" w:rsidRDefault="002D4FC7" w:rsidP="002D4FC7">
            <w:pPr>
              <w:pStyle w:val="ListNumber"/>
              <w:numPr>
                <w:ilvl w:val="0"/>
                <w:numId w:val="46"/>
              </w:numPr>
              <w:cnfStyle w:val="000000100000" w:firstRow="0" w:lastRow="0" w:firstColumn="0" w:lastColumn="0" w:oddVBand="0" w:evenVBand="0" w:oddHBand="1" w:evenHBand="0" w:firstRowFirstColumn="0" w:firstRowLastColumn="0" w:lastRowFirstColumn="0" w:lastRowLastColumn="0"/>
            </w:pPr>
            <w:proofErr w:type="gramStart"/>
            <w:r w:rsidRPr="00B540B4">
              <w:t>Numbered</w:t>
            </w:r>
            <w:proofErr w:type="gramEnd"/>
            <w:r w:rsidRPr="00B540B4">
              <w:t xml:space="preserve"> list that is longer than usual multiple lines.</w:t>
            </w:r>
          </w:p>
          <w:p w14:paraId="5C5CCE0F" w14:textId="77777777" w:rsidR="002D4FC7" w:rsidRPr="00B540B4" w:rsidRDefault="002D4FC7" w:rsidP="002D4FC7">
            <w:pPr>
              <w:pStyle w:val="ListNumber"/>
              <w:numPr>
                <w:ilvl w:val="0"/>
                <w:numId w:val="35"/>
              </w:numPr>
              <w:cnfStyle w:val="000000100000" w:firstRow="0" w:lastRow="0" w:firstColumn="0" w:lastColumn="0" w:oddVBand="0" w:evenVBand="0" w:oddHBand="1" w:evenHBand="0" w:firstRowFirstColumn="0" w:firstRowLastColumn="0" w:lastRowFirstColumn="0" w:lastRowLastColumn="0"/>
            </w:pPr>
            <w:r w:rsidRPr="00B540B4">
              <w:t>Numbered list</w:t>
            </w:r>
          </w:p>
        </w:tc>
        <w:tc>
          <w:tcPr>
            <w:cnfStyle w:val="000010000000" w:firstRow="0" w:lastRow="0" w:firstColumn="0" w:lastColumn="0" w:oddVBand="1" w:evenVBand="0" w:oddHBand="0" w:evenHBand="0" w:firstRowFirstColumn="0" w:firstRowLastColumn="0" w:lastRowFirstColumn="0" w:lastRowLastColumn="0"/>
            <w:tcW w:w="1667" w:type="pct"/>
          </w:tcPr>
          <w:p w14:paraId="30D49EC8" w14:textId="77777777" w:rsidR="000F0D22" w:rsidRPr="00B540B4" w:rsidRDefault="000F0D22" w:rsidP="000F0D22">
            <w:r w:rsidRPr="00B540B4">
              <w:t xml:space="preserve">Table body followed by a </w:t>
            </w:r>
            <w:proofErr w:type="gramStart"/>
            <w:r w:rsidRPr="00B540B4">
              <w:t>bulleted</w:t>
            </w:r>
            <w:proofErr w:type="gramEnd"/>
            <w:r w:rsidRPr="00B540B4">
              <w:t xml:space="preserve"> list:</w:t>
            </w:r>
          </w:p>
          <w:p w14:paraId="67DC3DBD" w14:textId="77777777" w:rsidR="000F0D22" w:rsidRPr="00B540B4" w:rsidRDefault="000F0D22" w:rsidP="000F0D22">
            <w:pPr>
              <w:pStyle w:val="Normalbullet"/>
            </w:pPr>
            <w:r w:rsidRPr="00B540B4">
              <w:t>Body bullet that is longer than usual and is going on multiple lines.</w:t>
            </w:r>
          </w:p>
          <w:p w14:paraId="073968C2" w14:textId="77777777" w:rsidR="000F0D22" w:rsidRPr="00B540B4" w:rsidRDefault="000F0D22" w:rsidP="000F0D22">
            <w:pPr>
              <w:pStyle w:val="Normalbullet"/>
            </w:pPr>
            <w:r w:rsidRPr="00B540B4">
              <w:t>Body bullet that is longer than usual and is going on multiple lines.</w:t>
            </w:r>
          </w:p>
          <w:p w14:paraId="40749FEF" w14:textId="77777777" w:rsidR="000F0D22" w:rsidRPr="00B540B4" w:rsidRDefault="000F0D22" w:rsidP="000F0D22">
            <w:r w:rsidRPr="00B540B4">
              <w:t xml:space="preserve">Table body followed by a </w:t>
            </w:r>
            <w:proofErr w:type="gramStart"/>
            <w:r w:rsidRPr="00B540B4">
              <w:t>bulleted</w:t>
            </w:r>
            <w:proofErr w:type="gramEnd"/>
            <w:r w:rsidRPr="00B540B4">
              <w:t xml:space="preserve"> list:</w:t>
            </w:r>
          </w:p>
          <w:p w14:paraId="1FA5273B" w14:textId="55287C46" w:rsidR="002D4FC7" w:rsidRPr="00B540B4" w:rsidRDefault="000F0D22" w:rsidP="000F0D22">
            <w:r w:rsidRPr="00B540B4">
              <w:t>Body bullet that is longer than usual and is going on multiple lines.</w:t>
            </w:r>
          </w:p>
        </w:tc>
      </w:tr>
      <w:tr w:rsidR="002D4FC7" w:rsidRPr="00B540B4" w14:paraId="6AD4BB08" w14:textId="77777777" w:rsidTr="000F0D22">
        <w:tc>
          <w:tcPr>
            <w:cnfStyle w:val="000010000000" w:firstRow="0" w:lastRow="0" w:firstColumn="0" w:lastColumn="0" w:oddVBand="1" w:evenVBand="0" w:oddHBand="0" w:evenHBand="0" w:firstRowFirstColumn="0" w:firstRowLastColumn="0" w:lastRowFirstColumn="0" w:lastRowLastColumn="0"/>
            <w:tcW w:w="1666" w:type="pct"/>
          </w:tcPr>
          <w:p w14:paraId="08312C90" w14:textId="77777777" w:rsidR="002D4FC7" w:rsidRPr="00B540B4" w:rsidRDefault="002D4FC7" w:rsidP="007C495F">
            <w:r w:rsidRPr="00B540B4">
              <w:t>Table body</w:t>
            </w:r>
          </w:p>
        </w:tc>
        <w:tc>
          <w:tcPr>
            <w:tcW w:w="1666" w:type="pct"/>
          </w:tcPr>
          <w:p w14:paraId="61875698" w14:textId="77777777" w:rsidR="002D4FC7" w:rsidRPr="00B540B4" w:rsidRDefault="002D4FC7" w:rsidP="007C495F">
            <w:pPr>
              <w:cnfStyle w:val="000000000000" w:firstRow="0" w:lastRow="0" w:firstColumn="0" w:lastColumn="0" w:oddVBand="0" w:evenVBand="0" w:oddHBand="0" w:evenHBand="0" w:firstRowFirstColumn="0" w:firstRowLastColumn="0" w:lastRowFirstColumn="0" w:lastRowLastColumn="0"/>
            </w:pPr>
            <w:r w:rsidRPr="00B540B4">
              <w:t>Table body</w:t>
            </w:r>
          </w:p>
        </w:tc>
        <w:tc>
          <w:tcPr>
            <w:cnfStyle w:val="000010000000" w:firstRow="0" w:lastRow="0" w:firstColumn="0" w:lastColumn="0" w:oddVBand="1" w:evenVBand="0" w:oddHBand="0" w:evenHBand="0" w:firstRowFirstColumn="0" w:firstRowLastColumn="0" w:lastRowFirstColumn="0" w:lastRowLastColumn="0"/>
            <w:tcW w:w="1667" w:type="pct"/>
          </w:tcPr>
          <w:p w14:paraId="2011ED99" w14:textId="77777777" w:rsidR="002D4FC7" w:rsidRPr="00B540B4" w:rsidRDefault="002D4FC7" w:rsidP="007C495F">
            <w:r w:rsidRPr="00B540B4">
              <w:t>Table body</w:t>
            </w:r>
          </w:p>
        </w:tc>
      </w:tr>
      <w:tr w:rsidR="002D4FC7" w:rsidRPr="00B540B4" w14:paraId="64B07793" w14:textId="77777777" w:rsidTr="000F0D22">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7E180170" w14:textId="77777777" w:rsidR="002D4FC7" w:rsidRPr="00B540B4" w:rsidRDefault="002D4FC7" w:rsidP="007C495F">
            <w:r w:rsidRPr="00B540B4">
              <w:t>Total row</w:t>
            </w:r>
          </w:p>
        </w:tc>
        <w:tc>
          <w:tcPr>
            <w:tcW w:w="1666" w:type="pct"/>
          </w:tcPr>
          <w:p w14:paraId="79FC164D" w14:textId="77777777" w:rsidR="002D4FC7" w:rsidRPr="00B540B4" w:rsidRDefault="002D4FC7" w:rsidP="007C495F">
            <w:pPr>
              <w:cnfStyle w:val="010000000000" w:firstRow="0" w:lastRow="1" w:firstColumn="0" w:lastColumn="0" w:oddVBand="0" w:evenVBand="0" w:oddHBand="0" w:evenHBand="0" w:firstRowFirstColumn="0" w:firstRowLastColumn="0" w:lastRowFirstColumn="0" w:lastRowLastColumn="0"/>
            </w:pPr>
            <w:r w:rsidRPr="00B540B4">
              <w:t>Total row text</w:t>
            </w:r>
          </w:p>
        </w:tc>
        <w:tc>
          <w:tcPr>
            <w:cnfStyle w:val="000010000000" w:firstRow="0" w:lastRow="0" w:firstColumn="0" w:lastColumn="0" w:oddVBand="1" w:evenVBand="0" w:oddHBand="0" w:evenHBand="0" w:firstRowFirstColumn="0" w:firstRowLastColumn="0" w:lastRowFirstColumn="0" w:lastRowLastColumn="0"/>
            <w:tcW w:w="1667" w:type="pct"/>
          </w:tcPr>
          <w:p w14:paraId="56F08879" w14:textId="77777777" w:rsidR="002D4FC7" w:rsidRPr="00B540B4" w:rsidRDefault="002D4FC7" w:rsidP="007C495F">
            <w:r w:rsidRPr="00B540B4">
              <w:t>Total row text</w:t>
            </w:r>
          </w:p>
        </w:tc>
      </w:tr>
    </w:tbl>
    <w:p w14:paraId="2B700945" w14:textId="47C3DAF4" w:rsidR="00454739" w:rsidRPr="00B540B4" w:rsidRDefault="00454739" w:rsidP="00454739">
      <w:pPr>
        <w:keepNext/>
        <w:keepLines/>
        <w:spacing w:before="240"/>
        <w:rPr>
          <w:rFonts w:ascii="Oracle Sans" w:eastAsia="Times New Roman" w:hAnsi="Oracle Sans" w:cs="Times New Roman"/>
          <w:bCs/>
          <w:sz w:val="20"/>
        </w:rPr>
      </w:pPr>
      <w:r w:rsidRPr="00801C8A">
        <w:rPr>
          <w:rFonts w:ascii="Oracle Sans" w:eastAsia="Times New Roman" w:hAnsi="Oracle Sans" w:cs="Times New Roman"/>
          <w:bCs/>
          <w:sz w:val="20"/>
        </w:rPr>
        <w:t xml:space="preserve">Table </w:t>
      </w:r>
      <w:r w:rsidRPr="00801C8A">
        <w:rPr>
          <w:rFonts w:ascii="Oracle Sans" w:eastAsia="Times New Roman" w:hAnsi="Oracle Sans" w:cs="Times New Roman"/>
          <w:bCs/>
          <w:sz w:val="20"/>
        </w:rPr>
        <w:fldChar w:fldCharType="begin"/>
      </w:r>
      <w:r w:rsidRPr="00801C8A">
        <w:rPr>
          <w:rFonts w:ascii="Oracle Sans" w:eastAsia="Times New Roman" w:hAnsi="Oracle Sans" w:cs="Times New Roman"/>
          <w:bCs/>
          <w:sz w:val="20"/>
        </w:rPr>
        <w:instrText xml:space="preserve"> SEQ Table \* ARABIC </w:instrText>
      </w:r>
      <w:r w:rsidRPr="00801C8A">
        <w:rPr>
          <w:rFonts w:ascii="Oracle Sans" w:eastAsia="Times New Roman" w:hAnsi="Oracle Sans" w:cs="Times New Roman"/>
          <w:bCs/>
          <w:sz w:val="20"/>
        </w:rPr>
        <w:fldChar w:fldCharType="separate"/>
      </w:r>
      <w:r w:rsidR="00DA4B97">
        <w:rPr>
          <w:rFonts w:ascii="Oracle Sans" w:eastAsia="Times New Roman" w:hAnsi="Oracle Sans" w:cs="Times New Roman"/>
          <w:bCs/>
          <w:noProof/>
          <w:sz w:val="20"/>
        </w:rPr>
        <w:t>6</w:t>
      </w:r>
      <w:r w:rsidRPr="00801C8A">
        <w:rPr>
          <w:rFonts w:ascii="Oracle Sans" w:eastAsia="Times New Roman" w:hAnsi="Oracle Sans" w:cs="Times New Roman"/>
          <w:bCs/>
          <w:sz w:val="20"/>
        </w:rPr>
        <w:fldChar w:fldCharType="end"/>
      </w:r>
      <w:r w:rsidRPr="00801C8A">
        <w:rPr>
          <w:rFonts w:ascii="Oracle Sans" w:eastAsia="Times New Roman" w:hAnsi="Oracle Sans" w:cs="Times New Roman"/>
          <w:bCs/>
          <w:sz w:val="20"/>
        </w:rPr>
        <w:t xml:space="preserve">. Table 3 Accent </w:t>
      </w:r>
      <w:r w:rsidRPr="00B540B4">
        <w:rPr>
          <w:rFonts w:ascii="Oracle Sans" w:eastAsia="Times New Roman" w:hAnsi="Oracle Sans" w:cs="Times New Roman"/>
          <w:bCs/>
          <w:sz w:val="20"/>
        </w:rPr>
        <w:t>5</w:t>
      </w:r>
    </w:p>
    <w:tbl>
      <w:tblPr>
        <w:tblStyle w:val="Table3-Accent5"/>
        <w:tblW w:w="5000" w:type="pct"/>
        <w:tblLayout w:type="fixed"/>
        <w:tblLook w:val="0460" w:firstRow="1" w:lastRow="1" w:firstColumn="0" w:lastColumn="0" w:noHBand="0" w:noVBand="1"/>
      </w:tblPr>
      <w:tblGrid>
        <w:gridCol w:w="3356"/>
        <w:gridCol w:w="3356"/>
        <w:gridCol w:w="3358"/>
      </w:tblGrid>
      <w:tr w:rsidR="00DA4B97" w:rsidRPr="00DA4B97" w14:paraId="73AC4D50" w14:textId="77777777" w:rsidTr="000F0D22">
        <w:trPr>
          <w:cnfStyle w:val="100000000000" w:firstRow="1" w:lastRow="0" w:firstColumn="0" w:lastColumn="0" w:oddVBand="0" w:evenVBand="0" w:oddHBand="0" w:evenHBand="0" w:firstRowFirstColumn="0" w:firstRowLastColumn="0" w:lastRowFirstColumn="0" w:lastRowLastColumn="0"/>
          <w:trHeight w:val="20"/>
        </w:trPr>
        <w:tc>
          <w:tcPr>
            <w:tcW w:w="1666" w:type="pct"/>
          </w:tcPr>
          <w:p w14:paraId="4FB9D6F3" w14:textId="77777777" w:rsidR="00340198" w:rsidRPr="00DA4B97" w:rsidRDefault="00340198" w:rsidP="00DA4B97">
            <w:r w:rsidRPr="00DA4B97">
              <w:t>COLUMN HEADING</w:t>
            </w:r>
          </w:p>
        </w:tc>
        <w:tc>
          <w:tcPr>
            <w:tcW w:w="1666" w:type="pct"/>
          </w:tcPr>
          <w:p w14:paraId="2777FD66" w14:textId="77777777" w:rsidR="00340198" w:rsidRPr="00DA4B97" w:rsidRDefault="00340198" w:rsidP="00DA4B97">
            <w:r w:rsidRPr="00DA4B97">
              <w:t>COLUMN HEADING</w:t>
            </w:r>
          </w:p>
        </w:tc>
        <w:tc>
          <w:tcPr>
            <w:tcW w:w="1667" w:type="pct"/>
          </w:tcPr>
          <w:p w14:paraId="4140F2B8" w14:textId="77777777" w:rsidR="00340198" w:rsidRPr="00DA4B97" w:rsidRDefault="00340198" w:rsidP="00DA4B97">
            <w:r w:rsidRPr="00DA4B97">
              <w:t>COLUMN HEADING</w:t>
            </w:r>
          </w:p>
        </w:tc>
      </w:tr>
      <w:tr w:rsidR="00340198" w:rsidRPr="00B540B4" w14:paraId="1DE60C3F" w14:textId="77777777" w:rsidTr="000F0D22">
        <w:trPr>
          <w:cnfStyle w:val="000000100000" w:firstRow="0" w:lastRow="0" w:firstColumn="0" w:lastColumn="0" w:oddVBand="0" w:evenVBand="0" w:oddHBand="1" w:evenHBand="0" w:firstRowFirstColumn="0" w:firstRowLastColumn="0" w:lastRowFirstColumn="0" w:lastRowLastColumn="0"/>
        </w:trPr>
        <w:tc>
          <w:tcPr>
            <w:tcW w:w="1666" w:type="pct"/>
          </w:tcPr>
          <w:p w14:paraId="341EF96A" w14:textId="77777777" w:rsidR="00340198" w:rsidRPr="00B540B4" w:rsidRDefault="00340198" w:rsidP="007C495F">
            <w:pPr>
              <w:rPr>
                <w:rStyle w:val="Tableheadingcharacter"/>
              </w:rPr>
            </w:pPr>
            <w:r w:rsidRPr="00B540B4">
              <w:rPr>
                <w:rStyle w:val="Tableheadingcharacter"/>
              </w:rPr>
              <w:t>Heading if needed</w:t>
            </w:r>
          </w:p>
          <w:p w14:paraId="23531B05" w14:textId="77777777" w:rsidR="00340198" w:rsidRPr="00B540B4" w:rsidRDefault="00340198"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46405B8B" w14:textId="77777777" w:rsidR="00340198" w:rsidRPr="00B540B4" w:rsidRDefault="00340198" w:rsidP="007C495F">
            <w:pPr>
              <w:rPr>
                <w:rStyle w:val="Tableheadingcharacter"/>
              </w:rPr>
            </w:pPr>
            <w:r w:rsidRPr="00B540B4">
              <w:rPr>
                <w:rStyle w:val="Tableheadingcharacter"/>
              </w:rPr>
              <w:t>Heading if needed</w:t>
            </w:r>
          </w:p>
          <w:p w14:paraId="2E04BD56" w14:textId="77777777" w:rsidR="00340198" w:rsidRPr="00B540B4" w:rsidRDefault="00340198" w:rsidP="007C495F">
            <w:proofErr w:type="gramStart"/>
            <w:r w:rsidRPr="00B540B4">
              <w:t>Paragraph</w:t>
            </w:r>
            <w:proofErr w:type="gramEnd"/>
            <w:r w:rsidRPr="00B540B4">
              <w:t xml:space="preserve"> in a table that is lengthy and long and goes on for multiple lines.</w:t>
            </w:r>
          </w:p>
          <w:p w14:paraId="06E05DEB" w14:textId="77777777" w:rsidR="00340198" w:rsidRPr="00B540B4" w:rsidRDefault="00340198" w:rsidP="007C495F">
            <w:pPr>
              <w:rPr>
                <w:rStyle w:val="Strong"/>
              </w:rPr>
            </w:pPr>
            <w:r w:rsidRPr="00B540B4">
              <w:rPr>
                <w:rStyle w:val="Strong"/>
              </w:rPr>
              <w:t>Heading if needed</w:t>
            </w:r>
          </w:p>
          <w:p w14:paraId="687FB365" w14:textId="77777777" w:rsidR="00340198" w:rsidRPr="00B540B4" w:rsidRDefault="00340198" w:rsidP="007C495F">
            <w:r w:rsidRPr="00B540B4">
              <w:t>Additional table body text followed by a numbered list:</w:t>
            </w:r>
          </w:p>
          <w:p w14:paraId="06121E49" w14:textId="77777777" w:rsidR="00340198" w:rsidRPr="00B540B4" w:rsidRDefault="00340198" w:rsidP="00340198">
            <w:pPr>
              <w:pStyle w:val="ListNumber"/>
              <w:numPr>
                <w:ilvl w:val="0"/>
                <w:numId w:val="47"/>
              </w:numPr>
            </w:pPr>
            <w:proofErr w:type="gramStart"/>
            <w:r w:rsidRPr="00B540B4">
              <w:t>Numbered</w:t>
            </w:r>
            <w:proofErr w:type="gramEnd"/>
            <w:r w:rsidRPr="00B540B4">
              <w:t xml:space="preserve"> list that is longer than usual multiple lines.</w:t>
            </w:r>
          </w:p>
          <w:p w14:paraId="00207BEA" w14:textId="77777777" w:rsidR="00340198" w:rsidRPr="00B540B4" w:rsidRDefault="00340198" w:rsidP="007C495F">
            <w:pPr>
              <w:pStyle w:val="ListNumber"/>
            </w:pPr>
            <w:r w:rsidRPr="00B540B4">
              <w:t>Numbered list</w:t>
            </w:r>
          </w:p>
        </w:tc>
        <w:tc>
          <w:tcPr>
            <w:tcW w:w="1667" w:type="pct"/>
          </w:tcPr>
          <w:p w14:paraId="793E659E" w14:textId="77777777" w:rsidR="00340198" w:rsidRPr="00B540B4" w:rsidRDefault="00340198" w:rsidP="007C495F">
            <w:r w:rsidRPr="00B540B4">
              <w:t xml:space="preserve">Table body followed by a </w:t>
            </w:r>
            <w:proofErr w:type="gramStart"/>
            <w:r w:rsidRPr="00B540B4">
              <w:t>bulleted</w:t>
            </w:r>
            <w:proofErr w:type="gramEnd"/>
            <w:r w:rsidRPr="00B540B4">
              <w:t xml:space="preserve"> list:</w:t>
            </w:r>
          </w:p>
          <w:p w14:paraId="69CD65A5" w14:textId="77777777" w:rsidR="00340198" w:rsidRPr="00B540B4" w:rsidRDefault="00340198" w:rsidP="007C495F">
            <w:pPr>
              <w:pStyle w:val="Normalbullet"/>
            </w:pPr>
            <w:r w:rsidRPr="00B540B4">
              <w:t>Body bullet that is longer than usual and is going on multiple lines.</w:t>
            </w:r>
          </w:p>
          <w:p w14:paraId="07C14DED" w14:textId="77777777" w:rsidR="00340198" w:rsidRPr="00B540B4" w:rsidRDefault="00340198" w:rsidP="007C495F">
            <w:pPr>
              <w:pStyle w:val="Normalbullet"/>
            </w:pPr>
            <w:r w:rsidRPr="00B540B4">
              <w:t>Body bullet that is longer than usual and is going on multiple lines.</w:t>
            </w:r>
          </w:p>
          <w:p w14:paraId="1DD72E8E" w14:textId="77777777" w:rsidR="00340198" w:rsidRPr="00B540B4" w:rsidRDefault="00340198" w:rsidP="007C495F">
            <w:r w:rsidRPr="00B540B4">
              <w:t xml:space="preserve">Table body followed by a </w:t>
            </w:r>
            <w:proofErr w:type="gramStart"/>
            <w:r w:rsidRPr="00B540B4">
              <w:t>bulleted</w:t>
            </w:r>
            <w:proofErr w:type="gramEnd"/>
            <w:r w:rsidRPr="00B540B4">
              <w:t xml:space="preserve"> list:</w:t>
            </w:r>
          </w:p>
          <w:p w14:paraId="6321AC90" w14:textId="77777777" w:rsidR="00340198" w:rsidRPr="00B540B4" w:rsidRDefault="00340198" w:rsidP="007C495F">
            <w:pPr>
              <w:pStyle w:val="Normalbullet"/>
            </w:pPr>
            <w:r w:rsidRPr="00B540B4">
              <w:t>Body bullet that is longer than usual and is going on multiple lines.</w:t>
            </w:r>
          </w:p>
        </w:tc>
      </w:tr>
      <w:tr w:rsidR="00340198" w:rsidRPr="00B540B4" w14:paraId="527CF26F" w14:textId="77777777" w:rsidTr="000F0D22">
        <w:tc>
          <w:tcPr>
            <w:tcW w:w="1666" w:type="pct"/>
          </w:tcPr>
          <w:p w14:paraId="1D709100" w14:textId="77777777" w:rsidR="00340198" w:rsidRPr="00B540B4" w:rsidRDefault="00340198" w:rsidP="007C495F">
            <w:r w:rsidRPr="00B540B4">
              <w:t>Table body</w:t>
            </w:r>
          </w:p>
        </w:tc>
        <w:tc>
          <w:tcPr>
            <w:tcW w:w="1666" w:type="pct"/>
          </w:tcPr>
          <w:p w14:paraId="027764C0" w14:textId="77777777" w:rsidR="00340198" w:rsidRPr="00B540B4" w:rsidRDefault="00340198" w:rsidP="007C495F">
            <w:r w:rsidRPr="00B540B4">
              <w:t>Table body</w:t>
            </w:r>
          </w:p>
        </w:tc>
        <w:tc>
          <w:tcPr>
            <w:tcW w:w="1667" w:type="pct"/>
          </w:tcPr>
          <w:p w14:paraId="3960D29F" w14:textId="77777777" w:rsidR="00340198" w:rsidRPr="00B540B4" w:rsidRDefault="00340198" w:rsidP="007C495F">
            <w:r w:rsidRPr="00B540B4">
              <w:t>Table body</w:t>
            </w:r>
          </w:p>
        </w:tc>
      </w:tr>
      <w:tr w:rsidR="000F0D22" w:rsidRPr="00B540B4" w14:paraId="1B638B37" w14:textId="77777777" w:rsidTr="000F0D22">
        <w:trPr>
          <w:cnfStyle w:val="010000000000" w:firstRow="0" w:lastRow="1" w:firstColumn="0" w:lastColumn="0" w:oddVBand="0" w:evenVBand="0" w:oddHBand="0" w:evenHBand="0" w:firstRowFirstColumn="0" w:firstRowLastColumn="0" w:lastRowFirstColumn="0" w:lastRowLastColumn="0"/>
        </w:trPr>
        <w:tc>
          <w:tcPr>
            <w:tcW w:w="1666" w:type="pct"/>
          </w:tcPr>
          <w:p w14:paraId="1E6D608C" w14:textId="77777777" w:rsidR="00340198" w:rsidRPr="00B540B4" w:rsidRDefault="00340198" w:rsidP="007C495F">
            <w:r w:rsidRPr="00B540B4">
              <w:t>Total row</w:t>
            </w:r>
          </w:p>
        </w:tc>
        <w:tc>
          <w:tcPr>
            <w:tcW w:w="1666" w:type="pct"/>
          </w:tcPr>
          <w:p w14:paraId="651D94A1" w14:textId="77777777" w:rsidR="00340198" w:rsidRPr="00B540B4" w:rsidRDefault="00340198" w:rsidP="007C495F">
            <w:r w:rsidRPr="00B540B4">
              <w:t>Total row text</w:t>
            </w:r>
          </w:p>
        </w:tc>
        <w:tc>
          <w:tcPr>
            <w:tcW w:w="1667" w:type="pct"/>
          </w:tcPr>
          <w:p w14:paraId="3ADBC00D" w14:textId="77777777" w:rsidR="00340198" w:rsidRPr="00B540B4" w:rsidRDefault="00340198" w:rsidP="007C495F">
            <w:r w:rsidRPr="00B540B4">
              <w:t>Total row text</w:t>
            </w:r>
          </w:p>
        </w:tc>
      </w:tr>
    </w:tbl>
    <w:p w14:paraId="30FB2E4D" w14:textId="40938B59" w:rsidR="00454739" w:rsidRPr="00B540B4" w:rsidRDefault="00454739" w:rsidP="00454739">
      <w:pPr>
        <w:keepNext/>
        <w:keepLines/>
        <w:spacing w:before="240"/>
        <w:rPr>
          <w:rFonts w:ascii="Oracle Sans" w:eastAsia="Times New Roman" w:hAnsi="Oracle Sans" w:cs="Times New Roman"/>
          <w:bCs/>
          <w:sz w:val="20"/>
        </w:rPr>
      </w:pPr>
      <w:r w:rsidRPr="00801C8A">
        <w:rPr>
          <w:rFonts w:ascii="Oracle Sans" w:eastAsia="Times New Roman" w:hAnsi="Oracle Sans" w:cs="Times New Roman"/>
          <w:bCs/>
          <w:sz w:val="20"/>
        </w:rPr>
        <w:t xml:space="preserve">Table </w:t>
      </w:r>
      <w:r w:rsidRPr="00801C8A">
        <w:rPr>
          <w:rFonts w:ascii="Oracle Sans" w:eastAsia="Times New Roman" w:hAnsi="Oracle Sans" w:cs="Times New Roman"/>
          <w:bCs/>
          <w:sz w:val="20"/>
        </w:rPr>
        <w:fldChar w:fldCharType="begin"/>
      </w:r>
      <w:r w:rsidRPr="00801C8A">
        <w:rPr>
          <w:rFonts w:ascii="Oracle Sans" w:eastAsia="Times New Roman" w:hAnsi="Oracle Sans" w:cs="Times New Roman"/>
          <w:bCs/>
          <w:sz w:val="20"/>
        </w:rPr>
        <w:instrText xml:space="preserve"> SEQ Table \* ARABIC </w:instrText>
      </w:r>
      <w:r w:rsidRPr="00801C8A">
        <w:rPr>
          <w:rFonts w:ascii="Oracle Sans" w:eastAsia="Times New Roman" w:hAnsi="Oracle Sans" w:cs="Times New Roman"/>
          <w:bCs/>
          <w:sz w:val="20"/>
        </w:rPr>
        <w:fldChar w:fldCharType="separate"/>
      </w:r>
      <w:r w:rsidR="00DA4B97">
        <w:rPr>
          <w:rFonts w:ascii="Oracle Sans" w:eastAsia="Times New Roman" w:hAnsi="Oracle Sans" w:cs="Times New Roman"/>
          <w:bCs/>
          <w:noProof/>
          <w:sz w:val="20"/>
        </w:rPr>
        <w:t>7</w:t>
      </w:r>
      <w:r w:rsidRPr="00801C8A">
        <w:rPr>
          <w:rFonts w:ascii="Oracle Sans" w:eastAsia="Times New Roman" w:hAnsi="Oracle Sans" w:cs="Times New Roman"/>
          <w:bCs/>
          <w:sz w:val="20"/>
        </w:rPr>
        <w:fldChar w:fldCharType="end"/>
      </w:r>
      <w:r w:rsidRPr="00801C8A">
        <w:rPr>
          <w:rFonts w:ascii="Oracle Sans" w:eastAsia="Times New Roman" w:hAnsi="Oracle Sans" w:cs="Times New Roman"/>
          <w:bCs/>
          <w:sz w:val="20"/>
        </w:rPr>
        <w:t xml:space="preserve">. Table 3 Accent </w:t>
      </w:r>
      <w:r w:rsidRPr="00B540B4">
        <w:rPr>
          <w:rFonts w:ascii="Oracle Sans" w:eastAsia="Times New Roman" w:hAnsi="Oracle Sans" w:cs="Times New Roman"/>
          <w:bCs/>
          <w:sz w:val="20"/>
        </w:rPr>
        <w:t>6</w:t>
      </w:r>
    </w:p>
    <w:tbl>
      <w:tblPr>
        <w:tblStyle w:val="Table3-Accent6"/>
        <w:tblW w:w="5000" w:type="pct"/>
        <w:tblLayout w:type="fixed"/>
        <w:tblLook w:val="0060" w:firstRow="1" w:lastRow="1" w:firstColumn="0" w:lastColumn="0" w:noHBand="0" w:noVBand="0"/>
      </w:tblPr>
      <w:tblGrid>
        <w:gridCol w:w="3356"/>
        <w:gridCol w:w="3356"/>
        <w:gridCol w:w="3358"/>
      </w:tblGrid>
      <w:tr w:rsidR="00340198" w:rsidRPr="00B540B4" w14:paraId="5154BB55" w14:textId="77777777" w:rsidTr="007A51C9">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666" w:type="pct"/>
          </w:tcPr>
          <w:p w14:paraId="42CAE2BD" w14:textId="77777777" w:rsidR="00340198" w:rsidRPr="00B540B4" w:rsidRDefault="00340198" w:rsidP="007C495F">
            <w:r w:rsidRPr="00B540B4">
              <w:t>COLUMN HEADING</w:t>
            </w:r>
          </w:p>
        </w:tc>
        <w:tc>
          <w:tcPr>
            <w:tcW w:w="1666" w:type="pct"/>
          </w:tcPr>
          <w:p w14:paraId="7C693E67" w14:textId="77777777" w:rsidR="00340198" w:rsidRPr="00B540B4" w:rsidRDefault="00340198" w:rsidP="007C495F">
            <w:pPr>
              <w:cnfStyle w:val="100000000000" w:firstRow="1" w:lastRow="0" w:firstColumn="0" w:lastColumn="0" w:oddVBand="0" w:evenVBand="0" w:oddHBand="0" w:evenHBand="0" w:firstRowFirstColumn="0" w:firstRowLastColumn="0" w:lastRowFirstColumn="0" w:lastRowLastColumn="0"/>
            </w:pPr>
            <w:r w:rsidRPr="00B540B4">
              <w:t>COLUMN HEADING</w:t>
            </w:r>
          </w:p>
        </w:tc>
        <w:tc>
          <w:tcPr>
            <w:cnfStyle w:val="000010000000" w:firstRow="0" w:lastRow="0" w:firstColumn="0" w:lastColumn="0" w:oddVBand="1" w:evenVBand="0" w:oddHBand="0" w:evenHBand="0" w:firstRowFirstColumn="0" w:firstRowLastColumn="0" w:lastRowFirstColumn="0" w:lastRowLastColumn="0"/>
            <w:tcW w:w="1667" w:type="pct"/>
          </w:tcPr>
          <w:p w14:paraId="6C8BFC23" w14:textId="77777777" w:rsidR="00340198" w:rsidRPr="00B540B4" w:rsidRDefault="00340198" w:rsidP="007C495F">
            <w:r w:rsidRPr="00B540B4">
              <w:t>COLUMN HEADING</w:t>
            </w:r>
          </w:p>
        </w:tc>
      </w:tr>
      <w:tr w:rsidR="00340198" w:rsidRPr="00B540B4" w14:paraId="26130015" w14:textId="77777777" w:rsidTr="007A51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3AA38605" w14:textId="77777777" w:rsidR="00340198" w:rsidRPr="00B540B4" w:rsidRDefault="00340198" w:rsidP="007C495F">
            <w:pPr>
              <w:rPr>
                <w:rStyle w:val="Tableheadingcharacter"/>
              </w:rPr>
            </w:pPr>
            <w:r w:rsidRPr="00B540B4">
              <w:rPr>
                <w:rStyle w:val="Tableheadingcharacter"/>
              </w:rPr>
              <w:t>Heading if needed</w:t>
            </w:r>
          </w:p>
          <w:p w14:paraId="2E593500" w14:textId="77777777" w:rsidR="00340198" w:rsidRPr="00B540B4" w:rsidRDefault="00340198" w:rsidP="007C495F">
            <w:r w:rsidRPr="00B540B4">
              <w:t xml:space="preserve">Table row body copy Lorem ipsum dolor sit </w:t>
            </w:r>
            <w:proofErr w:type="spellStart"/>
            <w:r w:rsidRPr="00B540B4">
              <w:t>amet</w:t>
            </w:r>
            <w:proofErr w:type="spellEnd"/>
            <w:r w:rsidRPr="00B540B4">
              <w:t xml:space="preserve">, </w:t>
            </w:r>
            <w:proofErr w:type="spellStart"/>
            <w:r w:rsidRPr="00B540B4">
              <w:t>consectetuer</w:t>
            </w:r>
            <w:proofErr w:type="spellEnd"/>
            <w:r w:rsidRPr="00B540B4">
              <w:t xml:space="preserve"> </w:t>
            </w:r>
            <w:proofErr w:type="spellStart"/>
            <w:r w:rsidRPr="00B540B4">
              <w:t>adipiscing</w:t>
            </w:r>
            <w:proofErr w:type="spellEnd"/>
            <w:r w:rsidRPr="00B540B4">
              <w:t xml:space="preserve"> </w:t>
            </w:r>
            <w:proofErr w:type="spellStart"/>
            <w:r w:rsidRPr="00B540B4">
              <w:t>elit</w:t>
            </w:r>
            <w:proofErr w:type="spellEnd"/>
            <w:r w:rsidRPr="00B540B4">
              <w:t xml:space="preserve">. Maecenas </w:t>
            </w:r>
            <w:proofErr w:type="spellStart"/>
            <w:r w:rsidRPr="00B540B4">
              <w:t>porttitor</w:t>
            </w:r>
            <w:proofErr w:type="spellEnd"/>
            <w:r w:rsidRPr="00B540B4">
              <w:t xml:space="preserve"> </w:t>
            </w:r>
            <w:proofErr w:type="spellStart"/>
            <w:r w:rsidRPr="00B540B4">
              <w:t>congue</w:t>
            </w:r>
            <w:proofErr w:type="spellEnd"/>
            <w:r w:rsidRPr="00B540B4">
              <w:t xml:space="preserve"> </w:t>
            </w:r>
            <w:proofErr w:type="spellStart"/>
            <w:r w:rsidRPr="00B540B4">
              <w:t>massa</w:t>
            </w:r>
            <w:proofErr w:type="spellEnd"/>
            <w:r w:rsidRPr="00B540B4">
              <w:t xml:space="preserve">. </w:t>
            </w:r>
          </w:p>
        </w:tc>
        <w:tc>
          <w:tcPr>
            <w:tcW w:w="1666" w:type="pct"/>
          </w:tcPr>
          <w:p w14:paraId="2F5309E8" w14:textId="77777777" w:rsidR="00340198" w:rsidRPr="00B540B4" w:rsidRDefault="00340198" w:rsidP="007C495F">
            <w:pPr>
              <w:cnfStyle w:val="000000100000" w:firstRow="0" w:lastRow="0" w:firstColumn="0" w:lastColumn="0" w:oddVBand="0" w:evenVBand="0" w:oddHBand="1" w:evenHBand="0" w:firstRowFirstColumn="0" w:firstRowLastColumn="0" w:lastRowFirstColumn="0" w:lastRowLastColumn="0"/>
              <w:rPr>
                <w:rStyle w:val="Tableheadingcharacter"/>
              </w:rPr>
            </w:pPr>
            <w:r w:rsidRPr="00B540B4">
              <w:rPr>
                <w:rStyle w:val="Tableheadingcharacter"/>
              </w:rPr>
              <w:t>Heading if needed</w:t>
            </w:r>
          </w:p>
          <w:p w14:paraId="1FAFD902" w14:textId="77777777" w:rsidR="00340198" w:rsidRPr="00B540B4" w:rsidRDefault="00340198" w:rsidP="007C495F">
            <w:pPr>
              <w:cnfStyle w:val="000000100000" w:firstRow="0" w:lastRow="0" w:firstColumn="0" w:lastColumn="0" w:oddVBand="0" w:evenVBand="0" w:oddHBand="1" w:evenHBand="0" w:firstRowFirstColumn="0" w:firstRowLastColumn="0" w:lastRowFirstColumn="0" w:lastRowLastColumn="0"/>
            </w:pPr>
            <w:proofErr w:type="gramStart"/>
            <w:r w:rsidRPr="00B540B4">
              <w:t>Paragraph</w:t>
            </w:r>
            <w:proofErr w:type="gramEnd"/>
            <w:r w:rsidRPr="00B540B4">
              <w:t xml:space="preserve"> in a table that is lengthy and long and goes on for multiple lines.</w:t>
            </w:r>
          </w:p>
          <w:p w14:paraId="3824DF65" w14:textId="77777777" w:rsidR="00340198" w:rsidRPr="00B540B4" w:rsidRDefault="00340198" w:rsidP="007C495F">
            <w:pPr>
              <w:cnfStyle w:val="000000100000" w:firstRow="0" w:lastRow="0" w:firstColumn="0" w:lastColumn="0" w:oddVBand="0" w:evenVBand="0" w:oddHBand="1" w:evenHBand="0" w:firstRowFirstColumn="0" w:firstRowLastColumn="0" w:lastRowFirstColumn="0" w:lastRowLastColumn="0"/>
              <w:rPr>
                <w:rStyle w:val="Strong"/>
              </w:rPr>
            </w:pPr>
            <w:r w:rsidRPr="00B540B4">
              <w:rPr>
                <w:rStyle w:val="Strong"/>
              </w:rPr>
              <w:t>Heading if needed</w:t>
            </w:r>
          </w:p>
          <w:p w14:paraId="799AEBF9" w14:textId="77777777" w:rsidR="00340198" w:rsidRPr="00B540B4" w:rsidRDefault="00340198" w:rsidP="007C495F">
            <w:pPr>
              <w:cnfStyle w:val="000000100000" w:firstRow="0" w:lastRow="0" w:firstColumn="0" w:lastColumn="0" w:oddVBand="0" w:evenVBand="0" w:oddHBand="1" w:evenHBand="0" w:firstRowFirstColumn="0" w:firstRowLastColumn="0" w:lastRowFirstColumn="0" w:lastRowLastColumn="0"/>
            </w:pPr>
            <w:r w:rsidRPr="00B540B4">
              <w:t>Additional table body text followed by a numbered list:</w:t>
            </w:r>
          </w:p>
          <w:p w14:paraId="475B97D5" w14:textId="77777777" w:rsidR="00340198" w:rsidRPr="00B540B4" w:rsidRDefault="00340198" w:rsidP="00340198">
            <w:pPr>
              <w:pStyle w:val="ListNumber"/>
              <w:numPr>
                <w:ilvl w:val="0"/>
                <w:numId w:val="48"/>
              </w:numPr>
              <w:cnfStyle w:val="000000100000" w:firstRow="0" w:lastRow="0" w:firstColumn="0" w:lastColumn="0" w:oddVBand="0" w:evenVBand="0" w:oddHBand="1" w:evenHBand="0" w:firstRowFirstColumn="0" w:firstRowLastColumn="0" w:lastRowFirstColumn="0" w:lastRowLastColumn="0"/>
            </w:pPr>
            <w:proofErr w:type="gramStart"/>
            <w:r w:rsidRPr="00B540B4">
              <w:t>Numbered</w:t>
            </w:r>
            <w:proofErr w:type="gramEnd"/>
            <w:r w:rsidRPr="00B540B4">
              <w:t xml:space="preserve"> list that is longer than usual multiple lines.</w:t>
            </w:r>
          </w:p>
          <w:p w14:paraId="1FDCA145" w14:textId="77777777" w:rsidR="00340198" w:rsidRPr="00B540B4" w:rsidRDefault="00340198" w:rsidP="007C495F">
            <w:pPr>
              <w:pStyle w:val="ListNumber"/>
              <w:cnfStyle w:val="000000100000" w:firstRow="0" w:lastRow="0" w:firstColumn="0" w:lastColumn="0" w:oddVBand="0" w:evenVBand="0" w:oddHBand="1" w:evenHBand="0" w:firstRowFirstColumn="0" w:firstRowLastColumn="0" w:lastRowFirstColumn="0" w:lastRowLastColumn="0"/>
            </w:pPr>
            <w:r w:rsidRPr="00B540B4">
              <w:t>Numbered list</w:t>
            </w:r>
          </w:p>
        </w:tc>
        <w:tc>
          <w:tcPr>
            <w:cnfStyle w:val="000010000000" w:firstRow="0" w:lastRow="0" w:firstColumn="0" w:lastColumn="0" w:oddVBand="1" w:evenVBand="0" w:oddHBand="0" w:evenHBand="0" w:firstRowFirstColumn="0" w:firstRowLastColumn="0" w:lastRowFirstColumn="0" w:lastRowLastColumn="0"/>
            <w:tcW w:w="1667" w:type="pct"/>
          </w:tcPr>
          <w:p w14:paraId="6E239434" w14:textId="77777777" w:rsidR="00340198" w:rsidRPr="00B540B4" w:rsidRDefault="00340198" w:rsidP="007C495F">
            <w:r w:rsidRPr="00B540B4">
              <w:t xml:space="preserve">Table body followed by a </w:t>
            </w:r>
            <w:proofErr w:type="gramStart"/>
            <w:r w:rsidRPr="00B540B4">
              <w:t>bulleted</w:t>
            </w:r>
            <w:proofErr w:type="gramEnd"/>
            <w:r w:rsidRPr="00B540B4">
              <w:t xml:space="preserve"> list:</w:t>
            </w:r>
          </w:p>
          <w:p w14:paraId="65F97B4F" w14:textId="77777777" w:rsidR="00340198" w:rsidRPr="00B540B4" w:rsidRDefault="00340198" w:rsidP="007C495F">
            <w:pPr>
              <w:pStyle w:val="Normalbullet"/>
            </w:pPr>
            <w:r w:rsidRPr="00B540B4">
              <w:t>Body bullet that is longer than usual and is going on multiple lines.</w:t>
            </w:r>
          </w:p>
          <w:p w14:paraId="2EFC7F9C" w14:textId="77777777" w:rsidR="00340198" w:rsidRPr="00B540B4" w:rsidRDefault="00340198" w:rsidP="007C495F">
            <w:pPr>
              <w:pStyle w:val="Normalbullet"/>
            </w:pPr>
            <w:r w:rsidRPr="00B540B4">
              <w:t>Body bullet that is longer than usual and is going on multiple lines.</w:t>
            </w:r>
          </w:p>
          <w:p w14:paraId="27B84B74" w14:textId="77777777" w:rsidR="00340198" w:rsidRPr="00B540B4" w:rsidRDefault="00340198" w:rsidP="007C495F">
            <w:r w:rsidRPr="00B540B4">
              <w:t xml:space="preserve">Table body followed by a </w:t>
            </w:r>
            <w:proofErr w:type="gramStart"/>
            <w:r w:rsidRPr="00B540B4">
              <w:t>bulleted</w:t>
            </w:r>
            <w:proofErr w:type="gramEnd"/>
            <w:r w:rsidRPr="00B540B4">
              <w:t xml:space="preserve"> list:</w:t>
            </w:r>
          </w:p>
          <w:p w14:paraId="64337B6D" w14:textId="77777777" w:rsidR="00340198" w:rsidRPr="00B540B4" w:rsidRDefault="00340198" w:rsidP="007C495F">
            <w:pPr>
              <w:pStyle w:val="Normalbullet"/>
            </w:pPr>
            <w:r w:rsidRPr="00B540B4">
              <w:t>Body bullet that is longer than usual and is going on multiple lines.</w:t>
            </w:r>
          </w:p>
        </w:tc>
      </w:tr>
      <w:tr w:rsidR="00340198" w:rsidRPr="00B540B4" w14:paraId="7354B4D0" w14:textId="77777777" w:rsidTr="007A51C9">
        <w:tc>
          <w:tcPr>
            <w:cnfStyle w:val="000010000000" w:firstRow="0" w:lastRow="0" w:firstColumn="0" w:lastColumn="0" w:oddVBand="1" w:evenVBand="0" w:oddHBand="0" w:evenHBand="0" w:firstRowFirstColumn="0" w:firstRowLastColumn="0" w:lastRowFirstColumn="0" w:lastRowLastColumn="0"/>
            <w:tcW w:w="1666" w:type="pct"/>
          </w:tcPr>
          <w:p w14:paraId="41F6E64B" w14:textId="77777777" w:rsidR="00340198" w:rsidRPr="00B540B4" w:rsidRDefault="00340198" w:rsidP="007C495F">
            <w:r w:rsidRPr="00B540B4">
              <w:t>Table body</w:t>
            </w:r>
          </w:p>
        </w:tc>
        <w:tc>
          <w:tcPr>
            <w:tcW w:w="1666" w:type="pct"/>
          </w:tcPr>
          <w:p w14:paraId="37ED9BB8" w14:textId="77777777" w:rsidR="00340198" w:rsidRPr="00B540B4" w:rsidRDefault="00340198" w:rsidP="007C495F">
            <w:pPr>
              <w:cnfStyle w:val="000000000000" w:firstRow="0" w:lastRow="0" w:firstColumn="0" w:lastColumn="0" w:oddVBand="0" w:evenVBand="0" w:oddHBand="0" w:evenHBand="0" w:firstRowFirstColumn="0" w:firstRowLastColumn="0" w:lastRowFirstColumn="0" w:lastRowLastColumn="0"/>
            </w:pPr>
            <w:r w:rsidRPr="00B540B4">
              <w:t>Table body</w:t>
            </w:r>
          </w:p>
        </w:tc>
        <w:tc>
          <w:tcPr>
            <w:cnfStyle w:val="000010000000" w:firstRow="0" w:lastRow="0" w:firstColumn="0" w:lastColumn="0" w:oddVBand="1" w:evenVBand="0" w:oddHBand="0" w:evenHBand="0" w:firstRowFirstColumn="0" w:firstRowLastColumn="0" w:lastRowFirstColumn="0" w:lastRowLastColumn="0"/>
            <w:tcW w:w="1667" w:type="pct"/>
          </w:tcPr>
          <w:p w14:paraId="317BBED5" w14:textId="77777777" w:rsidR="00340198" w:rsidRPr="00B540B4" w:rsidRDefault="00340198" w:rsidP="007C495F">
            <w:r w:rsidRPr="00B540B4">
              <w:t>Table body</w:t>
            </w:r>
          </w:p>
        </w:tc>
      </w:tr>
      <w:tr w:rsidR="00340198" w:rsidRPr="00B540B4" w14:paraId="59BC9DFA" w14:textId="77777777" w:rsidTr="007A51C9">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6" w:type="pct"/>
          </w:tcPr>
          <w:p w14:paraId="13A97BB0" w14:textId="77777777" w:rsidR="00340198" w:rsidRPr="00B540B4" w:rsidRDefault="00340198" w:rsidP="007C495F">
            <w:r w:rsidRPr="00B540B4">
              <w:t>Total row</w:t>
            </w:r>
          </w:p>
        </w:tc>
        <w:tc>
          <w:tcPr>
            <w:tcW w:w="1666" w:type="pct"/>
          </w:tcPr>
          <w:p w14:paraId="67FAC69B" w14:textId="77777777" w:rsidR="00340198" w:rsidRPr="00B540B4" w:rsidRDefault="00340198" w:rsidP="007C495F">
            <w:pPr>
              <w:cnfStyle w:val="010000000000" w:firstRow="0" w:lastRow="1" w:firstColumn="0" w:lastColumn="0" w:oddVBand="0" w:evenVBand="0" w:oddHBand="0" w:evenHBand="0" w:firstRowFirstColumn="0" w:firstRowLastColumn="0" w:lastRowFirstColumn="0" w:lastRowLastColumn="0"/>
            </w:pPr>
            <w:r w:rsidRPr="00B540B4">
              <w:t>Total row text</w:t>
            </w:r>
          </w:p>
        </w:tc>
        <w:tc>
          <w:tcPr>
            <w:cnfStyle w:val="000010000000" w:firstRow="0" w:lastRow="0" w:firstColumn="0" w:lastColumn="0" w:oddVBand="1" w:evenVBand="0" w:oddHBand="0" w:evenHBand="0" w:firstRowFirstColumn="0" w:firstRowLastColumn="0" w:lastRowFirstColumn="0" w:lastRowLastColumn="0"/>
            <w:tcW w:w="1667" w:type="pct"/>
          </w:tcPr>
          <w:p w14:paraId="1AA226F1" w14:textId="77777777" w:rsidR="00340198" w:rsidRPr="00B540B4" w:rsidRDefault="00340198" w:rsidP="007C495F">
            <w:r w:rsidRPr="00B540B4">
              <w:t>Total row text</w:t>
            </w:r>
          </w:p>
        </w:tc>
      </w:tr>
    </w:tbl>
    <w:p w14:paraId="7059EE0D" w14:textId="77777777" w:rsidR="00E76373" w:rsidRPr="00B540B4" w:rsidRDefault="00E76373" w:rsidP="00E76373">
      <w:pPr>
        <w:pStyle w:val="Heading1"/>
      </w:pPr>
      <w:bookmarkStart w:id="116" w:name="_Toc121661939"/>
      <w:bookmarkStart w:id="117" w:name="_Toc122529249"/>
      <w:bookmarkStart w:id="118" w:name="_Toc181202978"/>
      <w:bookmarkStart w:id="119" w:name="_Toc181804610"/>
      <w:bookmarkStart w:id="120" w:name="_Toc184368349"/>
      <w:bookmarkEnd w:id="110"/>
      <w:bookmarkEnd w:id="111"/>
      <w:bookmarkEnd w:id="112"/>
      <w:bookmarkEnd w:id="113"/>
      <w:r w:rsidRPr="00B540B4">
        <w:t>Chart samples</w:t>
      </w:r>
      <w:bookmarkEnd w:id="116"/>
      <w:bookmarkEnd w:id="117"/>
      <w:bookmarkEnd w:id="118"/>
      <w:bookmarkEnd w:id="119"/>
      <w:bookmarkEnd w:id="120"/>
    </w:p>
    <w:p w14:paraId="450E59A4" w14:textId="420B83B6" w:rsidR="00E76373" w:rsidRPr="00B540B4" w:rsidRDefault="00E76373" w:rsidP="00E76373">
      <w:pPr>
        <w:pStyle w:val="Caption"/>
      </w:pPr>
      <w:bookmarkStart w:id="121" w:name="_Toc121661940"/>
      <w:bookmarkStart w:id="122" w:name="_Toc121661961"/>
      <w:bookmarkStart w:id="123" w:name="_Toc122529250"/>
      <w:bookmarkStart w:id="124" w:name="_Toc122529277"/>
      <w:r w:rsidRPr="00B540B4">
        <w:t xml:space="preserve">Figure </w:t>
      </w:r>
      <w:fldSimple w:instr=" SEQ Figure \* ARABIC ">
        <w:r w:rsidR="00DA4B97">
          <w:rPr>
            <w:noProof/>
          </w:rPr>
          <w:t>1</w:t>
        </w:r>
      </w:fldSimple>
      <w:r w:rsidRPr="00B540B4">
        <w:t>. Donut with texture</w:t>
      </w:r>
      <w:bookmarkEnd w:id="121"/>
      <w:bookmarkEnd w:id="122"/>
      <w:r w:rsidRPr="00B540B4">
        <w:t xml:space="preserve">. See data </w:t>
      </w:r>
      <w:proofErr w:type="gramStart"/>
      <w:r w:rsidRPr="00B540B4">
        <w:t>in table</w:t>
      </w:r>
      <w:proofErr w:type="gramEnd"/>
      <w:r w:rsidRPr="00B540B4">
        <w:t xml:space="preserve"> below or in appendix.</w:t>
      </w:r>
      <w:bookmarkEnd w:id="123"/>
      <w:bookmarkEnd w:id="124"/>
    </w:p>
    <w:p w14:paraId="5291B83A" w14:textId="77777777" w:rsidR="00E76373" w:rsidRPr="00B540B4" w:rsidRDefault="00E76373" w:rsidP="00E76373">
      <w:r w:rsidRPr="00B540B4">
        <w:rPr>
          <w:noProof/>
        </w:rPr>
        <w:drawing>
          <wp:inline distT="0" distB="0" distL="0" distR="0" wp14:anchorId="26A28BD3" wp14:editId="44DAEF8D">
            <wp:extent cx="6400800" cy="3200400"/>
            <wp:effectExtent l="0" t="0" r="0" b="0"/>
            <wp:docPr id="1" name="Chart 1" descr="Donut with texture&#10;Please provide a table supporting data in an Appendix."/>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B556622" w14:textId="5D123FA1" w:rsidR="00E76373" w:rsidRPr="00B540B4" w:rsidRDefault="00E76373" w:rsidP="00E76373">
      <w:pPr>
        <w:pStyle w:val="Caption"/>
      </w:pPr>
      <w:bookmarkStart w:id="125" w:name="_Toc122529265"/>
      <w:bookmarkStart w:id="126" w:name="_Toc122529278"/>
      <w:r w:rsidRPr="00B540B4">
        <w:t xml:space="preserve">Table </w:t>
      </w:r>
      <w:fldSimple w:instr=" SEQ Table \* ARABIC ">
        <w:r w:rsidR="00DA4B97">
          <w:rPr>
            <w:noProof/>
          </w:rPr>
          <w:t>8</w:t>
        </w:r>
      </w:fldSimple>
      <w:r w:rsidRPr="00B540B4">
        <w:t>. Donut with texture</w:t>
      </w:r>
      <w:bookmarkEnd w:id="125"/>
      <w:bookmarkEnd w:id="126"/>
    </w:p>
    <w:tbl>
      <w:tblPr>
        <w:tblStyle w:val="Table3Automatic"/>
        <w:tblW w:w="5000" w:type="pct"/>
        <w:tblLook w:val="0020" w:firstRow="1" w:lastRow="0" w:firstColumn="0" w:lastColumn="0" w:noHBand="0" w:noVBand="0"/>
      </w:tblPr>
      <w:tblGrid>
        <w:gridCol w:w="2447"/>
        <w:gridCol w:w="7623"/>
      </w:tblGrid>
      <w:tr w:rsidR="00DA4B97" w:rsidRPr="008940B6" w14:paraId="33FAAADF" w14:textId="77777777" w:rsidTr="00917D6B">
        <w:trPr>
          <w:cnfStyle w:val="100000000000" w:firstRow="1" w:lastRow="0" w:firstColumn="0" w:lastColumn="0" w:oddVBand="0" w:evenVBand="0" w:oddHBand="0" w:evenHBand="0" w:firstRowFirstColumn="0" w:firstRowLastColumn="0" w:lastRowFirstColumn="0" w:lastRowLastColumn="0"/>
          <w:trHeight w:val="300"/>
          <w:tblHeader/>
        </w:trPr>
        <w:tc>
          <w:tcPr>
            <w:cnfStyle w:val="000010000000" w:firstRow="0" w:lastRow="0" w:firstColumn="0" w:lastColumn="0" w:oddVBand="1" w:evenVBand="0" w:oddHBand="0" w:evenHBand="0" w:firstRowFirstColumn="0" w:firstRowLastColumn="0" w:lastRowFirstColumn="0" w:lastRowLastColumn="0"/>
            <w:tcW w:w="1215" w:type="pct"/>
            <w:noWrap/>
            <w:hideMark/>
          </w:tcPr>
          <w:p w14:paraId="563BF0C1" w14:textId="77777777" w:rsidR="00E76373" w:rsidRPr="008940B6" w:rsidRDefault="00E76373" w:rsidP="00E76373">
            <w:r w:rsidRPr="008940B6">
              <w:t>Category</w:t>
            </w:r>
          </w:p>
        </w:tc>
        <w:tc>
          <w:tcPr>
            <w:tcW w:w="3785" w:type="pct"/>
            <w:noWrap/>
            <w:hideMark/>
          </w:tcPr>
          <w:p w14:paraId="5490041D" w14:textId="77777777" w:rsidR="00E76373" w:rsidRPr="008940B6" w:rsidRDefault="00E76373" w:rsidP="00E76373">
            <w:pPr>
              <w:cnfStyle w:val="100000000000" w:firstRow="1" w:lastRow="0" w:firstColumn="0" w:lastColumn="0" w:oddVBand="0" w:evenVBand="0" w:oddHBand="0" w:evenHBand="0" w:firstRowFirstColumn="0" w:firstRowLastColumn="0" w:lastRowFirstColumn="0" w:lastRowLastColumn="0"/>
            </w:pPr>
            <w:r w:rsidRPr="008940B6">
              <w:t>Sales</w:t>
            </w:r>
          </w:p>
        </w:tc>
      </w:tr>
      <w:tr w:rsidR="00376837" w:rsidRPr="00B540B4" w14:paraId="131047A5" w14:textId="77777777" w:rsidTr="007A51C9">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215" w:type="pct"/>
            <w:noWrap/>
            <w:hideMark/>
          </w:tcPr>
          <w:p w14:paraId="3279FACA" w14:textId="77777777" w:rsidR="00E76373" w:rsidRPr="00376837" w:rsidRDefault="00E76373" w:rsidP="00E76373">
            <w:r w:rsidRPr="00376837">
              <w:t>Decorative texture</w:t>
            </w:r>
          </w:p>
        </w:tc>
        <w:tc>
          <w:tcPr>
            <w:tcW w:w="3785" w:type="pct"/>
            <w:noWrap/>
            <w:hideMark/>
          </w:tcPr>
          <w:p w14:paraId="0C96DFB1" w14:textId="77777777" w:rsidR="00E76373" w:rsidRPr="00376837" w:rsidRDefault="00E76373" w:rsidP="00E76373">
            <w:pPr>
              <w:cnfStyle w:val="000000100000" w:firstRow="0" w:lastRow="0" w:firstColumn="0" w:lastColumn="0" w:oddVBand="0" w:evenVBand="0" w:oddHBand="1" w:evenHBand="0" w:firstRowFirstColumn="0" w:firstRowLastColumn="0" w:lastRowFirstColumn="0" w:lastRowLastColumn="0"/>
            </w:pPr>
            <w:r w:rsidRPr="00376837">
              <w:t>70%</w:t>
            </w:r>
          </w:p>
        </w:tc>
      </w:tr>
      <w:tr w:rsidR="00376837" w:rsidRPr="00B540B4" w14:paraId="2F38510A" w14:textId="77777777" w:rsidTr="007A51C9">
        <w:trPr>
          <w:trHeight w:val="300"/>
        </w:trPr>
        <w:tc>
          <w:tcPr>
            <w:cnfStyle w:val="000010000000" w:firstRow="0" w:lastRow="0" w:firstColumn="0" w:lastColumn="0" w:oddVBand="1" w:evenVBand="0" w:oddHBand="0" w:evenHBand="0" w:firstRowFirstColumn="0" w:firstRowLastColumn="0" w:lastRowFirstColumn="0" w:lastRowLastColumn="0"/>
            <w:tcW w:w="1215" w:type="pct"/>
            <w:noWrap/>
            <w:hideMark/>
          </w:tcPr>
          <w:p w14:paraId="72993D36" w14:textId="77777777" w:rsidR="00E76373" w:rsidRPr="00376837" w:rsidRDefault="00E76373" w:rsidP="00E76373">
            <w:r w:rsidRPr="00376837">
              <w:t>Bark</w:t>
            </w:r>
          </w:p>
        </w:tc>
        <w:tc>
          <w:tcPr>
            <w:tcW w:w="3785" w:type="pct"/>
            <w:noWrap/>
            <w:hideMark/>
          </w:tcPr>
          <w:p w14:paraId="7BCE2A43" w14:textId="77777777" w:rsidR="00E76373" w:rsidRPr="00376837" w:rsidRDefault="00E76373" w:rsidP="00E76373">
            <w:pPr>
              <w:cnfStyle w:val="000000000000" w:firstRow="0" w:lastRow="0" w:firstColumn="0" w:lastColumn="0" w:oddVBand="0" w:evenVBand="0" w:oddHBand="0" w:evenHBand="0" w:firstRowFirstColumn="0" w:firstRowLastColumn="0" w:lastRowFirstColumn="0" w:lastRowLastColumn="0"/>
            </w:pPr>
            <w:r w:rsidRPr="00376837">
              <w:t>30%</w:t>
            </w:r>
          </w:p>
        </w:tc>
      </w:tr>
    </w:tbl>
    <w:p w14:paraId="1E89BA7C" w14:textId="77777777" w:rsidR="00E76373" w:rsidRPr="00B540B4" w:rsidRDefault="00E76373" w:rsidP="00E76373"/>
    <w:p w14:paraId="24C3F653" w14:textId="61F618DA" w:rsidR="00E76373" w:rsidRPr="00B540B4" w:rsidRDefault="00E76373" w:rsidP="00E76373">
      <w:pPr>
        <w:pStyle w:val="Caption"/>
      </w:pPr>
      <w:bookmarkStart w:id="127" w:name="_Toc121661941"/>
      <w:bookmarkStart w:id="128" w:name="_Toc121661962"/>
      <w:bookmarkStart w:id="129" w:name="_Toc122529251"/>
      <w:bookmarkStart w:id="130" w:name="_Toc122529279"/>
      <w:r w:rsidRPr="00B540B4">
        <w:t xml:space="preserve">Figure </w:t>
      </w:r>
      <w:fldSimple w:instr=" SEQ Figure \* ARABIC ">
        <w:r w:rsidR="00DA4B97">
          <w:rPr>
            <w:noProof/>
          </w:rPr>
          <w:t>2</w:t>
        </w:r>
      </w:fldSimple>
      <w:r w:rsidRPr="00B540B4">
        <w:t>. Donut chart</w:t>
      </w:r>
      <w:bookmarkEnd w:id="127"/>
      <w:bookmarkEnd w:id="128"/>
      <w:bookmarkEnd w:id="129"/>
      <w:bookmarkEnd w:id="130"/>
    </w:p>
    <w:p w14:paraId="0CCD8860" w14:textId="77777777" w:rsidR="00E76373" w:rsidRPr="00B540B4" w:rsidRDefault="00E76373" w:rsidP="00E76373">
      <w:r w:rsidRPr="00B540B4">
        <w:rPr>
          <w:noProof/>
        </w:rPr>
        <w:drawing>
          <wp:inline distT="0" distB="0" distL="0" distR="0" wp14:anchorId="1E24BC28" wp14:editId="02530C66">
            <wp:extent cx="6400800" cy="3200400"/>
            <wp:effectExtent l="0" t="0" r="0" b="0"/>
            <wp:docPr id="4" name="Chart 4" descr="Donut chart&#10;Please provide a table supporting data in an Appendix."/>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3F58385" w14:textId="392FC762" w:rsidR="00E76373" w:rsidRPr="00B540B4" w:rsidRDefault="00E76373" w:rsidP="00E76373">
      <w:pPr>
        <w:pStyle w:val="Caption"/>
      </w:pPr>
      <w:bookmarkStart w:id="131" w:name="_Toc122529266"/>
      <w:bookmarkStart w:id="132" w:name="_Toc122529280"/>
      <w:r w:rsidRPr="00B540B4">
        <w:t xml:space="preserve">Table </w:t>
      </w:r>
      <w:fldSimple w:instr=" SEQ Table \* ARABIC ">
        <w:r w:rsidR="00DA4B97">
          <w:rPr>
            <w:noProof/>
          </w:rPr>
          <w:t>9</w:t>
        </w:r>
      </w:fldSimple>
      <w:r w:rsidRPr="00B540B4">
        <w:t>. Donut chart</w:t>
      </w:r>
      <w:bookmarkEnd w:id="131"/>
      <w:bookmarkEnd w:id="132"/>
    </w:p>
    <w:tbl>
      <w:tblPr>
        <w:tblStyle w:val="Table3Automatic"/>
        <w:tblW w:w="5000" w:type="pct"/>
        <w:tblLook w:val="04A0" w:firstRow="1" w:lastRow="0" w:firstColumn="1" w:lastColumn="0" w:noHBand="0" w:noVBand="1"/>
      </w:tblPr>
      <w:tblGrid>
        <w:gridCol w:w="1885"/>
        <w:gridCol w:w="8185"/>
      </w:tblGrid>
      <w:tr w:rsidR="00EE3BDB" w:rsidRPr="00353457" w14:paraId="346EA15A" w14:textId="77777777" w:rsidTr="00917D6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100" w:firstRow="0" w:lastRow="0" w:firstColumn="1" w:lastColumn="0" w:oddVBand="0" w:evenVBand="0" w:oddHBand="0" w:evenHBand="0" w:firstRowFirstColumn="1" w:firstRowLastColumn="0" w:lastRowFirstColumn="0" w:lastRowLastColumn="0"/>
            <w:tcW w:w="936" w:type="pct"/>
          </w:tcPr>
          <w:p w14:paraId="3CC36B72" w14:textId="77777777" w:rsidR="00E76373" w:rsidRPr="00353457" w:rsidRDefault="00E76373" w:rsidP="00353457">
            <w:r w:rsidRPr="00353457">
              <w:t>Category</w:t>
            </w:r>
          </w:p>
        </w:tc>
        <w:tc>
          <w:tcPr>
            <w:tcW w:w="4064" w:type="pct"/>
          </w:tcPr>
          <w:p w14:paraId="2FFDBDFF" w14:textId="77777777" w:rsidR="00E76373" w:rsidRPr="00353457" w:rsidRDefault="00E76373" w:rsidP="00353457">
            <w:pPr>
              <w:cnfStyle w:val="100000000000" w:firstRow="1" w:lastRow="0" w:firstColumn="0" w:lastColumn="0" w:oddVBand="0" w:evenVBand="0" w:oddHBand="0" w:evenHBand="0" w:firstRowFirstColumn="0" w:firstRowLastColumn="0" w:lastRowFirstColumn="0" w:lastRowLastColumn="0"/>
            </w:pPr>
            <w:r w:rsidRPr="00353457">
              <w:t>Sales</w:t>
            </w:r>
          </w:p>
        </w:tc>
      </w:tr>
      <w:tr w:rsidR="00E76373" w:rsidRPr="00B540B4" w14:paraId="4ECF49B1" w14:textId="77777777" w:rsidTr="00E953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 w:type="pct"/>
          </w:tcPr>
          <w:p w14:paraId="1330B8A3" w14:textId="77777777" w:rsidR="00E76373" w:rsidRPr="00B540B4" w:rsidRDefault="00E76373" w:rsidP="00E76373">
            <w:r w:rsidRPr="00B540B4">
              <w:t>Accent 1</w:t>
            </w:r>
          </w:p>
        </w:tc>
        <w:tc>
          <w:tcPr>
            <w:tcW w:w="4064" w:type="pct"/>
          </w:tcPr>
          <w:p w14:paraId="4F280EDE" w14:textId="77777777" w:rsidR="00E76373" w:rsidRPr="00B540B4" w:rsidRDefault="00E76373" w:rsidP="00E76373">
            <w:pPr>
              <w:cnfStyle w:val="000000100000" w:firstRow="0" w:lastRow="0" w:firstColumn="0" w:lastColumn="0" w:oddVBand="0" w:evenVBand="0" w:oddHBand="1" w:evenHBand="0" w:firstRowFirstColumn="0" w:firstRowLastColumn="0" w:lastRowFirstColumn="0" w:lastRowLastColumn="0"/>
            </w:pPr>
            <w:r w:rsidRPr="00B540B4">
              <w:t>13.33</w:t>
            </w:r>
          </w:p>
        </w:tc>
      </w:tr>
      <w:tr w:rsidR="00E76373" w:rsidRPr="00B540B4" w14:paraId="059E936E" w14:textId="77777777" w:rsidTr="00E95396">
        <w:trPr>
          <w:trHeight w:val="300"/>
        </w:trPr>
        <w:tc>
          <w:tcPr>
            <w:cnfStyle w:val="001000000000" w:firstRow="0" w:lastRow="0" w:firstColumn="1" w:lastColumn="0" w:oddVBand="0" w:evenVBand="0" w:oddHBand="0" w:evenHBand="0" w:firstRowFirstColumn="0" w:firstRowLastColumn="0" w:lastRowFirstColumn="0" w:lastRowLastColumn="0"/>
            <w:tcW w:w="936" w:type="pct"/>
          </w:tcPr>
          <w:p w14:paraId="014AEC7D" w14:textId="77777777" w:rsidR="00E76373" w:rsidRPr="00B540B4" w:rsidRDefault="00E76373" w:rsidP="00E76373">
            <w:r w:rsidRPr="00B540B4">
              <w:t>Accent 2</w:t>
            </w:r>
          </w:p>
        </w:tc>
        <w:tc>
          <w:tcPr>
            <w:tcW w:w="4064" w:type="pct"/>
          </w:tcPr>
          <w:p w14:paraId="325F1B14" w14:textId="77777777" w:rsidR="00E76373" w:rsidRPr="00B540B4" w:rsidRDefault="00E76373" w:rsidP="00E76373">
            <w:pPr>
              <w:cnfStyle w:val="000000000000" w:firstRow="0" w:lastRow="0" w:firstColumn="0" w:lastColumn="0" w:oddVBand="0" w:evenVBand="0" w:oddHBand="0" w:evenHBand="0" w:firstRowFirstColumn="0" w:firstRowLastColumn="0" w:lastRowFirstColumn="0" w:lastRowLastColumn="0"/>
            </w:pPr>
            <w:r w:rsidRPr="00B540B4">
              <w:t>13.33</w:t>
            </w:r>
          </w:p>
        </w:tc>
      </w:tr>
      <w:tr w:rsidR="00E76373" w:rsidRPr="00B540B4" w14:paraId="48CEA261" w14:textId="77777777" w:rsidTr="00E953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 w:type="pct"/>
          </w:tcPr>
          <w:p w14:paraId="2F8A94AD" w14:textId="77777777" w:rsidR="00E76373" w:rsidRPr="00B540B4" w:rsidRDefault="00E76373" w:rsidP="00E76373">
            <w:r w:rsidRPr="00B540B4">
              <w:t>Accent 3</w:t>
            </w:r>
          </w:p>
        </w:tc>
        <w:tc>
          <w:tcPr>
            <w:tcW w:w="4064" w:type="pct"/>
          </w:tcPr>
          <w:p w14:paraId="72768B65" w14:textId="77777777" w:rsidR="00E76373" w:rsidRPr="00B540B4" w:rsidRDefault="00E76373" w:rsidP="00E76373">
            <w:pPr>
              <w:cnfStyle w:val="000000100000" w:firstRow="0" w:lastRow="0" w:firstColumn="0" w:lastColumn="0" w:oddVBand="0" w:evenVBand="0" w:oddHBand="1" w:evenHBand="0" w:firstRowFirstColumn="0" w:firstRowLastColumn="0" w:lastRowFirstColumn="0" w:lastRowLastColumn="0"/>
            </w:pPr>
            <w:r w:rsidRPr="00B540B4">
              <w:t>13.33</w:t>
            </w:r>
          </w:p>
        </w:tc>
      </w:tr>
      <w:tr w:rsidR="00E76373" w:rsidRPr="00B540B4" w14:paraId="69038B55" w14:textId="77777777" w:rsidTr="00E95396">
        <w:trPr>
          <w:trHeight w:val="300"/>
        </w:trPr>
        <w:tc>
          <w:tcPr>
            <w:cnfStyle w:val="001000000000" w:firstRow="0" w:lastRow="0" w:firstColumn="1" w:lastColumn="0" w:oddVBand="0" w:evenVBand="0" w:oddHBand="0" w:evenHBand="0" w:firstRowFirstColumn="0" w:firstRowLastColumn="0" w:lastRowFirstColumn="0" w:lastRowLastColumn="0"/>
            <w:tcW w:w="936" w:type="pct"/>
          </w:tcPr>
          <w:p w14:paraId="3A384F10" w14:textId="77777777" w:rsidR="00E76373" w:rsidRPr="00B540B4" w:rsidRDefault="00E76373" w:rsidP="00E76373">
            <w:r w:rsidRPr="00B540B4">
              <w:t>Accent 4</w:t>
            </w:r>
          </w:p>
        </w:tc>
        <w:tc>
          <w:tcPr>
            <w:tcW w:w="4064" w:type="pct"/>
          </w:tcPr>
          <w:p w14:paraId="1D3DDAE7" w14:textId="77777777" w:rsidR="00E76373" w:rsidRPr="00B540B4" w:rsidRDefault="00E76373" w:rsidP="00E76373">
            <w:pPr>
              <w:cnfStyle w:val="000000000000" w:firstRow="0" w:lastRow="0" w:firstColumn="0" w:lastColumn="0" w:oddVBand="0" w:evenVBand="0" w:oddHBand="0" w:evenHBand="0" w:firstRowFirstColumn="0" w:firstRowLastColumn="0" w:lastRowFirstColumn="0" w:lastRowLastColumn="0"/>
            </w:pPr>
            <w:r w:rsidRPr="00B540B4">
              <w:t>13.33</w:t>
            </w:r>
          </w:p>
        </w:tc>
      </w:tr>
      <w:tr w:rsidR="00E76373" w:rsidRPr="00B540B4" w14:paraId="07BDEA12" w14:textId="77777777" w:rsidTr="00E953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 w:type="pct"/>
          </w:tcPr>
          <w:p w14:paraId="48053DA8" w14:textId="77777777" w:rsidR="00E76373" w:rsidRPr="00B540B4" w:rsidRDefault="00E76373" w:rsidP="00E76373">
            <w:r w:rsidRPr="00B540B4">
              <w:t>Accent 5</w:t>
            </w:r>
          </w:p>
        </w:tc>
        <w:tc>
          <w:tcPr>
            <w:tcW w:w="4064" w:type="pct"/>
          </w:tcPr>
          <w:p w14:paraId="0C1B2097" w14:textId="77777777" w:rsidR="00E76373" w:rsidRPr="00B540B4" w:rsidRDefault="00E76373" w:rsidP="00E76373">
            <w:pPr>
              <w:cnfStyle w:val="000000100000" w:firstRow="0" w:lastRow="0" w:firstColumn="0" w:lastColumn="0" w:oddVBand="0" w:evenVBand="0" w:oddHBand="1" w:evenHBand="0" w:firstRowFirstColumn="0" w:firstRowLastColumn="0" w:lastRowFirstColumn="0" w:lastRowLastColumn="0"/>
            </w:pPr>
            <w:r w:rsidRPr="00B540B4">
              <w:t>13.33</w:t>
            </w:r>
          </w:p>
        </w:tc>
      </w:tr>
      <w:tr w:rsidR="00E76373" w:rsidRPr="00B540B4" w14:paraId="7DFD7D7A" w14:textId="77777777" w:rsidTr="00E95396">
        <w:trPr>
          <w:trHeight w:val="300"/>
        </w:trPr>
        <w:tc>
          <w:tcPr>
            <w:cnfStyle w:val="001000000000" w:firstRow="0" w:lastRow="0" w:firstColumn="1" w:lastColumn="0" w:oddVBand="0" w:evenVBand="0" w:oddHBand="0" w:evenHBand="0" w:firstRowFirstColumn="0" w:firstRowLastColumn="0" w:lastRowFirstColumn="0" w:lastRowLastColumn="0"/>
            <w:tcW w:w="936" w:type="pct"/>
          </w:tcPr>
          <w:p w14:paraId="1BC96445" w14:textId="77777777" w:rsidR="00E76373" w:rsidRPr="00B540B4" w:rsidRDefault="00E76373" w:rsidP="00E76373">
            <w:r w:rsidRPr="00B540B4">
              <w:t>Accent 6</w:t>
            </w:r>
          </w:p>
        </w:tc>
        <w:tc>
          <w:tcPr>
            <w:tcW w:w="4064" w:type="pct"/>
          </w:tcPr>
          <w:p w14:paraId="18187998" w14:textId="77777777" w:rsidR="00E76373" w:rsidRPr="00B540B4" w:rsidRDefault="00E76373" w:rsidP="00E76373">
            <w:pPr>
              <w:cnfStyle w:val="000000000000" w:firstRow="0" w:lastRow="0" w:firstColumn="0" w:lastColumn="0" w:oddVBand="0" w:evenVBand="0" w:oddHBand="0" w:evenHBand="0" w:firstRowFirstColumn="0" w:firstRowLastColumn="0" w:lastRowFirstColumn="0" w:lastRowLastColumn="0"/>
            </w:pPr>
            <w:r w:rsidRPr="00B540B4">
              <w:t>13.33</w:t>
            </w:r>
          </w:p>
        </w:tc>
      </w:tr>
    </w:tbl>
    <w:p w14:paraId="00C3B98B" w14:textId="77777777" w:rsidR="00E76373" w:rsidRPr="00B540B4" w:rsidRDefault="00E76373" w:rsidP="00E76373"/>
    <w:p w14:paraId="6FB1C5A9" w14:textId="72DC9A8F" w:rsidR="00E76373" w:rsidRPr="00B540B4" w:rsidRDefault="00E76373" w:rsidP="00E76373">
      <w:pPr>
        <w:pStyle w:val="Caption"/>
      </w:pPr>
      <w:bookmarkStart w:id="133" w:name="_Toc121661942"/>
      <w:bookmarkStart w:id="134" w:name="_Toc121661963"/>
      <w:bookmarkStart w:id="135" w:name="_Toc122529252"/>
      <w:bookmarkStart w:id="136" w:name="_Toc122529281"/>
      <w:r w:rsidRPr="00B540B4">
        <w:t xml:space="preserve">Figure </w:t>
      </w:r>
      <w:fldSimple w:instr=" SEQ Figure \* ARABIC ">
        <w:r w:rsidR="00DA4B97">
          <w:rPr>
            <w:noProof/>
          </w:rPr>
          <w:t>3</w:t>
        </w:r>
      </w:fldSimple>
      <w:r w:rsidRPr="00B540B4">
        <w:t>. Pie chart</w:t>
      </w:r>
      <w:bookmarkEnd w:id="133"/>
      <w:bookmarkEnd w:id="134"/>
      <w:bookmarkEnd w:id="135"/>
      <w:bookmarkEnd w:id="136"/>
    </w:p>
    <w:p w14:paraId="11F8DF22" w14:textId="77777777" w:rsidR="00E76373" w:rsidRPr="00B540B4" w:rsidRDefault="00E76373" w:rsidP="00E76373">
      <w:r w:rsidRPr="00B540B4">
        <w:rPr>
          <w:noProof/>
        </w:rPr>
        <w:drawing>
          <wp:inline distT="0" distB="0" distL="0" distR="0" wp14:anchorId="470F4B91" wp14:editId="30D2E174">
            <wp:extent cx="6400800" cy="3200400"/>
            <wp:effectExtent l="0" t="0" r="0" b="0"/>
            <wp:docPr id="25" name="Chart 25" descr="Pie chart&#10;Please provide a table supporting data in an Appendix."/>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394C83D" w14:textId="77777777" w:rsidR="00E76373" w:rsidRPr="00B540B4" w:rsidRDefault="00E76373" w:rsidP="00E76373"/>
    <w:p w14:paraId="4DD27811" w14:textId="1C521F63" w:rsidR="00E76373" w:rsidRPr="00B540B4" w:rsidRDefault="00E76373" w:rsidP="00E76373">
      <w:pPr>
        <w:pStyle w:val="Caption"/>
      </w:pPr>
      <w:bookmarkStart w:id="137" w:name="_Toc121661943"/>
      <w:bookmarkStart w:id="138" w:name="_Toc121661964"/>
      <w:bookmarkStart w:id="139" w:name="_Toc122529253"/>
      <w:bookmarkStart w:id="140" w:name="_Toc122529282"/>
      <w:r w:rsidRPr="00B540B4">
        <w:t xml:space="preserve">Figure </w:t>
      </w:r>
      <w:fldSimple w:instr=" SEQ Figure \* ARABIC ">
        <w:r w:rsidR="00DA4B97">
          <w:rPr>
            <w:noProof/>
          </w:rPr>
          <w:t>4</w:t>
        </w:r>
      </w:fldSimple>
      <w:r w:rsidRPr="00B540B4">
        <w:t>, Bar chart</w:t>
      </w:r>
      <w:bookmarkEnd w:id="137"/>
      <w:bookmarkEnd w:id="138"/>
      <w:bookmarkEnd w:id="139"/>
      <w:bookmarkEnd w:id="140"/>
    </w:p>
    <w:p w14:paraId="1E550EF3" w14:textId="77777777" w:rsidR="00E76373" w:rsidRPr="00B540B4" w:rsidRDefault="00E76373" w:rsidP="00E76373">
      <w:r w:rsidRPr="00B540B4">
        <w:rPr>
          <w:noProof/>
        </w:rPr>
        <w:drawing>
          <wp:inline distT="0" distB="0" distL="0" distR="0" wp14:anchorId="251FFF93" wp14:editId="579C7B79">
            <wp:extent cx="6400800" cy="3200400"/>
            <wp:effectExtent l="0" t="0" r="0" b="0"/>
            <wp:docPr id="24" name="Chart 24" descr="Bar chart&#10;Please provide a table supporting data in an Appendix."/>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02B53E6" w14:textId="77777777" w:rsidR="00E76373" w:rsidRPr="00B540B4" w:rsidRDefault="00E76373" w:rsidP="00E76373"/>
    <w:p w14:paraId="593E6D4E" w14:textId="7C19569A" w:rsidR="00E76373" w:rsidRPr="00B540B4" w:rsidRDefault="00E76373" w:rsidP="00E76373">
      <w:pPr>
        <w:pStyle w:val="Caption"/>
      </w:pPr>
      <w:bookmarkStart w:id="141" w:name="_Toc121661944"/>
      <w:bookmarkStart w:id="142" w:name="_Toc121661965"/>
      <w:bookmarkStart w:id="143" w:name="_Toc122529254"/>
      <w:bookmarkStart w:id="144" w:name="_Toc122529283"/>
      <w:r w:rsidRPr="00B540B4">
        <w:t xml:space="preserve">Figure </w:t>
      </w:r>
      <w:fldSimple w:instr=" SEQ Figure \* ARABIC ">
        <w:r w:rsidR="00DA4B97">
          <w:rPr>
            <w:noProof/>
          </w:rPr>
          <w:t>5</w:t>
        </w:r>
      </w:fldSimple>
      <w:r w:rsidRPr="00B540B4">
        <w:t>. Column chart</w:t>
      </w:r>
      <w:bookmarkEnd w:id="141"/>
      <w:bookmarkEnd w:id="142"/>
      <w:bookmarkEnd w:id="143"/>
      <w:bookmarkEnd w:id="144"/>
    </w:p>
    <w:p w14:paraId="4AF41F81" w14:textId="77777777" w:rsidR="00E76373" w:rsidRPr="00B540B4" w:rsidRDefault="00E76373" w:rsidP="00E76373">
      <w:r w:rsidRPr="00B540B4">
        <w:rPr>
          <w:noProof/>
        </w:rPr>
        <w:drawing>
          <wp:inline distT="0" distB="0" distL="0" distR="0" wp14:anchorId="2939BF54" wp14:editId="276DC259">
            <wp:extent cx="6400800" cy="3200400"/>
            <wp:effectExtent l="0" t="0" r="0" b="0"/>
            <wp:docPr id="23" name="Chart 23" descr="Column chart&#10;Please provide a table supporting data in an Appendix."/>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2696D5C" w14:textId="312C6C82" w:rsidR="00E76373" w:rsidRPr="00B540B4" w:rsidRDefault="00E76373" w:rsidP="00E76373">
      <w:pPr>
        <w:pStyle w:val="Caption"/>
      </w:pPr>
      <w:bookmarkStart w:id="145" w:name="_Toc121661945"/>
      <w:bookmarkStart w:id="146" w:name="_Toc121661966"/>
      <w:bookmarkStart w:id="147" w:name="_Toc122529255"/>
      <w:bookmarkStart w:id="148" w:name="_Toc122529284"/>
      <w:r w:rsidRPr="00B540B4">
        <w:t xml:space="preserve">Figure </w:t>
      </w:r>
      <w:fldSimple w:instr=" SEQ Figure \* ARABIC ">
        <w:r w:rsidR="00DA4B97">
          <w:rPr>
            <w:noProof/>
          </w:rPr>
          <w:t>6</w:t>
        </w:r>
      </w:fldSimple>
      <w:r w:rsidRPr="00B540B4">
        <w:t>. Line chart</w:t>
      </w:r>
      <w:bookmarkEnd w:id="145"/>
      <w:bookmarkEnd w:id="146"/>
      <w:bookmarkEnd w:id="147"/>
      <w:bookmarkEnd w:id="148"/>
    </w:p>
    <w:p w14:paraId="71951F90" w14:textId="77777777" w:rsidR="00E76373" w:rsidRPr="00B540B4" w:rsidRDefault="00E76373" w:rsidP="00E76373">
      <w:r w:rsidRPr="00B540B4">
        <w:rPr>
          <w:noProof/>
        </w:rPr>
        <w:drawing>
          <wp:inline distT="0" distB="0" distL="0" distR="0" wp14:anchorId="38C59917" wp14:editId="0F8EC925">
            <wp:extent cx="6400800" cy="3200400"/>
            <wp:effectExtent l="0" t="0" r="0" b="0"/>
            <wp:docPr id="22" name="Chart 22" descr="Lin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bookmarkEnd w:id="114"/>
    <w:p w14:paraId="0EC16897" w14:textId="77777777" w:rsidR="00331AAD" w:rsidRPr="00B540B4" w:rsidRDefault="00331AAD" w:rsidP="00E76373"/>
    <w:sectPr w:rsidR="00331AAD" w:rsidRPr="00B540B4" w:rsidSect="005B1C4F">
      <w:headerReference w:type="even" r:id="rId38"/>
      <w:headerReference w:type="default" r:id="rId39"/>
      <w:headerReference w:type="first" r:id="rId40"/>
      <w:pgSz w:w="12240" w:h="15840" w:code="1"/>
      <w:pgMar w:top="1440" w:right="1080" w:bottom="1440" w:left="1080" w:header="504"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B2B24" w14:textId="77777777" w:rsidR="00630A6E" w:rsidRPr="00B540B4" w:rsidRDefault="00630A6E" w:rsidP="00FD7E8E">
      <w:pPr>
        <w:spacing w:after="0"/>
      </w:pPr>
      <w:r w:rsidRPr="00B540B4">
        <w:separator/>
      </w:r>
    </w:p>
    <w:p w14:paraId="6E22BEF8" w14:textId="77777777" w:rsidR="00630A6E" w:rsidRPr="00B540B4" w:rsidRDefault="00630A6E"/>
  </w:endnote>
  <w:endnote w:type="continuationSeparator" w:id="0">
    <w:p w14:paraId="4EC7749E" w14:textId="77777777" w:rsidR="00630A6E" w:rsidRPr="00B540B4" w:rsidRDefault="00630A6E" w:rsidP="00FD7E8E">
      <w:pPr>
        <w:spacing w:after="0"/>
      </w:pPr>
      <w:r w:rsidRPr="00B540B4">
        <w:continuationSeparator/>
      </w:r>
    </w:p>
    <w:p w14:paraId="54D1A551" w14:textId="77777777" w:rsidR="00630A6E" w:rsidRPr="00B540B4" w:rsidRDefault="00630A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racle Sans Light">
    <w:panose1 w:val="020B0403020204020204"/>
    <w:charset w:val="00"/>
    <w:family w:val="swiss"/>
    <w:pitch w:val="variable"/>
    <w:sig w:usb0="A10006EF" w:usb1="400060FB" w:usb2="00000000" w:usb3="00000000" w:csb0="0000001F" w:csb1="00000000"/>
  </w:font>
  <w:font w:name="Open Sans SemiBold">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racle Sans Extra Bold">
    <w:panose1 w:val="020B0803020204020204"/>
    <w:charset w:val="00"/>
    <w:family w:val="swiss"/>
    <w:pitch w:val="variable"/>
    <w:sig w:usb0="A10006EF" w:usb1="400060FB"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AD809C" w14:textId="14C1EB1A" w:rsidR="00BA4521" w:rsidRPr="00B540B4" w:rsidRDefault="00FB2516" w:rsidP="005B1C42">
    <w:pPr>
      <w:pStyle w:val="Footer"/>
      <w:tabs>
        <w:tab w:val="clear" w:pos="270"/>
        <w:tab w:val="left" w:pos="420"/>
      </w:tabs>
      <w:rPr>
        <w:b/>
      </w:rPr>
    </w:pPr>
    <w:r w:rsidRPr="00B540B4">
      <w:rPr>
        <w:noProof/>
        <w14:numSpacing w14:val="default"/>
      </w:rPr>
      <w:drawing>
        <wp:anchor distT="0" distB="0" distL="114300" distR="114300" simplePos="0" relativeHeight="251676672" behindDoc="1" locked="0" layoutInCell="1" allowOverlap="1" wp14:anchorId="4942A28C" wp14:editId="58461664">
          <wp:simplePos x="0" y="0"/>
          <wp:positionH relativeFrom="margin">
            <wp:posOffset>6238875</wp:posOffset>
          </wp:positionH>
          <wp:positionV relativeFrom="paragraph">
            <wp:posOffset>153670</wp:posOffset>
          </wp:positionV>
          <wp:extent cx="429260" cy="426720"/>
          <wp:effectExtent l="0" t="0" r="8890" b="0"/>
          <wp:wrapNone/>
          <wp:docPr id="1808174381" name="Picture 1808174381"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4381" name="Picture 1808174381" descr="Oracle logo"/>
                  <pic:cNvPicPr/>
                </pic:nvPicPr>
                <pic:blipFill>
                  <a:blip r:embed="rId1"/>
                  <a:stretch>
                    <a:fillRect/>
                  </a:stretch>
                </pic:blipFill>
                <pic:spPr>
                  <a:xfrm>
                    <a:off x="0" y="0"/>
                    <a:ext cx="429260" cy="426720"/>
                  </a:xfrm>
                  <a:prstGeom prst="rect">
                    <a:avLst/>
                  </a:prstGeom>
                </pic:spPr>
              </pic:pic>
            </a:graphicData>
          </a:graphic>
        </wp:anchor>
      </w:drawing>
    </w:r>
    <w:r w:rsidR="00BA4521" w:rsidRPr="00B540B4">
      <w:rPr>
        <w:rStyle w:val="Strong"/>
      </w:rPr>
      <w:fldChar w:fldCharType="begin"/>
    </w:r>
    <w:r w:rsidR="00BA4521" w:rsidRPr="00B540B4">
      <w:rPr>
        <w:rStyle w:val="Strong"/>
      </w:rPr>
      <w:instrText xml:space="preserve"> PAGE   \* MERGEFORMAT </w:instrText>
    </w:r>
    <w:r w:rsidR="00BA4521" w:rsidRPr="00B540B4">
      <w:rPr>
        <w:rStyle w:val="Strong"/>
      </w:rPr>
      <w:fldChar w:fldCharType="separate"/>
    </w:r>
    <w:r w:rsidR="00BA4521" w:rsidRPr="00B540B4">
      <w:rPr>
        <w:rStyle w:val="Strong"/>
      </w:rPr>
      <w:t>2</w:t>
    </w:r>
    <w:r w:rsidR="00BA4521" w:rsidRPr="00B540B4">
      <w:rPr>
        <w:rStyle w:val="Strong"/>
      </w:rPr>
      <w:fldChar w:fldCharType="end"/>
    </w:r>
    <w:r w:rsidR="00BA4521" w:rsidRPr="00B540B4">
      <w:rPr>
        <w:rStyle w:val="Strong"/>
      </w:rPr>
      <w:tab/>
    </w:r>
    <w:fldSimple w:instr=" STYLEREF  Title  \* MERGEFORMAT ">
      <w:r w:rsidR="00903CDA">
        <w:rPr>
          <w:noProof/>
        </w:rPr>
        <w:t>Title -33 ch limit recommended</w:t>
      </w:r>
    </w:fldSimple>
    <w:r w:rsidR="00BA4521" w:rsidRPr="00B540B4">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E3E9B" w14:textId="752842E8" w:rsidR="00A07782" w:rsidRPr="00B540B4" w:rsidRDefault="00A07782" w:rsidP="00D41EAD">
    <w:pPr>
      <w:pStyle w:val="Footer"/>
    </w:pPr>
    <w:r w:rsidRPr="00B540B4">
      <w:rPr>
        <w:rStyle w:val="Strong"/>
        <w:noProof/>
      </w:rPr>
      <w:drawing>
        <wp:anchor distT="0" distB="0" distL="114300" distR="114300" simplePos="0" relativeHeight="251679744" behindDoc="0" locked="0" layoutInCell="1" allowOverlap="1" wp14:anchorId="5123453E" wp14:editId="512431EA">
          <wp:simplePos x="0" y="0"/>
          <wp:positionH relativeFrom="margin">
            <wp:posOffset>6238875</wp:posOffset>
          </wp:positionH>
          <wp:positionV relativeFrom="paragraph">
            <wp:posOffset>144780</wp:posOffset>
          </wp:positionV>
          <wp:extent cx="429260" cy="426720"/>
          <wp:effectExtent l="0" t="0" r="8890" b="0"/>
          <wp:wrapNone/>
          <wp:docPr id="1806347070" name="Picture 180634707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96520" name="Picture 1099596520" descr="Oracle logo"/>
                  <pic:cNvPicPr/>
                </pic:nvPicPr>
                <pic:blipFill>
                  <a:blip r:embed="rId1"/>
                  <a:stretch>
                    <a:fillRect/>
                  </a:stretch>
                </pic:blipFill>
                <pic:spPr>
                  <a:xfrm>
                    <a:off x="0" y="0"/>
                    <a:ext cx="429260" cy="426720"/>
                  </a:xfrm>
                  <a:prstGeom prst="rect">
                    <a:avLst/>
                  </a:prstGeom>
                </pic:spPr>
              </pic:pic>
            </a:graphicData>
          </a:graphic>
        </wp:anchor>
      </w:drawing>
    </w:r>
    <w:r w:rsidRPr="00B540B4">
      <w:rPr>
        <w:rStyle w:val="Strong"/>
      </w:rPr>
      <w:fldChar w:fldCharType="begin"/>
    </w:r>
    <w:r w:rsidRPr="00B540B4">
      <w:rPr>
        <w:rStyle w:val="Strong"/>
      </w:rPr>
      <w:instrText xml:space="preserve"> PAGE   \* MERGEFORMAT </w:instrText>
    </w:r>
    <w:r w:rsidRPr="00B540B4">
      <w:rPr>
        <w:rStyle w:val="Strong"/>
      </w:rPr>
      <w:fldChar w:fldCharType="separate"/>
    </w:r>
    <w:r w:rsidRPr="00B540B4">
      <w:rPr>
        <w:rStyle w:val="Strong"/>
      </w:rPr>
      <w:t>2</w:t>
    </w:r>
    <w:r w:rsidRPr="00B540B4">
      <w:rPr>
        <w:rStyle w:val="Strong"/>
      </w:rPr>
      <w:fldChar w:fldCharType="end"/>
    </w:r>
    <w:r w:rsidRPr="00B540B4">
      <w:tab/>
    </w:r>
    <w:fldSimple w:instr=" STYLEREF  Title  \* MERGEFORMAT ">
      <w:r w:rsidR="004627EB">
        <w:rPr>
          <w:noProof/>
        </w:rPr>
        <w:t>Title -33 ch limit recommended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8DEF4" w14:textId="77777777" w:rsidR="00FD7E8E" w:rsidRPr="00B540B4" w:rsidRDefault="00FD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5840EC" w14:textId="77777777" w:rsidR="00630A6E" w:rsidRPr="00B540B4" w:rsidRDefault="00630A6E" w:rsidP="00DE4F3E">
      <w:pPr>
        <w:spacing w:after="0"/>
      </w:pPr>
      <w:r w:rsidRPr="00B540B4">
        <w:separator/>
      </w:r>
    </w:p>
  </w:footnote>
  <w:footnote w:type="continuationSeparator" w:id="0">
    <w:p w14:paraId="327D9286" w14:textId="77777777" w:rsidR="00630A6E" w:rsidRPr="00B540B4" w:rsidRDefault="00630A6E" w:rsidP="00FD7E8E">
      <w:pPr>
        <w:spacing w:after="0"/>
      </w:pPr>
      <w:r w:rsidRPr="00B540B4">
        <w:continuationSeparator/>
      </w:r>
    </w:p>
    <w:p w14:paraId="166AECFC" w14:textId="77777777" w:rsidR="00630A6E" w:rsidRPr="00B540B4" w:rsidRDefault="00630A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84812" w14:textId="77777777" w:rsidR="00A6165D" w:rsidRPr="00B540B4" w:rsidRDefault="00A6165D">
    <w:pPr>
      <w:pStyle w:val="Header"/>
    </w:pPr>
    <w:r w:rsidRPr="00B540B4">
      <w:rPr>
        <w:noProof/>
        <w14:numSpacing w14:val="default"/>
      </w:rPr>
      <w:drawing>
        <wp:inline distT="0" distB="0" distL="0" distR="0" wp14:anchorId="11C19DF2" wp14:editId="4BD51991">
          <wp:extent cx="786384" cy="102787"/>
          <wp:effectExtent l="0" t="0" r="0" b="0"/>
          <wp:docPr id="540337359" name="Picture 540337359"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5627E" w14:textId="77777777" w:rsidR="00BA4521" w:rsidRPr="00B540B4" w:rsidRDefault="0088336A" w:rsidP="00176836">
    <w:pPr>
      <w:pStyle w:val="Header"/>
    </w:pPr>
    <w:r w:rsidRPr="00B540B4">
      <w:rPr>
        <w:noProof/>
        <w14:numSpacing w14:val="default"/>
      </w:rPr>
      <w:drawing>
        <wp:anchor distT="0" distB="0" distL="114300" distR="114300" simplePos="0" relativeHeight="251653113" behindDoc="1" locked="1" layoutInCell="1" allowOverlap="1" wp14:anchorId="1039A1B0" wp14:editId="0DFC8853">
          <wp:simplePos x="0" y="0"/>
          <wp:positionH relativeFrom="page">
            <wp:align>center</wp:align>
          </wp:positionH>
          <wp:positionV relativeFrom="page">
            <wp:align>center</wp:align>
          </wp:positionV>
          <wp:extent cx="7772527" cy="10058527"/>
          <wp:effectExtent l="0" t="0" r="0" b="0"/>
          <wp:wrapNone/>
          <wp:docPr id="1043118681" name="Picture 10431186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021" name="Picture 29450021">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7772527" cy="10058527"/>
                  </a:xfrm>
                  <a:prstGeom prst="rect">
                    <a:avLst/>
                  </a:prstGeom>
                </pic:spPr>
              </pic:pic>
            </a:graphicData>
          </a:graphic>
          <wp14:sizeRelH relativeFrom="margin">
            <wp14:pctWidth>0</wp14:pctWidth>
          </wp14:sizeRelH>
          <wp14:sizeRelV relativeFrom="margin">
            <wp14:pctHeight>0</wp14:pctHeight>
          </wp14:sizeRelV>
        </wp:anchor>
      </w:drawing>
    </w:r>
    <w:r w:rsidR="001B4D61" w:rsidRPr="00B540B4">
      <w:rPr>
        <w:noProof/>
        <w14:numSpacing w14:val="default"/>
      </w:rPr>
      <w:drawing>
        <wp:anchor distT="0" distB="0" distL="114300" distR="114300" simplePos="0" relativeHeight="251674624" behindDoc="0" locked="0" layoutInCell="1" allowOverlap="1" wp14:anchorId="2C069226" wp14:editId="132185E9">
          <wp:simplePos x="0" y="0"/>
          <wp:positionH relativeFrom="column">
            <wp:posOffset>228600</wp:posOffset>
          </wp:positionH>
          <wp:positionV relativeFrom="paragraph">
            <wp:posOffset>66675</wp:posOffset>
          </wp:positionV>
          <wp:extent cx="1404620" cy="182880"/>
          <wp:effectExtent l="0" t="0" r="5080" b="7620"/>
          <wp:wrapThrough wrapText="bothSides">
            <wp:wrapPolygon edited="0">
              <wp:start x="0" y="0"/>
              <wp:lineTo x="0" y="20250"/>
              <wp:lineTo x="21385" y="20250"/>
              <wp:lineTo x="21385" y="0"/>
              <wp:lineTo x="0" y="0"/>
            </wp:wrapPolygon>
          </wp:wrapThrough>
          <wp:docPr id="1132573769" name="Picture 1132573769"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59803" name="Picture 936459803" descr="Oracle Logo"/>
                  <pic:cNvPicPr/>
                </pic:nvPicPr>
                <pic:blipFill>
                  <a:blip r:embed="rId2"/>
                  <a:stretch>
                    <a:fillRect/>
                  </a:stretch>
                </pic:blipFill>
                <pic:spPr>
                  <a:xfrm>
                    <a:off x="0" y="0"/>
                    <a:ext cx="1404620" cy="1828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86A56" w14:textId="77777777" w:rsidR="00B84196" w:rsidRPr="00B540B4" w:rsidRDefault="00B841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2C36C" w14:textId="77777777" w:rsidR="00CB4C56" w:rsidRPr="00B540B4" w:rsidRDefault="00160C5B" w:rsidP="00AC7124">
    <w:pPr>
      <w:pStyle w:val="Header"/>
      <w:tabs>
        <w:tab w:val="clear" w:pos="4680"/>
        <w:tab w:val="clear" w:pos="9360"/>
        <w:tab w:val="left" w:pos="1607"/>
      </w:tabs>
    </w:pPr>
    <w:r w:rsidRPr="00B540B4">
      <w:rPr>
        <w:noProof/>
        <w14:numSpacing w14:val="default"/>
      </w:rPr>
      <w:drawing>
        <wp:anchor distT="0" distB="0" distL="114300" distR="114300" simplePos="0" relativeHeight="251652088" behindDoc="1" locked="1" layoutInCell="1" allowOverlap="1" wp14:anchorId="081B07C7" wp14:editId="1005FF63">
          <wp:simplePos x="688769" y="320634"/>
          <wp:positionH relativeFrom="page">
            <wp:align>left</wp:align>
          </wp:positionH>
          <wp:positionV relativeFrom="page">
            <wp:align>top</wp:align>
          </wp:positionV>
          <wp:extent cx="7772527" cy="10058527"/>
          <wp:effectExtent l="0" t="0" r="0" b="0"/>
          <wp:wrapNone/>
          <wp:docPr id="1977310695" name="Picture 19773106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49877" name="Picture 1992349877">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7772527" cy="10058527"/>
                  </a:xfrm>
                  <a:prstGeom prst="rect">
                    <a:avLst/>
                  </a:prstGeom>
                </pic:spPr>
              </pic:pic>
            </a:graphicData>
          </a:graphic>
          <wp14:sizeRelH relativeFrom="margin">
            <wp14:pctWidth>0</wp14:pctWidth>
          </wp14:sizeRelH>
          <wp14:sizeRelV relativeFrom="margin">
            <wp14:pctHeight>0</wp14:pctHeight>
          </wp14:sizeRelV>
        </wp:anchor>
      </w:drawing>
    </w:r>
    <w:r w:rsidR="00AC7124" w:rsidRPr="00B540B4">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31518" w14:textId="77777777" w:rsidR="00FD7E8E" w:rsidRPr="00B540B4" w:rsidRDefault="00FD7E8E" w:rsidP="00176836">
    <w:pPr>
      <w:pStyle w:val="Header"/>
    </w:pPr>
    <w:r w:rsidRPr="00B540B4">
      <w:rPr>
        <w:noProof/>
        <w14:numSpacing w14:val="default"/>
      </w:rPr>
      <w:drawing>
        <wp:inline distT="0" distB="0" distL="0" distR="0" wp14:anchorId="749BC867" wp14:editId="176414ED">
          <wp:extent cx="1759544" cy="229988"/>
          <wp:effectExtent l="0" t="0" r="0" b="0"/>
          <wp:docPr id="191617563" name="Picture 191617563"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sidRPr="00B540B4">
      <w:rPr>
        <w:noProof/>
        <w14:numSpacing w14:val="default"/>
      </w:rPr>
      <w:drawing>
        <wp:anchor distT="0" distB="0" distL="114300" distR="114300" simplePos="0" relativeHeight="251662336" behindDoc="0" locked="1" layoutInCell="1" allowOverlap="1" wp14:anchorId="75838529" wp14:editId="51987785">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744658295" name="Picture 744658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sidRPr="00B540B4">
      <w:rPr>
        <w:noProof/>
        <w14:numSpacing w14:val="default"/>
      </w:rPr>
      <mc:AlternateContent>
        <mc:Choice Requires="wps">
          <w:drawing>
            <wp:anchor distT="0" distB="0" distL="114300" distR="114300" simplePos="0" relativeHeight="251660288" behindDoc="1" locked="0" layoutInCell="1" allowOverlap="1" wp14:anchorId="612E0C72" wp14:editId="3EA0572B">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0396C"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" fillcolor="#f1efed" stroked="f" strokeweight="1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08A1F" w14:textId="77777777" w:rsidR="00B84196" w:rsidRPr="00B540B4" w:rsidRDefault="00B841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C4C1B" w14:textId="77777777" w:rsidR="00160C5B" w:rsidRPr="00B540B4" w:rsidRDefault="00160C5B" w:rsidP="00E930B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FAB14" w14:textId="77777777" w:rsidR="00B84196" w:rsidRPr="00B540B4" w:rsidRDefault="00B84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CAE6E8"/>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C107F20"/>
    <w:multiLevelType w:val="hybridMultilevel"/>
    <w:tmpl w:val="664E292E"/>
    <w:lvl w:ilvl="0" w:tplc="0D4C8B7C">
      <w:start w:val="1"/>
      <w:numFmt w:val="bullet"/>
      <w:pStyle w:val="Checkboxforinitiatives110Plum"/>
      <w:lvlText w:val=""/>
      <w:lvlJc w:val="left"/>
      <w:pPr>
        <w:ind w:left="1224" w:hanging="360"/>
      </w:pPr>
      <w:rPr>
        <w:rFonts w:ascii="Wingdings" w:hAnsi="Wingdings" w:hint="default"/>
        <w:b/>
        <w:bCs/>
        <w:color w:val="796087"/>
        <w:sz w:val="20"/>
        <w:szCs w:val="20"/>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11" w15:restartNumberingAfterBreak="0">
    <w:nsid w:val="0DE83224"/>
    <w:multiLevelType w:val="hybridMultilevel"/>
    <w:tmpl w:val="9E1AE0D2"/>
    <w:lvl w:ilvl="0" w:tplc="88ACA5BA">
      <w:start w:val="1"/>
      <w:numFmt w:val="bullet"/>
      <w:pStyle w:val="Checkboxforinitiatives140Pine"/>
      <w:lvlText w:val=""/>
      <w:lvlJc w:val="left"/>
      <w:pPr>
        <w:ind w:left="1224" w:hanging="360"/>
      </w:pPr>
      <w:rPr>
        <w:rFonts w:ascii="Wingdings" w:hAnsi="Wingdings" w:hint="default"/>
        <w:b/>
        <w:bCs/>
        <w:color w:val="315357"/>
        <w:sz w:val="20"/>
        <w:szCs w:val="20"/>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2" w15:restartNumberingAfterBreak="0">
    <w:nsid w:val="10CF7AFD"/>
    <w:multiLevelType w:val="hybridMultilevel"/>
    <w:tmpl w:val="D164816E"/>
    <w:lvl w:ilvl="0" w:tplc="CD8C18F6">
      <w:start w:val="1"/>
      <w:numFmt w:val="bullet"/>
      <w:pStyle w:val="Checkboxforinitiatives110Rose"/>
      <w:lvlText w:val=""/>
      <w:lvlJc w:val="left"/>
      <w:pPr>
        <w:ind w:left="1224" w:hanging="360"/>
      </w:pPr>
      <w:rPr>
        <w:rFonts w:ascii="Wingdings" w:hAnsi="Wingdings" w:hint="default"/>
        <w:b/>
        <w:bCs/>
        <w:color w:val="925865"/>
        <w:sz w:val="20"/>
        <w:szCs w:val="20"/>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3" w15:restartNumberingAfterBreak="0">
    <w:nsid w:val="14A52888"/>
    <w:multiLevelType w:val="hybridMultilevel"/>
    <w:tmpl w:val="C7E6384E"/>
    <w:lvl w:ilvl="0" w:tplc="88A488BA">
      <w:start w:val="1"/>
      <w:numFmt w:val="bullet"/>
      <w:pStyle w:val="Checkboxforinitiatives110Teal"/>
      <w:lvlText w:val=""/>
      <w:lvlJc w:val="left"/>
      <w:pPr>
        <w:ind w:left="1224" w:hanging="360"/>
      </w:pPr>
      <w:rPr>
        <w:rFonts w:ascii="Wingdings" w:hAnsi="Wingdings" w:hint="default"/>
        <w:b/>
        <w:bCs/>
        <w:color w:val="467173"/>
        <w:sz w:val="20"/>
        <w:szCs w:val="20"/>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14" w15:restartNumberingAfterBreak="0">
    <w:nsid w:val="14BC2253"/>
    <w:multiLevelType w:val="multilevel"/>
    <w:tmpl w:val="0F7EDA1C"/>
    <w:lvl w:ilvl="0">
      <w:start w:val="1"/>
      <w:numFmt w:val="bullet"/>
      <w:pStyle w:val="Normalbullet1"/>
      <w:lvlText w:val=""/>
      <w:lvlJc w:val="left"/>
      <w:pPr>
        <w:ind w:left="360" w:hanging="360"/>
      </w:pPr>
      <w:rPr>
        <w:rFonts w:ascii="Symbol" w:hAnsi="Symbol"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5"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6" w15:restartNumberingAfterBreak="0">
    <w:nsid w:val="1941046F"/>
    <w:multiLevelType w:val="hybridMultilevel"/>
    <w:tmpl w:val="9A2629AE"/>
    <w:lvl w:ilvl="0" w:tplc="B7C0FA1E">
      <w:start w:val="1"/>
      <w:numFmt w:val="bullet"/>
      <w:pStyle w:val="Checkboxforinitiativessolid110Rose"/>
      <w:lvlText w:val=""/>
      <w:lvlJc w:val="left"/>
      <w:pPr>
        <w:ind w:left="1440" w:hanging="360"/>
      </w:pPr>
      <w:rPr>
        <w:rFonts w:ascii="Wingdings" w:hAnsi="Wingdings" w:hint="default"/>
        <w:b/>
        <w:bCs/>
        <w:color w:val="FFFFFF" w:themeColor="background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BE24692"/>
    <w:multiLevelType w:val="multilevel"/>
    <w:tmpl w:val="143EE344"/>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0"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38C358A9"/>
    <w:multiLevelType w:val="hybridMultilevel"/>
    <w:tmpl w:val="F0B63558"/>
    <w:lvl w:ilvl="0" w:tplc="2BA0F49A">
      <w:start w:val="1"/>
      <w:numFmt w:val="bullet"/>
      <w:pStyle w:val="Referencebullet"/>
      <w:lvlText w:val=""/>
      <w:lvlJc w:val="left"/>
      <w:pPr>
        <w:ind w:left="504" w:hanging="360"/>
      </w:pPr>
      <w:rPr>
        <w:rFonts w:ascii="Wingdings 2" w:hAnsi="Wingdings 2" w:hint="default"/>
        <w:color w:val="auto"/>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A4821"/>
    <w:multiLevelType w:val="hybridMultilevel"/>
    <w:tmpl w:val="84BA511C"/>
    <w:lvl w:ilvl="0" w:tplc="FEA6F086">
      <w:start w:val="1"/>
      <w:numFmt w:val="bullet"/>
      <w:pStyle w:val="Checkboxforinitiativessolid110Plum"/>
      <w:lvlText w:val=""/>
      <w:lvlJc w:val="left"/>
      <w:pPr>
        <w:ind w:left="864" w:hanging="360"/>
      </w:pPr>
      <w:rPr>
        <w:rFonts w:ascii="Wingdings" w:hAnsi="Wingdings" w:hint="default"/>
        <w:b/>
        <w:bCs/>
        <w:color w:val="FFFFFF" w:themeColor="background1"/>
      </w:rPr>
    </w:lvl>
    <w:lvl w:ilvl="1" w:tplc="FFFFFFFF" w:tentative="1">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23" w15:restartNumberingAfterBreak="0">
    <w:nsid w:val="44D14D53"/>
    <w:multiLevelType w:val="hybridMultilevel"/>
    <w:tmpl w:val="3C504348"/>
    <w:lvl w:ilvl="0" w:tplc="93AA6778">
      <w:start w:val="1"/>
      <w:numFmt w:val="bullet"/>
      <w:pStyle w:val="Checkboxforinitiatives110Sienna"/>
      <w:lvlText w:val=""/>
      <w:lvlJc w:val="left"/>
      <w:pPr>
        <w:ind w:left="1224" w:hanging="360"/>
      </w:pPr>
      <w:rPr>
        <w:rFonts w:ascii="Wingdings" w:hAnsi="Wingdings" w:hint="default"/>
        <w:b/>
        <w:bCs/>
        <w:color w:val="9B5734"/>
        <w:sz w:val="20"/>
        <w:szCs w:val="20"/>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4" w15:restartNumberingAfterBreak="0">
    <w:nsid w:val="48A07469"/>
    <w:multiLevelType w:val="hybridMultilevel"/>
    <w:tmpl w:val="39B68CAA"/>
    <w:lvl w:ilvl="0" w:tplc="E12E1E42">
      <w:start w:val="1"/>
      <w:numFmt w:val="bullet"/>
      <w:pStyle w:val="CheckboxforinitiativesAutomatic"/>
      <w:lvlText w:val=""/>
      <w:lvlJc w:val="left"/>
      <w:pPr>
        <w:ind w:left="1224" w:hanging="360"/>
      </w:pPr>
      <w:rPr>
        <w:rFonts w:ascii="Wingdings" w:hAnsi="Wingdings" w:hint="default"/>
        <w:b/>
        <w:bCs/>
        <w:color w:val="auto"/>
        <w:sz w:val="20"/>
        <w:szCs w:val="20"/>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5" w15:restartNumberingAfterBreak="0">
    <w:nsid w:val="5437150B"/>
    <w:multiLevelType w:val="hybridMultilevel"/>
    <w:tmpl w:val="4E00C986"/>
    <w:lvl w:ilvl="0" w:tplc="C058770A">
      <w:start w:val="1"/>
      <w:numFmt w:val="bullet"/>
      <w:pStyle w:val="Checkboxforinitiativessolid140Sky"/>
      <w:lvlText w:val=""/>
      <w:lvlJc w:val="left"/>
      <w:pPr>
        <w:ind w:left="864" w:hanging="360"/>
      </w:pPr>
      <w:rPr>
        <w:rFonts w:ascii="Wingdings" w:hAnsi="Wingdings" w:hint="default"/>
        <w:b/>
        <w:bCs/>
        <w:color w:val="FFFFFF" w:themeColor="background1"/>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6" w15:restartNumberingAfterBreak="0">
    <w:nsid w:val="591706EC"/>
    <w:multiLevelType w:val="hybridMultilevel"/>
    <w:tmpl w:val="84BA3BEC"/>
    <w:lvl w:ilvl="0" w:tplc="4DBA613C">
      <w:start w:val="1"/>
      <w:numFmt w:val="bullet"/>
      <w:pStyle w:val="CheckboxforinitiativessolidAutomatic"/>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7" w15:restartNumberingAfterBreak="0">
    <w:nsid w:val="5B2018FF"/>
    <w:multiLevelType w:val="multilevel"/>
    <w:tmpl w:val="FA148FE6"/>
    <w:lvl w:ilvl="0">
      <w:start w:val="1"/>
      <w:numFmt w:val="decimal"/>
      <w:pStyle w:val="Normaloutline1"/>
      <w:lvlText w:val="%1."/>
      <w:lvlJc w:val="left"/>
      <w:pPr>
        <w:ind w:left="360" w:hanging="360"/>
      </w:pPr>
      <w:rPr>
        <w:rFonts w:hint="default"/>
        <w:sz w:val="24"/>
        <w:szCs w:val="24"/>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28" w15:restartNumberingAfterBreak="0">
    <w:nsid w:val="65774C53"/>
    <w:multiLevelType w:val="hybridMultilevel"/>
    <w:tmpl w:val="49687266"/>
    <w:lvl w:ilvl="0" w:tplc="21D09D72">
      <w:start w:val="1"/>
      <w:numFmt w:val="bullet"/>
      <w:pStyle w:val="Checkboxforinitiatives110Sky"/>
      <w:lvlText w:val=""/>
      <w:lvlJc w:val="left"/>
      <w:pPr>
        <w:ind w:left="1080" w:hanging="360"/>
      </w:pPr>
      <w:rPr>
        <w:rFonts w:ascii="Wingdings" w:hAnsi="Wingdings" w:hint="default"/>
        <w:b/>
        <w:bCs/>
        <w:color w:val="0E7295"/>
        <w:sz w:val="20"/>
        <w:szCs w:val="20"/>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9" w15:restartNumberingAfterBreak="0">
    <w:nsid w:val="66663446"/>
    <w:multiLevelType w:val="hybridMultilevel"/>
    <w:tmpl w:val="40240F06"/>
    <w:lvl w:ilvl="0" w:tplc="9A0667C0">
      <w:start w:val="1"/>
      <w:numFmt w:val="decimal"/>
      <w:pStyle w:val="Heading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B70769"/>
    <w:multiLevelType w:val="hybridMultilevel"/>
    <w:tmpl w:val="7B26C9F0"/>
    <w:lvl w:ilvl="0" w:tplc="A84CEEF0">
      <w:start w:val="1"/>
      <w:numFmt w:val="bullet"/>
      <w:pStyle w:val="Checkboxforinitiativessolid80Pine"/>
      <w:lvlText w:val=""/>
      <w:lvlJc w:val="left"/>
      <w:pPr>
        <w:ind w:left="864" w:hanging="360"/>
      </w:pPr>
      <w:rPr>
        <w:rFonts w:ascii="Wingdings" w:hAnsi="Wingdings" w:hint="default"/>
        <w:b/>
        <w:bCs/>
        <w:color w:val="000000" w:themeColor="text1"/>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6CD46213"/>
    <w:multiLevelType w:val="hybridMultilevel"/>
    <w:tmpl w:val="92729234"/>
    <w:lvl w:ilvl="0" w:tplc="6D828CB0">
      <w:start w:val="1"/>
      <w:numFmt w:val="bullet"/>
      <w:pStyle w:val="Checkboxforinitiativessolid140Teal"/>
      <w:lvlText w:val=""/>
      <w:lvlJc w:val="left"/>
      <w:pPr>
        <w:ind w:left="864" w:hanging="360"/>
      </w:pPr>
      <w:rPr>
        <w:rFonts w:ascii="Wingdings" w:hAnsi="Wingdings" w:hint="default"/>
        <w:b/>
        <w:bCs/>
        <w:color w:val="FFFFFF" w:themeColor="background1"/>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2"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1627159200">
    <w:abstractNumId w:val="24"/>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8"/>
  </w:num>
  <w:num w:numId="7" w16cid:durableId="1423182767">
    <w:abstractNumId w:val="18"/>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043869843">
    <w:abstractNumId w:val="19"/>
  </w:num>
  <w:num w:numId="14" w16cid:durableId="2108386172">
    <w:abstractNumId w:val="27"/>
  </w:num>
  <w:num w:numId="15" w16cid:durableId="1198154439">
    <w:abstractNumId w:val="17"/>
  </w:num>
  <w:num w:numId="16" w16cid:durableId="933435578">
    <w:abstractNumId w:val="21"/>
  </w:num>
  <w:num w:numId="17" w16cid:durableId="371851638">
    <w:abstractNumId w:val="20"/>
  </w:num>
  <w:num w:numId="18" w16cid:durableId="1849250312">
    <w:abstractNumId w:val="32"/>
  </w:num>
  <w:num w:numId="19" w16cid:durableId="967668054">
    <w:abstractNumId w:val="9"/>
  </w:num>
  <w:num w:numId="20" w16cid:durableId="969438271">
    <w:abstractNumId w:val="15"/>
  </w:num>
  <w:num w:numId="21" w16cid:durableId="534778673">
    <w:abstractNumId w:val="10"/>
  </w:num>
  <w:num w:numId="22" w16cid:durableId="1627002488">
    <w:abstractNumId w:val="28"/>
  </w:num>
  <w:num w:numId="23" w16cid:durableId="829489406">
    <w:abstractNumId w:val="23"/>
  </w:num>
  <w:num w:numId="24" w16cid:durableId="1010446641">
    <w:abstractNumId w:val="13"/>
  </w:num>
  <w:num w:numId="25" w16cid:durableId="1459375772">
    <w:abstractNumId w:val="12"/>
  </w:num>
  <w:num w:numId="26" w16cid:durableId="2106883441">
    <w:abstractNumId w:val="11"/>
  </w:num>
  <w:num w:numId="27" w16cid:durableId="2068525745">
    <w:abstractNumId w:val="22"/>
  </w:num>
  <w:num w:numId="28" w16cid:durableId="1892424293">
    <w:abstractNumId w:val="25"/>
  </w:num>
  <w:num w:numId="29" w16cid:durableId="1262185697">
    <w:abstractNumId w:val="31"/>
  </w:num>
  <w:num w:numId="30" w16cid:durableId="888297356">
    <w:abstractNumId w:val="26"/>
  </w:num>
  <w:num w:numId="31" w16cid:durableId="1742747857">
    <w:abstractNumId w:val="30"/>
  </w:num>
  <w:num w:numId="32" w16cid:durableId="2092578449">
    <w:abstractNumId w:val="14"/>
  </w:num>
  <w:num w:numId="33" w16cid:durableId="29696748">
    <w:abstractNumId w:val="29"/>
  </w:num>
  <w:num w:numId="34" w16cid:durableId="200167486">
    <w:abstractNumId w:val="16"/>
  </w:num>
  <w:num w:numId="35" w16cid:durableId="206450669">
    <w:abstractNumId w:val="8"/>
    <w:lvlOverride w:ilvl="0">
      <w:startOverride w:val="1"/>
    </w:lvlOverride>
  </w:num>
  <w:num w:numId="36" w16cid:durableId="2094928807">
    <w:abstractNumId w:val="8"/>
    <w:lvlOverride w:ilvl="0">
      <w:startOverride w:val="1"/>
    </w:lvlOverride>
  </w:num>
  <w:num w:numId="37" w16cid:durableId="1752316858">
    <w:abstractNumId w:val="8"/>
    <w:lvlOverride w:ilvl="0">
      <w:startOverride w:val="1"/>
    </w:lvlOverride>
  </w:num>
  <w:num w:numId="38" w16cid:durableId="2052263072">
    <w:abstractNumId w:val="8"/>
    <w:lvlOverride w:ilvl="0">
      <w:startOverride w:val="1"/>
    </w:lvlOverride>
  </w:num>
  <w:num w:numId="39" w16cid:durableId="378939196">
    <w:abstractNumId w:val="8"/>
    <w:lvlOverride w:ilvl="0">
      <w:startOverride w:val="1"/>
    </w:lvlOverride>
  </w:num>
  <w:num w:numId="40" w16cid:durableId="1467236341">
    <w:abstractNumId w:val="8"/>
    <w:lvlOverride w:ilvl="0">
      <w:startOverride w:val="1"/>
    </w:lvlOverride>
  </w:num>
  <w:num w:numId="41" w16cid:durableId="370881413">
    <w:abstractNumId w:val="8"/>
  </w:num>
  <w:num w:numId="42" w16cid:durableId="1648702341">
    <w:abstractNumId w:val="8"/>
  </w:num>
  <w:num w:numId="43" w16cid:durableId="361906976">
    <w:abstractNumId w:val="8"/>
  </w:num>
  <w:num w:numId="44" w16cid:durableId="1639218093">
    <w:abstractNumId w:val="8"/>
    <w:lvlOverride w:ilvl="0">
      <w:startOverride w:val="1"/>
    </w:lvlOverride>
  </w:num>
  <w:num w:numId="45" w16cid:durableId="282425401">
    <w:abstractNumId w:val="8"/>
    <w:lvlOverride w:ilvl="0">
      <w:startOverride w:val="1"/>
    </w:lvlOverride>
  </w:num>
  <w:num w:numId="46" w16cid:durableId="1356273894">
    <w:abstractNumId w:val="8"/>
    <w:lvlOverride w:ilvl="0">
      <w:startOverride w:val="1"/>
    </w:lvlOverride>
  </w:num>
  <w:num w:numId="47" w16cid:durableId="755202193">
    <w:abstractNumId w:val="8"/>
    <w:lvlOverride w:ilvl="0">
      <w:startOverride w:val="1"/>
    </w:lvlOverride>
  </w:num>
  <w:num w:numId="48" w16cid:durableId="215287976">
    <w:abstractNumId w:val="8"/>
    <w:lvlOverride w:ilvl="0">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stylePaneSortMethod w:val="0000"/>
  <w:documentProtection w:formatting="1"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05"/>
    <w:rsid w:val="00005D2C"/>
    <w:rsid w:val="000110ED"/>
    <w:rsid w:val="0001318C"/>
    <w:rsid w:val="00013D28"/>
    <w:rsid w:val="00021CF5"/>
    <w:rsid w:val="000229A0"/>
    <w:rsid w:val="00026275"/>
    <w:rsid w:val="000301B2"/>
    <w:rsid w:val="000311CB"/>
    <w:rsid w:val="000349FE"/>
    <w:rsid w:val="0004027F"/>
    <w:rsid w:val="00042E60"/>
    <w:rsid w:val="00053DC6"/>
    <w:rsid w:val="000707A5"/>
    <w:rsid w:val="00070FE3"/>
    <w:rsid w:val="00072882"/>
    <w:rsid w:val="00077536"/>
    <w:rsid w:val="00082F46"/>
    <w:rsid w:val="000865CF"/>
    <w:rsid w:val="00091167"/>
    <w:rsid w:val="000C2919"/>
    <w:rsid w:val="000C3BE8"/>
    <w:rsid w:val="000C770F"/>
    <w:rsid w:val="000D6A41"/>
    <w:rsid w:val="000E6EF9"/>
    <w:rsid w:val="000F0D22"/>
    <w:rsid w:val="000F125C"/>
    <w:rsid w:val="00107D99"/>
    <w:rsid w:val="00110618"/>
    <w:rsid w:val="0012450B"/>
    <w:rsid w:val="001272C2"/>
    <w:rsid w:val="00135B3A"/>
    <w:rsid w:val="001448A1"/>
    <w:rsid w:val="001503BB"/>
    <w:rsid w:val="00153E74"/>
    <w:rsid w:val="001552F5"/>
    <w:rsid w:val="00157F21"/>
    <w:rsid w:val="001604AC"/>
    <w:rsid w:val="00160C5B"/>
    <w:rsid w:val="001612BD"/>
    <w:rsid w:val="001612F9"/>
    <w:rsid w:val="001734F1"/>
    <w:rsid w:val="00174D98"/>
    <w:rsid w:val="001763F3"/>
    <w:rsid w:val="00180524"/>
    <w:rsid w:val="00181BAF"/>
    <w:rsid w:val="00184DF1"/>
    <w:rsid w:val="00186902"/>
    <w:rsid w:val="0019079A"/>
    <w:rsid w:val="00192075"/>
    <w:rsid w:val="00193071"/>
    <w:rsid w:val="001B4D61"/>
    <w:rsid w:val="001C3753"/>
    <w:rsid w:val="001C6321"/>
    <w:rsid w:val="001D0FF8"/>
    <w:rsid w:val="001D25DA"/>
    <w:rsid w:val="001D5D77"/>
    <w:rsid w:val="001E15E3"/>
    <w:rsid w:val="001F521A"/>
    <w:rsid w:val="001F6553"/>
    <w:rsid w:val="0020010A"/>
    <w:rsid w:val="0020210E"/>
    <w:rsid w:val="002055C5"/>
    <w:rsid w:val="00210055"/>
    <w:rsid w:val="002110CD"/>
    <w:rsid w:val="00211305"/>
    <w:rsid w:val="002148B1"/>
    <w:rsid w:val="00220396"/>
    <w:rsid w:val="00221DB6"/>
    <w:rsid w:val="0022214D"/>
    <w:rsid w:val="00233FB0"/>
    <w:rsid w:val="002361F6"/>
    <w:rsid w:val="002410FA"/>
    <w:rsid w:val="00262B68"/>
    <w:rsid w:val="0027445F"/>
    <w:rsid w:val="00276215"/>
    <w:rsid w:val="00280205"/>
    <w:rsid w:val="00280494"/>
    <w:rsid w:val="00281F62"/>
    <w:rsid w:val="00287B77"/>
    <w:rsid w:val="00293708"/>
    <w:rsid w:val="00293EFE"/>
    <w:rsid w:val="00294E8F"/>
    <w:rsid w:val="002A2E16"/>
    <w:rsid w:val="002A7240"/>
    <w:rsid w:val="002B46E8"/>
    <w:rsid w:val="002B49D5"/>
    <w:rsid w:val="002B7F94"/>
    <w:rsid w:val="002C7B4F"/>
    <w:rsid w:val="002D40A5"/>
    <w:rsid w:val="002D4FC7"/>
    <w:rsid w:val="002D6B78"/>
    <w:rsid w:val="002E1039"/>
    <w:rsid w:val="002F0FFD"/>
    <w:rsid w:val="002F4A22"/>
    <w:rsid w:val="003238B2"/>
    <w:rsid w:val="0032505C"/>
    <w:rsid w:val="003271F4"/>
    <w:rsid w:val="00331AAD"/>
    <w:rsid w:val="0033272B"/>
    <w:rsid w:val="0033307D"/>
    <w:rsid w:val="0033728F"/>
    <w:rsid w:val="0033755E"/>
    <w:rsid w:val="00340198"/>
    <w:rsid w:val="003426B0"/>
    <w:rsid w:val="00342F26"/>
    <w:rsid w:val="003461A2"/>
    <w:rsid w:val="00353457"/>
    <w:rsid w:val="00355DB9"/>
    <w:rsid w:val="0035679A"/>
    <w:rsid w:val="00360A16"/>
    <w:rsid w:val="00364826"/>
    <w:rsid w:val="00370761"/>
    <w:rsid w:val="00375C0E"/>
    <w:rsid w:val="00376837"/>
    <w:rsid w:val="003832F1"/>
    <w:rsid w:val="003A15C2"/>
    <w:rsid w:val="003A35EF"/>
    <w:rsid w:val="003A3723"/>
    <w:rsid w:val="003A6DB4"/>
    <w:rsid w:val="003B58C1"/>
    <w:rsid w:val="003C7AD5"/>
    <w:rsid w:val="003D2F39"/>
    <w:rsid w:val="003D314D"/>
    <w:rsid w:val="003D4777"/>
    <w:rsid w:val="003E61CE"/>
    <w:rsid w:val="003F1C2E"/>
    <w:rsid w:val="003F7735"/>
    <w:rsid w:val="0040059F"/>
    <w:rsid w:val="004021E5"/>
    <w:rsid w:val="00412848"/>
    <w:rsid w:val="00415DBF"/>
    <w:rsid w:val="004164B3"/>
    <w:rsid w:val="00417421"/>
    <w:rsid w:val="00417911"/>
    <w:rsid w:val="0043019F"/>
    <w:rsid w:val="0043522D"/>
    <w:rsid w:val="00452C12"/>
    <w:rsid w:val="00454739"/>
    <w:rsid w:val="004548F1"/>
    <w:rsid w:val="004627EB"/>
    <w:rsid w:val="0046444C"/>
    <w:rsid w:val="00470D93"/>
    <w:rsid w:val="0047144B"/>
    <w:rsid w:val="00474212"/>
    <w:rsid w:val="00480A7B"/>
    <w:rsid w:val="00497325"/>
    <w:rsid w:val="004979EE"/>
    <w:rsid w:val="004A0D64"/>
    <w:rsid w:val="004A650E"/>
    <w:rsid w:val="004A6DDE"/>
    <w:rsid w:val="004B782F"/>
    <w:rsid w:val="004C4FFF"/>
    <w:rsid w:val="004D6231"/>
    <w:rsid w:val="004E14B8"/>
    <w:rsid w:val="004E2F59"/>
    <w:rsid w:val="004E635A"/>
    <w:rsid w:val="004E7CAA"/>
    <w:rsid w:val="004F6AB9"/>
    <w:rsid w:val="005003B5"/>
    <w:rsid w:val="00517D82"/>
    <w:rsid w:val="00520A65"/>
    <w:rsid w:val="0052123F"/>
    <w:rsid w:val="005215C0"/>
    <w:rsid w:val="00524017"/>
    <w:rsid w:val="00526AFE"/>
    <w:rsid w:val="00560D0D"/>
    <w:rsid w:val="005614BC"/>
    <w:rsid w:val="00571A65"/>
    <w:rsid w:val="005762CE"/>
    <w:rsid w:val="00585C5A"/>
    <w:rsid w:val="005879FC"/>
    <w:rsid w:val="00592092"/>
    <w:rsid w:val="005A6A0E"/>
    <w:rsid w:val="005B1C42"/>
    <w:rsid w:val="005B1C4F"/>
    <w:rsid w:val="005D15E2"/>
    <w:rsid w:val="005F0713"/>
    <w:rsid w:val="0061353E"/>
    <w:rsid w:val="0061422A"/>
    <w:rsid w:val="00615B02"/>
    <w:rsid w:val="00621189"/>
    <w:rsid w:val="0062135A"/>
    <w:rsid w:val="0062385B"/>
    <w:rsid w:val="00630A6E"/>
    <w:rsid w:val="00632812"/>
    <w:rsid w:val="00643CC0"/>
    <w:rsid w:val="00664DD8"/>
    <w:rsid w:val="00670C28"/>
    <w:rsid w:val="006724C6"/>
    <w:rsid w:val="0067384C"/>
    <w:rsid w:val="00676B5C"/>
    <w:rsid w:val="00681A58"/>
    <w:rsid w:val="0068779A"/>
    <w:rsid w:val="00690899"/>
    <w:rsid w:val="00692B83"/>
    <w:rsid w:val="006A05EC"/>
    <w:rsid w:val="006A2214"/>
    <w:rsid w:val="006A707C"/>
    <w:rsid w:val="006B17D3"/>
    <w:rsid w:val="006B6995"/>
    <w:rsid w:val="006C1E59"/>
    <w:rsid w:val="006C23CD"/>
    <w:rsid w:val="006F704A"/>
    <w:rsid w:val="007037C8"/>
    <w:rsid w:val="00704C4C"/>
    <w:rsid w:val="00711DBD"/>
    <w:rsid w:val="00714B31"/>
    <w:rsid w:val="007205DC"/>
    <w:rsid w:val="00721DBC"/>
    <w:rsid w:val="0072268B"/>
    <w:rsid w:val="007325E2"/>
    <w:rsid w:val="007342F7"/>
    <w:rsid w:val="00735827"/>
    <w:rsid w:val="007363A1"/>
    <w:rsid w:val="00742A1E"/>
    <w:rsid w:val="00747D88"/>
    <w:rsid w:val="00751817"/>
    <w:rsid w:val="00765C4C"/>
    <w:rsid w:val="00772F0F"/>
    <w:rsid w:val="007746E3"/>
    <w:rsid w:val="00774C40"/>
    <w:rsid w:val="00785227"/>
    <w:rsid w:val="0079072E"/>
    <w:rsid w:val="00791A44"/>
    <w:rsid w:val="007A1253"/>
    <w:rsid w:val="007A51C9"/>
    <w:rsid w:val="007A69EC"/>
    <w:rsid w:val="007C57C4"/>
    <w:rsid w:val="007D29F8"/>
    <w:rsid w:val="007E1558"/>
    <w:rsid w:val="007E5778"/>
    <w:rsid w:val="00800794"/>
    <w:rsid w:val="00801C8A"/>
    <w:rsid w:val="00802293"/>
    <w:rsid w:val="00814A11"/>
    <w:rsid w:val="008217F2"/>
    <w:rsid w:val="008403FE"/>
    <w:rsid w:val="00842BF6"/>
    <w:rsid w:val="008442E4"/>
    <w:rsid w:val="008524C7"/>
    <w:rsid w:val="008609A7"/>
    <w:rsid w:val="00863B7E"/>
    <w:rsid w:val="00864274"/>
    <w:rsid w:val="00870B73"/>
    <w:rsid w:val="00876A01"/>
    <w:rsid w:val="0088336A"/>
    <w:rsid w:val="00891CF9"/>
    <w:rsid w:val="00893701"/>
    <w:rsid w:val="008940B6"/>
    <w:rsid w:val="00894E2E"/>
    <w:rsid w:val="008B2723"/>
    <w:rsid w:val="008B68EF"/>
    <w:rsid w:val="008C6334"/>
    <w:rsid w:val="008D5561"/>
    <w:rsid w:val="008E76A0"/>
    <w:rsid w:val="008F00DC"/>
    <w:rsid w:val="008F2B49"/>
    <w:rsid w:val="008F2FAB"/>
    <w:rsid w:val="008F4B43"/>
    <w:rsid w:val="00903CDA"/>
    <w:rsid w:val="0090656D"/>
    <w:rsid w:val="009073AF"/>
    <w:rsid w:val="00914A1E"/>
    <w:rsid w:val="00917D6B"/>
    <w:rsid w:val="00921135"/>
    <w:rsid w:val="00921453"/>
    <w:rsid w:val="0092190D"/>
    <w:rsid w:val="00931284"/>
    <w:rsid w:val="00932D07"/>
    <w:rsid w:val="00932DE8"/>
    <w:rsid w:val="00933A05"/>
    <w:rsid w:val="0093620A"/>
    <w:rsid w:val="0093779A"/>
    <w:rsid w:val="00940BFD"/>
    <w:rsid w:val="00946BDA"/>
    <w:rsid w:val="00955E01"/>
    <w:rsid w:val="009674E3"/>
    <w:rsid w:val="0098146F"/>
    <w:rsid w:val="009863EB"/>
    <w:rsid w:val="00995DEE"/>
    <w:rsid w:val="009A2A98"/>
    <w:rsid w:val="009A4210"/>
    <w:rsid w:val="009A6C77"/>
    <w:rsid w:val="009C0097"/>
    <w:rsid w:val="009C2EB4"/>
    <w:rsid w:val="009D1298"/>
    <w:rsid w:val="009D6CCE"/>
    <w:rsid w:val="009E17B4"/>
    <w:rsid w:val="009E5E22"/>
    <w:rsid w:val="009F6C7E"/>
    <w:rsid w:val="00A05F8F"/>
    <w:rsid w:val="00A062D2"/>
    <w:rsid w:val="00A07782"/>
    <w:rsid w:val="00A233AC"/>
    <w:rsid w:val="00A30EE9"/>
    <w:rsid w:val="00A53D97"/>
    <w:rsid w:val="00A53F46"/>
    <w:rsid w:val="00A54992"/>
    <w:rsid w:val="00A55267"/>
    <w:rsid w:val="00A6165D"/>
    <w:rsid w:val="00A63B84"/>
    <w:rsid w:val="00A65D8F"/>
    <w:rsid w:val="00A729F8"/>
    <w:rsid w:val="00A85618"/>
    <w:rsid w:val="00A940D8"/>
    <w:rsid w:val="00A97B12"/>
    <w:rsid w:val="00AA51D0"/>
    <w:rsid w:val="00AA5BF5"/>
    <w:rsid w:val="00AA6E92"/>
    <w:rsid w:val="00AB2554"/>
    <w:rsid w:val="00AC66B0"/>
    <w:rsid w:val="00AC7124"/>
    <w:rsid w:val="00AD16ED"/>
    <w:rsid w:val="00AD4165"/>
    <w:rsid w:val="00AE0055"/>
    <w:rsid w:val="00AE6AE0"/>
    <w:rsid w:val="00AE733D"/>
    <w:rsid w:val="00AF4FB7"/>
    <w:rsid w:val="00AF62BB"/>
    <w:rsid w:val="00B00D9A"/>
    <w:rsid w:val="00B01D89"/>
    <w:rsid w:val="00B03E9E"/>
    <w:rsid w:val="00B10BDC"/>
    <w:rsid w:val="00B13402"/>
    <w:rsid w:val="00B1468F"/>
    <w:rsid w:val="00B176C9"/>
    <w:rsid w:val="00B21692"/>
    <w:rsid w:val="00B3491E"/>
    <w:rsid w:val="00B440AB"/>
    <w:rsid w:val="00B472ED"/>
    <w:rsid w:val="00B516C4"/>
    <w:rsid w:val="00B540B4"/>
    <w:rsid w:val="00B60EAF"/>
    <w:rsid w:val="00B636C1"/>
    <w:rsid w:val="00B73493"/>
    <w:rsid w:val="00B74695"/>
    <w:rsid w:val="00B76394"/>
    <w:rsid w:val="00B84196"/>
    <w:rsid w:val="00B85C58"/>
    <w:rsid w:val="00B865EC"/>
    <w:rsid w:val="00B9226F"/>
    <w:rsid w:val="00B92B00"/>
    <w:rsid w:val="00B9528A"/>
    <w:rsid w:val="00BA4521"/>
    <w:rsid w:val="00BB2751"/>
    <w:rsid w:val="00BB2FA9"/>
    <w:rsid w:val="00BB36E6"/>
    <w:rsid w:val="00BB71ED"/>
    <w:rsid w:val="00BD20CB"/>
    <w:rsid w:val="00BD2DCB"/>
    <w:rsid w:val="00BD3EAF"/>
    <w:rsid w:val="00BD5200"/>
    <w:rsid w:val="00BE4001"/>
    <w:rsid w:val="00BE53CF"/>
    <w:rsid w:val="00BE64C2"/>
    <w:rsid w:val="00BE702A"/>
    <w:rsid w:val="00BF7572"/>
    <w:rsid w:val="00C07451"/>
    <w:rsid w:val="00C112CA"/>
    <w:rsid w:val="00C11621"/>
    <w:rsid w:val="00C15F17"/>
    <w:rsid w:val="00C30BE0"/>
    <w:rsid w:val="00C32185"/>
    <w:rsid w:val="00C32C9E"/>
    <w:rsid w:val="00C3506F"/>
    <w:rsid w:val="00C414EF"/>
    <w:rsid w:val="00C505E7"/>
    <w:rsid w:val="00C5301F"/>
    <w:rsid w:val="00C603D0"/>
    <w:rsid w:val="00C652B0"/>
    <w:rsid w:val="00C706E7"/>
    <w:rsid w:val="00C7587E"/>
    <w:rsid w:val="00C77746"/>
    <w:rsid w:val="00C81843"/>
    <w:rsid w:val="00C8274F"/>
    <w:rsid w:val="00C85F58"/>
    <w:rsid w:val="00CA25CB"/>
    <w:rsid w:val="00CB3612"/>
    <w:rsid w:val="00CB4C56"/>
    <w:rsid w:val="00CC05D9"/>
    <w:rsid w:val="00CD07F2"/>
    <w:rsid w:val="00CE35AA"/>
    <w:rsid w:val="00CF0AE5"/>
    <w:rsid w:val="00CF0BA2"/>
    <w:rsid w:val="00CF1C14"/>
    <w:rsid w:val="00D0257E"/>
    <w:rsid w:val="00D02A1B"/>
    <w:rsid w:val="00D0398D"/>
    <w:rsid w:val="00D04CDB"/>
    <w:rsid w:val="00D06E11"/>
    <w:rsid w:val="00D135F4"/>
    <w:rsid w:val="00D136F4"/>
    <w:rsid w:val="00D169B4"/>
    <w:rsid w:val="00D25AC0"/>
    <w:rsid w:val="00D3164A"/>
    <w:rsid w:val="00D4094D"/>
    <w:rsid w:val="00D41EAD"/>
    <w:rsid w:val="00D4388C"/>
    <w:rsid w:val="00D43A40"/>
    <w:rsid w:val="00D51EF1"/>
    <w:rsid w:val="00D52DAE"/>
    <w:rsid w:val="00D54D9D"/>
    <w:rsid w:val="00D576D8"/>
    <w:rsid w:val="00D60FE3"/>
    <w:rsid w:val="00D63685"/>
    <w:rsid w:val="00D63BA4"/>
    <w:rsid w:val="00D824E8"/>
    <w:rsid w:val="00DA4B97"/>
    <w:rsid w:val="00DB0786"/>
    <w:rsid w:val="00DB0D6F"/>
    <w:rsid w:val="00DB79E8"/>
    <w:rsid w:val="00DC4CCE"/>
    <w:rsid w:val="00DC6F31"/>
    <w:rsid w:val="00DD006C"/>
    <w:rsid w:val="00DD14A4"/>
    <w:rsid w:val="00DD15B5"/>
    <w:rsid w:val="00DD4DD0"/>
    <w:rsid w:val="00DE485C"/>
    <w:rsid w:val="00DE4CE3"/>
    <w:rsid w:val="00DE4F3E"/>
    <w:rsid w:val="00DE6D5C"/>
    <w:rsid w:val="00DF15B9"/>
    <w:rsid w:val="00DF2A42"/>
    <w:rsid w:val="00E001D6"/>
    <w:rsid w:val="00E07DF9"/>
    <w:rsid w:val="00E16658"/>
    <w:rsid w:val="00E20077"/>
    <w:rsid w:val="00E36B50"/>
    <w:rsid w:val="00E37205"/>
    <w:rsid w:val="00E41E39"/>
    <w:rsid w:val="00E51295"/>
    <w:rsid w:val="00E61354"/>
    <w:rsid w:val="00E6485B"/>
    <w:rsid w:val="00E76373"/>
    <w:rsid w:val="00E77561"/>
    <w:rsid w:val="00E930B9"/>
    <w:rsid w:val="00E95396"/>
    <w:rsid w:val="00EA031D"/>
    <w:rsid w:val="00EA1DA3"/>
    <w:rsid w:val="00EA26BB"/>
    <w:rsid w:val="00EA6F0E"/>
    <w:rsid w:val="00EA726F"/>
    <w:rsid w:val="00EB0753"/>
    <w:rsid w:val="00EB07F6"/>
    <w:rsid w:val="00EB4CD6"/>
    <w:rsid w:val="00EB68EA"/>
    <w:rsid w:val="00EC4B62"/>
    <w:rsid w:val="00EC5516"/>
    <w:rsid w:val="00ED1FAF"/>
    <w:rsid w:val="00ED36D3"/>
    <w:rsid w:val="00ED46C8"/>
    <w:rsid w:val="00EE3BDB"/>
    <w:rsid w:val="00F1286D"/>
    <w:rsid w:val="00F24929"/>
    <w:rsid w:val="00F431A3"/>
    <w:rsid w:val="00F54AEC"/>
    <w:rsid w:val="00F6235D"/>
    <w:rsid w:val="00F7018F"/>
    <w:rsid w:val="00F75550"/>
    <w:rsid w:val="00F77AEE"/>
    <w:rsid w:val="00F80756"/>
    <w:rsid w:val="00F837D1"/>
    <w:rsid w:val="00F84728"/>
    <w:rsid w:val="00F84C64"/>
    <w:rsid w:val="00F876CE"/>
    <w:rsid w:val="00F95122"/>
    <w:rsid w:val="00F95AA2"/>
    <w:rsid w:val="00F96EBE"/>
    <w:rsid w:val="00FA20D4"/>
    <w:rsid w:val="00FA22EB"/>
    <w:rsid w:val="00FA3BB4"/>
    <w:rsid w:val="00FA5DC8"/>
    <w:rsid w:val="00FA5EE0"/>
    <w:rsid w:val="00FB0C3E"/>
    <w:rsid w:val="00FB2516"/>
    <w:rsid w:val="00FB4CCB"/>
    <w:rsid w:val="00FD5329"/>
    <w:rsid w:val="00FD7E8E"/>
    <w:rsid w:val="00FE199F"/>
    <w:rsid w:val="00FE44B3"/>
    <w:rsid w:val="00FE53B3"/>
    <w:rsid w:val="00FE5805"/>
    <w:rsid w:val="00FF2576"/>
    <w:rsid w:val="00FF2BF6"/>
    <w:rsid w:val="00FF5131"/>
    <w:rsid w:val="00FF6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124C1B"/>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19"/>
        <w:szCs w:val="19"/>
        <w:lang w:val="en-US" w:eastAsia="en-US" w:bidi="ar-SA"/>
      </w:rPr>
    </w:rPrDefault>
    <w:pPrDefault>
      <w:pPr>
        <w:spacing w:after="18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7EB"/>
    <w:pPr>
      <w:spacing w:before="180" w:line="240" w:lineRule="auto"/>
    </w:pPr>
    <w:rPr>
      <w:sz w:val="24"/>
      <w14:numSpacing w14:val="tabular"/>
    </w:rPr>
  </w:style>
  <w:style w:type="paragraph" w:styleId="Heading1">
    <w:name w:val="heading 1"/>
    <w:basedOn w:val="Heading2"/>
    <w:next w:val="Normal"/>
    <w:link w:val="Heading1Char"/>
    <w:uiPriority w:val="4"/>
    <w:qFormat/>
    <w:rsid w:val="00F24929"/>
    <w:pPr>
      <w:outlineLvl w:val="0"/>
    </w:pPr>
    <w:rPr>
      <w:sz w:val="44"/>
    </w:rPr>
  </w:style>
  <w:style w:type="paragraph" w:styleId="Heading2">
    <w:name w:val="heading 2"/>
    <w:basedOn w:val="Normal"/>
    <w:next w:val="Normal"/>
    <w:link w:val="Heading2Char"/>
    <w:uiPriority w:val="9"/>
    <w:qFormat/>
    <w:rsid w:val="007342F7"/>
    <w:pPr>
      <w:keepNext/>
      <w:keepLines/>
      <w:spacing w:before="480" w:after="240"/>
      <w:ind w:right="1440"/>
      <w:outlineLvl w:val="1"/>
    </w:pPr>
    <w:rPr>
      <w:bCs/>
      <w:sz w:val="36"/>
      <w:szCs w:val="26"/>
    </w:rPr>
  </w:style>
  <w:style w:type="paragraph" w:styleId="Heading3">
    <w:name w:val="heading 3"/>
    <w:basedOn w:val="Normal"/>
    <w:next w:val="Normal"/>
    <w:link w:val="Heading3Char"/>
    <w:uiPriority w:val="4"/>
    <w:qFormat/>
    <w:rsid w:val="00800794"/>
    <w:pPr>
      <w:keepNext/>
      <w:keepLines/>
      <w:spacing w:after="60"/>
      <w:outlineLvl w:val="2"/>
    </w:pPr>
    <w:rPr>
      <w:sz w:val="32"/>
      <w:szCs w:val="22"/>
    </w:rPr>
  </w:style>
  <w:style w:type="paragraph" w:styleId="Heading4">
    <w:name w:val="heading 4"/>
    <w:basedOn w:val="Normal"/>
    <w:next w:val="Normal"/>
    <w:link w:val="Heading4Char"/>
    <w:uiPriority w:val="4"/>
    <w:rsid w:val="00355DB9"/>
    <w:pPr>
      <w:keepNext/>
      <w:keepLines/>
      <w:spacing w:after="60"/>
      <w:outlineLvl w:val="3"/>
    </w:pPr>
    <w:rPr>
      <w:b/>
      <w:sz w:val="28"/>
      <w:szCs w:val="20"/>
    </w:rPr>
  </w:style>
  <w:style w:type="paragraph" w:styleId="Heading5">
    <w:name w:val="heading 5"/>
    <w:basedOn w:val="Normal"/>
    <w:next w:val="Normal"/>
    <w:link w:val="Heading5Char"/>
    <w:uiPriority w:val="4"/>
    <w:rsid w:val="00800794"/>
    <w:pPr>
      <w:keepNext/>
      <w:keepLines/>
      <w:spacing w:after="60"/>
      <w:outlineLvl w:val="4"/>
    </w:pPr>
    <w:rPr>
      <w:szCs w:val="22"/>
    </w:rPr>
  </w:style>
  <w:style w:type="paragraph" w:styleId="Heading6">
    <w:name w:val="heading 6"/>
    <w:basedOn w:val="Normal"/>
    <w:next w:val="Normal"/>
    <w:link w:val="Heading6Char"/>
    <w:uiPriority w:val="99"/>
    <w:semiHidden/>
    <w:qFormat/>
    <w:rsid w:val="00DE6D5C"/>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DE6D5C"/>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DE6D5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DE6D5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F24929"/>
    <w:rPr>
      <w:bCs/>
      <w:sz w:val="44"/>
      <w:szCs w:val="26"/>
      <w14:numSpacing w14:val="tabular"/>
    </w:rPr>
  </w:style>
  <w:style w:type="character" w:customStyle="1" w:styleId="Heading2Char">
    <w:name w:val="Heading 2 Char"/>
    <w:basedOn w:val="DefaultParagraphFont"/>
    <w:link w:val="Heading2"/>
    <w:uiPriority w:val="9"/>
    <w:rsid w:val="00D04CDB"/>
    <w:rPr>
      <w:bCs/>
      <w:color w:val="171615" w:themeColor="text2"/>
      <w:sz w:val="36"/>
      <w:szCs w:val="26"/>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legal">
    <w:name w:val="Copyright legal"/>
    <w:basedOn w:val="Normal"/>
    <w:link w:val="CopyrightlegalChar"/>
    <w:uiPriority w:val="13"/>
    <w:rsid w:val="007E5778"/>
    <w:pPr>
      <w:widowControl w:val="0"/>
      <w:autoSpaceDE w:val="0"/>
      <w:autoSpaceDN w:val="0"/>
      <w:spacing w:after="0" w:line="220" w:lineRule="atLeast"/>
      <w:ind w:right="86"/>
    </w:pPr>
    <w:rPr>
      <w:rFonts w:eastAsia="Oracle Sans" w:cs="Oracle Sans"/>
      <w:sz w:val="16"/>
      <w:szCs w:val="22"/>
      <w:lang w:bidi="en-US"/>
    </w:rPr>
  </w:style>
  <w:style w:type="character" w:customStyle="1" w:styleId="CopyrightlegalChar">
    <w:name w:val="Copyright legal Char"/>
    <w:basedOn w:val="DefaultParagraphFont"/>
    <w:link w:val="Copyrightlegal"/>
    <w:uiPriority w:val="13"/>
    <w:rsid w:val="007E5778"/>
    <w:rPr>
      <w:rFonts w:eastAsia="Oracle Sans" w:cs="Oracle Sans"/>
      <w:sz w:val="16"/>
      <w:szCs w:val="22"/>
      <w:lang w:bidi="en-US"/>
      <w14:numSpacing w14:val="tabular"/>
    </w:rPr>
  </w:style>
  <w:style w:type="paragraph" w:styleId="NoSpacing">
    <w:name w:val="No Spacing"/>
    <w:basedOn w:val="Normal"/>
    <w:link w:val="NoSpacingChar"/>
    <w:uiPriority w:val="14"/>
    <w:qFormat/>
    <w:rsid w:val="003271F4"/>
    <w:pPr>
      <w:spacing w:before="0" w:after="0"/>
    </w:pPr>
    <w:rPr>
      <w:rFonts w:eastAsiaTheme="minorEastAsia"/>
    </w:rPr>
  </w:style>
  <w:style w:type="character" w:customStyle="1" w:styleId="NoSpacingChar">
    <w:name w:val="No Spacing Char"/>
    <w:basedOn w:val="DefaultParagraphFont"/>
    <w:link w:val="NoSpacing"/>
    <w:uiPriority w:val="14"/>
    <w:rsid w:val="00364826"/>
    <w:rPr>
      <w:rFonts w:eastAsiaTheme="minorEastAsia"/>
      <w:color w:val="171615" w:themeColor="text2"/>
      <w:sz w:val="24"/>
      <w14:numSpacing w14:val="tabular"/>
    </w:rPr>
  </w:style>
  <w:style w:type="paragraph" w:styleId="Footer">
    <w:name w:val="footer"/>
    <w:aliases w:val="Footer 7pt"/>
    <w:basedOn w:val="Normal"/>
    <w:link w:val="FooterChar"/>
    <w:uiPriority w:val="99"/>
    <w:unhideWhenUsed/>
    <w:rsid w:val="005B1C42"/>
    <w:pPr>
      <w:tabs>
        <w:tab w:val="left" w:pos="270"/>
        <w:tab w:val="right" w:pos="10080"/>
      </w:tabs>
      <w:spacing w:after="80" w:line="160" w:lineRule="atLeast"/>
    </w:pPr>
    <w:rPr>
      <w:sz w:val="12"/>
    </w:rPr>
  </w:style>
  <w:style w:type="character" w:customStyle="1" w:styleId="FooterChar">
    <w:name w:val="Footer Char"/>
    <w:aliases w:val="Footer 7pt Char"/>
    <w:basedOn w:val="DefaultParagraphFont"/>
    <w:link w:val="Footer"/>
    <w:uiPriority w:val="99"/>
    <w:rsid w:val="00364826"/>
    <w:rPr>
      <w:color w:val="171615" w:themeColor="text2"/>
      <w:sz w:val="12"/>
      <w14:numSpacing w14:val="tabular"/>
    </w:rPr>
  </w:style>
  <w:style w:type="paragraph" w:styleId="FootnoteText">
    <w:name w:val="footnote text"/>
    <w:basedOn w:val="Normal"/>
    <w:link w:val="FootnoteTextChar"/>
    <w:uiPriority w:val="99"/>
    <w:rsid w:val="00921453"/>
    <w:pPr>
      <w:spacing w:after="0"/>
      <w:contextualSpacing/>
    </w:pPr>
    <w:rPr>
      <w:rFonts w:eastAsiaTheme="minorEastAsia"/>
      <w:sz w:val="14"/>
      <w:szCs w:val="20"/>
    </w:rPr>
  </w:style>
  <w:style w:type="character" w:customStyle="1" w:styleId="FootnoteTextChar">
    <w:name w:val="Footnote Text Char"/>
    <w:basedOn w:val="DefaultParagraphFont"/>
    <w:link w:val="FootnoteText"/>
    <w:uiPriority w:val="99"/>
    <w:rsid w:val="00921453"/>
    <w:rPr>
      <w:rFonts w:eastAsiaTheme="minorEastAsia"/>
      <w:color w:val="171615" w:themeColor="text2"/>
      <w:sz w:val="14"/>
      <w:szCs w:val="20"/>
      <w14:numSpacing w14:val="tabular"/>
    </w:rPr>
  </w:style>
  <w:style w:type="paragraph" w:styleId="Header">
    <w:name w:val="header"/>
    <w:basedOn w:val="Normal"/>
    <w:link w:val="HeaderChar"/>
    <w:uiPriority w:val="99"/>
    <w:rsid w:val="00E930B9"/>
    <w:pPr>
      <w:tabs>
        <w:tab w:val="center" w:pos="4680"/>
        <w:tab w:val="right" w:pos="9360"/>
      </w:tabs>
      <w:spacing w:before="0" w:after="0"/>
    </w:pPr>
    <w:rPr>
      <w:rFonts w:eastAsiaTheme="minorEastAsia"/>
    </w:rPr>
  </w:style>
  <w:style w:type="character" w:customStyle="1" w:styleId="HeaderChar">
    <w:name w:val="Header Char"/>
    <w:basedOn w:val="DefaultParagraphFont"/>
    <w:link w:val="Header"/>
    <w:uiPriority w:val="99"/>
    <w:rsid w:val="00D04CDB"/>
    <w:rPr>
      <w:rFonts w:eastAsiaTheme="minorEastAsia"/>
      <w:color w:val="171615" w:themeColor="text2"/>
      <w:sz w:val="24"/>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186902"/>
    <w:pPr>
      <w:spacing w:before="0" w:after="440"/>
      <w:ind w:right="2822"/>
      <w:outlineLvl w:val="9"/>
    </w:pPr>
    <w:rPr>
      <w:rFonts w:ascii="Open Sans SemiBold" w:eastAsiaTheme="majorEastAsia" w:hAnsi="Open Sans SemiBold" w:cstheme="majorBidi"/>
      <w:bCs w:val="0"/>
      <w:color w:val="000000" w:themeColor="text1"/>
    </w:rPr>
  </w:style>
  <w:style w:type="character" w:styleId="PlaceholderText">
    <w:name w:val="Placeholder Text"/>
    <w:basedOn w:val="DefaultParagraphFont"/>
    <w:uiPriority w:val="99"/>
    <w:semiHidden/>
    <w:rsid w:val="00DE6D5C"/>
    <w:rPr>
      <w:color w:val="808080"/>
    </w:rPr>
  </w:style>
  <w:style w:type="paragraph" w:customStyle="1" w:styleId="Referencebody">
    <w:name w:val="Reference body"/>
    <w:basedOn w:val="Normal"/>
    <w:link w:val="ReferencebodyChar"/>
    <w:uiPriority w:val="12"/>
    <w:qFormat/>
    <w:rsid w:val="002361F6"/>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Cs w:val="18"/>
    </w:rPr>
  </w:style>
  <w:style w:type="character" w:customStyle="1" w:styleId="ReferencebodyChar">
    <w:name w:val="Reference body Char"/>
    <w:basedOn w:val="DefaultParagraphFont"/>
    <w:link w:val="Referencebody"/>
    <w:uiPriority w:val="12"/>
    <w:rsid w:val="002361F6"/>
    <w:rPr>
      <w:rFonts w:asciiTheme="majorHAnsi" w:hAnsiTheme="majorHAnsi"/>
      <w:color w:val="171615" w:themeColor="text2"/>
      <w:sz w:val="24"/>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2361F6"/>
    <w:pPr>
      <w:spacing w:after="120"/>
    </w:pPr>
    <w:rPr>
      <w:bCs/>
      <w:color w:val="161513"/>
      <w:sz w:val="32"/>
    </w:rPr>
  </w:style>
  <w:style w:type="character" w:customStyle="1" w:styleId="ReferenceheadingChar">
    <w:name w:val="Reference heading Char"/>
    <w:basedOn w:val="ReferencebodyChar"/>
    <w:link w:val="Referenceheading"/>
    <w:uiPriority w:val="12"/>
    <w:rsid w:val="002361F6"/>
    <w:rPr>
      <w:rFonts w:asciiTheme="majorHAnsi" w:hAnsiTheme="majorHAnsi"/>
      <w:bCs/>
      <w:color w:val="161513"/>
      <w:sz w:val="32"/>
      <w:szCs w:val="18"/>
      <w:shd w:val="clear" w:color="auto" w:fill="F1EFED"/>
      <w14:numSpacing w14:val="tabular"/>
    </w:rPr>
  </w:style>
  <w:style w:type="paragraph" w:customStyle="1" w:styleId="Referencequotecredit">
    <w:name w:val="Reference quote credit"/>
    <w:basedOn w:val="Referencebody"/>
    <w:next w:val="Referencequotedetails"/>
    <w:link w:val="ReferencequotecreditChar"/>
    <w:uiPriority w:val="12"/>
    <w:qFormat/>
    <w:rsid w:val="00DF2A42"/>
    <w:pPr>
      <w:pBdr>
        <w:top w:val="none" w:sz="0" w:space="0" w:color="auto"/>
        <w:left w:val="none" w:sz="0" w:space="0" w:color="auto"/>
        <w:bottom w:val="none" w:sz="0" w:space="0" w:color="auto"/>
        <w:right w:val="none" w:sz="0" w:space="0" w:color="auto"/>
      </w:pBdr>
      <w:shd w:val="clear" w:color="auto" w:fill="auto"/>
      <w:spacing w:before="200" w:after="0" w:line="280" w:lineRule="atLeast"/>
      <w:ind w:left="1440" w:right="1440"/>
    </w:pPr>
    <w:rPr>
      <w:rFonts w:asciiTheme="minorHAnsi" w:hAnsiTheme="minorHAnsi"/>
      <w:b/>
      <w:szCs w:val="16"/>
    </w:rPr>
  </w:style>
  <w:style w:type="character" w:customStyle="1" w:styleId="ReferencequotecreditChar">
    <w:name w:val="Reference quote credit Char"/>
    <w:basedOn w:val="ReferencebodyChar"/>
    <w:link w:val="Referencequotecredit"/>
    <w:uiPriority w:val="12"/>
    <w:rsid w:val="00DF2A42"/>
    <w:rPr>
      <w:rFonts w:asciiTheme="majorHAnsi" w:hAnsiTheme="majorHAnsi"/>
      <w:b/>
      <w:color w:val="171615" w:themeColor="text2"/>
      <w:sz w:val="24"/>
      <w:szCs w:val="16"/>
      <w:shd w:val="clear" w:color="auto" w:fill="F1EFED"/>
      <w14:numSpacing w14:val="tabular"/>
    </w:rPr>
  </w:style>
  <w:style w:type="character" w:styleId="Strong">
    <w:name w:val="Strong"/>
    <w:uiPriority w:val="1"/>
    <w:qFormat/>
    <w:rsid w:val="00DE6D5C"/>
    <w:rPr>
      <w:b/>
      <w:bCs/>
    </w:rPr>
  </w:style>
  <w:style w:type="paragraph" w:styleId="Subtitle">
    <w:name w:val="Subtitle"/>
    <w:basedOn w:val="Normal"/>
    <w:next w:val="Normal"/>
    <w:link w:val="SubtitleChar"/>
    <w:uiPriority w:val="99"/>
    <w:qFormat/>
    <w:rsid w:val="00186902"/>
    <w:pPr>
      <w:numPr>
        <w:ilvl w:val="1"/>
      </w:numPr>
      <w:spacing w:before="128" w:after="680" w:line="360" w:lineRule="atLeast"/>
      <w:ind w:left="360" w:right="1440"/>
    </w:pPr>
    <w:rPr>
      <w:rFonts w:eastAsiaTheme="majorEastAsia" w:cstheme="majorBidi"/>
      <w:iCs/>
      <w:sz w:val="28"/>
      <w:szCs w:val="24"/>
    </w:rPr>
  </w:style>
  <w:style w:type="character" w:customStyle="1" w:styleId="SubtitleChar">
    <w:name w:val="Subtitle Char"/>
    <w:basedOn w:val="DefaultParagraphFont"/>
    <w:link w:val="Subtitle"/>
    <w:uiPriority w:val="99"/>
    <w:rsid w:val="00364826"/>
    <w:rPr>
      <w:rFonts w:eastAsiaTheme="majorEastAsia" w:cstheme="majorBidi"/>
      <w:iCs/>
      <w:color w:val="171615" w:themeColor="text2"/>
      <w:sz w:val="28"/>
      <w:szCs w:val="24"/>
      <w14:numSpacing w14:val="tabular"/>
    </w:rPr>
  </w:style>
  <w:style w:type="paragraph" w:styleId="TOC2">
    <w:name w:val="toc 2"/>
    <w:basedOn w:val="TOC1"/>
    <w:next w:val="Normal"/>
    <w:autoRedefine/>
    <w:uiPriority w:val="39"/>
    <w:unhideWhenUsed/>
    <w:rsid w:val="00FA20D4"/>
    <w:pPr>
      <w:tabs>
        <w:tab w:val="left" w:pos="960"/>
      </w:tabs>
      <w:ind w:left="562" w:hanging="562"/>
    </w:pPr>
    <w:rPr>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8403FE"/>
    <w:pPr>
      <w:spacing w:after="0"/>
      <w:ind w:left="360" w:right="1440"/>
    </w:pPr>
    <w:rPr>
      <w:rFonts w:asciiTheme="majorHAnsi" w:eastAsiaTheme="majorEastAsia" w:hAnsiTheme="majorHAnsi" w:cstheme="majorBidi"/>
      <w:b/>
      <w:kern w:val="28"/>
      <w:sz w:val="60"/>
      <w:szCs w:val="72"/>
    </w:rPr>
  </w:style>
  <w:style w:type="character" w:customStyle="1" w:styleId="TitleChar">
    <w:name w:val="Title Char"/>
    <w:basedOn w:val="DefaultParagraphFont"/>
    <w:link w:val="Title"/>
    <w:uiPriority w:val="99"/>
    <w:rsid w:val="008403FE"/>
    <w:rPr>
      <w:rFonts w:asciiTheme="majorHAnsi" w:eastAsiaTheme="majorEastAsia" w:hAnsiTheme="majorHAnsi" w:cstheme="majorBidi"/>
      <w:b/>
      <w:color w:val="171615" w:themeColor="text2"/>
      <w:kern w:val="28"/>
      <w:sz w:val="60"/>
      <w:szCs w:val="72"/>
      <w14:numSpacing w14:val="tabular"/>
    </w:rPr>
  </w:style>
  <w:style w:type="paragraph" w:styleId="TOC1">
    <w:name w:val="toc 1"/>
    <w:basedOn w:val="Normal"/>
    <w:next w:val="Normal"/>
    <w:autoRedefine/>
    <w:uiPriority w:val="39"/>
    <w:unhideWhenUsed/>
    <w:rsid w:val="003271F4"/>
    <w:pPr>
      <w:tabs>
        <w:tab w:val="right" w:leader="dot" w:pos="8539"/>
      </w:tabs>
      <w:spacing w:before="65" w:after="65" w:line="360" w:lineRule="atLeast"/>
      <w:ind w:right="1915"/>
    </w:pPr>
    <w:rPr>
      <w:rFonts w:asciiTheme="majorHAnsi" w:hAnsiTheme="majorHAnsi"/>
      <w:bCs/>
      <w:noProof/>
      <w:sz w:val="28"/>
      <w:szCs w:val="16"/>
    </w:rPr>
  </w:style>
  <w:style w:type="paragraph" w:customStyle="1" w:styleId="CheckboxforinitiativesAutomatic">
    <w:name w:val="Checkbox for initiatives Automatic"/>
    <w:basedOn w:val="Normal"/>
    <w:qFormat/>
    <w:rsid w:val="00842BF6"/>
    <w:pPr>
      <w:keepNext/>
      <w:keepLines/>
      <w:numPr>
        <w:numId w:val="1"/>
      </w:numPr>
      <w:pBdr>
        <w:top w:val="single" w:sz="18" w:space="9" w:color="auto"/>
        <w:left w:val="single" w:sz="18" w:space="9" w:color="auto"/>
        <w:bottom w:val="single" w:sz="18" w:space="9" w:color="auto"/>
        <w:right w:val="single" w:sz="18" w:space="9" w:color="auto"/>
      </w:pBdr>
      <w:spacing w:before="120"/>
      <w:ind w:left="1022" w:right="648"/>
    </w:pPr>
    <w:rPr>
      <w:b/>
      <w:sz w:val="20"/>
      <w:szCs w:val="16"/>
    </w:rPr>
  </w:style>
  <w:style w:type="paragraph" w:customStyle="1" w:styleId="CheckboxforinitiativessolidAutomatic">
    <w:name w:val="Checkbox for initiatives solid Automatic"/>
    <w:basedOn w:val="CheckboxforinitiativesAutomatic"/>
    <w:qFormat/>
    <w:rsid w:val="002E1039"/>
    <w:pPr>
      <w:numPr>
        <w:numId w:val="30"/>
      </w:numPr>
      <w:pBdr>
        <w:top w:val="single" w:sz="36" w:space="9" w:color="auto"/>
        <w:left w:val="single" w:sz="36" w:space="9" w:color="auto"/>
        <w:bottom w:val="single" w:sz="36" w:space="9" w:color="auto"/>
        <w:right w:val="single" w:sz="36" w:space="9" w:color="auto"/>
      </w:pBdr>
      <w:shd w:val="clear" w:color="auto" w:fill="000000" w:themeFill="text1"/>
      <w:spacing w:before="180"/>
      <w:ind w:left="1080" w:right="720"/>
    </w:pPr>
    <w:rPr>
      <w:rFonts w:asciiTheme="majorHAnsi" w:hAnsiTheme="majorHAnsi"/>
      <w:color w:val="FFFFFF" w:themeColor="background1"/>
      <w:spacing w:val="10"/>
    </w:rPr>
  </w:style>
  <w:style w:type="paragraph" w:customStyle="1" w:styleId="Referencegraphic62width">
    <w:name w:val="Reference graphic (6.2&quot; width)"/>
    <w:basedOn w:val="Referencebody"/>
    <w:next w:val="NoSpacing"/>
    <w:qFormat/>
    <w:rsid w:val="00DE6D5C"/>
    <w:pPr>
      <w:keepNext w:val="0"/>
      <w:keepLines w:val="0"/>
      <w:spacing w:before="240"/>
      <w:jc w:val="center"/>
    </w:pPr>
  </w:style>
  <w:style w:type="paragraph" w:customStyle="1" w:styleId="Referencequote110Rose">
    <w:name w:val="Reference quote 110 Rose"/>
    <w:basedOn w:val="Referencequote110Plum"/>
    <w:next w:val="Referencequotecredit"/>
    <w:qFormat/>
    <w:rsid w:val="00D63685"/>
    <w:rPr>
      <w:color w:val="925865"/>
    </w:rPr>
  </w:style>
  <w:style w:type="paragraph" w:customStyle="1" w:styleId="ReferencequoteAutomatic">
    <w:name w:val="Reference quote Automatic"/>
    <w:basedOn w:val="Normal"/>
    <w:next w:val="Referencequotecredit"/>
    <w:qFormat/>
    <w:rsid w:val="005A6A0E"/>
    <w:pPr>
      <w:keepNext/>
      <w:keepLines/>
      <w:shd w:val="clear" w:color="auto" w:fill="FFFFFF" w:themeFill="background1"/>
      <w:spacing w:before="400" w:after="0" w:line="264" w:lineRule="auto"/>
      <w:ind w:left="1440" w:right="1440"/>
    </w:pPr>
    <w:rPr>
      <w:rFonts w:ascii="Georgia" w:eastAsia="Times New Roman" w:hAnsi="Georgia" w:cs="Times New Roman"/>
      <w:sz w:val="34"/>
      <w:szCs w:val="34"/>
      <w14:numSpacing w14:val="default"/>
    </w:rPr>
  </w:style>
  <w:style w:type="character" w:customStyle="1" w:styleId="Heading3Char">
    <w:name w:val="Heading 3 Char"/>
    <w:basedOn w:val="DefaultParagraphFont"/>
    <w:link w:val="Heading3"/>
    <w:uiPriority w:val="4"/>
    <w:rsid w:val="00D04CDB"/>
    <w:rPr>
      <w:color w:val="171615" w:themeColor="text2"/>
      <w:sz w:val="32"/>
      <w:szCs w:val="22"/>
      <w14:numSpacing w14:val="tabular"/>
    </w:rPr>
  </w:style>
  <w:style w:type="character" w:customStyle="1" w:styleId="Heading4Char">
    <w:name w:val="Heading 4 Char"/>
    <w:basedOn w:val="DefaultParagraphFont"/>
    <w:link w:val="Heading4"/>
    <w:uiPriority w:val="4"/>
    <w:rsid w:val="00355DB9"/>
    <w:rPr>
      <w:b/>
      <w:sz w:val="28"/>
      <w:szCs w:val="20"/>
      <w14:numSpacing w14:val="tabular"/>
    </w:rPr>
  </w:style>
  <w:style w:type="character" w:customStyle="1" w:styleId="Heading5Char">
    <w:name w:val="Heading 5 Char"/>
    <w:basedOn w:val="DefaultParagraphFont"/>
    <w:link w:val="Heading5"/>
    <w:uiPriority w:val="4"/>
    <w:rsid w:val="00D04CDB"/>
    <w:rPr>
      <w:color w:val="171615" w:themeColor="text2"/>
      <w:sz w:val="24"/>
      <w:szCs w:val="22"/>
      <w14:numSpacing w14:val="tabular"/>
    </w:rPr>
  </w:style>
  <w:style w:type="paragraph" w:styleId="TOC3">
    <w:name w:val="toc 3"/>
    <w:basedOn w:val="Normal"/>
    <w:next w:val="Normal"/>
    <w:autoRedefine/>
    <w:uiPriority w:val="39"/>
    <w:unhideWhenUsed/>
    <w:rsid w:val="00B176C9"/>
    <w:pPr>
      <w:tabs>
        <w:tab w:val="right" w:pos="12240"/>
      </w:tabs>
      <w:spacing w:before="65" w:after="65"/>
      <w:ind w:right="-1440"/>
    </w:pPr>
    <w:rPr>
      <w:rFonts w:asciiTheme="majorHAnsi" w:hAnsiTheme="majorHAnsi"/>
      <w:noProof/>
      <w:sz w:val="28"/>
      <w:szCs w:val="15"/>
    </w:rPr>
  </w:style>
  <w:style w:type="paragraph" w:styleId="Caption">
    <w:name w:val="caption"/>
    <w:basedOn w:val="Normal"/>
    <w:next w:val="Normal"/>
    <w:link w:val="CaptionChar"/>
    <w:uiPriority w:val="99"/>
    <w:rsid w:val="00F7018F"/>
    <w:pPr>
      <w:keepNext/>
      <w:keepLines/>
      <w:spacing w:before="240"/>
    </w:pPr>
    <w:rPr>
      <w:rFonts w:eastAsiaTheme="minorEastAsia"/>
      <w:bCs/>
      <w:sz w:val="20"/>
    </w:rPr>
  </w:style>
  <w:style w:type="character" w:customStyle="1" w:styleId="CaptionChar">
    <w:name w:val="Caption Char"/>
    <w:basedOn w:val="DefaultParagraphFont"/>
    <w:link w:val="Caption"/>
    <w:uiPriority w:val="99"/>
    <w:rsid w:val="00F7018F"/>
    <w:rPr>
      <w:rFonts w:eastAsiaTheme="minorEastAsia"/>
      <w:bCs/>
      <w:color w:val="171615" w:themeColor="text2"/>
      <w:sz w:val="20"/>
      <w14:numSpacing w14:val="tabular"/>
    </w:rPr>
  </w:style>
  <w:style w:type="paragraph" w:customStyle="1" w:styleId="Checkboxforinitiatives110Teal">
    <w:name w:val="Checkbox for initiatives 110 Teal"/>
    <w:basedOn w:val="CheckboxforinitiativesAutomatic"/>
    <w:qFormat/>
    <w:rsid w:val="00940BFD"/>
    <w:pPr>
      <w:numPr>
        <w:numId w:val="24"/>
      </w:numPr>
      <w:pBdr>
        <w:top w:val="single" w:sz="18" w:space="9" w:color="467173"/>
        <w:left w:val="single" w:sz="18" w:space="9" w:color="467173"/>
        <w:bottom w:val="single" w:sz="18" w:space="9" w:color="467173"/>
        <w:right w:val="single" w:sz="18" w:space="9" w:color="467173"/>
      </w:pBdr>
      <w:ind w:left="1022"/>
    </w:pPr>
    <w:rPr>
      <w:color w:val="467173"/>
    </w:rPr>
  </w:style>
  <w:style w:type="paragraph" w:customStyle="1" w:styleId="Checkboxforinitiatives110Plum">
    <w:name w:val="Checkbox for initiatives 110 Plum"/>
    <w:basedOn w:val="CheckboxforinitiativesAutomatic"/>
    <w:qFormat/>
    <w:rsid w:val="00940BFD"/>
    <w:pPr>
      <w:numPr>
        <w:numId w:val="21"/>
      </w:numPr>
      <w:pBdr>
        <w:top w:val="single" w:sz="18" w:space="9" w:color="796087"/>
        <w:left w:val="single" w:sz="18" w:space="9" w:color="796087"/>
        <w:bottom w:val="single" w:sz="18" w:space="9" w:color="796087"/>
        <w:right w:val="single" w:sz="18" w:space="9" w:color="796087"/>
      </w:pBdr>
      <w:ind w:left="1022"/>
    </w:pPr>
    <w:rPr>
      <w:color w:val="796087"/>
    </w:rPr>
  </w:style>
  <w:style w:type="paragraph" w:customStyle="1" w:styleId="Checkboxforinitiatives110Sky">
    <w:name w:val="Checkbox for initiatives 110 Sky"/>
    <w:basedOn w:val="CheckboxforinitiativesAutomatic"/>
    <w:qFormat/>
    <w:rsid w:val="00940BFD"/>
    <w:pPr>
      <w:numPr>
        <w:numId w:val="22"/>
      </w:numPr>
      <w:pBdr>
        <w:top w:val="single" w:sz="18" w:space="9" w:color="0E7295"/>
        <w:left w:val="single" w:sz="18" w:space="9" w:color="0E7295"/>
        <w:bottom w:val="single" w:sz="18" w:space="9" w:color="0E7295"/>
        <w:right w:val="single" w:sz="18" w:space="9" w:color="0E7295"/>
      </w:pBdr>
      <w:ind w:left="1022"/>
    </w:pPr>
    <w:rPr>
      <w:color w:val="0E7295"/>
    </w:rPr>
  </w:style>
  <w:style w:type="paragraph" w:customStyle="1" w:styleId="Checkboxforinitiatives140Pine">
    <w:name w:val="Checkbox for initiatives 140 Pine"/>
    <w:basedOn w:val="CheckboxforinitiativesAutomatic"/>
    <w:qFormat/>
    <w:rsid w:val="00940BFD"/>
    <w:pPr>
      <w:numPr>
        <w:numId w:val="26"/>
      </w:numPr>
      <w:pBdr>
        <w:top w:val="single" w:sz="18" w:space="9" w:color="33553C"/>
        <w:left w:val="single" w:sz="18" w:space="9" w:color="33553C"/>
        <w:bottom w:val="single" w:sz="18" w:space="9" w:color="33553C"/>
        <w:right w:val="single" w:sz="18" w:space="9" w:color="33553C"/>
      </w:pBdr>
      <w:ind w:left="1022"/>
    </w:pPr>
    <w:rPr>
      <w:color w:val="33553C"/>
    </w:rPr>
  </w:style>
  <w:style w:type="paragraph" w:customStyle="1" w:styleId="Code">
    <w:name w:val="Code"/>
    <w:basedOn w:val="Normal"/>
    <w:next w:val="Normal"/>
    <w:link w:val="CodeChar"/>
    <w:uiPriority w:val="4"/>
    <w:qFormat/>
    <w:rsid w:val="00DE6D5C"/>
    <w:pPr>
      <w:keepNext/>
      <w:keepLines/>
    </w:pPr>
    <w:rPr>
      <w:rFonts w:ascii="Consolas" w:hAnsi="Consolas"/>
      <w:noProof/>
    </w:rPr>
  </w:style>
  <w:style w:type="character" w:customStyle="1" w:styleId="CodeChar">
    <w:name w:val="Code Char"/>
    <w:basedOn w:val="DefaultParagraphFont"/>
    <w:link w:val="Code"/>
    <w:uiPriority w:val="4"/>
    <w:rsid w:val="00EB0753"/>
    <w:rPr>
      <w:rFonts w:ascii="Consolas" w:hAnsi="Consolas"/>
      <w:noProof/>
      <w:color w:val="171615" w:themeColor="text2"/>
      <w:sz w:val="24"/>
      <w14:numSpacing w14:val="tabular"/>
    </w:rPr>
  </w:style>
  <w:style w:type="character" w:styleId="FollowedHyperlink">
    <w:name w:val="FollowedHyperlink"/>
    <w:basedOn w:val="DefaultParagraphFont"/>
    <w:uiPriority w:val="39"/>
    <w:unhideWhenUsed/>
    <w:rsid w:val="00DE6D5C"/>
    <w:rPr>
      <w:color w:val="2C5967" w:themeColor="followedHyperlink"/>
      <w:u w:val="single"/>
    </w:rPr>
  </w:style>
  <w:style w:type="paragraph" w:styleId="ListNumber">
    <w:name w:val="List Number"/>
    <w:basedOn w:val="Normal"/>
    <w:uiPriority w:val="99"/>
    <w:rsid w:val="00D41EAD"/>
    <w:pPr>
      <w:numPr>
        <w:numId w:val="8"/>
      </w:numPr>
      <w:spacing w:before="90" w:after="90"/>
    </w:pPr>
    <w:rPr>
      <w:rFonts w:eastAsiaTheme="minorEastAsia"/>
    </w:rPr>
  </w:style>
  <w:style w:type="paragraph" w:customStyle="1" w:styleId="Normalbullet">
    <w:name w:val="Normal bullet"/>
    <w:basedOn w:val="Normal"/>
    <w:uiPriority w:val="2"/>
    <w:qFormat/>
    <w:rsid w:val="004D6231"/>
    <w:pPr>
      <w:numPr>
        <w:numId w:val="13"/>
      </w:numPr>
      <w:spacing w:before="90" w:after="90"/>
    </w:pPr>
  </w:style>
  <w:style w:type="paragraph" w:customStyle="1" w:styleId="Normalbullet1">
    <w:name w:val="Normal bullet 1"/>
    <w:basedOn w:val="Normalbullet"/>
    <w:uiPriority w:val="2"/>
    <w:qFormat/>
    <w:rsid w:val="004D6231"/>
    <w:pPr>
      <w:numPr>
        <w:numId w:val="32"/>
      </w:numPr>
      <w:ind w:left="720"/>
    </w:pPr>
    <w:rPr>
      <w:noProof/>
      <w:lang w:val="en-GB"/>
    </w:rPr>
  </w:style>
  <w:style w:type="paragraph" w:customStyle="1" w:styleId="Normalbullet2">
    <w:name w:val="Normal bullet 2"/>
    <w:basedOn w:val="Normalbullet1"/>
    <w:uiPriority w:val="99"/>
    <w:rsid w:val="003B58C1"/>
    <w:pPr>
      <w:ind w:left="1080"/>
    </w:pPr>
  </w:style>
  <w:style w:type="paragraph" w:customStyle="1" w:styleId="Normalbullet3">
    <w:name w:val="Normal bullet 3"/>
    <w:basedOn w:val="Normalbullet1"/>
    <w:uiPriority w:val="99"/>
    <w:rsid w:val="00800794"/>
    <w:pPr>
      <w:ind w:left="1440"/>
    </w:pPr>
  </w:style>
  <w:style w:type="paragraph" w:customStyle="1" w:styleId="Normalbullet4">
    <w:name w:val="Normal bullet 4"/>
    <w:basedOn w:val="Normalbullet3"/>
    <w:uiPriority w:val="99"/>
    <w:rsid w:val="004D6231"/>
    <w:pPr>
      <w:ind w:left="1800"/>
    </w:pPr>
  </w:style>
  <w:style w:type="paragraph" w:customStyle="1" w:styleId="Normalbullet6">
    <w:name w:val="Normal bullet 6"/>
    <w:basedOn w:val="Normalbullet5"/>
    <w:uiPriority w:val="99"/>
    <w:rsid w:val="00F75550"/>
    <w:pPr>
      <w:ind w:left="2520"/>
    </w:pPr>
  </w:style>
  <w:style w:type="paragraph" w:customStyle="1" w:styleId="Normaloutline1">
    <w:name w:val="Normal outline 1"/>
    <w:basedOn w:val="Normal"/>
    <w:uiPriority w:val="2"/>
    <w:qFormat/>
    <w:rsid w:val="004D6231"/>
    <w:pPr>
      <w:numPr>
        <w:numId w:val="14"/>
      </w:numPr>
      <w:spacing w:before="90" w:after="90"/>
    </w:pPr>
    <w:rPr>
      <w:noProof/>
      <w:lang w:val="en-GB"/>
    </w:rPr>
  </w:style>
  <w:style w:type="paragraph" w:customStyle="1" w:styleId="Normaloutline2">
    <w:name w:val="Normal outline 2"/>
    <w:basedOn w:val="Normal"/>
    <w:uiPriority w:val="99"/>
    <w:rsid w:val="004D6231"/>
    <w:pPr>
      <w:numPr>
        <w:ilvl w:val="1"/>
        <w:numId w:val="14"/>
      </w:numPr>
      <w:spacing w:before="90" w:after="90"/>
    </w:pPr>
    <w:rPr>
      <w:noProof/>
      <w:lang w:val="en-GB"/>
    </w:rPr>
  </w:style>
  <w:style w:type="paragraph" w:customStyle="1" w:styleId="Normalbullet5">
    <w:name w:val="Normal bullet 5"/>
    <w:basedOn w:val="Normalbullet1"/>
    <w:next w:val="Normal"/>
    <w:uiPriority w:val="99"/>
    <w:rsid w:val="00800794"/>
    <w:pPr>
      <w:ind w:left="2160"/>
    </w:pPr>
  </w:style>
  <w:style w:type="paragraph" w:customStyle="1" w:styleId="Referencebullet">
    <w:name w:val="Reference bullet"/>
    <w:basedOn w:val="Referencebody"/>
    <w:link w:val="ReferencebulletChar"/>
    <w:uiPriority w:val="12"/>
    <w:qFormat/>
    <w:rsid w:val="00A6165D"/>
    <w:pPr>
      <w:numPr>
        <w:numId w:val="16"/>
      </w:numPr>
      <w:tabs>
        <w:tab w:val="left" w:pos="216"/>
      </w:tabs>
      <w:ind w:left="936"/>
    </w:pPr>
  </w:style>
  <w:style w:type="character" w:customStyle="1" w:styleId="ReferencebulletChar">
    <w:name w:val="Reference bullet Char"/>
    <w:basedOn w:val="ReferencebodyChar"/>
    <w:link w:val="Referencebullet"/>
    <w:uiPriority w:val="12"/>
    <w:rsid w:val="00D04CDB"/>
    <w:rPr>
      <w:rFonts w:asciiTheme="majorHAnsi" w:hAnsiTheme="majorHAnsi"/>
      <w:color w:val="171615" w:themeColor="text2"/>
      <w:sz w:val="18"/>
      <w:szCs w:val="18"/>
      <w:shd w:val="clear" w:color="auto" w:fill="F1EFED"/>
      <w14:numSpacing w14:val="tabular"/>
    </w:rPr>
  </w:style>
  <w:style w:type="paragraph" w:customStyle="1" w:styleId="Checkboxforinitiativessolid80Pine">
    <w:name w:val="Checkbox for initiatives solid 80 Pine"/>
    <w:basedOn w:val="CheckboxforinitiativessolidAutomatic"/>
    <w:qFormat/>
    <w:rsid w:val="00B636C1"/>
    <w:pPr>
      <w:numPr>
        <w:numId w:val="31"/>
      </w:numPr>
      <w:pBdr>
        <w:top w:val="single" w:sz="36" w:space="9" w:color="74A683"/>
        <w:left w:val="single" w:sz="36" w:space="9" w:color="74A683"/>
        <w:bottom w:val="single" w:sz="36" w:space="9" w:color="74A683"/>
        <w:right w:val="single" w:sz="36" w:space="9" w:color="74A683"/>
      </w:pBdr>
      <w:shd w:val="clear" w:color="auto" w:fill="74A683"/>
      <w:ind w:left="1080"/>
    </w:pPr>
    <w:rPr>
      <w:color w:val="000000" w:themeColor="text1"/>
    </w:rPr>
  </w:style>
  <w:style w:type="paragraph" w:customStyle="1" w:styleId="Checkboxforinitiatives110Sienna">
    <w:name w:val="Checkbox for initiatives 110 Sienna"/>
    <w:basedOn w:val="CheckboxforinitiativesAutomatic"/>
    <w:qFormat/>
    <w:rsid w:val="00940BFD"/>
    <w:pPr>
      <w:numPr>
        <w:numId w:val="23"/>
      </w:numPr>
      <w:pBdr>
        <w:top w:val="single" w:sz="18" w:space="9" w:color="9B5734"/>
        <w:left w:val="single" w:sz="18" w:space="9" w:color="9B5734"/>
        <w:bottom w:val="single" w:sz="18" w:space="9" w:color="9B5734"/>
        <w:right w:val="single" w:sz="18" w:space="9" w:color="9B5734"/>
      </w:pBdr>
      <w:ind w:left="1022"/>
    </w:pPr>
    <w:rPr>
      <w:color w:val="9B5734"/>
    </w:rPr>
  </w:style>
  <w:style w:type="paragraph" w:customStyle="1" w:styleId="Checkboxforinitiatives110Rose">
    <w:name w:val="Checkbox for initiatives 110 Rose"/>
    <w:basedOn w:val="CheckboxforinitiativesAutomatic"/>
    <w:qFormat/>
    <w:rsid w:val="00C505E7"/>
    <w:pPr>
      <w:numPr>
        <w:numId w:val="25"/>
      </w:numPr>
      <w:pBdr>
        <w:top w:val="single" w:sz="18" w:space="9" w:color="925865"/>
        <w:left w:val="single" w:sz="18" w:space="9" w:color="925865"/>
        <w:bottom w:val="single" w:sz="18" w:space="9" w:color="925865"/>
        <w:right w:val="single" w:sz="18" w:space="9" w:color="925865"/>
      </w:pBdr>
      <w:ind w:left="1022"/>
    </w:pPr>
    <w:rPr>
      <w:color w:val="925865"/>
    </w:rPr>
  </w:style>
  <w:style w:type="paragraph" w:customStyle="1" w:styleId="Referencequotedetails">
    <w:name w:val="Reference quote details"/>
    <w:basedOn w:val="Referencebody"/>
    <w:next w:val="Normal"/>
    <w:link w:val="ReferencequotedetailsChar"/>
    <w:uiPriority w:val="12"/>
    <w:qFormat/>
    <w:rsid w:val="004E635A"/>
    <w:pPr>
      <w:keepNext w:val="0"/>
      <w:keepLines w:val="0"/>
      <w:pBdr>
        <w:top w:val="none" w:sz="0" w:space="0" w:color="auto"/>
        <w:left w:val="none" w:sz="0" w:space="0" w:color="auto"/>
        <w:bottom w:val="none" w:sz="0" w:space="0" w:color="auto"/>
        <w:right w:val="none" w:sz="0" w:space="0" w:color="auto"/>
      </w:pBdr>
      <w:shd w:val="clear" w:color="auto" w:fill="auto"/>
      <w:spacing w:before="0" w:after="400"/>
      <w:ind w:left="1440" w:right="1440"/>
      <w:contextualSpacing/>
    </w:pPr>
    <w:rPr>
      <w:rFonts w:asciiTheme="minorHAnsi" w:hAnsiTheme="minorHAnsi"/>
      <w:szCs w:val="16"/>
    </w:rPr>
  </w:style>
  <w:style w:type="character" w:customStyle="1" w:styleId="ReferencequotedetailsChar">
    <w:name w:val="Reference quote details Char"/>
    <w:basedOn w:val="ReferencebodyChar"/>
    <w:link w:val="Referencequotedetails"/>
    <w:uiPriority w:val="12"/>
    <w:rsid w:val="004E635A"/>
    <w:rPr>
      <w:rFonts w:asciiTheme="majorHAnsi" w:hAnsiTheme="majorHAnsi"/>
      <w:color w:val="171615" w:themeColor="text2"/>
      <w:sz w:val="24"/>
      <w:szCs w:val="16"/>
      <w:shd w:val="clear" w:color="auto" w:fill="F1EFED"/>
      <w14:numSpacing w14:val="tabular"/>
    </w:rPr>
  </w:style>
  <w:style w:type="paragraph" w:customStyle="1" w:styleId="Smalltext">
    <w:name w:val="Small text"/>
    <w:basedOn w:val="Normal"/>
    <w:link w:val="SmalltextChar"/>
    <w:uiPriority w:val="1"/>
    <w:qFormat/>
    <w:rsid w:val="00DE6D5C"/>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364826"/>
    <w:rPr>
      <w:color w:val="171615" w:themeColor="text2"/>
      <w:sz w:val="15"/>
      <w14:numSpacing w14:val="tabular"/>
    </w:rPr>
  </w:style>
  <w:style w:type="paragraph" w:customStyle="1" w:styleId="Smallbullet">
    <w:name w:val="Small bullet"/>
    <w:basedOn w:val="Smalltext"/>
    <w:uiPriority w:val="2"/>
    <w:qFormat/>
    <w:rsid w:val="00417911"/>
    <w:pPr>
      <w:numPr>
        <w:numId w:val="17"/>
      </w:numPr>
      <w:tabs>
        <w:tab w:val="clear" w:pos="288"/>
      </w:tabs>
      <w:spacing w:after="50"/>
    </w:pPr>
  </w:style>
  <w:style w:type="paragraph" w:customStyle="1" w:styleId="Smallbullet1">
    <w:name w:val="Small bullet 1"/>
    <w:basedOn w:val="Smallbullet"/>
    <w:uiPriority w:val="2"/>
    <w:qFormat/>
    <w:rsid w:val="00DE6D5C"/>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417911"/>
    <w:pPr>
      <w:numPr>
        <w:numId w:val="18"/>
      </w:numPr>
      <w:spacing w:after="50"/>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DE6D5C"/>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DE6D5C"/>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DE6D5C"/>
    <w:rPr>
      <w:b/>
      <w:color w:val="auto"/>
      <w:lang w:val="en-US"/>
    </w:rPr>
  </w:style>
  <w:style w:type="paragraph" w:customStyle="1" w:styleId="Tableofimages">
    <w:name w:val="Table of images"/>
    <w:basedOn w:val="TableofFigures"/>
    <w:uiPriority w:val="99"/>
    <w:qFormat/>
    <w:rsid w:val="00DE6D5C"/>
  </w:style>
  <w:style w:type="paragraph" w:customStyle="1" w:styleId="Tabletitle">
    <w:name w:val="Table title"/>
    <w:basedOn w:val="Normal"/>
    <w:next w:val="Normal"/>
    <w:uiPriority w:val="5"/>
    <w:qFormat/>
    <w:rsid w:val="00DE6D5C"/>
    <w:pPr>
      <w:keepNext/>
      <w:keepLines/>
      <w:spacing w:before="280"/>
    </w:pPr>
    <w:rPr>
      <w:rFonts w:asciiTheme="majorHAnsi" w:hAnsiTheme="majorHAnsi"/>
      <w:b/>
      <w:color w:val="161513"/>
      <w:sz w:val="32"/>
    </w:rPr>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Additionalcalloutbullet">
    <w:name w:val="Additional callout bullet"/>
    <w:basedOn w:val="Normalbullet"/>
    <w:qFormat/>
    <w:rsid w:val="007E5778"/>
    <w:pPr>
      <w:keepNext/>
      <w:keepLines/>
      <w:pBdr>
        <w:top w:val="single" w:sz="12" w:space="10" w:color="auto"/>
        <w:bottom w:val="single" w:sz="12" w:space="10" w:color="auto"/>
      </w:pBdr>
      <w:spacing w:after="240"/>
      <w:ind w:left="778" w:right="418"/>
    </w:pPr>
    <w:rPr>
      <w:b/>
    </w:rPr>
  </w:style>
  <w:style w:type="paragraph" w:customStyle="1" w:styleId="AdditionalCallout">
    <w:name w:val="Additional Callout"/>
    <w:basedOn w:val="Additionalcalloutbullet"/>
    <w:qFormat/>
    <w:rsid w:val="007E5778"/>
    <w:pPr>
      <w:numPr>
        <w:numId w:val="0"/>
      </w:numPr>
      <w:ind w:left="418"/>
    </w:pPr>
  </w:style>
  <w:style w:type="paragraph" w:customStyle="1" w:styleId="Checkboxforinitiativessolid110Plum">
    <w:name w:val="Checkbox for initiatives solid 110 Plum"/>
    <w:basedOn w:val="CheckboxforinitiativessolidAutomatic"/>
    <w:qFormat/>
    <w:rsid w:val="002E1039"/>
    <w:pPr>
      <w:numPr>
        <w:numId w:val="27"/>
      </w:numPr>
      <w:pBdr>
        <w:top w:val="single" w:sz="36" w:space="9" w:color="796087"/>
        <w:left w:val="single" w:sz="36" w:space="9" w:color="796087"/>
        <w:bottom w:val="single" w:sz="36" w:space="9" w:color="796087"/>
        <w:right w:val="single" w:sz="36" w:space="9" w:color="796087"/>
      </w:pBdr>
      <w:shd w:val="clear" w:color="auto" w:fill="796087"/>
      <w:ind w:left="1080"/>
    </w:pPr>
  </w:style>
  <w:style w:type="paragraph" w:customStyle="1" w:styleId="Checkboxforinitiativessolid110Rose">
    <w:name w:val="Checkbox for initiatives solid 110 Rose"/>
    <w:basedOn w:val="CheckboxforinitiativessolidAutomatic"/>
    <w:qFormat/>
    <w:rsid w:val="003832F1"/>
    <w:pPr>
      <w:numPr>
        <w:numId w:val="34"/>
      </w:numPr>
      <w:pBdr>
        <w:top w:val="single" w:sz="36" w:space="9" w:color="925865"/>
        <w:left w:val="single" w:sz="36" w:space="9" w:color="925865"/>
        <w:bottom w:val="single" w:sz="36" w:space="9" w:color="925865"/>
        <w:right w:val="single" w:sz="36" w:space="9" w:color="925865"/>
      </w:pBdr>
      <w:shd w:val="clear" w:color="auto" w:fill="925865"/>
      <w:ind w:left="1080"/>
    </w:p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331AAD"/>
    <w:tblPr>
      <w:tblBorders>
        <w:top w:val="single" w:sz="4" w:space="0" w:color="33553C" w:themeColor="accent4"/>
        <w:left w:val="single" w:sz="4" w:space="0" w:color="33553C" w:themeColor="accent4"/>
        <w:bottom w:val="single" w:sz="4" w:space="0" w:color="33553C" w:themeColor="accent4"/>
        <w:right w:val="single" w:sz="4" w:space="0" w:color="33553C" w:themeColor="accent4"/>
      </w:tblBorders>
    </w:tblPr>
    <w:tblStylePr w:type="firstRow">
      <w:pPr>
        <w:wordWrap/>
        <w:spacing w:beforeLines="0" w:before="120" w:beforeAutospacing="0" w:afterLines="0" w:after="120" w:afterAutospacing="0"/>
      </w:pPr>
      <w:rPr>
        <w:b/>
        <w:bCs/>
        <w:color w:val="FFFFFF"/>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3553C" w:themeFill="accent4"/>
      </w:tcPr>
    </w:tblStylePr>
    <w:tblStylePr w:type="lastRow">
      <w:rPr>
        <w:b/>
        <w:bCs/>
      </w:rPr>
      <w:tblPr/>
      <w:tcPr>
        <w:tcBorders>
          <w:top w:val="double" w:sz="4" w:space="0" w:color="33553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553C" w:themeColor="accent4"/>
          <w:right w:val="single" w:sz="4" w:space="0" w:color="33553C" w:themeColor="accent4"/>
        </w:tcBorders>
      </w:tcPr>
    </w:tblStylePr>
    <w:tblStylePr w:type="band1Horz">
      <w:tblPr/>
      <w:tcPr>
        <w:tcBorders>
          <w:top w:val="single" w:sz="4" w:space="0" w:color="33553C" w:themeColor="accent4"/>
          <w:bottom w:val="single" w:sz="4" w:space="0" w:color="33553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553C" w:themeColor="accent4"/>
          <w:left w:val="nil"/>
        </w:tcBorders>
      </w:tcPr>
    </w:tblStylePr>
    <w:tblStylePr w:type="swCell">
      <w:tblPr/>
      <w:tcPr>
        <w:tcBorders>
          <w:top w:val="double" w:sz="4" w:space="0" w:color="33553C"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331AAD"/>
    <w:tblPr>
      <w:tblBorders>
        <w:top w:val="single" w:sz="4" w:space="0" w:color="0E7295" w:themeColor="accent6"/>
        <w:left w:val="single" w:sz="4" w:space="0" w:color="0E7295" w:themeColor="accent6"/>
        <w:bottom w:val="single" w:sz="4" w:space="0" w:color="0E7295" w:themeColor="accent6"/>
        <w:right w:val="single" w:sz="4" w:space="0" w:color="0E7295" w:themeColor="accent6"/>
      </w:tblBorders>
    </w:tblPr>
    <w:tblStylePr w:type="firstRow">
      <w:pPr>
        <w:wordWrap/>
        <w:spacing w:beforeLines="0" w:before="120" w:beforeAutospacing="0" w:afterLines="0" w:after="120" w:afterAutospacing="0"/>
      </w:pPr>
      <w:rPr>
        <w:b/>
        <w:bCs/>
        <w:color w:val="FFFFFF"/>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E7295" w:themeFill="accent6"/>
      </w:tcPr>
    </w:tblStylePr>
    <w:tblStylePr w:type="lastRow">
      <w:rPr>
        <w:b/>
        <w:bCs/>
      </w:rPr>
      <w:tblPr/>
      <w:tcPr>
        <w:tcBorders>
          <w:top w:val="double" w:sz="4" w:space="0" w:color="0E729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E7295" w:themeColor="accent6"/>
          <w:right w:val="single" w:sz="4" w:space="0" w:color="0E7295" w:themeColor="accent6"/>
        </w:tcBorders>
      </w:tcPr>
    </w:tblStylePr>
    <w:tblStylePr w:type="band1Horz">
      <w:tblPr/>
      <w:tcPr>
        <w:tcBorders>
          <w:top w:val="single" w:sz="4" w:space="0" w:color="0E7295" w:themeColor="accent6"/>
          <w:bottom w:val="single" w:sz="4" w:space="0" w:color="0E729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E7295" w:themeColor="accent6"/>
          <w:left w:val="nil"/>
        </w:tcBorders>
      </w:tcPr>
    </w:tblStylePr>
    <w:tblStylePr w:type="swCell">
      <w:tblPr/>
      <w:tcPr>
        <w:tcBorders>
          <w:top w:val="double" w:sz="4" w:space="0" w:color="0E7295" w:themeColor="accent6"/>
          <w:right w:val="nil"/>
        </w:tcBorders>
      </w:tcPr>
    </w:tblStylePr>
  </w:style>
  <w:style w:type="table" w:styleId="ListTable3">
    <w:name w:val="List Table 3"/>
    <w:basedOn w:val="TableNormal"/>
    <w:uiPriority w:val="48"/>
    <w:rsid w:val="00EE3BDB"/>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Referencequote110Sienna">
    <w:name w:val="Reference quote 110 Sienna"/>
    <w:basedOn w:val="Normal"/>
    <w:next w:val="Referencequotecredit"/>
    <w:qFormat/>
    <w:rsid w:val="002361F6"/>
    <w:pPr>
      <w:keepNext/>
      <w:keepLines/>
      <w:shd w:val="clear" w:color="auto" w:fill="FFFFFF" w:themeFill="background1"/>
      <w:spacing w:before="400" w:after="0" w:line="264" w:lineRule="auto"/>
      <w:ind w:left="1440" w:right="1440"/>
    </w:pPr>
    <w:rPr>
      <w:rFonts w:ascii="Georgia" w:eastAsia="Times New Roman" w:hAnsi="Georgia" w:cs="Times New Roman"/>
      <w:color w:val="9B5734"/>
      <w:sz w:val="34"/>
      <w:szCs w:val="34"/>
      <w14:numSpacing w14:val="default"/>
    </w:rPr>
  </w:style>
  <w:style w:type="paragraph" w:customStyle="1" w:styleId="Referencequote110Sky">
    <w:name w:val="Reference quote 110 Sky"/>
    <w:basedOn w:val="Referencequote110Plum"/>
    <w:next w:val="Referencequotecredit"/>
    <w:qFormat/>
    <w:rsid w:val="00D63685"/>
    <w:rPr>
      <w:color w:val="0E7295"/>
    </w:rPr>
  </w:style>
  <w:style w:type="paragraph" w:customStyle="1" w:styleId="Referencequote140Pine">
    <w:name w:val="Reference quote 140 Pine"/>
    <w:basedOn w:val="Normal"/>
    <w:next w:val="Referencequotecredit"/>
    <w:qFormat/>
    <w:rsid w:val="002361F6"/>
    <w:pPr>
      <w:keepNext/>
      <w:keepLines/>
      <w:shd w:val="clear" w:color="auto" w:fill="FFFFFF" w:themeFill="background1"/>
      <w:spacing w:before="400" w:after="0" w:line="264" w:lineRule="auto"/>
      <w:ind w:left="1440" w:right="1440"/>
    </w:pPr>
    <w:rPr>
      <w:rFonts w:ascii="Georgia" w:eastAsia="Times New Roman" w:hAnsi="Georgia" w:cs="Times New Roman"/>
      <w:color w:val="33553C"/>
      <w:sz w:val="34"/>
      <w:szCs w:val="34"/>
      <w14:numSpacing w14:val="default"/>
    </w:rPr>
  </w:style>
  <w:style w:type="paragraph" w:customStyle="1" w:styleId="Referencequote110Plum">
    <w:name w:val="Reference quote 110 Plum"/>
    <w:basedOn w:val="Normal"/>
    <w:next w:val="Referencequotecredit"/>
    <w:qFormat/>
    <w:rsid w:val="002361F6"/>
    <w:pPr>
      <w:keepNext/>
      <w:spacing w:before="400" w:after="0" w:line="264" w:lineRule="auto"/>
      <w:ind w:left="1440" w:right="1440"/>
    </w:pPr>
    <w:rPr>
      <w:rFonts w:ascii="Georgia" w:eastAsia="Times New Roman" w:hAnsi="Georgia" w:cs="Times New Roman"/>
      <w:color w:val="796087"/>
      <w:sz w:val="34"/>
      <w:szCs w:val="34"/>
      <w14:numSpacing w14:val="default"/>
    </w:rPr>
  </w:style>
  <w:style w:type="paragraph" w:customStyle="1" w:styleId="Referencequote110Teal">
    <w:name w:val="Reference quote 110 Teal"/>
    <w:basedOn w:val="Normal"/>
    <w:next w:val="Referencequotecredit"/>
    <w:qFormat/>
    <w:rsid w:val="002361F6"/>
    <w:pPr>
      <w:keepNext/>
      <w:keepLines/>
      <w:shd w:val="clear" w:color="auto" w:fill="FFFFFF" w:themeFill="background1"/>
      <w:spacing w:before="400" w:after="0" w:line="264" w:lineRule="auto"/>
      <w:ind w:left="1440" w:right="1440"/>
    </w:pPr>
    <w:rPr>
      <w:rFonts w:ascii="Georgia" w:eastAsia="Times New Roman" w:hAnsi="Georgia" w:cs="Times New Roman"/>
      <w:color w:val="467173"/>
      <w:sz w:val="34"/>
      <w:szCs w:val="34"/>
      <w14:numSpacing w14:val="default"/>
    </w:rPr>
  </w:style>
  <w:style w:type="paragraph" w:customStyle="1" w:styleId="Checkboxforinitiativessolid140Teal">
    <w:name w:val="Checkbox for initiatives solid 140 Teal"/>
    <w:basedOn w:val="CheckboxforinitiativessolidAutomatic"/>
    <w:qFormat/>
    <w:rsid w:val="00520A65"/>
    <w:pPr>
      <w:numPr>
        <w:numId w:val="29"/>
      </w:numPr>
      <w:pBdr>
        <w:top w:val="single" w:sz="36" w:space="9" w:color="315357"/>
        <w:left w:val="single" w:sz="36" w:space="9" w:color="315357"/>
        <w:bottom w:val="single" w:sz="36" w:space="9" w:color="315357"/>
        <w:right w:val="single" w:sz="36" w:space="9" w:color="315357"/>
      </w:pBdr>
      <w:shd w:val="clear" w:color="auto" w:fill="315357"/>
      <w:ind w:left="1080"/>
    </w:pPr>
  </w:style>
  <w:style w:type="paragraph" w:customStyle="1" w:styleId="Checkboxforinitiativessolid80Sienna">
    <w:name w:val="Checkbox for initiatives solid 80 Sienna"/>
    <w:basedOn w:val="CheckboxforinitiativessolidAutomatic"/>
    <w:qFormat/>
    <w:rsid w:val="00520A65"/>
    <w:pPr>
      <w:pBdr>
        <w:top w:val="single" w:sz="36" w:space="9" w:color="C58C52"/>
        <w:left w:val="single" w:sz="36" w:space="9" w:color="C58C52"/>
        <w:bottom w:val="single" w:sz="36" w:space="9" w:color="C58C52"/>
        <w:right w:val="single" w:sz="36" w:space="9" w:color="C58C52"/>
      </w:pBdr>
      <w:shd w:val="clear" w:color="auto" w:fill="C58C52"/>
    </w:pPr>
    <w:rPr>
      <w:color w:val="000000" w:themeColor="text1"/>
    </w:rPr>
  </w:style>
  <w:style w:type="paragraph" w:customStyle="1" w:styleId="Checkboxforinitiativessolid140Sky">
    <w:name w:val="Checkbox for initiatives solid 140 Sky"/>
    <w:basedOn w:val="CheckboxforinitiativessolidAutomatic"/>
    <w:qFormat/>
    <w:rsid w:val="00FF2BF6"/>
    <w:pPr>
      <w:numPr>
        <w:numId w:val="28"/>
      </w:numPr>
      <w:pBdr>
        <w:top w:val="single" w:sz="36" w:space="9" w:color="04536F"/>
        <w:left w:val="single" w:sz="36" w:space="9" w:color="04536F"/>
        <w:bottom w:val="single" w:sz="36" w:space="9" w:color="04536F"/>
        <w:right w:val="single" w:sz="36" w:space="9" w:color="04536F"/>
      </w:pBdr>
      <w:shd w:val="clear" w:color="auto" w:fill="04536F"/>
      <w:ind w:left="1080"/>
    </w:pPr>
  </w:style>
  <w:style w:type="character" w:customStyle="1" w:styleId="Heading8Char">
    <w:name w:val="Heading 8 Char"/>
    <w:basedOn w:val="DefaultParagraphFont"/>
    <w:link w:val="Heading8"/>
    <w:uiPriority w:val="99"/>
    <w:semiHidden/>
    <w:rsid w:val="00DE6D5C"/>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DE6D5C"/>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DE6D5C"/>
    <w:pPr>
      <w:spacing w:after="0"/>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7FD4F3" w:themeColor="accent6" w:themeTint="66"/>
        <w:left w:val="single" w:sz="4" w:space="0" w:color="7FD4F3" w:themeColor="accent6" w:themeTint="66"/>
        <w:bottom w:val="single" w:sz="4" w:space="0" w:color="7FD4F3" w:themeColor="accent6" w:themeTint="66"/>
        <w:right w:val="single" w:sz="4" w:space="0" w:color="7FD4F3" w:themeColor="accent6" w:themeTint="66"/>
        <w:insideH w:val="single" w:sz="4" w:space="0" w:color="7FD4F3" w:themeColor="accent6" w:themeTint="66"/>
        <w:insideV w:val="single" w:sz="4" w:space="0" w:color="7FD4F3" w:themeColor="accent6" w:themeTint="66"/>
      </w:tblBorders>
    </w:tblPr>
    <w:tblStylePr w:type="firstRow">
      <w:rPr>
        <w:b/>
        <w:bCs/>
      </w:rPr>
      <w:tblPr/>
      <w:tcPr>
        <w:tcBorders>
          <w:bottom w:val="single" w:sz="12" w:space="0" w:color="40BFED" w:themeColor="accent6" w:themeTint="99"/>
        </w:tcBorders>
      </w:tcPr>
    </w:tblStylePr>
    <w:tblStylePr w:type="lastRow">
      <w:rPr>
        <w:b/>
        <w:bCs/>
      </w:rPr>
      <w:tblPr/>
      <w:tcPr>
        <w:tcBorders>
          <w:top w:val="double" w:sz="2" w:space="0" w:color="40BFED"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41EAD"/>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semiHidden/>
    <w:qFormat/>
    <w:rsid w:val="00DE6D5C"/>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5"/>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04CDB"/>
    <w:rPr>
      <w:rFonts w:eastAsiaTheme="minorEastAsia"/>
      <w:i/>
      <w:iCs/>
      <w:color w:val="171615" w:themeColor="text2"/>
      <w:sz w:val="24"/>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9"/>
      </w:numPr>
    </w:pPr>
  </w:style>
  <w:style w:type="numbering" w:customStyle="1" w:styleId="Tablenumberingsmall">
    <w:name w:val="Table numbering small"/>
    <w:basedOn w:val="NoList"/>
    <w:uiPriority w:val="99"/>
    <w:rsid w:val="00DE6D5C"/>
    <w:pPr>
      <w:numPr>
        <w:numId w:val="20"/>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table" w:customStyle="1" w:styleId="Legallastpage">
    <w:name w:val="Legal last page"/>
    <w:basedOn w:val="TableNormal"/>
    <w:uiPriority w:val="99"/>
    <w:rsid w:val="00160C5B"/>
    <w:pPr>
      <w:spacing w:after="0" w:line="240" w:lineRule="auto"/>
    </w:pPr>
    <w:rPr>
      <w:sz w:val="14"/>
    </w:rPr>
    <w:tblPr>
      <w:tblCellMar>
        <w:left w:w="0" w:type="dxa"/>
        <w:right w:w="0" w:type="dxa"/>
      </w:tblCellMar>
    </w:tblPr>
  </w:style>
  <w:style w:type="paragraph" w:customStyle="1" w:styleId="Normaloutline3">
    <w:name w:val="Normal outline 3"/>
    <w:basedOn w:val="Normaloutline1"/>
    <w:uiPriority w:val="99"/>
    <w:rsid w:val="0047144B"/>
    <w:pPr>
      <w:numPr>
        <w:ilvl w:val="2"/>
      </w:numPr>
    </w:pPr>
    <w:rPr>
      <w:szCs w:val="24"/>
    </w:rPr>
  </w:style>
  <w:style w:type="paragraph" w:customStyle="1" w:styleId="Normaloutline4">
    <w:name w:val="Normal outline 4"/>
    <w:basedOn w:val="Normaloutline1"/>
    <w:uiPriority w:val="99"/>
    <w:rsid w:val="0047144B"/>
    <w:pPr>
      <w:numPr>
        <w:ilvl w:val="3"/>
      </w:numPr>
    </w:pPr>
    <w:rPr>
      <w:szCs w:val="24"/>
    </w:rPr>
  </w:style>
  <w:style w:type="paragraph" w:customStyle="1" w:styleId="Normaloutline5">
    <w:name w:val="Normal outline 5"/>
    <w:basedOn w:val="Normaloutline1"/>
    <w:uiPriority w:val="99"/>
    <w:rsid w:val="0047144B"/>
    <w:pPr>
      <w:numPr>
        <w:ilvl w:val="4"/>
      </w:numPr>
    </w:pPr>
    <w:rPr>
      <w:szCs w:val="24"/>
    </w:rPr>
  </w:style>
  <w:style w:type="paragraph" w:customStyle="1" w:styleId="Normaloutline6">
    <w:name w:val="Normal outline 6"/>
    <w:basedOn w:val="Normaloutline1"/>
    <w:uiPriority w:val="99"/>
    <w:rsid w:val="0047144B"/>
    <w:pPr>
      <w:numPr>
        <w:ilvl w:val="5"/>
      </w:numPr>
    </w:pPr>
    <w:rPr>
      <w:szCs w:val="24"/>
    </w:rPr>
  </w:style>
  <w:style w:type="character" w:styleId="BookTitle">
    <w:name w:val="Book Title"/>
    <w:basedOn w:val="DefaultParagraphFont"/>
    <w:uiPriority w:val="33"/>
    <w:qFormat/>
    <w:rsid w:val="00174D98"/>
    <w:rPr>
      <w:b/>
      <w:bCs/>
      <w:i/>
      <w:iCs/>
      <w:spacing w:val="5"/>
    </w:rPr>
  </w:style>
  <w:style w:type="paragraph" w:customStyle="1" w:styleId="Heading2numbered">
    <w:name w:val="Heading 2 numbered"/>
    <w:basedOn w:val="Heading2"/>
    <w:uiPriority w:val="4"/>
    <w:semiHidden/>
    <w:qFormat/>
    <w:rsid w:val="00690899"/>
    <w:pPr>
      <w:numPr>
        <w:numId w:val="33"/>
      </w:numPr>
      <w:ind w:left="605" w:hanging="605"/>
    </w:pPr>
  </w:style>
  <w:style w:type="paragraph" w:customStyle="1" w:styleId="Heading10">
    <w:name w:val="Heading 1 #"/>
    <w:basedOn w:val="Heading2numbered"/>
    <w:uiPriority w:val="4"/>
    <w:qFormat/>
    <w:rsid w:val="00F24929"/>
    <w:pPr>
      <w:outlineLvl w:val="0"/>
    </w:pPr>
    <w:rPr>
      <w:sz w:val="44"/>
    </w:rPr>
  </w:style>
  <w:style w:type="paragraph" w:customStyle="1" w:styleId="H1hiddentextTOCnoleader">
    <w:name w:val="H1 hidden text_TOC_no leader #"/>
    <w:basedOn w:val="Normal"/>
    <w:uiPriority w:val="4"/>
    <w:qFormat/>
    <w:rsid w:val="004E635A"/>
    <w:pPr>
      <w:keepNext/>
      <w:keepLines/>
      <w:spacing w:before="0" w:after="0" w:line="40" w:lineRule="exact"/>
      <w:ind w:right="1440"/>
      <w:outlineLvl w:val="1"/>
    </w:pPr>
    <w:rPr>
      <w:bCs/>
      <w:color w:val="FFFFFF" w:themeColor="background1"/>
      <w:sz w:val="4"/>
      <w:szCs w:val="26"/>
    </w:rPr>
  </w:style>
  <w:style w:type="character" w:styleId="FootnoteReference">
    <w:name w:val="footnote reference"/>
    <w:basedOn w:val="DefaultParagraphFont"/>
    <w:uiPriority w:val="99"/>
    <w:unhideWhenUsed/>
    <w:rsid w:val="00DD14A4"/>
    <w:rPr>
      <w:vertAlign w:val="superscript"/>
    </w:rPr>
  </w:style>
  <w:style w:type="paragraph" w:customStyle="1" w:styleId="Graphicright">
    <w:name w:val="Graphic right"/>
    <w:basedOn w:val="Normal"/>
    <w:qFormat/>
    <w:rsid w:val="007C57C4"/>
    <w:pPr>
      <w:spacing w:before="240" w:after="240" w:line="280" w:lineRule="atLeast"/>
      <w:jc w:val="right"/>
    </w:pPr>
    <w:rPr>
      <w:sz w:val="19"/>
    </w:rPr>
  </w:style>
  <w:style w:type="paragraph" w:customStyle="1" w:styleId="Graphicleft">
    <w:name w:val="Graphic left"/>
    <w:basedOn w:val="Graphicright"/>
    <w:qFormat/>
    <w:rsid w:val="007C57C4"/>
    <w:pPr>
      <w:jc w:val="left"/>
    </w:pPr>
    <w:rPr>
      <w:noProof/>
    </w:rPr>
  </w:style>
  <w:style w:type="paragraph" w:customStyle="1" w:styleId="Listofimagestables">
    <w:name w:val="List of images+tables"/>
    <w:basedOn w:val="TOCHeading"/>
    <w:uiPriority w:val="99"/>
    <w:rsid w:val="007C57C4"/>
    <w:pPr>
      <w:pBdr>
        <w:top w:val="single" w:sz="2" w:space="7" w:color="auto"/>
      </w:pBdr>
      <w:spacing w:after="65" w:line="320" w:lineRule="atLeast"/>
    </w:pPr>
    <w:rPr>
      <w:rFonts w:asciiTheme="majorHAnsi" w:hAnsiTheme="majorHAnsi"/>
      <w:b/>
      <w:color w:val="auto"/>
      <w:sz w:val="19"/>
      <w:lang w:val="en-GB"/>
    </w:rPr>
  </w:style>
  <w:style w:type="paragraph" w:customStyle="1" w:styleId="NormalCenter">
    <w:name w:val="Normal Center"/>
    <w:basedOn w:val="Normal"/>
    <w:qFormat/>
    <w:rsid w:val="00135B3A"/>
    <w:pPr>
      <w:spacing w:before="0" w:line="280" w:lineRule="atLeast"/>
      <w:jc w:val="center"/>
    </w:pPr>
    <w:rPr>
      <w:noProof/>
    </w:rPr>
  </w:style>
  <w:style w:type="paragraph" w:customStyle="1" w:styleId="NormalRight">
    <w:name w:val="Normal Right"/>
    <w:basedOn w:val="NormalCenter"/>
    <w:qFormat/>
    <w:rsid w:val="00135B3A"/>
    <w:pPr>
      <w:jc w:val="right"/>
    </w:pPr>
  </w:style>
  <w:style w:type="paragraph" w:customStyle="1" w:styleId="Checkboxforinitiativessolid140TealTitle">
    <w:name w:val="Checkbox for initiatives solid 140 Teal Title"/>
    <w:basedOn w:val="Checkboxforinitiativessolid140Teal"/>
    <w:next w:val="Checkboxforinitiativessolid140Teal"/>
    <w:qFormat/>
    <w:rsid w:val="003832F1"/>
    <w:pPr>
      <w:numPr>
        <w:numId w:val="0"/>
      </w:numPr>
      <w:ind w:left="720"/>
    </w:pPr>
    <w:rPr>
      <w:sz w:val="24"/>
      <w:szCs w:val="24"/>
    </w:rPr>
  </w:style>
  <w:style w:type="character" w:styleId="Emphasis">
    <w:name w:val="Emphasis"/>
    <w:uiPriority w:val="99"/>
    <w:rsid w:val="003832F1"/>
    <w:rPr>
      <w:i/>
      <w:iCs/>
    </w:rPr>
  </w:style>
  <w:style w:type="paragraph" w:customStyle="1" w:styleId="Checkboxforinitiatives110PlumTitle">
    <w:name w:val="Checkbox for initiatives 110 Plum Title"/>
    <w:basedOn w:val="Checkboxforinitiatives110Plum"/>
    <w:next w:val="Checkboxforinitiatives110Plum"/>
    <w:qFormat/>
    <w:rsid w:val="00940BFD"/>
    <w:pPr>
      <w:numPr>
        <w:numId w:val="0"/>
      </w:numPr>
      <w:ind w:left="662"/>
    </w:pPr>
    <w:rPr>
      <w:sz w:val="24"/>
      <w:szCs w:val="20"/>
    </w:rPr>
  </w:style>
  <w:style w:type="paragraph" w:customStyle="1" w:styleId="Checkboxforinitiatives110RoseTitle">
    <w:name w:val="Checkbox for initiatives 110 Rose Title"/>
    <w:basedOn w:val="Checkboxforinitiatives110Rose"/>
    <w:next w:val="Checkboxforinitiatives110Rose"/>
    <w:qFormat/>
    <w:rsid w:val="00940BFD"/>
    <w:pPr>
      <w:numPr>
        <w:numId w:val="0"/>
      </w:numPr>
      <w:ind w:left="662"/>
    </w:pPr>
    <w:rPr>
      <w:sz w:val="24"/>
      <w:szCs w:val="20"/>
    </w:rPr>
  </w:style>
  <w:style w:type="paragraph" w:customStyle="1" w:styleId="Checkboxforinitiatives110SiennaTitle">
    <w:name w:val="Checkbox for initiatives 110 Sienna Title"/>
    <w:basedOn w:val="Checkboxforinitiatives110Sienna"/>
    <w:next w:val="Checkboxforinitiatives110Sienna"/>
    <w:qFormat/>
    <w:rsid w:val="00940BFD"/>
    <w:pPr>
      <w:numPr>
        <w:numId w:val="0"/>
      </w:numPr>
      <w:ind w:left="662"/>
    </w:pPr>
    <w:rPr>
      <w:sz w:val="24"/>
      <w:szCs w:val="20"/>
    </w:rPr>
  </w:style>
  <w:style w:type="paragraph" w:customStyle="1" w:styleId="Checkboxforinitiatives110SkyTitle">
    <w:name w:val="Checkbox for initiatives 110 Sky Title"/>
    <w:basedOn w:val="Checkboxforinitiatives110Sky"/>
    <w:next w:val="Checkboxforinitiatives110Sky"/>
    <w:qFormat/>
    <w:rsid w:val="00940BFD"/>
    <w:pPr>
      <w:numPr>
        <w:numId w:val="0"/>
      </w:numPr>
      <w:ind w:left="662"/>
    </w:pPr>
    <w:rPr>
      <w:sz w:val="24"/>
      <w:szCs w:val="20"/>
    </w:rPr>
  </w:style>
  <w:style w:type="paragraph" w:customStyle="1" w:styleId="Checkboxforinitiatives110TealTitle">
    <w:name w:val="Checkbox for initiatives 110 Teal Title"/>
    <w:basedOn w:val="Checkboxforinitiatives110Teal"/>
    <w:next w:val="Checkboxforinitiatives110Teal"/>
    <w:qFormat/>
    <w:rsid w:val="00940BFD"/>
    <w:pPr>
      <w:numPr>
        <w:numId w:val="0"/>
      </w:numPr>
      <w:ind w:left="662"/>
    </w:pPr>
    <w:rPr>
      <w:sz w:val="24"/>
      <w:szCs w:val="20"/>
    </w:rPr>
  </w:style>
  <w:style w:type="paragraph" w:customStyle="1" w:styleId="Checkboxforinitiatives140PineTitle">
    <w:name w:val="Checkbox for initiatives 140 Pine Title"/>
    <w:basedOn w:val="Checkboxforinitiatives140Pine"/>
    <w:next w:val="Checkboxforinitiatives140Pine"/>
    <w:qFormat/>
    <w:rsid w:val="00940BFD"/>
    <w:pPr>
      <w:numPr>
        <w:numId w:val="0"/>
      </w:numPr>
      <w:ind w:left="662"/>
    </w:pPr>
    <w:rPr>
      <w:sz w:val="24"/>
    </w:rPr>
  </w:style>
  <w:style w:type="paragraph" w:customStyle="1" w:styleId="CheckboxforinitiativesAutomaticTitle">
    <w:name w:val="Checkbox for initiatives Automatic Title"/>
    <w:basedOn w:val="CheckboxforinitiativesAutomatic"/>
    <w:next w:val="CheckboxforinitiativesAutomatic"/>
    <w:qFormat/>
    <w:rsid w:val="00940BFD"/>
    <w:pPr>
      <w:numPr>
        <w:numId w:val="0"/>
      </w:numPr>
      <w:ind w:left="662"/>
    </w:pPr>
    <w:rPr>
      <w:sz w:val="24"/>
    </w:rPr>
  </w:style>
  <w:style w:type="paragraph" w:customStyle="1" w:styleId="Checkboxforinitiativessolid110PlumTitle">
    <w:name w:val="Checkbox for initiatives solid 110 Plum Title"/>
    <w:basedOn w:val="Checkboxforinitiativessolid110Plum"/>
    <w:next w:val="Checkboxforinitiativessolid110Plum"/>
    <w:qFormat/>
    <w:rsid w:val="002E1039"/>
    <w:pPr>
      <w:numPr>
        <w:numId w:val="0"/>
      </w:numPr>
      <w:ind w:left="720"/>
    </w:pPr>
    <w:rPr>
      <w:sz w:val="24"/>
      <w:szCs w:val="22"/>
    </w:rPr>
  </w:style>
  <w:style w:type="paragraph" w:customStyle="1" w:styleId="Checkboxforinitiativessolid110RoseTitle">
    <w:name w:val="Checkbox for initiatives solid 110 Rose Title"/>
    <w:basedOn w:val="Checkboxforinitiativessolid110Rose"/>
    <w:next w:val="Checkboxforinitiativessolid110Rose"/>
    <w:qFormat/>
    <w:rsid w:val="003832F1"/>
    <w:pPr>
      <w:numPr>
        <w:numId w:val="0"/>
      </w:numPr>
      <w:ind w:left="720"/>
    </w:pPr>
    <w:rPr>
      <w:sz w:val="24"/>
      <w:szCs w:val="22"/>
    </w:rPr>
  </w:style>
  <w:style w:type="paragraph" w:customStyle="1" w:styleId="Checkboxforinitiativessolid140SkyTitle">
    <w:name w:val="Checkbox for initiatives solid 140 Sky Title"/>
    <w:basedOn w:val="Checkboxforinitiativessolid140Sky"/>
    <w:next w:val="Checkboxforinitiativessolid140Sky"/>
    <w:qFormat/>
    <w:rsid w:val="003832F1"/>
    <w:pPr>
      <w:numPr>
        <w:numId w:val="0"/>
      </w:numPr>
      <w:spacing w:before="0"/>
      <w:ind w:left="720"/>
    </w:pPr>
    <w:rPr>
      <w:sz w:val="24"/>
      <w:szCs w:val="22"/>
    </w:rPr>
  </w:style>
  <w:style w:type="paragraph" w:customStyle="1" w:styleId="CheckboxforinitiativessolidAutomaticTitle">
    <w:name w:val="Checkbox for initiatives solid Automatic Title"/>
    <w:basedOn w:val="CheckboxforinitiativessolidAutomatic"/>
    <w:next w:val="CheckboxforinitiativessolidAutomatic"/>
    <w:qFormat/>
    <w:rsid w:val="002E1039"/>
    <w:pPr>
      <w:numPr>
        <w:numId w:val="0"/>
      </w:numPr>
      <w:ind w:left="720"/>
    </w:pPr>
    <w:rPr>
      <w:sz w:val="24"/>
      <w:szCs w:val="22"/>
    </w:rPr>
  </w:style>
  <w:style w:type="paragraph" w:customStyle="1" w:styleId="Referencecallout110Plum">
    <w:name w:val="Reference call out 110 Plum"/>
    <w:basedOn w:val="Referencequote110Plum"/>
    <w:next w:val="Normal"/>
    <w:qFormat/>
    <w:rsid w:val="004E635A"/>
    <w:pPr>
      <w:spacing w:after="400"/>
    </w:pPr>
    <w:rPr>
      <w:rFonts w:asciiTheme="majorHAnsi" w:hAnsiTheme="majorHAnsi"/>
      <w:sz w:val="44"/>
      <w:szCs w:val="44"/>
    </w:rPr>
  </w:style>
  <w:style w:type="paragraph" w:customStyle="1" w:styleId="Referencecallout110Rose">
    <w:name w:val="Reference call out 110 Rose"/>
    <w:basedOn w:val="Referencequote110Rose"/>
    <w:next w:val="Normal"/>
    <w:qFormat/>
    <w:rsid w:val="004E635A"/>
    <w:pPr>
      <w:spacing w:after="400"/>
    </w:pPr>
    <w:rPr>
      <w:rFonts w:asciiTheme="majorHAnsi" w:hAnsiTheme="majorHAnsi"/>
      <w:sz w:val="44"/>
      <w:szCs w:val="44"/>
    </w:rPr>
  </w:style>
  <w:style w:type="paragraph" w:customStyle="1" w:styleId="Referencecallout110Sienna">
    <w:name w:val="Reference call out 110 Sienna"/>
    <w:basedOn w:val="Referencequote110Sienna"/>
    <w:next w:val="Normal"/>
    <w:qFormat/>
    <w:rsid w:val="004E635A"/>
    <w:pPr>
      <w:spacing w:after="400"/>
    </w:pPr>
    <w:rPr>
      <w:rFonts w:asciiTheme="majorHAnsi" w:hAnsiTheme="majorHAnsi"/>
      <w:sz w:val="44"/>
      <w:szCs w:val="44"/>
    </w:rPr>
  </w:style>
  <w:style w:type="paragraph" w:customStyle="1" w:styleId="Referencecallout110Sky">
    <w:name w:val="Reference call out 110 Sky"/>
    <w:basedOn w:val="Referencequote110Sky"/>
    <w:next w:val="Normal"/>
    <w:qFormat/>
    <w:rsid w:val="004E635A"/>
    <w:pPr>
      <w:spacing w:after="400"/>
    </w:pPr>
    <w:rPr>
      <w:rFonts w:asciiTheme="majorHAnsi" w:hAnsiTheme="majorHAnsi"/>
      <w:sz w:val="44"/>
      <w:szCs w:val="44"/>
    </w:rPr>
  </w:style>
  <w:style w:type="paragraph" w:customStyle="1" w:styleId="Referencecallout110Teal">
    <w:name w:val="Reference call out 110 Teal"/>
    <w:basedOn w:val="Referencequote110Teal"/>
    <w:next w:val="Normal"/>
    <w:qFormat/>
    <w:rsid w:val="004E635A"/>
    <w:pPr>
      <w:spacing w:after="400"/>
    </w:pPr>
    <w:rPr>
      <w:rFonts w:asciiTheme="majorHAnsi" w:hAnsiTheme="majorHAnsi"/>
      <w:sz w:val="44"/>
      <w:szCs w:val="44"/>
    </w:rPr>
  </w:style>
  <w:style w:type="paragraph" w:customStyle="1" w:styleId="Referencecallout140Pine">
    <w:name w:val="Reference call out 140 Pine"/>
    <w:basedOn w:val="Referencequote140Pine"/>
    <w:next w:val="Normal"/>
    <w:qFormat/>
    <w:rsid w:val="004E635A"/>
    <w:pPr>
      <w:spacing w:after="400"/>
    </w:pPr>
    <w:rPr>
      <w:rFonts w:asciiTheme="majorHAnsi" w:hAnsiTheme="majorHAnsi"/>
      <w:sz w:val="44"/>
      <w:szCs w:val="44"/>
    </w:rPr>
  </w:style>
  <w:style w:type="paragraph" w:customStyle="1" w:styleId="ReferencecalloutAutomatic">
    <w:name w:val="Reference call out Automatic"/>
    <w:basedOn w:val="ReferencequoteAutomatic"/>
    <w:next w:val="Normal"/>
    <w:qFormat/>
    <w:rsid w:val="004E635A"/>
    <w:pPr>
      <w:spacing w:after="400"/>
    </w:pPr>
    <w:rPr>
      <w:rFonts w:asciiTheme="majorHAnsi" w:hAnsiTheme="majorHAnsi"/>
      <w:sz w:val="44"/>
    </w:rPr>
  </w:style>
  <w:style w:type="paragraph" w:customStyle="1" w:styleId="Checkboxforinitiativessolid80PineTitle">
    <w:name w:val="Checkbox for initiatives solid 80 Pine Title"/>
    <w:basedOn w:val="Checkboxforinitiativessolid80Pine"/>
    <w:next w:val="Checkboxforinitiativessolid80Pine"/>
    <w:qFormat/>
    <w:rsid w:val="003832F1"/>
    <w:pPr>
      <w:numPr>
        <w:numId w:val="0"/>
      </w:numPr>
      <w:ind w:left="720"/>
    </w:pPr>
    <w:rPr>
      <w:sz w:val="24"/>
      <w:szCs w:val="22"/>
    </w:rPr>
  </w:style>
  <w:style w:type="paragraph" w:customStyle="1" w:styleId="Checkboxforinitiativessolid80SiennaTitle">
    <w:name w:val="Checkbox for initiatives solid 80 Sienna Title"/>
    <w:basedOn w:val="Checkboxforinitiativessolid80Sienna"/>
    <w:next w:val="Checkboxforinitiativessolid80Sienna"/>
    <w:qFormat/>
    <w:rsid w:val="003832F1"/>
    <w:pPr>
      <w:numPr>
        <w:numId w:val="0"/>
      </w:numPr>
      <w:ind w:left="720"/>
    </w:pPr>
    <w:rPr>
      <w:color w:val="auto"/>
      <w:sz w:val="24"/>
      <w:szCs w:val="22"/>
    </w:rPr>
  </w:style>
  <w:style w:type="paragraph" w:customStyle="1" w:styleId="Copyrightcontact">
    <w:name w:val="Copyright contact"/>
    <w:basedOn w:val="Normal"/>
    <w:link w:val="CopyrightcontactChar"/>
    <w:uiPriority w:val="13"/>
    <w:rsid w:val="00DB79E8"/>
    <w:pPr>
      <w:widowControl w:val="0"/>
      <w:autoSpaceDE w:val="0"/>
      <w:autoSpaceDN w:val="0"/>
      <w:spacing w:after="120"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B79E8"/>
    <w:rPr>
      <w:rFonts w:eastAsia="Oracle Sans" w:cs="Oracle Sans"/>
      <w:sz w:val="18"/>
      <w:szCs w:val="22"/>
      <w:lang w:bidi="en-US"/>
      <w14:numSpacing w14:val="tabular"/>
    </w:rPr>
  </w:style>
  <w:style w:type="paragraph" w:customStyle="1" w:styleId="Connectwithuslastpage">
    <w:name w:val="Connect with us (last page)"/>
    <w:basedOn w:val="Normal"/>
    <w:qFormat/>
    <w:rsid w:val="00DB79E8"/>
    <w:pPr>
      <w:widowControl w:val="0"/>
      <w:autoSpaceDE w:val="0"/>
      <w:autoSpaceDN w:val="0"/>
      <w:spacing w:before="0" w:line="240" w:lineRule="atLeast"/>
    </w:pPr>
    <w:rPr>
      <w:rFonts w:eastAsia="Oracle Sans" w:cs="Oracle Sans"/>
      <w:b/>
      <w:bCs/>
      <w:sz w:val="32"/>
      <w:lang w:bidi="en-US"/>
    </w:rPr>
  </w:style>
  <w:style w:type="paragraph" w:customStyle="1" w:styleId="Link1">
    <w:name w:val="Link 1"/>
    <w:basedOn w:val="Normal"/>
    <w:qFormat/>
    <w:rsid w:val="00F24929"/>
    <w:pPr>
      <w:spacing w:before="60" w:after="60"/>
      <w:ind w:left="60" w:right="60"/>
      <w:jc w:val="center"/>
    </w:pPr>
    <w:rPr>
      <w:color w:val="FFFFFF" w:themeColor="background1"/>
      <w:sz w:val="16"/>
      <w:szCs w:val="16"/>
    </w:rPr>
  </w:style>
  <w:style w:type="paragraph" w:customStyle="1" w:styleId="Link2">
    <w:name w:val="Link 2"/>
    <w:basedOn w:val="Link1"/>
    <w:qFormat/>
    <w:rsid w:val="00F24929"/>
    <w:rPr>
      <w:color w:val="404040" w:themeColor="text1" w:themeTint="BF"/>
    </w:rPr>
  </w:style>
  <w:style w:type="paragraph" w:customStyle="1" w:styleId="Heading1noTOC">
    <w:name w:val="Heading 1 no TOC"/>
    <w:basedOn w:val="Heading1"/>
    <w:qFormat/>
    <w:rsid w:val="00F24929"/>
    <w:pPr>
      <w:spacing w:before="240" w:after="120"/>
      <w:outlineLvl w:val="9"/>
    </w:pPr>
    <w:rPr>
      <w:rFonts w:eastAsia="Times New Roman" w:cs="Times New Roman"/>
      <w:b/>
      <w:szCs w:val="29"/>
      <w:lang w:val="en-GB" w:eastAsia="en-GB"/>
      <w14:numSpacing w14:val="default"/>
    </w:rPr>
  </w:style>
  <w:style w:type="table" w:customStyle="1" w:styleId="Table3-Accent2">
    <w:name w:val="Table 3 - Accent 2"/>
    <w:basedOn w:val="ListTable3"/>
    <w:next w:val="ListTable3-Accent2"/>
    <w:uiPriority w:val="48"/>
    <w:rsid w:val="00DA4B97"/>
    <w:rPr>
      <w:color w:val="auto"/>
    </w:rPr>
    <w:tblPr>
      <w:tblBorders>
        <w:top w:val="single" w:sz="4" w:space="0" w:color="796087"/>
        <w:left w:val="single" w:sz="4" w:space="0" w:color="796087"/>
        <w:bottom w:val="single" w:sz="4" w:space="0" w:color="796087"/>
        <w:right w:val="single" w:sz="4" w:space="0" w:color="796087"/>
      </w:tblBorders>
    </w:tblPr>
    <w:tblStylePr w:type="firstRow">
      <w:pPr>
        <w:wordWrap/>
        <w:spacing w:beforeLines="0" w:before="120" w:beforeAutospacing="0" w:afterLines="0" w:after="120" w:afterAutospacing="0"/>
      </w:pPr>
      <w:rPr>
        <w:b/>
        <w:bCs/>
        <w:color w:val="FFFFFF"/>
      </w:rPr>
      <w:tblPr/>
      <w:tcPr>
        <w:tcBorders>
          <w:top w:val="single" w:sz="4" w:space="0" w:color="000000"/>
          <w:left w:val="single" w:sz="4" w:space="0" w:color="000000"/>
          <w:bottom w:val="single" w:sz="4" w:space="0" w:color="000000"/>
          <w:right w:val="single" w:sz="4" w:space="0" w:color="000000"/>
          <w:insideH w:val="nil"/>
          <w:insideV w:val="single" w:sz="4" w:space="0" w:color="FFFFFF"/>
          <w:tl2br w:val="nil"/>
          <w:tr2bl w:val="nil"/>
        </w:tcBorders>
        <w:shd w:val="clear" w:color="auto" w:fill="796087"/>
      </w:tcPr>
    </w:tblStylePr>
    <w:tblStylePr w:type="lastRow">
      <w:rPr>
        <w:b/>
        <w:bCs/>
      </w:rPr>
      <w:tblPr/>
      <w:tcPr>
        <w:tcBorders>
          <w:top w:val="double" w:sz="4" w:space="0" w:color="79608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96087"/>
          <w:right w:val="single" w:sz="4" w:space="0" w:color="796087"/>
        </w:tcBorders>
      </w:tcPr>
    </w:tblStylePr>
    <w:tblStylePr w:type="band1Horz">
      <w:tblPr/>
      <w:tcPr>
        <w:tcBorders>
          <w:top w:val="single" w:sz="4" w:space="0" w:color="796087"/>
          <w:bottom w:val="single" w:sz="4" w:space="0" w:color="796087"/>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796087"/>
          <w:left w:val="nil"/>
        </w:tcBorders>
      </w:tcPr>
    </w:tblStylePr>
    <w:tblStylePr w:type="swCell">
      <w:tblPr/>
      <w:tcPr>
        <w:tcBorders>
          <w:top w:val="double" w:sz="4" w:space="0" w:color="796087"/>
          <w:right w:val="nil"/>
        </w:tcBorders>
      </w:tcPr>
    </w:tblStylePr>
  </w:style>
  <w:style w:type="table" w:customStyle="1" w:styleId="Table3-Accent3">
    <w:name w:val="Table 3 - Accent 3"/>
    <w:basedOn w:val="ListTable3"/>
    <w:next w:val="ListTable3-Accent3"/>
    <w:uiPriority w:val="48"/>
    <w:rsid w:val="00DA4B97"/>
    <w:rPr>
      <w:color w:val="auto"/>
    </w:rPr>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GridTable1Light-Accent2">
    <w:name w:val="Grid Table 1 Light Accent 2"/>
    <w:basedOn w:val="TableNormal"/>
    <w:uiPriority w:val="46"/>
    <w:rsid w:val="002D4FC7"/>
    <w:pPr>
      <w:spacing w:after="0" w:line="240" w:lineRule="auto"/>
    </w:pPr>
    <w:tblPr>
      <w:tblStyleRowBandSize w:val="1"/>
      <w:tblStyleColBandSize w:val="1"/>
      <w:tblBorders>
        <w:top w:val="single" w:sz="4" w:space="0" w:color="C9BDD0" w:themeColor="accent2" w:themeTint="66"/>
        <w:left w:val="single" w:sz="4" w:space="0" w:color="C9BDD0" w:themeColor="accent2" w:themeTint="66"/>
        <w:bottom w:val="single" w:sz="4" w:space="0" w:color="C9BDD0" w:themeColor="accent2" w:themeTint="66"/>
        <w:right w:val="single" w:sz="4" w:space="0" w:color="C9BDD0" w:themeColor="accent2" w:themeTint="66"/>
        <w:insideH w:val="single" w:sz="4" w:space="0" w:color="C9BDD0" w:themeColor="accent2" w:themeTint="66"/>
        <w:insideV w:val="single" w:sz="4" w:space="0" w:color="C9BDD0" w:themeColor="accent2" w:themeTint="66"/>
      </w:tblBorders>
    </w:tblPr>
    <w:tblStylePr w:type="firstRow">
      <w:rPr>
        <w:b/>
        <w:bCs/>
      </w:rPr>
      <w:tblPr/>
      <w:tcPr>
        <w:tcBorders>
          <w:bottom w:val="single" w:sz="12" w:space="0" w:color="AF9DB9" w:themeColor="accent2" w:themeTint="99"/>
        </w:tcBorders>
      </w:tcPr>
    </w:tblStylePr>
    <w:tblStylePr w:type="lastRow">
      <w:rPr>
        <w:b/>
        <w:bCs/>
      </w:rPr>
      <w:tblPr/>
      <w:tcPr>
        <w:tcBorders>
          <w:top w:val="double" w:sz="2" w:space="0" w:color="AF9DB9" w:themeColor="accent2" w:themeTint="99"/>
        </w:tcBorders>
      </w:tcPr>
    </w:tblStylePr>
    <w:tblStylePr w:type="firstCol">
      <w:rPr>
        <w:b/>
        <w:bCs/>
      </w:rPr>
    </w:tblStylePr>
    <w:tblStylePr w:type="lastCol">
      <w:rPr>
        <w:b/>
        <w:bCs/>
      </w:rPr>
    </w:tblStylePr>
  </w:style>
  <w:style w:type="table" w:customStyle="1" w:styleId="Table3-Accent4">
    <w:name w:val="Table 3 - Accent 4"/>
    <w:basedOn w:val="ListTable3"/>
    <w:next w:val="ListTable3-Accent4"/>
    <w:uiPriority w:val="48"/>
    <w:rsid w:val="000F0D22"/>
    <w:rPr>
      <w:color w:val="auto"/>
      <w:sz w:val="20"/>
      <w:szCs w:val="20"/>
    </w:rPr>
    <w:tblPr>
      <w:tblBorders>
        <w:top w:val="single" w:sz="4" w:space="0" w:color="33553C" w:themeColor="accent4"/>
        <w:left w:val="single" w:sz="4" w:space="0" w:color="33553C" w:themeColor="accent4"/>
        <w:bottom w:val="single" w:sz="4" w:space="0" w:color="33553C" w:themeColor="accent4"/>
        <w:right w:val="single" w:sz="4" w:space="0" w:color="33553C" w:themeColor="accent4"/>
      </w:tblBorders>
    </w:tblPr>
    <w:tblStylePr w:type="firstRow">
      <w:pPr>
        <w:wordWrap/>
        <w:spacing w:beforeLines="0" w:before="120" w:beforeAutospacing="0" w:afterLines="0" w:after="120" w:afterAutospacing="0"/>
      </w:pPr>
      <w:rPr>
        <w:b/>
        <w:bCs/>
        <w:color w:val="FFFFFF"/>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3553C" w:themeFill="accent4"/>
      </w:tcPr>
    </w:tblStylePr>
    <w:tblStylePr w:type="lastRow">
      <w:rPr>
        <w:b/>
        <w:bCs/>
      </w:rPr>
      <w:tblPr/>
      <w:tcPr>
        <w:tcBorders>
          <w:top w:val="double" w:sz="4" w:space="0" w:color="33553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553C" w:themeColor="accent4"/>
          <w:right w:val="single" w:sz="4" w:space="0" w:color="33553C" w:themeColor="accent4"/>
        </w:tcBorders>
      </w:tcPr>
    </w:tblStylePr>
    <w:tblStylePr w:type="band1Horz">
      <w:tblPr/>
      <w:tcPr>
        <w:tcBorders>
          <w:top w:val="single" w:sz="4" w:space="0" w:color="33553C" w:themeColor="accent4"/>
          <w:bottom w:val="single" w:sz="4" w:space="0" w:color="33553C" w:themeColor="accent4"/>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33553C" w:themeColor="accent4"/>
          <w:left w:val="nil"/>
        </w:tcBorders>
      </w:tcPr>
    </w:tblStylePr>
    <w:tblStylePr w:type="swCell">
      <w:tblPr/>
      <w:tcPr>
        <w:tcBorders>
          <w:top w:val="double" w:sz="4" w:space="0" w:color="33553C" w:themeColor="accent4"/>
          <w:right w:val="nil"/>
        </w:tcBorders>
      </w:tcPr>
    </w:tblStylePr>
  </w:style>
  <w:style w:type="table" w:customStyle="1" w:styleId="Table3-Accent5">
    <w:name w:val="Table 3 - Accent 5"/>
    <w:basedOn w:val="ListTable3"/>
    <w:next w:val="ListTable3-Accent5"/>
    <w:uiPriority w:val="48"/>
    <w:rsid w:val="000F0D22"/>
    <w:rPr>
      <w:color w:val="auto"/>
    </w:rPr>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customStyle="1" w:styleId="Table3-Accent6">
    <w:name w:val="Table 3 - Accent 6"/>
    <w:basedOn w:val="ListTable3"/>
    <w:next w:val="ListTable3-Accent6"/>
    <w:uiPriority w:val="48"/>
    <w:rsid w:val="00DA4B97"/>
    <w:rPr>
      <w:color w:val="auto"/>
    </w:rPr>
    <w:tblPr>
      <w:tblBorders>
        <w:top w:val="single" w:sz="4" w:space="0" w:color="0E7295" w:themeColor="accent6"/>
        <w:left w:val="single" w:sz="4" w:space="0" w:color="0E7295" w:themeColor="accent6"/>
        <w:bottom w:val="single" w:sz="4" w:space="0" w:color="0E7295" w:themeColor="accent6"/>
        <w:right w:val="single" w:sz="4" w:space="0" w:color="0E7295" w:themeColor="accent6"/>
      </w:tblBorders>
    </w:tblPr>
    <w:tblStylePr w:type="firstRow">
      <w:pPr>
        <w:wordWrap/>
        <w:spacing w:beforeLines="0" w:before="120" w:beforeAutospacing="0" w:afterLines="0" w:after="120" w:afterAutospacing="0"/>
      </w:pPr>
      <w:rPr>
        <w:b/>
        <w:bCs/>
        <w:color w:val="FFFFFF"/>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E7295" w:themeFill="accent6"/>
      </w:tcPr>
    </w:tblStylePr>
    <w:tblStylePr w:type="lastRow">
      <w:rPr>
        <w:b/>
        <w:bCs/>
      </w:rPr>
      <w:tblPr/>
      <w:tcPr>
        <w:tcBorders>
          <w:top w:val="double" w:sz="4" w:space="0" w:color="0E729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E7295" w:themeColor="accent6"/>
          <w:right w:val="single" w:sz="4" w:space="0" w:color="0E7295" w:themeColor="accent6"/>
        </w:tcBorders>
      </w:tcPr>
    </w:tblStylePr>
    <w:tblStylePr w:type="band1Horz">
      <w:tblPr/>
      <w:tcPr>
        <w:tcBorders>
          <w:top w:val="single" w:sz="4" w:space="0" w:color="0E7295" w:themeColor="accent6"/>
          <w:bottom w:val="single" w:sz="4" w:space="0" w:color="0E7295" w:themeColor="accent6"/>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0E7295" w:themeColor="accent6"/>
          <w:left w:val="nil"/>
        </w:tcBorders>
      </w:tcPr>
    </w:tblStylePr>
    <w:tblStylePr w:type="swCell">
      <w:tblPr/>
      <w:tcPr>
        <w:tcBorders>
          <w:top w:val="double" w:sz="4" w:space="0" w:color="0E7295" w:themeColor="accent6"/>
          <w:right w:val="nil"/>
        </w:tcBorders>
      </w:tcPr>
    </w:tblStylePr>
  </w:style>
  <w:style w:type="table" w:customStyle="1" w:styleId="Table3-Accent1">
    <w:name w:val="Table 3 - Accent 1"/>
    <w:basedOn w:val="ListTable3"/>
    <w:next w:val="ListTable3-Accent1"/>
    <w:uiPriority w:val="48"/>
    <w:rsid w:val="00DA4B97"/>
    <w:rPr>
      <w:color w:val="auto"/>
    </w:rPr>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table" w:customStyle="1" w:styleId="Table3Automatic">
    <w:name w:val="Table 3 Automatic"/>
    <w:basedOn w:val="ListTable3"/>
    <w:uiPriority w:val="99"/>
    <w:rsid w:val="00DA4B97"/>
    <w:rPr>
      <w:color w:val="auto"/>
    </w:rPr>
    <w:tblPr/>
    <w:tblStylePr w:type="firstRow">
      <w:pPr>
        <w:wordWrap/>
        <w:spacing w:beforeLines="0" w:before="120" w:beforeAutospacing="0" w:afterLines="0" w:after="120" w:afterAutospacing="0"/>
      </w:pPr>
      <w:rPr>
        <w:b/>
        <w:bCs/>
        <w:color w:val="FFFFFF"/>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single" w:sz="4" w:space="0" w:color="000000" w:themeColor="text1"/>
        </w:tcBorders>
      </w:tcPr>
    </w:tblStylePr>
    <w:tblStylePr w:type="nwCell">
      <w:tblPr/>
      <w:tcPr>
        <w:tcBorders>
          <w:bottom w:val="single" w:sz="4" w:space="0" w:color="000000" w:themeColor="text1"/>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150420">
      <w:bodyDiv w:val="1"/>
      <w:marLeft w:val="0"/>
      <w:marRight w:val="0"/>
      <w:marTop w:val="0"/>
      <w:marBottom w:val="0"/>
      <w:divBdr>
        <w:top w:val="none" w:sz="0" w:space="0" w:color="auto"/>
        <w:left w:val="none" w:sz="0" w:space="0" w:color="auto"/>
        <w:bottom w:val="none" w:sz="0" w:space="0" w:color="auto"/>
        <w:right w:val="none" w:sz="0" w:space="0" w:color="auto"/>
      </w:divBdr>
    </w:div>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sites.oracle.com/BrandExperience/" TargetMode="External"/><Relationship Id="rId18" Type="http://schemas.openxmlformats.org/officeDocument/2006/relationships/image" Target="media/image6.png"/><Relationship Id="rId26" Type="http://schemas.openxmlformats.org/officeDocument/2006/relationships/hyperlink" Target="http://www.oracle.com/" TargetMode="External"/><Relationship Id="rId39" Type="http://schemas.openxmlformats.org/officeDocument/2006/relationships/header" Target="header7.xml"/><Relationship Id="rId21" Type="http://schemas.openxmlformats.org/officeDocument/2006/relationships/footer" Target="footer2.xml"/><Relationship Id="rId34" Type="http://schemas.openxmlformats.org/officeDocument/2006/relationships/chart" Target="charts/chart3.xml"/><Relationship Id="rId42" Type="http://schemas.openxmlformats.org/officeDocument/2006/relationships/glossaryDocument" Target="glossary/document.xml"/><Relationship Id="rId47" Type="http://schemas.openxmlformats.org/officeDocument/2006/relationships/customXml" Target="../customXml/item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fluence.oraclecorp.com/confluence/display/A11Y/Microsoft+Documents" TargetMode="External"/><Relationship Id="rId29" Type="http://schemas.openxmlformats.org/officeDocument/2006/relationships/hyperlink" Target="http://www.orac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image" Target="media/image7.jpg"/><Relationship Id="rId32" Type="http://schemas.openxmlformats.org/officeDocument/2006/relationships/chart" Target="charts/chart1.xml"/><Relationship Id="rId37" Type="http://schemas.openxmlformats.org/officeDocument/2006/relationships/chart" Target="charts/chart6.xml"/><Relationship Id="rId40" Type="http://schemas.openxmlformats.org/officeDocument/2006/relationships/header" Target="header8.xm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omm.us.oracle.com:11443/otmm/ux-html/index.html?p=asset%2F41673879%40MetaData" TargetMode="External"/><Relationship Id="rId23" Type="http://schemas.openxmlformats.org/officeDocument/2006/relationships/footer" Target="footer3.xml"/><Relationship Id="rId28" Type="http://schemas.openxmlformats.org/officeDocument/2006/relationships/hyperlink" Target="http://www.oracle.com/" TargetMode="External"/><Relationship Id="rId36" Type="http://schemas.openxmlformats.org/officeDocument/2006/relationships/chart" Target="charts/chart5.xml"/><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3.png"/><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wrike.com/workspace.htm?acc=1572003&amp;wr=1" TargetMode="External"/><Relationship Id="rId22" Type="http://schemas.openxmlformats.org/officeDocument/2006/relationships/header" Target="header5.xml"/><Relationship Id="rId27" Type="http://schemas.openxmlformats.org/officeDocument/2006/relationships/image" Target="media/image9.jpg"/><Relationship Id="rId30" Type="http://schemas.openxmlformats.org/officeDocument/2006/relationships/image" Target="media/image10.jpg"/><Relationship Id="rId35" Type="http://schemas.openxmlformats.org/officeDocument/2006/relationships/chart" Target="charts/chart4.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confluence.oraclecorp.com/confluence/display/OCOMKB/PDF+Guidelines" TargetMode="External"/><Relationship Id="rId25" Type="http://schemas.openxmlformats.org/officeDocument/2006/relationships/image" Target="media/image8.jpg"/><Relationship Id="rId33" Type="http://schemas.openxmlformats.org/officeDocument/2006/relationships/chart" Target="charts/chart2.xml"/><Relationship Id="rId38" Type="http://schemas.openxmlformats.org/officeDocument/2006/relationships/header" Target="header6.xml"/><Relationship Id="rId46" Type="http://schemas.openxmlformats.org/officeDocument/2006/relationships/customXml" Target="../customXml/item4.xml"/><Relationship Id="rId20" Type="http://schemas.openxmlformats.org/officeDocument/2006/relationships/header" Target="header4.xml"/><Relationship Id="rId4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image" Target="../media/image11.pn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blipFill dpi="0" rotWithShape="1">
                <a:blip xmlns:r="http://schemas.openxmlformats.org/officeDocument/2006/relationships" r:embed="rId3">
                  <a:extLst>
                    <a:ext uri="{28A0092B-C50C-407E-A947-70E740481C1C}">
                      <a14:useLocalDpi xmlns:a14="http://schemas.microsoft.com/office/drawing/2010/main" val="0"/>
                    </a:ext>
                  </a:extLst>
                </a:blip>
                <a:srcRect/>
                <a:stretch>
                  <a:fillRect/>
                </a:stretch>
              </a:blipFill>
              <a:ln w="19050">
                <a:solidFill>
                  <a:schemeClr val="lt1"/>
                </a:solidFill>
              </a:ln>
              <a:effectLst/>
            </c:spPr>
            <c:extLst>
              <c:ext xmlns:c16="http://schemas.microsoft.com/office/drawing/2014/chart" uri="{C3380CC4-5D6E-409C-BE32-E72D297353CC}">
                <c16:uniqueId val="{00000001-C8AB-4B31-B625-B4044B29C408}"/>
              </c:ext>
            </c:extLst>
          </c:dPt>
          <c:dPt>
            <c:idx val="1"/>
            <c:bubble3D val="0"/>
            <c:spPr>
              <a:solidFill>
                <a:schemeClr val="accent1"/>
              </a:solidFill>
              <a:ln w="19050">
                <a:solidFill>
                  <a:schemeClr val="lt1"/>
                </a:solidFill>
              </a:ln>
              <a:effectLst/>
            </c:spPr>
            <c:extLst>
              <c:ext xmlns:c16="http://schemas.microsoft.com/office/drawing/2014/chart" uri="{C3380CC4-5D6E-409C-BE32-E72D297353CC}">
                <c16:uniqueId val="{00000003-C8AB-4B31-B625-B4044B29C408}"/>
              </c:ext>
            </c:extLst>
          </c:dPt>
          <c:dLbls>
            <c:dLbl>
              <c:idx val="0"/>
              <c:layout>
                <c:manualLayout>
                  <c:x val="-9.8857095988001506E-2"/>
                  <c:y val="-0.15277777777777785"/>
                </c:manualLayout>
              </c:layout>
              <c:numFmt formatCode="0%" sourceLinked="0"/>
              <c:spPr>
                <a:noFill/>
                <a:ln>
                  <a:noFill/>
                </a:ln>
                <a:effectLst/>
              </c:spPr>
              <c:txPr>
                <a:bodyPr rot="0" spcFirstLastPara="1" vertOverflow="ellipsis" vert="horz" wrap="square" lIns="38100" tIns="19050" rIns="38100" bIns="19050" anchor="ctr" anchorCtr="1">
                  <a:noAutofit/>
                </a:bodyPr>
                <a:lstStyle/>
                <a:p>
                  <a:pPr>
                    <a:defRPr sz="18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1469907407407408"/>
                      <c:h val="0.12597237845269341"/>
                    </c:manualLayout>
                  </c15:layout>
                </c:ext>
                <c:ext xmlns:c16="http://schemas.microsoft.com/office/drawing/2014/chart" uri="{C3380CC4-5D6E-409C-BE32-E72D297353CC}">
                  <c16:uniqueId val="{00000001-C8AB-4B31-B625-B4044B29C408}"/>
                </c:ext>
              </c:extLst>
            </c:dLbl>
            <c:dLbl>
              <c:idx val="1"/>
              <c:delete val="1"/>
              <c:extLst>
                <c:ext xmlns:c15="http://schemas.microsoft.com/office/drawing/2012/chart" uri="{CE6537A1-D6FC-4f65-9D91-7224C49458BB}"/>
                <c:ext xmlns:c16="http://schemas.microsoft.com/office/drawing/2014/chart" uri="{C3380CC4-5D6E-409C-BE32-E72D297353CC}">
                  <c16:uniqueId val="{00000003-C8AB-4B31-B625-B4044B29C408}"/>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extLst>
          </c:dLbls>
          <c:cat>
            <c:strRef>
              <c:f>Sheet1!$A$2:$A$3</c:f>
              <c:strCache>
                <c:ptCount val="2"/>
                <c:pt idx="0">
                  <c:v>Decorative texture</c:v>
                </c:pt>
                <c:pt idx="1">
                  <c:v>Bark</c:v>
                </c:pt>
              </c:strCache>
            </c:strRef>
          </c:cat>
          <c:val>
            <c:numRef>
              <c:f>Sheet1!$B$2:$B$3</c:f>
              <c:numCache>
                <c:formatCode>0%</c:formatCode>
                <c:ptCount val="2"/>
                <c:pt idx="0">
                  <c:v>0.7</c:v>
                </c:pt>
                <c:pt idx="1">
                  <c:v>0.3</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Sales</c:v>
                      </c:pt>
                    </c:strCache>
                  </c:strRef>
                </c15:tx>
              </c15:filteredSeriesTitle>
            </c:ext>
            <c:ext xmlns:c16="http://schemas.microsoft.com/office/drawing/2014/chart" uri="{C3380CC4-5D6E-409C-BE32-E72D297353CC}">
              <c16:uniqueId val="{00000004-C8AB-4B31-B625-B4044B29C408}"/>
            </c:ext>
          </c:extLst>
        </c:ser>
        <c:dLbls>
          <c:showLegendKey val="0"/>
          <c:showVal val="1"/>
          <c:showCatName val="0"/>
          <c:showSerName val="0"/>
          <c:showPercent val="0"/>
          <c:showBubbleSize val="0"/>
          <c:showLeaderLines val="0"/>
        </c:dLbls>
        <c:firstSliceAng val="0"/>
        <c:holeSize val="44"/>
      </c:doughnut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1CC-470F-8510-A3B5C2B77EB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1CC-470F-8510-A3B5C2B77EB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1CC-470F-8510-A3B5C2B77EB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1CC-470F-8510-A3B5C2B77EB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1CC-470F-8510-A3B5C2B77EB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1CC-470F-8510-A3B5C2B77EB2}"/>
              </c:ext>
            </c:extLst>
          </c:dPt>
          <c:cat>
            <c:strRef>
              <c:f>Sheet1!$A$2:$A$7</c:f>
              <c:strCache>
                <c:ptCount val="6"/>
                <c:pt idx="0">
                  <c:v>Accent 1</c:v>
                </c:pt>
                <c:pt idx="1">
                  <c:v>Accent 2</c:v>
                </c:pt>
                <c:pt idx="2">
                  <c:v>Accent 3</c:v>
                </c:pt>
                <c:pt idx="3">
                  <c:v>Accent 4</c:v>
                </c:pt>
                <c:pt idx="4">
                  <c:v>Accent 5</c:v>
                </c:pt>
                <c:pt idx="5">
                  <c:v>Accent 6</c:v>
                </c:pt>
              </c:strCache>
            </c:strRef>
          </c:cat>
          <c:val>
            <c:numRef>
              <c:f>Sheet1!$B$2:$B$7</c:f>
              <c:numCache>
                <c:formatCode>General</c:formatCode>
                <c:ptCount val="6"/>
                <c:pt idx="0">
                  <c:v>13.33</c:v>
                </c:pt>
                <c:pt idx="1">
                  <c:v>13.33</c:v>
                </c:pt>
                <c:pt idx="2">
                  <c:v>13.33</c:v>
                </c:pt>
                <c:pt idx="3">
                  <c:v>13.33</c:v>
                </c:pt>
                <c:pt idx="4">
                  <c:v>13.33</c:v>
                </c:pt>
                <c:pt idx="5">
                  <c:v>13.33</c:v>
                </c:pt>
              </c:numCache>
            </c:numRef>
          </c:val>
          <c:extLst>
            <c:ext xmlns:c16="http://schemas.microsoft.com/office/drawing/2014/chart" uri="{C3380CC4-5D6E-409C-BE32-E72D297353CC}">
              <c16:uniqueId val="{0000000C-61CC-470F-8510-A3B5C2B77EB2}"/>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72D-468A-AD0A-6DE8307887D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72D-468A-AD0A-6DE8307887D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72D-468A-AD0A-6DE8307887D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72D-468A-AD0A-6DE8307887D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72D-468A-AD0A-6DE8307887D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72D-468A-AD0A-6DE8307887D3}"/>
              </c:ext>
            </c:extLst>
          </c:dPt>
          <c:dLbls>
            <c:delete val="1"/>
          </c:dLbls>
          <c:cat>
            <c:strRef>
              <c:f>Sheet1!$A$2:$A$7</c:f>
              <c:strCache>
                <c:ptCount val="6"/>
                <c:pt idx="0">
                  <c:v>Accent 1</c:v>
                </c:pt>
                <c:pt idx="1">
                  <c:v>Accent 2</c:v>
                </c:pt>
                <c:pt idx="2">
                  <c:v>Accent 3</c:v>
                </c:pt>
                <c:pt idx="3">
                  <c:v>Accent 4</c:v>
                </c:pt>
                <c:pt idx="4">
                  <c:v>Accent 5</c:v>
                </c:pt>
                <c:pt idx="5">
                  <c:v>Accent 6</c:v>
                </c:pt>
              </c:strCache>
            </c:strRef>
          </c:cat>
          <c:val>
            <c:numRef>
              <c:f>Sheet1!$B$2:$B$7</c:f>
              <c:numCache>
                <c:formatCode>General</c:formatCode>
                <c:ptCount val="6"/>
                <c:pt idx="0">
                  <c:v>13.33</c:v>
                </c:pt>
                <c:pt idx="1">
                  <c:v>13.33</c:v>
                </c:pt>
                <c:pt idx="2">
                  <c:v>13.33</c:v>
                </c:pt>
                <c:pt idx="3">
                  <c:v>13.33</c:v>
                </c:pt>
                <c:pt idx="4">
                  <c:v>13.33</c:v>
                </c:pt>
                <c:pt idx="5">
                  <c:v>13.33</c:v>
                </c:pt>
              </c:numCache>
            </c:numRef>
          </c:val>
          <c:extLst>
            <c:ext xmlns:c16="http://schemas.microsoft.com/office/drawing/2014/chart" uri="{C3380CC4-5D6E-409C-BE32-E72D297353CC}">
              <c16:uniqueId val="{0000000C-372D-468A-AD0A-6DE8307887D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5"/>
          <c:order val="0"/>
          <c:tx>
            <c:strRef>
              <c:f>Sheet1!$G$1</c:f>
              <c:strCache>
                <c:ptCount val="1"/>
                <c:pt idx="0">
                  <c:v>Accent 6</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Sheet1!$G$2</c:f>
              <c:numCache>
                <c:formatCode>General</c:formatCode>
                <c:ptCount val="1"/>
                <c:pt idx="0">
                  <c:v>15</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0-AC04-4E33-8896-7BCABDBE7340}"/>
            </c:ext>
          </c:extLst>
        </c:ser>
        <c:ser>
          <c:idx val="4"/>
          <c:order val="1"/>
          <c:tx>
            <c:strRef>
              <c:f>Sheet1!$F$1</c:f>
              <c:strCache>
                <c:ptCount val="1"/>
                <c:pt idx="0">
                  <c:v>Accent 5</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Sheet1!$F$2</c:f>
              <c:numCache>
                <c:formatCode>General</c:formatCode>
                <c:ptCount val="1"/>
                <c:pt idx="0">
                  <c:v>30</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1-AC04-4E33-8896-7BCABDBE7340}"/>
            </c:ext>
          </c:extLst>
        </c:ser>
        <c:ser>
          <c:idx val="3"/>
          <c:order val="2"/>
          <c:tx>
            <c:strRef>
              <c:f>Sheet1!$E$1</c:f>
              <c:strCache>
                <c:ptCount val="1"/>
                <c:pt idx="0">
                  <c:v>Accent 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Sheet1!$E$2</c:f>
              <c:numCache>
                <c:formatCode>General</c:formatCode>
                <c:ptCount val="1"/>
                <c:pt idx="0">
                  <c:v>45</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2-AC04-4E33-8896-7BCABDBE7340}"/>
            </c:ext>
          </c:extLst>
        </c:ser>
        <c:ser>
          <c:idx val="2"/>
          <c:order val="3"/>
          <c:tx>
            <c:strRef>
              <c:f>Sheet1!$D$1</c:f>
              <c:strCache>
                <c:ptCount val="1"/>
                <c:pt idx="0">
                  <c:v>Accent 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Sheet1!$D$2</c:f>
              <c:numCache>
                <c:formatCode>General</c:formatCode>
                <c:ptCount val="1"/>
                <c:pt idx="0">
                  <c:v>60</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3-AC04-4E33-8896-7BCABDBE7340}"/>
            </c:ext>
          </c:extLst>
        </c:ser>
        <c:ser>
          <c:idx val="1"/>
          <c:order val="4"/>
          <c:tx>
            <c:strRef>
              <c:f>Sheet1!$C$1</c:f>
              <c:strCache>
                <c:ptCount val="1"/>
                <c:pt idx="0">
                  <c:v>Accent 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Sheet1!$C$2</c:f>
              <c:numCache>
                <c:formatCode>General</c:formatCode>
                <c:ptCount val="1"/>
                <c:pt idx="0">
                  <c:v>75</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4-AC04-4E33-8896-7BCABDBE7340}"/>
            </c:ext>
          </c:extLst>
        </c:ser>
        <c:ser>
          <c:idx val="0"/>
          <c:order val="5"/>
          <c:tx>
            <c:strRef>
              <c:f>Sheet1!$B$1</c:f>
              <c:strCache>
                <c:ptCount val="1"/>
                <c:pt idx="0">
                  <c:v>Accent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Sheet1!$B$2</c:f>
              <c:numCache>
                <c:formatCode>General</c:formatCode>
                <c:ptCount val="1"/>
                <c:pt idx="0">
                  <c:v>90</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5-AC04-4E33-8896-7BCABDBE7340}"/>
            </c:ext>
          </c:extLst>
        </c:ser>
        <c:dLbls>
          <c:dLblPos val="outEnd"/>
          <c:showLegendKey val="0"/>
          <c:showVal val="1"/>
          <c:showCatName val="0"/>
          <c:showSerName val="0"/>
          <c:showPercent val="0"/>
          <c:showBubbleSize val="0"/>
        </c:dLbls>
        <c:gapWidth val="150"/>
        <c:axId val="472874495"/>
        <c:axId val="472863679"/>
      </c:barChart>
      <c:catAx>
        <c:axId val="472874495"/>
        <c:scaling>
          <c:orientation val="minMax"/>
        </c:scaling>
        <c:delete val="1"/>
        <c:axPos val="l"/>
        <c:numFmt formatCode="General" sourceLinked="1"/>
        <c:majorTickMark val="none"/>
        <c:minorTickMark val="none"/>
        <c:tickLblPos val="nextTo"/>
        <c:crossAx val="472863679"/>
        <c:crosses val="autoZero"/>
        <c:auto val="1"/>
        <c:lblAlgn val="ctr"/>
        <c:lblOffset val="100"/>
        <c:noMultiLvlLbl val="0"/>
      </c:catAx>
      <c:valAx>
        <c:axId val="4728636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8744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Accent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Sheet1!$B$2</c:f>
              <c:numCache>
                <c:formatCode>General</c:formatCode>
                <c:ptCount val="1"/>
                <c:pt idx="0">
                  <c:v>90</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0-1EDC-4084-8F94-0A980E2ACC89}"/>
            </c:ext>
          </c:extLst>
        </c:ser>
        <c:ser>
          <c:idx val="1"/>
          <c:order val="1"/>
          <c:tx>
            <c:strRef>
              <c:f>Sheet1!$C$1</c:f>
              <c:strCache>
                <c:ptCount val="1"/>
                <c:pt idx="0">
                  <c:v>Accent 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Sheet1!$C$2</c:f>
              <c:numCache>
                <c:formatCode>General</c:formatCode>
                <c:ptCount val="1"/>
                <c:pt idx="0">
                  <c:v>75</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1-1EDC-4084-8F94-0A980E2ACC89}"/>
            </c:ext>
          </c:extLst>
        </c:ser>
        <c:ser>
          <c:idx val="2"/>
          <c:order val="2"/>
          <c:tx>
            <c:strRef>
              <c:f>Sheet1!$D$1</c:f>
              <c:strCache>
                <c:ptCount val="1"/>
                <c:pt idx="0">
                  <c:v>Accent 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Sheet1!$D$2</c:f>
              <c:numCache>
                <c:formatCode>General</c:formatCode>
                <c:ptCount val="1"/>
                <c:pt idx="0">
                  <c:v>60</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2-1EDC-4084-8F94-0A980E2ACC89}"/>
            </c:ext>
          </c:extLst>
        </c:ser>
        <c:ser>
          <c:idx val="3"/>
          <c:order val="3"/>
          <c:tx>
            <c:strRef>
              <c:f>Sheet1!$E$1</c:f>
              <c:strCache>
                <c:ptCount val="1"/>
                <c:pt idx="0">
                  <c:v>Accent 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Sheet1!$E$2</c:f>
              <c:numCache>
                <c:formatCode>General</c:formatCode>
                <c:ptCount val="1"/>
                <c:pt idx="0">
                  <c:v>45</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3-1EDC-4084-8F94-0A980E2ACC89}"/>
            </c:ext>
          </c:extLst>
        </c:ser>
        <c:ser>
          <c:idx val="4"/>
          <c:order val="4"/>
          <c:tx>
            <c:strRef>
              <c:f>Sheet1!$F$1</c:f>
              <c:strCache>
                <c:ptCount val="1"/>
                <c:pt idx="0">
                  <c:v>Accent 5</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Sheet1!$F$2</c:f>
              <c:numCache>
                <c:formatCode>General</c:formatCode>
                <c:ptCount val="1"/>
                <c:pt idx="0">
                  <c:v>30</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4-1EDC-4084-8F94-0A980E2ACC89}"/>
            </c:ext>
          </c:extLst>
        </c:ser>
        <c:ser>
          <c:idx val="5"/>
          <c:order val="5"/>
          <c:tx>
            <c:strRef>
              <c:f>Sheet1!$G$1</c:f>
              <c:strCache>
                <c:ptCount val="1"/>
                <c:pt idx="0">
                  <c:v>Accent 6</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Sheet1!$G$2</c:f>
              <c:numCache>
                <c:formatCode>General</c:formatCode>
                <c:ptCount val="1"/>
                <c:pt idx="0">
                  <c:v>15</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Accent 1</c:v>
                      </c:pt>
                    </c:strCache>
                  </c:strRef>
                </c15:cat>
              </c15:filteredCategoryTitle>
            </c:ext>
            <c:ext xmlns:c16="http://schemas.microsoft.com/office/drawing/2014/chart" uri="{C3380CC4-5D6E-409C-BE32-E72D297353CC}">
              <c16:uniqueId val="{00000005-1EDC-4084-8F94-0A980E2ACC89}"/>
            </c:ext>
          </c:extLst>
        </c:ser>
        <c:dLbls>
          <c:dLblPos val="outEnd"/>
          <c:showLegendKey val="0"/>
          <c:showVal val="1"/>
          <c:showCatName val="0"/>
          <c:showSerName val="0"/>
          <c:showPercent val="0"/>
          <c:showBubbleSize val="0"/>
        </c:dLbls>
        <c:gapWidth val="150"/>
        <c:axId val="472874495"/>
        <c:axId val="472863679"/>
      </c:barChart>
      <c:catAx>
        <c:axId val="472874495"/>
        <c:scaling>
          <c:orientation val="minMax"/>
        </c:scaling>
        <c:delete val="1"/>
        <c:axPos val="b"/>
        <c:numFmt formatCode="General" sourceLinked="1"/>
        <c:majorTickMark val="none"/>
        <c:minorTickMark val="none"/>
        <c:tickLblPos val="nextTo"/>
        <c:crossAx val="472863679"/>
        <c:crosses val="autoZero"/>
        <c:auto val="1"/>
        <c:lblAlgn val="ctr"/>
        <c:lblOffset val="100"/>
        <c:noMultiLvlLbl val="0"/>
      </c:catAx>
      <c:valAx>
        <c:axId val="472863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8744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Accent 1</c:v>
                </c:pt>
              </c:strCache>
            </c:strRef>
          </c:tx>
          <c:spPr>
            <a:ln w="28575" cap="rnd">
              <a:solidFill>
                <a:schemeClr val="accent1"/>
              </a:solidFill>
              <a:round/>
            </a:ln>
            <a:effectLst/>
          </c:spPr>
          <c:marker>
            <c:symbol val="none"/>
          </c:marker>
          <c:cat>
            <c:strRef>
              <c:f>Sheet1!$A$2:$A$7</c:f>
              <c:strCache>
                <c:ptCount val="6"/>
                <c:pt idx="0">
                  <c:v>Accent 1</c:v>
                </c:pt>
                <c:pt idx="1">
                  <c:v>Accent 2</c:v>
                </c:pt>
                <c:pt idx="2">
                  <c:v>Accent 3</c:v>
                </c:pt>
                <c:pt idx="3">
                  <c:v>Accent 4</c:v>
                </c:pt>
                <c:pt idx="4">
                  <c:v>Accent 5</c:v>
                </c:pt>
                <c:pt idx="5">
                  <c:v>Accent 6</c:v>
                </c:pt>
              </c:strCache>
            </c:strRef>
          </c:cat>
          <c:val>
            <c:numRef>
              <c:f>Sheet1!$B$2:$B$7</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0-98DC-4A09-BCE8-3B1EA39C00CF}"/>
            </c:ext>
          </c:extLst>
        </c:ser>
        <c:ser>
          <c:idx val="1"/>
          <c:order val="1"/>
          <c:tx>
            <c:strRef>
              <c:f>Sheet1!$C$1</c:f>
              <c:strCache>
                <c:ptCount val="1"/>
                <c:pt idx="0">
                  <c:v>Accent 2</c:v>
                </c:pt>
              </c:strCache>
            </c:strRef>
          </c:tx>
          <c:spPr>
            <a:ln w="28575" cap="rnd">
              <a:solidFill>
                <a:schemeClr val="accent2"/>
              </a:solidFill>
              <a:round/>
            </a:ln>
            <a:effectLst/>
          </c:spPr>
          <c:marker>
            <c:symbol val="none"/>
          </c:marker>
          <c:cat>
            <c:strRef>
              <c:f>Sheet1!$A$2:$A$7</c:f>
              <c:strCache>
                <c:ptCount val="6"/>
                <c:pt idx="0">
                  <c:v>Accent 1</c:v>
                </c:pt>
                <c:pt idx="1">
                  <c:v>Accent 2</c:v>
                </c:pt>
                <c:pt idx="2">
                  <c:v>Accent 3</c:v>
                </c:pt>
                <c:pt idx="3">
                  <c:v>Accent 4</c:v>
                </c:pt>
                <c:pt idx="4">
                  <c:v>Accent 5</c:v>
                </c:pt>
                <c:pt idx="5">
                  <c:v>Accent 6</c:v>
                </c:pt>
              </c:strCache>
            </c:strRef>
          </c:cat>
          <c:val>
            <c:numRef>
              <c:f>Sheet1!$C$2:$C$7</c:f>
              <c:numCache>
                <c:formatCode>General</c:formatCode>
                <c:ptCount val="6"/>
                <c:pt idx="0">
                  <c:v>75</c:v>
                </c:pt>
                <c:pt idx="1">
                  <c:v>75</c:v>
                </c:pt>
                <c:pt idx="2">
                  <c:v>75</c:v>
                </c:pt>
                <c:pt idx="3">
                  <c:v>75</c:v>
                </c:pt>
                <c:pt idx="4">
                  <c:v>75</c:v>
                </c:pt>
                <c:pt idx="5">
                  <c:v>75</c:v>
                </c:pt>
              </c:numCache>
            </c:numRef>
          </c:val>
          <c:smooth val="0"/>
          <c:extLst>
            <c:ext xmlns:c16="http://schemas.microsoft.com/office/drawing/2014/chart" uri="{C3380CC4-5D6E-409C-BE32-E72D297353CC}">
              <c16:uniqueId val="{00000001-98DC-4A09-BCE8-3B1EA39C00CF}"/>
            </c:ext>
          </c:extLst>
        </c:ser>
        <c:ser>
          <c:idx val="2"/>
          <c:order val="2"/>
          <c:tx>
            <c:strRef>
              <c:f>Sheet1!$D$1</c:f>
              <c:strCache>
                <c:ptCount val="1"/>
                <c:pt idx="0">
                  <c:v>Accent 3</c:v>
                </c:pt>
              </c:strCache>
            </c:strRef>
          </c:tx>
          <c:spPr>
            <a:ln w="28575" cap="rnd">
              <a:solidFill>
                <a:schemeClr val="accent3"/>
              </a:solidFill>
              <a:round/>
            </a:ln>
            <a:effectLst/>
          </c:spPr>
          <c:marker>
            <c:symbol val="none"/>
          </c:marker>
          <c:cat>
            <c:strRef>
              <c:f>Sheet1!$A$2:$A$7</c:f>
              <c:strCache>
                <c:ptCount val="6"/>
                <c:pt idx="0">
                  <c:v>Accent 1</c:v>
                </c:pt>
                <c:pt idx="1">
                  <c:v>Accent 2</c:v>
                </c:pt>
                <c:pt idx="2">
                  <c:v>Accent 3</c:v>
                </c:pt>
                <c:pt idx="3">
                  <c:v>Accent 4</c:v>
                </c:pt>
                <c:pt idx="4">
                  <c:v>Accent 5</c:v>
                </c:pt>
                <c:pt idx="5">
                  <c:v>Accent 6</c:v>
                </c:pt>
              </c:strCache>
            </c:strRef>
          </c:cat>
          <c:val>
            <c:numRef>
              <c:f>Sheet1!$D$2:$D$7</c:f>
              <c:numCache>
                <c:formatCode>General</c:formatCode>
                <c:ptCount val="6"/>
                <c:pt idx="0">
                  <c:v>60</c:v>
                </c:pt>
                <c:pt idx="1">
                  <c:v>60</c:v>
                </c:pt>
                <c:pt idx="2">
                  <c:v>60</c:v>
                </c:pt>
                <c:pt idx="3">
                  <c:v>60</c:v>
                </c:pt>
                <c:pt idx="4">
                  <c:v>60</c:v>
                </c:pt>
                <c:pt idx="5">
                  <c:v>60</c:v>
                </c:pt>
              </c:numCache>
            </c:numRef>
          </c:val>
          <c:smooth val="0"/>
          <c:extLst>
            <c:ext xmlns:c16="http://schemas.microsoft.com/office/drawing/2014/chart" uri="{C3380CC4-5D6E-409C-BE32-E72D297353CC}">
              <c16:uniqueId val="{00000002-98DC-4A09-BCE8-3B1EA39C00CF}"/>
            </c:ext>
          </c:extLst>
        </c:ser>
        <c:ser>
          <c:idx val="3"/>
          <c:order val="3"/>
          <c:tx>
            <c:strRef>
              <c:f>Sheet1!$E$1</c:f>
              <c:strCache>
                <c:ptCount val="1"/>
                <c:pt idx="0">
                  <c:v>Accent 4</c:v>
                </c:pt>
              </c:strCache>
            </c:strRef>
          </c:tx>
          <c:spPr>
            <a:ln w="28575" cap="rnd">
              <a:solidFill>
                <a:schemeClr val="accent4"/>
              </a:solidFill>
              <a:round/>
            </a:ln>
            <a:effectLst/>
          </c:spPr>
          <c:marker>
            <c:symbol val="none"/>
          </c:marker>
          <c:cat>
            <c:strRef>
              <c:f>Sheet1!$A$2:$A$7</c:f>
              <c:strCache>
                <c:ptCount val="6"/>
                <c:pt idx="0">
                  <c:v>Accent 1</c:v>
                </c:pt>
                <c:pt idx="1">
                  <c:v>Accent 2</c:v>
                </c:pt>
                <c:pt idx="2">
                  <c:v>Accent 3</c:v>
                </c:pt>
                <c:pt idx="3">
                  <c:v>Accent 4</c:v>
                </c:pt>
                <c:pt idx="4">
                  <c:v>Accent 5</c:v>
                </c:pt>
                <c:pt idx="5">
                  <c:v>Accent 6</c:v>
                </c:pt>
              </c:strCache>
            </c:strRef>
          </c:cat>
          <c:val>
            <c:numRef>
              <c:f>Sheet1!$E$2:$E$7</c:f>
              <c:numCache>
                <c:formatCode>General</c:formatCode>
                <c:ptCount val="6"/>
                <c:pt idx="0">
                  <c:v>45</c:v>
                </c:pt>
                <c:pt idx="1">
                  <c:v>45</c:v>
                </c:pt>
                <c:pt idx="2">
                  <c:v>45</c:v>
                </c:pt>
                <c:pt idx="3">
                  <c:v>45</c:v>
                </c:pt>
                <c:pt idx="4">
                  <c:v>45</c:v>
                </c:pt>
                <c:pt idx="5">
                  <c:v>45</c:v>
                </c:pt>
              </c:numCache>
            </c:numRef>
          </c:val>
          <c:smooth val="0"/>
          <c:extLst>
            <c:ext xmlns:c16="http://schemas.microsoft.com/office/drawing/2014/chart" uri="{C3380CC4-5D6E-409C-BE32-E72D297353CC}">
              <c16:uniqueId val="{00000003-98DC-4A09-BCE8-3B1EA39C00CF}"/>
            </c:ext>
          </c:extLst>
        </c:ser>
        <c:ser>
          <c:idx val="4"/>
          <c:order val="4"/>
          <c:tx>
            <c:strRef>
              <c:f>Sheet1!$F$1</c:f>
              <c:strCache>
                <c:ptCount val="1"/>
                <c:pt idx="0">
                  <c:v>Accent 5</c:v>
                </c:pt>
              </c:strCache>
            </c:strRef>
          </c:tx>
          <c:spPr>
            <a:ln w="28575" cap="rnd">
              <a:solidFill>
                <a:schemeClr val="accent5"/>
              </a:solidFill>
              <a:round/>
            </a:ln>
            <a:effectLst/>
          </c:spPr>
          <c:marker>
            <c:symbol val="none"/>
          </c:marker>
          <c:cat>
            <c:strRef>
              <c:f>Sheet1!$A$2:$A$7</c:f>
              <c:strCache>
                <c:ptCount val="6"/>
                <c:pt idx="0">
                  <c:v>Accent 1</c:v>
                </c:pt>
                <c:pt idx="1">
                  <c:v>Accent 2</c:v>
                </c:pt>
                <c:pt idx="2">
                  <c:v>Accent 3</c:v>
                </c:pt>
                <c:pt idx="3">
                  <c:v>Accent 4</c:v>
                </c:pt>
                <c:pt idx="4">
                  <c:v>Accent 5</c:v>
                </c:pt>
                <c:pt idx="5">
                  <c:v>Accent 6</c:v>
                </c:pt>
              </c:strCache>
            </c:strRef>
          </c:cat>
          <c:val>
            <c:numRef>
              <c:f>Sheet1!$F$2:$F$7</c:f>
              <c:numCache>
                <c:formatCode>General</c:formatCode>
                <c:ptCount val="6"/>
                <c:pt idx="0">
                  <c:v>30</c:v>
                </c:pt>
                <c:pt idx="1">
                  <c:v>30</c:v>
                </c:pt>
                <c:pt idx="2">
                  <c:v>30</c:v>
                </c:pt>
                <c:pt idx="3">
                  <c:v>30</c:v>
                </c:pt>
                <c:pt idx="4">
                  <c:v>30</c:v>
                </c:pt>
                <c:pt idx="5">
                  <c:v>30</c:v>
                </c:pt>
              </c:numCache>
            </c:numRef>
          </c:val>
          <c:smooth val="0"/>
          <c:extLst>
            <c:ext xmlns:c16="http://schemas.microsoft.com/office/drawing/2014/chart" uri="{C3380CC4-5D6E-409C-BE32-E72D297353CC}">
              <c16:uniqueId val="{00000004-98DC-4A09-BCE8-3B1EA39C00CF}"/>
            </c:ext>
          </c:extLst>
        </c:ser>
        <c:ser>
          <c:idx val="5"/>
          <c:order val="5"/>
          <c:tx>
            <c:strRef>
              <c:f>Sheet1!$G$1</c:f>
              <c:strCache>
                <c:ptCount val="1"/>
                <c:pt idx="0">
                  <c:v>Accent 6</c:v>
                </c:pt>
              </c:strCache>
            </c:strRef>
          </c:tx>
          <c:spPr>
            <a:ln w="28575" cap="rnd">
              <a:solidFill>
                <a:schemeClr val="accent6"/>
              </a:solidFill>
              <a:round/>
            </a:ln>
            <a:effectLst/>
          </c:spPr>
          <c:marker>
            <c:symbol val="none"/>
          </c:marker>
          <c:cat>
            <c:strRef>
              <c:f>Sheet1!$A$2:$A$7</c:f>
              <c:strCache>
                <c:ptCount val="6"/>
                <c:pt idx="0">
                  <c:v>Accent 1</c:v>
                </c:pt>
                <c:pt idx="1">
                  <c:v>Accent 2</c:v>
                </c:pt>
                <c:pt idx="2">
                  <c:v>Accent 3</c:v>
                </c:pt>
                <c:pt idx="3">
                  <c:v>Accent 4</c:v>
                </c:pt>
                <c:pt idx="4">
                  <c:v>Accent 5</c:v>
                </c:pt>
                <c:pt idx="5">
                  <c:v>Accent 6</c:v>
                </c:pt>
              </c:strCache>
            </c:strRef>
          </c:cat>
          <c:val>
            <c:numRef>
              <c:f>Sheet1!$G$2:$G$7</c:f>
              <c:numCache>
                <c:formatCode>General</c:formatCode>
                <c:ptCount val="6"/>
                <c:pt idx="0">
                  <c:v>15</c:v>
                </c:pt>
                <c:pt idx="1">
                  <c:v>15</c:v>
                </c:pt>
                <c:pt idx="2">
                  <c:v>15</c:v>
                </c:pt>
                <c:pt idx="3">
                  <c:v>15</c:v>
                </c:pt>
                <c:pt idx="4">
                  <c:v>15</c:v>
                </c:pt>
                <c:pt idx="5">
                  <c:v>15</c:v>
                </c:pt>
              </c:numCache>
            </c:numRef>
          </c:val>
          <c:smooth val="0"/>
          <c:extLst>
            <c:ext xmlns:c16="http://schemas.microsoft.com/office/drawing/2014/chart" uri="{C3380CC4-5D6E-409C-BE32-E72D297353CC}">
              <c16:uniqueId val="{00000005-98DC-4A09-BCE8-3B1EA39C00CF}"/>
            </c:ext>
          </c:extLst>
        </c:ser>
        <c:dLbls>
          <c:showLegendKey val="0"/>
          <c:showVal val="0"/>
          <c:showCatName val="0"/>
          <c:showSerName val="0"/>
          <c:showPercent val="0"/>
          <c:showBubbleSize val="0"/>
        </c:dLbls>
        <c:smooth val="0"/>
        <c:axId val="472874495"/>
        <c:axId val="472863679"/>
      </c:lineChart>
      <c:catAx>
        <c:axId val="472874495"/>
        <c:scaling>
          <c:orientation val="minMax"/>
        </c:scaling>
        <c:delete val="1"/>
        <c:axPos val="b"/>
        <c:numFmt formatCode="General" sourceLinked="1"/>
        <c:majorTickMark val="none"/>
        <c:minorTickMark val="none"/>
        <c:tickLblPos val="nextTo"/>
        <c:crossAx val="472863679"/>
        <c:crosses val="autoZero"/>
        <c:auto val="1"/>
        <c:lblAlgn val="ctr"/>
        <c:lblOffset val="100"/>
        <c:noMultiLvlLbl val="0"/>
      </c:catAx>
      <c:valAx>
        <c:axId val="472863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28744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46569ED700645EA9084D56210C5EEA8"/>
        <w:category>
          <w:name w:val="General"/>
          <w:gallery w:val="placeholder"/>
        </w:category>
        <w:types>
          <w:type w:val="bbPlcHdr"/>
        </w:types>
        <w:behaviors>
          <w:behavior w:val="content"/>
        </w:behaviors>
        <w:guid w:val="{CD3D17F9-A5E9-461B-8EEA-10CEF7DE07DF}"/>
      </w:docPartPr>
      <w:docPartBody>
        <w:p w:rsidR="00D03103" w:rsidRDefault="00000000">
          <w:pPr>
            <w:pStyle w:val="246569ED700645EA9084D56210C5EEA8"/>
          </w:pPr>
          <w:r w:rsidRPr="008403FE">
            <w:t>Title -33 ch limit recommended</w:t>
          </w:r>
        </w:p>
      </w:docPartBody>
    </w:docPart>
    <w:docPart>
      <w:docPartPr>
        <w:name w:val="E6AE6009A1DD4AA88455C6CCA3C6408C"/>
        <w:category>
          <w:name w:val="General"/>
          <w:gallery w:val="placeholder"/>
        </w:category>
        <w:types>
          <w:type w:val="bbPlcHdr"/>
        </w:types>
        <w:behaviors>
          <w:behavior w:val="content"/>
        </w:behaviors>
        <w:guid w:val="{2EC0AE0C-C212-42AC-A06A-3FB98644191A}"/>
      </w:docPartPr>
      <w:docPartBody>
        <w:p w:rsidR="00D03103" w:rsidRDefault="00000000">
          <w:pPr>
            <w:pStyle w:val="E6AE6009A1DD4AA88455C6CCA3C6408C"/>
          </w:pPr>
          <w:r w:rsidRPr="003C7AD5">
            <w:t>Subhead goes here - 67 ch limit recommende</w:t>
          </w:r>
          <w:r>
            <w:t>d</w:t>
          </w:r>
        </w:p>
      </w:docPartBody>
    </w:docPart>
    <w:docPart>
      <w:docPartPr>
        <w:name w:val="2262D4A10C804980A80B92093740FA7A"/>
        <w:category>
          <w:name w:val="General"/>
          <w:gallery w:val="placeholder"/>
        </w:category>
        <w:types>
          <w:type w:val="bbPlcHdr"/>
        </w:types>
        <w:behaviors>
          <w:behavior w:val="content"/>
        </w:behaviors>
        <w:guid w:val="{CF893B03-A7DC-444D-B2C7-7A3AB5964D84}"/>
      </w:docPartPr>
      <w:docPartBody>
        <w:p w:rsidR="00A83AD7" w:rsidRDefault="005D784A" w:rsidP="005D784A">
          <w:pPr>
            <w:pStyle w:val="2262D4A10C804980A80B92093740FA7A"/>
          </w:pPr>
          <w:r>
            <w:rPr>
              <w:rStyle w:val="PlaceholderText"/>
            </w:rPr>
            <w:t>[Table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racle Sans Light">
    <w:panose1 w:val="020B0403020204020204"/>
    <w:charset w:val="00"/>
    <w:family w:val="swiss"/>
    <w:pitch w:val="variable"/>
    <w:sig w:usb0="A10006EF" w:usb1="400060FB" w:usb2="00000000" w:usb3="00000000" w:csb0="0000001F" w:csb1="00000000"/>
  </w:font>
  <w:font w:name="Open Sans SemiBold">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racle Sans Extra Bold">
    <w:panose1 w:val="020B0803020204020204"/>
    <w:charset w:val="00"/>
    <w:family w:val="swiss"/>
    <w:pitch w:val="variable"/>
    <w:sig w:usb0="A10006EF" w:usb1="400060FB"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3E"/>
    <w:rsid w:val="00021CF5"/>
    <w:rsid w:val="00170AF5"/>
    <w:rsid w:val="002668D9"/>
    <w:rsid w:val="00490252"/>
    <w:rsid w:val="004A73E2"/>
    <w:rsid w:val="0054270B"/>
    <w:rsid w:val="005D784A"/>
    <w:rsid w:val="00664DD8"/>
    <w:rsid w:val="006D5D69"/>
    <w:rsid w:val="0079072E"/>
    <w:rsid w:val="00967962"/>
    <w:rsid w:val="00A83AD7"/>
    <w:rsid w:val="00A846C6"/>
    <w:rsid w:val="00A95802"/>
    <w:rsid w:val="00AA5BF5"/>
    <w:rsid w:val="00AF473E"/>
    <w:rsid w:val="00BE53CF"/>
    <w:rsid w:val="00C5301F"/>
    <w:rsid w:val="00CE17BE"/>
    <w:rsid w:val="00CF0BA2"/>
    <w:rsid w:val="00D03103"/>
    <w:rsid w:val="00D51EF1"/>
    <w:rsid w:val="00DA7432"/>
    <w:rsid w:val="00DA7DB7"/>
    <w:rsid w:val="00DB0786"/>
    <w:rsid w:val="00DD03D9"/>
    <w:rsid w:val="00EA1011"/>
    <w:rsid w:val="00EB09D6"/>
    <w:rsid w:val="00ED47E5"/>
    <w:rsid w:val="00F1286D"/>
    <w:rsid w:val="00FB0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6569ED700645EA9084D56210C5EEA8">
    <w:name w:val="246569ED700645EA9084D56210C5EEA8"/>
  </w:style>
  <w:style w:type="paragraph" w:customStyle="1" w:styleId="E6AE6009A1DD4AA88455C6CCA3C6408C">
    <w:name w:val="E6AE6009A1DD4AA88455C6CCA3C6408C"/>
  </w:style>
  <w:style w:type="character" w:styleId="PlaceholderText">
    <w:name w:val="Placeholder Text"/>
    <w:basedOn w:val="DefaultParagraphFont"/>
    <w:uiPriority w:val="99"/>
    <w:rsid w:val="005D784A"/>
    <w:rPr>
      <w:color w:val="808080"/>
    </w:rPr>
  </w:style>
  <w:style w:type="paragraph" w:customStyle="1" w:styleId="2262D4A10C804980A80B92093740FA7A">
    <w:name w:val="2262D4A10C804980A80B92093740FA7A"/>
    <w:rsid w:val="005D78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Long Form Accessible 11-2024">
  <a:themeElements>
    <a:clrScheme name="Core Colors 2024">
      <a:dk1>
        <a:sysClr val="windowText" lastClr="000000"/>
      </a:dk1>
      <a:lt1>
        <a:sysClr val="window" lastClr="FFFFFF"/>
      </a:lt1>
      <a:dk2>
        <a:srgbClr val="171615"/>
      </a:dk2>
      <a:lt2>
        <a:srgbClr val="FCFBFA"/>
      </a:lt2>
      <a:accent1>
        <a:srgbClr val="76A2A0"/>
      </a:accent1>
      <a:accent2>
        <a:srgbClr val="796087"/>
      </a:accent2>
      <a:accent3>
        <a:srgbClr val="C28897"/>
      </a:accent3>
      <a:accent4>
        <a:srgbClr val="33553C"/>
      </a:accent4>
      <a:accent5>
        <a:srgbClr val="C58C52"/>
      </a:accent5>
      <a:accent6>
        <a:srgbClr val="0E7295"/>
      </a:accent6>
      <a:hlink>
        <a:srgbClr val="2C5967"/>
      </a:hlink>
      <a:folHlink>
        <a:srgbClr val="2C5967"/>
      </a:folHlink>
    </a:clrScheme>
    <a:fontScheme name="Oracle Sans Light_Oracle Sans">
      <a:majorFont>
        <a:latin typeface="Oracle Sans Light"/>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Ocean: Dark fill_White text">
      <a:srgbClr val="2C5967"/>
    </a:custClr>
    <a:custClr name="Surf: Light fill_Black text">
      <a:srgbClr val="41817E"/>
    </a:custClr>
    <a:custClr name="Sand: Light fill_Black text">
      <a:srgbClr val="E5DBBE"/>
    </a:custClr>
    <a:custClr name="Pebble: Light fill_Black text">
      <a:srgbClr val="8B8580"/>
    </a:custClr>
    <a:custClr name="Granite: Dark fill_White text">
      <a:srgbClr val="67605B"/>
    </a:custClr>
    <a:custClr name="Oracle Red: Dark fill_White text">
      <a:srgbClr val="C74634"/>
    </a:custClr>
    <a:custClr name="Highlight/hyperlink dark theme">
      <a:srgbClr val="F0CC71"/>
    </a:custClr>
    <a:custClr name="Highlight/numbered list light theme">
      <a:srgbClr val="AE562C"/>
    </a:custClr>
    <a:custClr name="Highlight/numbered list light theme">
      <a:srgbClr val="00688C"/>
    </a:custClr>
    <a:custClr name="Numbered list dark theme">
      <a:srgbClr val="759C6C"/>
    </a:custClr>
    <a:custClr name="Neutral 30: Light fill_Black text">
      <a:srgbClr val="F1EFED"/>
    </a:custClr>
    <a:custClr name="Pebble 30: Light fill_Black text">
      <a:srgbClr val="E7F0FD"/>
    </a:custClr>
    <a:custClr name="Slate 30: Light fill_Black text">
      <a:srgbClr val="E7F2F2"/>
    </a:custClr>
    <a:custClr name="Pine 30: Light fill_Black text">
      <a:srgbClr val="E0F5E7"/>
    </a:custClr>
    <a:custClr name="Teal 30: Light fill_Black text">
      <a:srgbClr val="E8F1F0"/>
    </a:custClr>
    <a:custClr name="Ocean 30: Light fill_Black text">
      <a:srgbClr val="E7F2F5"/>
    </a:custClr>
    <a:custClr name="Lilac 30: Light fill_Black text">
      <a:srgbClr val="EBEFFE"/>
    </a:custClr>
    <a:custClr name="Plum 30: Light fill_Black text">
      <a:srgbClr val="F5ECFB"/>
    </a:custClr>
    <a:custClr name="Rose 30: Light fill_Black text">
      <a:srgbClr val="FBECEF"/>
    </a:custClr>
    <a:custClr name="Sky 30: Light fill_Black text">
      <a:srgbClr val="E4F1F7"/>
    </a:custClr>
    <a:custClr name="Neutral 70: Light fill_Black text">
      <a:srgbClr val="AEA8A2"/>
    </a:custClr>
    <a:custClr name="Pebble 70: Light fill_Black text">
      <a:srgbClr val="A2AAB6"/>
    </a:custClr>
    <a:custClr name="Slate 70: Light fill_Black text">
      <a:srgbClr val="99ADAE"/>
    </a:custClr>
    <a:custClr name="Pine 70: Light fill_Black text">
      <a:srgbClr val="86B596"/>
    </a:custClr>
    <a:custClr name="Teal: Light fill_Black text 70">
      <a:srgbClr val="89B2B0"/>
    </a:custClr>
    <a:custClr name="Ocean 70: Light fill_Black text">
      <a:srgbClr val="81B2C3"/>
    </a:custClr>
    <a:custClr name="Lilac 70: Light fill_Black text">
      <a:srgbClr val="A0A9C5"/>
    </a:custClr>
    <a:custClr name="Plum 70: Light fill_Black text">
      <a:srgbClr val="B7A1C4"/>
    </a:custClr>
    <a:custClr name="Rose 70: Light fill_Black text">
      <a:srgbClr val="CE9BA7"/>
    </a:custClr>
    <a:custClr name="Sky 70: Light fill_Black text">
      <a:srgbClr val="79B1C6"/>
    </a:custClr>
    <a:custClr name="Neutral 140: Dark fill_White text">
      <a:srgbClr val="514C47"/>
    </a:custClr>
    <a:custClr name="Pebble 140: Dark fill_White text">
      <a:srgbClr val="494D53"/>
    </a:custClr>
    <a:custClr name="Slate 140: Dark fill_White text">
      <a:srgbClr val="464F4F"/>
    </a:custClr>
    <a:custClr name="Pine 140: Dark fill_White text">
      <a:srgbClr val="33553C"/>
    </a:custClr>
    <a:custClr name="Teal 140: Dark fill_White text">
      <a:srgbClr val="315357"/>
    </a:custClr>
    <a:custClr name="Ocean 140: Dark fill_White text">
      <a:srgbClr val="2C5266"/>
    </a:custClr>
    <a:custClr name="Lilac 140: Dark fill_White text">
      <a:srgbClr val="464C68"/>
    </a:custClr>
    <a:custClr name="Plum 140: Dark fill_White text">
      <a:srgbClr val="594564"/>
    </a:custClr>
    <a:custClr name="Rose 140: Dark fill_White text">
      <a:srgbClr val="6C3F49"/>
    </a:custClr>
    <a:custClr name="Sky 140: Dark fill_White text">
      <a:srgbClr val="04536F"/>
    </a:custClr>
    <a:custClr name="Neutral 170: Dark fill_White text">
      <a:srgbClr val="312D2A"/>
    </a:custClr>
    <a:custClr name="Pebble 170: Dark fill_White text">
      <a:srgbClr val="2B2E32"/>
    </a:custClr>
    <a:custClr name="Slate 170: Dark fill_White text">
      <a:srgbClr val="2A2F2F"/>
    </a:custClr>
    <a:custClr name="Pine 170: Dark fill_White text">
      <a:srgbClr val="1E3224"/>
    </a:custClr>
    <a:custClr name="Teal 170: Dark fill_White text">
      <a:srgbClr val="1E3133"/>
    </a:custClr>
    <a:custClr name="Ocean 170: Dark fill_White text">
      <a:srgbClr val="1A2F3F"/>
    </a:custClr>
    <a:custClr name="Lilac 170: Dark fill_White text">
      <a:srgbClr val="2A2D3F"/>
    </a:custClr>
    <a:custClr name="Plum 170: Dark fill_White text">
      <a:srgbClr val="36293C"/>
    </a:custClr>
    <a:custClr name="Rose 170: Dark fill_White text">
      <a:srgbClr val="41242B"/>
    </a:custClr>
    <a:custClr name="Sky 170: Dark fill_White text">
      <a:srgbClr val="053242"/>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ncludeInSearch xmlns="f085ca05-1a56-417b-bcef-25b3bd9988f8">true</IncludeInSearch>
    <TaxCatchAll xmlns="2b7a8bc4-d0b7-4a32-a3af-8e1f6549293e" xsi:nil="true"/>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5.xml><?xml version="1.0" encoding="utf-8"?>
<?mso-contentType ?>
<SharedContentType xmlns="Microsoft.SharePoint.Taxonomy.ContentTypeSync" SourceId="4b6b08d2-6182-4197-8221-8710a9404ced" ContentTypeId="0x0101" PreviousValue="false"/>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95F0AC35-ECAD-41A2-BBD7-FB5AA009897A}"/>
</file>

<file path=customXml/itemProps3.xml><?xml version="1.0" encoding="utf-8"?>
<ds:datastoreItem xmlns:ds="http://schemas.openxmlformats.org/officeDocument/2006/customXml" ds:itemID="{254D163D-1A24-434E-834C-E2541230ABDC}"/>
</file>

<file path=customXml/itemProps4.xml><?xml version="1.0" encoding="utf-8"?>
<ds:datastoreItem xmlns:ds="http://schemas.openxmlformats.org/officeDocument/2006/customXml" ds:itemID="{4D95E99A-5E5F-451D-B6B8-93DB37EF54AF}"/>
</file>

<file path=customXml/itemProps5.xml><?xml version="1.0" encoding="utf-8"?>
<ds:datastoreItem xmlns:ds="http://schemas.openxmlformats.org/officeDocument/2006/customXml" ds:itemID="{BFD7BA02-0F51-4C81-94B2-FDDE7A69AB0C}"/>
</file>

<file path=docProps/app.xml><?xml version="1.0" encoding="utf-8"?>
<Properties xmlns="http://schemas.openxmlformats.org/officeDocument/2006/extended-properties" xmlns:vt="http://schemas.openxmlformats.org/officeDocument/2006/docPropsVTypes">
  <Template>Long Form Core Colors Acessible 11-2024.6b.dotx</Template>
  <TotalTime>304</TotalTime>
  <Pages>28</Pages>
  <Words>3973</Words>
  <Characters>22652</Characters>
  <Application>Microsoft Office Word</Application>
  <DocSecurity>0</DocSecurity>
  <Lines>188</Lines>
  <Paragraphs>53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Heading level 1 with numbering</vt:lpstr>
      <vt:lpstr>    Heading level 2 lorem ipusm dolor sit amet consectetuer adipiscing elit maecenas</vt:lpstr>
      <vt:lpstr>        Heading level 3 lorem ipsum dolor sit amet consectetur</vt:lpstr>
      <vt:lpstr>Heading 1 lorem ipsum (small text above shows Appendix in TOC</vt:lpstr>
      <vt:lpstr>Heading 1 (small text above shows Appendix in TOC</vt:lpstr>
      <vt:lpstr>/[Conclusion]</vt:lpstr>
      <vt:lpstr>Styles (visual reference of all – delete this point forward when file is finaliz</vt:lpstr>
      <vt:lpstr>    Checkbox for initiatives</vt:lpstr>
      <vt:lpstr>    Checkbox for Initiatives Solid</vt:lpstr>
      <vt:lpstr>Heading 1 Lorem ipsum dolor sit amet, porttitor malesuada libero, sit amet.</vt:lpstr>
      <vt:lpstr>    Heading 2 Lorem ipsum dolor sit amet, amet, malesuada libero, sit amet.</vt:lpstr>
      <vt:lpstr>        Heading 3 Lorem ipsum dolor sit amet, amet, consectetuer adipiscing elit. Maecen</vt:lpstr>
      <vt:lpstr>Normal bullet</vt:lpstr>
      <vt:lpstr>Normal outline</vt:lpstr>
      <vt:lpstr>Small bullets</vt:lpstr>
      <vt:lpstr>Small outline</vt:lpstr>
      <vt:lpstr>Generic tables with color theme switching.</vt:lpstr>
      <vt:lpstr>Chart samples</vt:lpstr>
    </vt:vector>
  </TitlesOfParts>
  <Company/>
  <LinksUpToDate>false</LinksUpToDate>
  <CharactersWithSpaces>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Howell</dc:creator>
  <cp:keywords/>
  <dc:description/>
  <cp:lastModifiedBy>Michelle Howell</cp:lastModifiedBy>
  <cp:revision>63</cp:revision>
  <dcterms:created xsi:type="dcterms:W3CDTF">2024-11-15T01:28:00Z</dcterms:created>
  <dcterms:modified xsi:type="dcterms:W3CDTF">2024-12-06T16:06:00Z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Order">
    <vt:r8>2067400</vt:r8>
  </property>
  <property fmtid="{D5CDD505-2E9C-101B-9397-08002B2CF9AE}" pid="4" name="MediaServiceImageTags">
    <vt:lpwstr/>
  </property>
  <property fmtid="{D5CDD505-2E9C-101B-9397-08002B2CF9AE}" pid="5" name="TaxKeyword">
    <vt:lpwstr/>
  </property>
</Properties>
</file>