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left"/>
        <w:spacing w:after="240"/>
      </w:pPr>
      <w:r>
        <w:rPr>
          <w:rFonts w:ascii="Arial" w:hAnsi="Arial" w:eastAsia="Arial" w:cs="Arial"/>
          <w:color w:val="666666"/>
          <w:sz w:val="22"/>
          <w:szCs w:val="22"/>
          <w:b w:val="1"/>
          <w:bCs w:val="1"/>
        </w:rPr>
        <w:t xml:space="preserve">Meta Title: </w:t>
      </w:r>
      <w:r>
        <w:rPr>
          <w:rFonts w:ascii="Arial" w:hAnsi="Arial" w:eastAsia="Arial" w:cs="Arial"/>
          <w:sz w:val="36"/>
          <w:szCs w:val="36"/>
          <w:b w:val="1"/>
          <w:bCs w:val="1"/>
        </w:rPr>
        <w:t xml:space="preserve">Cancelled Flight Compensation up to £520 - Skycop</w:t>
      </w:r>
    </w:p>
    <w:p>
      <w:pPr>
        <w:jc w:val="left"/>
        <w:spacing w:after="360"/>
      </w:pPr>
      <w:r>
        <w:rPr>
          <w:rFonts w:ascii="Arial" w:hAnsi="Arial" w:eastAsia="Arial" w:cs="Arial"/>
          <w:color w:val="666666"/>
          <w:sz w:val="22"/>
          <w:szCs w:val="22"/>
          <w:b w:val="1"/>
          <w:bCs w:val="1"/>
        </w:rPr>
        <w:t xml:space="preserve">Meta Description: </w:t>
      </w:r>
      <w:r>
        <w:rPr>
          <w:rFonts w:ascii="Arial" w:hAnsi="Arial" w:eastAsia="Arial" w:cs="Arial"/>
          <w:color w:val="666666"/>
          <w:sz w:val="22"/>
          <w:szCs w:val="22"/>
          <w:i w:val="1"/>
          <w:iCs w:val="1"/>
        </w:rPr>
        <w:t xml:space="preserve">Claim flight compensation if your flight is cancelled and receive up to £520. Submit your claim today with Skycop’s specialists for fast, hassle-free help.</w:t>
      </w:r>
    </w:p>
    <w:p>
      <w:pPr>
        <w:spacing w:after="240"/>
      </w:pPr>
      <w:r>
        <w:rPr>
          <w:rFonts w:ascii="Arial" w:hAnsi="Arial" w:eastAsia="Arial" w:cs="Arial"/>
          <w:sz w:val="36"/>
          <w:szCs w:val="36"/>
          <w:b w:val="1"/>
          <w:bCs w:val="1"/>
        </w:rPr>
        <w:t xml:space="preserve">Flight Cancellation Compensation – Get the Compensation You’re Entitled</w:t>
      </w:r>
    </w:p>
    <w:p>
      <w:pPr>
        <w:spacing w:after="200"/>
      </w:pPr>
      <w:r>
        <w:rPr>
          <w:rFonts w:ascii="Arial" w:hAnsi="Arial" w:eastAsia="Arial" w:cs="Arial"/>
          <w:sz w:val="22"/>
          <w:szCs w:val="22"/>
        </w:rPr>
        <w:t xml:space="preserve">Claiming flight cancellation compensation is straightforward with Skycop. Simply complete our online claim form, and we’ll begin handling your case on your behalf.
If your flight was cancelled due to the airline’s responsibility, you may be entitled to up to £520 in compensation under UK261. Submit your claim today, and we’ll check your eligibility and help you secure the compensation you deserve.</w:t>
      </w:r>
    </w:p>
    <w:p>
      <w:pPr/>
      <w:r>
        <w:rPr>
          <w:rFonts w:ascii="Arial" w:hAnsi="Arial" w:eastAsia="Arial" w:cs="Arial"/>
          <w:sz w:val="22"/>
          <w:szCs w:val="22"/>
        </w:rPr>
        <w:t xml:space="preserve">Check Compensation</w:t>
      </w:r>
    </w:p>
    <w:p>
      <w:pPr>
        <w:spacing w:after="240"/>
      </w:pPr>
      <w:r>
        <w:rPr>
          <w:rFonts w:ascii="Arial" w:hAnsi="Arial" w:eastAsia="Arial" w:cs="Arial"/>
          <w:sz w:val="32"/>
          <w:szCs w:val="32"/>
          <w:b w:val="1"/>
          <w:bCs w:val="1"/>
        </w:rPr>
        <w:t xml:space="preserve">What Are the Regulations on Flight Cancellation Compensation Under UK261?</w:t>
      </w:r>
    </w:p>
    <w:p>
      <w:pPr>
        <w:spacing w:after="200"/>
      </w:pPr>
      <w:r>
        <w:rPr>
          <w:rFonts w:ascii="Arial" w:hAnsi="Arial" w:eastAsia="Arial" w:cs="Arial"/>
          <w:sz w:val="22"/>
          <w:szCs w:val="22"/>
        </w:rPr>
        <w:t xml:space="preserve">The UK261 Air Passenger Rights Regulation sets out when passengers are entitled to claim flight cancellation compensation and the conditions that must be met for a valid claim.</w:t>
      </w:r>
    </w:p>
    <w:p>
      <w:pPr>
        <w:spacing w:after="200"/>
      </w:pPr>
      <w:r>
        <w:rPr>
          <w:rFonts w:ascii="Arial" w:hAnsi="Arial" w:eastAsia="Arial" w:cs="Arial"/>
          <w:sz w:val="22"/>
          <w:szCs w:val="22"/>
        </w:rPr>
        <w:t xml:space="preserve">For the purpose of making a flight compensation claim under UK261, any cancelled flight is treated as if it had arrived more than three hours late at its final destination (or more than four hours late in the case of flights exceeding 3,500 km).</w:t>
      </w:r>
    </w:p>
    <w:p>
      <w:pPr>
        <w:spacing w:after="200"/>
      </w:pPr>
      <w:r>
        <w:rPr>
          <w:rFonts w:ascii="Arial" w:hAnsi="Arial" w:eastAsia="Arial" w:cs="Arial"/>
          <w:sz w:val="22"/>
          <w:szCs w:val="22"/>
        </w:rPr>
        <w:t xml:space="preserve">As a result, you can usually claim a full refund, just as you would for a severely delayed arrival, in line with UK261 rules. Flight cancellation compensation is among the highest payouts available following a disrupted journey.</w:t>
      </w:r>
    </w:p>
    <w:p>
      <w:pPr>
        <w:spacing w:after="200"/>
      </w:pPr>
      <w:r>
        <w:rPr>
          <w:rFonts w:ascii="Arial" w:hAnsi="Arial" w:eastAsia="Arial" w:cs="Arial"/>
          <w:sz w:val="22"/>
          <w:szCs w:val="22"/>
        </w:rPr>
        <w:t xml:space="preserve">There are some specific details within flight cancellation compensation law. For example, UK261 regulations apply to flights departing from a UK airport, as well as to flights operated by a UK or EU-registered airline arriving in the UK.For UK passengers, this coverage applies to the vast majority of scheduled flights, ensuring broad protection in the event of cancellations.</w:t>
      </w:r>
    </w:p>
    <w:p>
      <w:pPr>
        <w:spacing w:after="200"/>
      </w:pPr>
      <w:r>
        <w:rPr>
          <w:rFonts w:ascii="Arial" w:hAnsi="Arial" w:eastAsia="Arial" w:cs="Arial"/>
          <w:sz w:val="22"/>
          <w:szCs w:val="22"/>
        </w:rPr>
        <w:t xml:space="preserve">It’s also worth noting that the same regulation was incorporated into UK law after Brexit as UK261, meaning you retain the same passenger rights you had when the UK was an EU member state.</w:t>
      </w:r>
    </w:p>
    <w:p>
      <w:pPr>
        <w:spacing w:after="240"/>
      </w:pPr>
      <w:r>
        <w:rPr>
          <w:rFonts w:ascii="Arial" w:hAnsi="Arial" w:eastAsia="Arial" w:cs="Arial"/>
          <w:sz w:val="32"/>
          <w:szCs w:val="32"/>
          <w:b w:val="1"/>
          <w:bCs w:val="1"/>
        </w:rPr>
        <w:t xml:space="preserve">What Rights Do You Have in the Event of a Flight Cancellation?</w:t>
      </w:r>
    </w:p>
    <w:p>
      <w:pPr>
        <w:spacing w:after="200"/>
      </w:pPr>
      <w:r>
        <w:rPr>
          <w:rFonts w:ascii="Arial" w:hAnsi="Arial" w:eastAsia="Arial" w:cs="Arial"/>
          <w:sz w:val="22"/>
          <w:szCs w:val="22"/>
        </w:rPr>
        <w:t xml:space="preserve">UK261 entitles passengers to receive flight cancellation compensation when a flight is cancelled and the airline can reasonably be held responsible for the passenger being unable to travel.
This includes compensation for cancelled flights where no extraordinary circumstances apply. However, if an extraordinary event occurs—such as the 2010 eruption of Eyjafjallajökull—the airline may not be held liable, as such events are beyond the airline’s control and exempt.</w:t>
      </w:r>
    </w:p>
    <w:p>
      <w:pPr>
        <w:spacing w:after="200"/>
      </w:pPr>
      <w:r>
        <w:rPr>
          <w:rFonts w:ascii="Arial" w:hAnsi="Arial" w:eastAsia="Arial" w:cs="Arial"/>
          <w:sz w:val="22"/>
          <w:szCs w:val="22"/>
        </w:rPr>
        <w:t xml:space="preserve">You can also claim overbooked flight compensation under UK261 if an airline sells too many tickets for a flight and denies you boarding as a result. However, if you voluntarily give up your seat—for example, in exchange for compensation or an alternative flight offered at the boarding gate—you may lose the right to claim compensation later.
If you are unsure about your rights, contact Skycop, and we can help you determine what flight cancellation or denied boarding compensation may be owed to you.</w:t>
      </w:r>
    </w:p>
    <w:p>
      <w:pPr>
        <w:spacing w:after="240"/>
      </w:pPr>
      <w:r>
        <w:rPr>
          <w:rFonts w:ascii="Arial" w:hAnsi="Arial" w:eastAsia="Arial" w:cs="Arial"/>
          <w:sz w:val="32"/>
          <w:szCs w:val="32"/>
          <w:b w:val="1"/>
          <w:bCs w:val="1"/>
        </w:rPr>
        <w:t xml:space="preserve">Eligibility to Claim a Compensation For a Cancelled Flight</w:t>
      </w:r>
    </w:p>
    <w:p>
      <w:pPr>
        <w:spacing w:after="240"/>
      </w:pPr>
      <w:r>
        <w:rPr>
          <w:rFonts w:ascii="Arial" w:hAnsi="Arial" w:eastAsia="Arial" w:cs="Arial"/>
          <w:sz w:val="28"/>
          <w:szCs w:val="28"/>
          <w:b w:val="1"/>
          <w:bCs w:val="1"/>
        </w:rPr>
        <w:t xml:space="preserve">Cancelled Before Date of Travel</w:t>
      </w:r>
    </w:p>
    <w:p>
      <w:pPr>
        <w:spacing w:after="200"/>
      </w:pPr>
      <w:r>
        <w:rPr>
          <w:rFonts w:ascii="Arial" w:hAnsi="Arial" w:eastAsia="Arial" w:cs="Arial"/>
          <w:sz w:val="22"/>
          <w:szCs w:val="22"/>
        </w:rPr>
        <w:t xml:space="preserve">If your flight is cancelled with 7–14 days’ notice or more, you have several options under UK261. You can contact the airline to see whether they can offer a replacement flight with a similar schedule, or you may choose to book a comparable flight time with another airline.</w:t>
      </w:r>
    </w:p>
    <w:p>
      <w:pPr>
        <w:spacing w:after="200"/>
      </w:pPr>
      <w:r>
        <w:rPr>
          <w:rFonts w:ascii="Arial" w:hAnsi="Arial" w:eastAsia="Arial" w:cs="Arial"/>
          <w:sz w:val="22"/>
          <w:szCs w:val="22"/>
        </w:rPr>
        <w:t xml:space="preserve">If you are entitled to a refund for a cancelled flight, you may also be able to claim refunds for other parts of your journey that were affected. For example, this could apply if the cancellation meant you were unable to catch a pre-booked connecting flight.</w:t>
      </w:r>
    </w:p>
    <w:p>
      <w:pPr>
        <w:spacing w:after="200"/>
      </w:pPr>
      <w:r>
        <w:rPr>
          <w:rFonts w:ascii="Arial" w:hAnsi="Arial" w:eastAsia="Arial" w:cs="Arial"/>
          <w:sz w:val="22"/>
          <w:szCs w:val="22"/>
        </w:rPr>
        <w:t xml:space="preserve">It’s important to remember that if you are given more than 14 days’ notice, you are usually not entitled to flight cancellation compensation under UK261. While this can feel unfair if you booked your flight months in advance, it makes it even more important to speak to the airline and request a seat on an alternative flight wherever possible.</w:t>
      </w:r>
    </w:p>
    <w:p>
      <w:pPr>
        <w:spacing w:after="240"/>
      </w:pPr>
      <w:r>
        <w:rPr>
          <w:rFonts w:ascii="Arial" w:hAnsi="Arial" w:eastAsia="Arial" w:cs="Arial"/>
          <w:sz w:val="28"/>
          <w:szCs w:val="28"/>
          <w:b w:val="1"/>
          <w:bCs w:val="1"/>
        </w:rPr>
        <w:t xml:space="preserve">Cаnсelleԁ on the Dаy of Trаvel</w:t>
      </w:r>
    </w:p>
    <w:p>
      <w:pPr>
        <w:spacing w:after="200"/>
      </w:pPr>
      <w:r>
        <w:rPr>
          <w:rFonts w:ascii="Arial" w:hAnsi="Arial" w:eastAsia="Arial" w:cs="Arial"/>
          <w:sz w:val="22"/>
          <w:szCs w:val="22"/>
        </w:rPr>
        <w:t xml:space="preserve">Cancellations at the airport can be particularly distressing, especially if you are travelling home and have no accommodation and/or limited access to money.</w:t>
      </w:r>
    </w:p>
    <w:p>
      <w:pPr>
        <w:spacing w:after="200"/>
      </w:pPr>
      <w:r>
        <w:rPr>
          <w:rFonts w:ascii="Arial" w:hAnsi="Arial" w:eastAsia="Arial" w:cs="Arial"/>
          <w:sz w:val="22"/>
          <w:szCs w:val="22"/>
        </w:rPr>
        <w:t xml:space="preserve">In this situation, speak to airline staff as soon as possible. They are usually based at the check-in desk and should be able to help you understand your rights under UK261. If possible, contact friends or family back home, particularly if someone is expecting to collect you from the airport at a specific time.</w:t>
      </w:r>
    </w:p>
    <w:p>
      <w:pPr>
        <w:spacing w:after="200"/>
      </w:pPr>
      <w:r>
        <w:rPr>
          <w:rFonts w:ascii="Arial" w:hAnsi="Arial" w:eastAsia="Arial" w:cs="Arial"/>
          <w:sz w:val="22"/>
          <w:szCs w:val="22"/>
        </w:rPr>
        <w:t xml:space="preserve">You should make use of any basic assistance offered by the airline, such as cold drinks to stay hydrated. However, be cautious about accepting larger sums of money or vouchers, as this may affect your right to claim compensation later and could also release the airline from its obligation to provide a replacement flight or alternative transport under UK261.</w:t>
      </w:r>
    </w:p>
    <w:p>
      <w:pPr>
        <w:spacing w:after="200"/>
      </w:pPr>
      <w:r>
        <w:rPr>
          <w:rFonts w:ascii="Arial" w:hAnsi="Arial" w:eastAsia="Arial" w:cs="Arial"/>
          <w:sz w:val="22"/>
          <w:szCs w:val="22"/>
        </w:rPr>
        <w:t xml:space="preserve">Keep your flight details to support any future claim, including:</w:t>
      </w:r>
    </w:p>
    <w:p>
      <w:pPr>
        <w:spacing w:after="120"/>
        <w:numPr>
          <w:ilvl w:val="0"/>
          <w:numId w:val="1"/>
        </w:numPr>
      </w:pPr>
      <w:r>
        <w:rPr>
          <w:rFonts w:ascii="Arial" w:hAnsi="Arial" w:eastAsia="Arial" w:cs="Arial"/>
          <w:sz w:val="22"/>
          <w:szCs w:val="22"/>
        </w:rPr>
        <w:t xml:space="preserve">Details of who you were travelling with</w:t>
      </w:r>
    </w:p>
    <w:p>
      <w:pPr>
        <w:spacing w:after="120"/>
        <w:numPr>
          <w:ilvl w:val="0"/>
          <w:numId w:val="1"/>
        </w:numPr>
      </w:pPr>
      <w:r>
        <w:rPr>
          <w:rFonts w:ascii="Arial" w:hAnsi="Arial" w:eastAsia="Arial" w:cs="Arial"/>
          <w:sz w:val="22"/>
          <w:szCs w:val="22"/>
        </w:rPr>
        <w:t xml:space="preserve">Connecting flight documents</w:t>
      </w:r>
    </w:p>
    <w:p>
      <w:pPr>
        <w:spacing w:after="120"/>
        <w:numPr>
          <w:ilvl w:val="0"/>
          <w:numId w:val="1"/>
        </w:numPr>
      </w:pPr>
      <w:r>
        <w:rPr>
          <w:rFonts w:ascii="Arial" w:hAnsi="Arial" w:eastAsia="Arial" w:cs="Arial"/>
          <w:sz w:val="22"/>
          <w:szCs w:val="22"/>
        </w:rPr>
        <w:t xml:space="preserve">Proof of booking and flight tickets</w:t>
      </w:r>
    </w:p>
    <w:p>
      <w:pPr>
        <w:spacing w:after="120"/>
        <w:numPr>
          <w:ilvl w:val="0"/>
          <w:numId w:val="1"/>
        </w:numPr>
      </w:pPr>
      <w:r>
        <w:rPr>
          <w:rFonts w:ascii="Arial" w:hAnsi="Arial" w:eastAsia="Arial" w:cs="Arial"/>
          <w:sz w:val="22"/>
          <w:szCs w:val="22"/>
        </w:rPr>
        <w:t xml:space="preserve">Any information provided about the reason for the cancellation</w:t>
      </w:r>
    </w:p>
    <w:p>
      <w:pPr>
        <w:spacing w:after="120"/>
        <w:numPr>
          <w:ilvl w:val="0"/>
          <w:numId w:val="1"/>
        </w:numPr>
      </w:pPr>
      <w:r>
        <w:rPr>
          <w:rFonts w:ascii="Arial" w:hAnsi="Arial" w:eastAsia="Arial" w:cs="Arial"/>
          <w:sz w:val="22"/>
          <w:szCs w:val="22"/>
        </w:rPr>
        <w:t xml:space="preserve">Any other guidance given by airline staff on the day</w:t>
      </w:r>
    </w:p>
    <w:p>
      <w:pPr>
        <w:spacing w:after="120"/>
        <w:numPr>
          <w:ilvl w:val="0"/>
          <w:numId w:val="1"/>
        </w:numPr>
      </w:pPr>
      <w:r>
        <w:rPr>
          <w:rFonts w:ascii="Arial" w:hAnsi="Arial" w:eastAsia="Arial" w:cs="Arial"/>
          <w:sz w:val="22"/>
          <w:szCs w:val="22"/>
        </w:rPr>
        <w:t xml:space="preserve">Receipts for expenses incurred as a result of the cancellation</w:t>
      </w:r>
    </w:p>
    <w:p>
      <w:pPr>
        <w:spacing w:after="200"/>
      </w:pPr>
      <w:r>
        <w:rPr>
          <w:rFonts w:ascii="Arial" w:hAnsi="Arial" w:eastAsia="Arial" w:cs="Arial"/>
          <w:sz w:val="22"/>
          <w:szCs w:val="22"/>
        </w:rPr>
        <w:t xml:space="preserve">The more evidence you can provide, the stronger your claim will be under UK261. While the amount of compensation is primarily based on the distance of the flight, in some cases additional costs—such as meals, overnight accommodation, and onward travel—may also be included in your claim, provided they were necessary and reasonable.</w:t>
      </w:r>
    </w:p>
    <w:p>
      <w:pPr>
        <w:spacing w:after="240"/>
      </w:pPr>
      <w:r>
        <w:rPr>
          <w:rFonts w:ascii="Arial" w:hAnsi="Arial" w:eastAsia="Arial" w:cs="Arial"/>
          <w:sz w:val="32"/>
          <w:szCs w:val="32"/>
          <w:b w:val="1"/>
          <w:bCs w:val="1"/>
        </w:rPr>
        <w:t xml:space="preserve">When Do I Receive а Refunԁ for а Cаnсelleԁ Flight?</w:t>
      </w:r>
    </w:p>
    <w:p>
      <w:pPr>
        <w:spacing w:after="200"/>
      </w:pPr>
      <w:r>
        <w:rPr>
          <w:rFonts w:ascii="Arial" w:hAnsi="Arial" w:eastAsia="Arial" w:cs="Arial"/>
          <w:sz w:val="22"/>
          <w:szCs w:val="22"/>
        </w:rPr>
        <w:t xml:space="preserve">Your eligibility for compensation for a cancelled flight can depend on how much notice you were given and whether the airline offered a suitable replacement flight, in line with UK261 regulations.
If you are planning to claim compensation for a delayed flight, this table can help you determine whether the circumstances support your claim</w:t>
      </w:r>
    </w:p>
    <w:tbl>
      <w:tblGrid>
        <w:gridCol/>
        <w:gridCol/>
        <w:gridCol/>
      </w:tblGrid>
      <w:tblPr>
        <w:tblW w:w="5000" w:type="pct"/>
        <w:tblLayout w:type="autofit"/>
        <w:bidiVisual w:val="0"/>
        <w:tblBorders>
          <w:top w:val="single" w:sz="6" w:color="999999"/>
          <w:left w:val="single" w:sz="6" w:color="999999"/>
          <w:right w:val="single" w:sz="6" w:color="999999"/>
          <w:bottom w:val="single" w:sz="6" w:color="999999"/>
          <w:insideH w:val="single" w:sz="6" w:color="999999"/>
          <w:insideV w:val="single" w:sz="6" w:color="999999"/>
        </w:tblBorders>
      </w:tblPr>
      <w:tr>
        <w:trPr/>
        <w:tc>
          <w:tcPr>
            <w:vAlign w:val="center"/>
            <w:shd w:val="clear" w:fill="E8E8E8"/>
          </w:tcPr>
          <w:p>
            <w:pPr>
              <w:spacing w:before="0" w:after="0"/>
            </w:pPr>
            <w:r>
              <w:rPr>
                <w:rFonts w:ascii="Arial" w:hAnsi="Arial" w:eastAsia="Arial" w:cs="Arial"/>
                <w:sz w:val="20"/>
                <w:szCs w:val="20"/>
                <w:b w:val="1"/>
                <w:bCs w:val="1"/>
              </w:rPr>
              <w:t xml:space="preserve">Notification before departure?</w:t>
            </w:r>
          </w:p>
        </w:tc>
        <w:tc>
          <w:tcPr>
            <w:vAlign w:val="center"/>
            <w:shd w:val="clear" w:fill="E8E8E8"/>
          </w:tcPr>
          <w:p>
            <w:pPr>
              <w:spacing w:before="0" w:after="0"/>
            </w:pPr>
            <w:r>
              <w:rPr>
                <w:rFonts w:ascii="Arial" w:hAnsi="Arial" w:eastAsia="Arial" w:cs="Arial"/>
                <w:sz w:val="20"/>
                <w:szCs w:val="20"/>
                <w:b w:val="1"/>
                <w:bCs w:val="1"/>
              </w:rPr>
              <w:t xml:space="preserve">Offered alternative flight?</w:t>
            </w:r>
          </w:p>
        </w:tc>
        <w:tc>
          <w:tcPr>
            <w:vAlign w:val="center"/>
            <w:shd w:val="clear" w:fill="E8E8E8"/>
          </w:tcPr>
          <w:p>
            <w:pPr>
              <w:spacing w:before="0" w:after="0"/>
            </w:pPr>
            <w:r>
              <w:rPr>
                <w:rFonts w:ascii="Arial" w:hAnsi="Arial" w:eastAsia="Arial" w:cs="Arial"/>
                <w:sz w:val="20"/>
                <w:szCs w:val="20"/>
                <w:b w:val="1"/>
                <w:bCs w:val="1"/>
              </w:rPr>
              <w:t xml:space="preserve">Right to compensation</w:t>
            </w:r>
          </w:p>
        </w:tc>
      </w:tr>
      <w:tr>
        <w:trPr/>
        <w:tc>
          <w:tcPr>
            <w:vAlign w:val="center"/>
            <w:shd w:val="clear"/>
          </w:tcPr>
          <w:p>
            <w:pPr>
              <w:spacing w:before="0" w:after="0"/>
            </w:pPr>
            <w:r>
              <w:rPr>
                <w:rFonts w:ascii="Arial" w:hAnsi="Arial" w:eastAsia="Arial" w:cs="Arial"/>
                <w:sz w:val="20"/>
                <w:szCs w:val="20"/>
                <w:b w:val="0"/>
                <w:bCs w:val="0"/>
              </w:rPr>
              <w:t xml:space="preserve">More Than 14 Days Before Departure</w:t>
            </w:r>
          </w:p>
        </w:tc>
        <w:tc>
          <w:tcPr>
            <w:vAlign w:val="center"/>
            <w:shd w:val="clear"/>
          </w:tcPr>
          <w:p>
            <w:pPr>
              <w:spacing w:before="0" w:after="0"/>
            </w:pPr>
            <w:r>
              <w:rPr>
                <w:rFonts w:ascii="Arial" w:hAnsi="Arial" w:eastAsia="Arial" w:cs="Arial"/>
                <w:sz w:val="20"/>
                <w:szCs w:val="20"/>
                <w:b w:val="0"/>
                <w:bCs w:val="0"/>
              </w:rPr>
              <w:t xml:space="preserve">Not Applicable</w:t>
            </w:r>
          </w:p>
        </w:tc>
        <w:tc>
          <w:tcPr>
            <w:vAlign w:val="center"/>
            <w:shd w:val="clear"/>
          </w:tcPr>
          <w:p>
            <w:pPr>
              <w:spacing w:before="0" w:after="0"/>
            </w:pPr>
            <w:r>
              <w:rPr>
                <w:rFonts w:ascii="Arial" w:hAnsi="Arial" w:eastAsia="Arial" w:cs="Arial"/>
                <w:sz w:val="20"/>
                <w:szCs w:val="20"/>
                <w:b w:val="0"/>
                <w:bCs w:val="0"/>
              </w:rPr>
              <w:t xml:space="preserve">No</w:t>
            </w:r>
          </w:p>
        </w:tc>
      </w:tr>
      <w:tr>
        <w:trPr/>
        <w:tc>
          <w:tcPr>
            <w:vAlign w:val="center"/>
            <w:shd w:val="clear"/>
          </w:tcPr>
          <w:p>
            <w:pPr>
              <w:spacing w:before="0" w:after="0"/>
            </w:pPr>
            <w:r>
              <w:rPr>
                <w:rFonts w:ascii="Arial" w:hAnsi="Arial" w:eastAsia="Arial" w:cs="Arial"/>
                <w:sz w:val="20"/>
                <w:szCs w:val="20"/>
                <w:b w:val="0"/>
                <w:bCs w:val="0"/>
              </w:rPr>
              <w:t xml:space="preserve">7–14 Days Before Departure</w:t>
            </w:r>
          </w:p>
        </w:tc>
        <w:tc>
          <w:tcPr>
            <w:vAlign w:val="center"/>
            <w:shd w:val="clear"/>
          </w:tcPr>
          <w:p>
            <w:pPr>
              <w:spacing w:before="0" w:after="0"/>
            </w:pPr>
            <w:r>
              <w:rPr>
                <w:rFonts w:ascii="Arial" w:hAnsi="Arial" w:eastAsia="Arial" w:cs="Arial"/>
                <w:sz w:val="20"/>
                <w:szCs w:val="20"/>
                <w:b w:val="0"/>
                <w:bCs w:val="0"/>
              </w:rPr>
              <w:t xml:space="preserve">Departs Less Than 2 Hours Earlier Than Scheduled</w:t>
            </w:r>
          </w:p>
        </w:tc>
        <w:tc>
          <w:tcPr>
            <w:vAlign w:val="center"/>
            <w:shd w:val="clear"/>
          </w:tcPr>
          <w:p>
            <w:pPr>
              <w:spacing w:before="0" w:after="0"/>
            </w:pPr>
            <w:r>
              <w:rPr>
                <w:rFonts w:ascii="Arial" w:hAnsi="Arial" w:eastAsia="Arial" w:cs="Arial"/>
                <w:sz w:val="20"/>
                <w:szCs w:val="20"/>
                <w:b w:val="0"/>
                <w:bCs w:val="0"/>
              </w:rPr>
              <w:t xml:space="preserve">No</w:t>
            </w:r>
          </w:p>
        </w:tc>
      </w:tr>
      <w:tr>
        <w:trPr/>
        <w:tc>
          <w:tcPr>
            <w:vAlign w:val="center"/>
            <w:shd w:val="clear"/>
          </w:tcPr>
          <w:p>
            <w:pPr>
              <w:spacing w:before="0" w:after="0"/>
            </w:pPr>
            <w:r>
              <w:rPr>
                <w:rFonts w:ascii="Arial" w:hAnsi="Arial" w:eastAsia="Arial" w:cs="Arial"/>
                <w:sz w:val="20"/>
                <w:szCs w:val="20"/>
                <w:b w:val="0"/>
                <w:bCs w:val="0"/>
              </w:rPr>
              <w:t xml:space="preserve">Less Than 7 Days Before Departure</w:t>
            </w:r>
          </w:p>
        </w:tc>
        <w:tc>
          <w:tcPr>
            <w:vAlign w:val="center"/>
            <w:shd w:val="clear"/>
          </w:tcPr>
          <w:p>
            <w:pPr>
              <w:spacing w:before="0" w:after="0"/>
            </w:pPr>
            <w:r>
              <w:rPr>
                <w:rFonts w:ascii="Arial" w:hAnsi="Arial" w:eastAsia="Arial" w:cs="Arial"/>
                <w:sz w:val="20"/>
                <w:szCs w:val="20"/>
                <w:b w:val="0"/>
                <w:bCs w:val="0"/>
              </w:rPr>
              <w:t xml:space="preserve">Departs Less Than 1 Hour Earlier and Arrives Less Than 2 Hours Late</w:t>
            </w:r>
          </w:p>
        </w:tc>
        <w:tc>
          <w:tcPr>
            <w:vAlign w:val="center"/>
            <w:shd w:val="clear"/>
          </w:tcPr>
          <w:p>
            <w:pPr>
              <w:spacing w:before="0" w:after="0"/>
            </w:pPr>
            <w:r>
              <w:rPr>
                <w:rFonts w:ascii="Arial" w:hAnsi="Arial" w:eastAsia="Arial" w:cs="Arial"/>
                <w:sz w:val="20"/>
                <w:szCs w:val="20"/>
                <w:b w:val="0"/>
                <w:bCs w:val="0"/>
              </w:rPr>
              <w:t xml:space="preserve">No</w:t>
            </w:r>
          </w:p>
        </w:tc>
      </w:tr>
      <w:tr>
        <w:trPr/>
        <w:tc>
          <w:tcPr>
            <w:vAlign w:val="center"/>
            <w:shd w:val="clear"/>
          </w:tcPr>
          <w:p>
            <w:pPr>
              <w:spacing w:before="0" w:after="0"/>
            </w:pPr>
            <w:r>
              <w:rPr>
                <w:rFonts w:ascii="Arial" w:hAnsi="Arial" w:eastAsia="Arial" w:cs="Arial"/>
                <w:sz w:val="20"/>
                <w:szCs w:val="20"/>
                <w:b w:val="0"/>
                <w:bCs w:val="0"/>
              </w:rPr>
              <w:t xml:space="preserve">Less Than 14 Days Before Departure</w:t>
            </w:r>
          </w:p>
        </w:tc>
        <w:tc>
          <w:tcPr>
            <w:vAlign w:val="center"/>
            <w:shd w:val="clear"/>
          </w:tcPr>
          <w:p>
            <w:pPr>
              <w:spacing w:before="0" w:after="0"/>
            </w:pPr>
            <w:r>
              <w:rPr>
                <w:rFonts w:ascii="Arial" w:hAnsi="Arial" w:eastAsia="Arial" w:cs="Arial"/>
                <w:sz w:val="20"/>
                <w:szCs w:val="20"/>
                <w:b w:val="0"/>
                <w:bCs w:val="0"/>
              </w:rPr>
              <w:t xml:space="preserve">None</w:t>
            </w:r>
          </w:p>
        </w:tc>
        <w:tc>
          <w:tcPr>
            <w:vAlign w:val="center"/>
            <w:shd w:val="clear"/>
          </w:tcPr>
          <w:p>
            <w:pPr>
              <w:spacing w:before="0" w:after="0"/>
            </w:pPr>
            <w:r>
              <w:rPr>
                <w:rFonts w:ascii="Arial" w:hAnsi="Arial" w:eastAsia="Arial" w:cs="Arial"/>
                <w:sz w:val="20"/>
                <w:szCs w:val="20"/>
                <w:b w:val="0"/>
                <w:bCs w:val="0"/>
              </w:rPr>
              <w:t xml:space="preserve">Yes</w:t>
            </w:r>
          </w:p>
        </w:tc>
      </w:tr>
    </w:tbl>
    <w:p>
      <w:pPr>
        <w:spacing w:after="200"/>
      </w:pPr>
      <w:r>
        <w:rPr>
          <w:rFonts w:ascii="Arial" w:hAnsi="Arial" w:eastAsia="Arial" w:cs="Arial"/>
          <w:sz w:val="22"/>
          <w:szCs w:val="22"/>
        </w:rPr>
        <w:t xml:space="preserve">Remember that if you are not offered an alternative flight with a similar arrival time, you can usually claim full flight cancellation compensation under UK261, equal to the amount that would be paid for a significant flight delay.</w:t>
      </w:r>
    </w:p>
    <w:p>
      <w:pPr>
        <w:spacing w:after="120"/>
        <w:numPr>
          <w:ilvl w:val="0"/>
          <w:numId w:val="1"/>
        </w:numPr>
      </w:pPr>
      <w:r>
        <w:rPr>
          <w:rFonts w:ascii="Arial" w:hAnsi="Arial" w:eastAsia="Arial" w:cs="Arial"/>
          <w:sz w:val="22"/>
          <w:szCs w:val="22"/>
        </w:rPr>
        <w:t xml:space="preserve">Flights up to 1,500 km – £220</w:t>
      </w:r>
    </w:p>
    <w:p>
      <w:pPr>
        <w:spacing w:after="120"/>
        <w:numPr>
          <w:ilvl w:val="0"/>
          <w:numId w:val="1"/>
        </w:numPr>
      </w:pPr>
      <w:r>
        <w:rPr>
          <w:rFonts w:ascii="Arial" w:hAnsi="Arial" w:eastAsia="Arial" w:cs="Arial"/>
          <w:sz w:val="22"/>
          <w:szCs w:val="22"/>
        </w:rPr>
        <w:t xml:space="preserve">Flights between 1,500 and 3,500 km – £350</w:t>
      </w:r>
    </w:p>
    <w:p>
      <w:pPr>
        <w:spacing w:after="120"/>
        <w:numPr>
          <w:ilvl w:val="0"/>
          <w:numId w:val="1"/>
        </w:numPr>
      </w:pPr>
      <w:r>
        <w:rPr>
          <w:rFonts w:ascii="Arial" w:hAnsi="Arial" w:eastAsia="Arial" w:cs="Arial"/>
          <w:sz w:val="22"/>
          <w:szCs w:val="22"/>
        </w:rPr>
        <w:t xml:space="preserve">Flights over 3,500 km – £520</w:t>
      </w:r>
    </w:p>
    <w:p>
      <w:pPr>
        <w:spacing w:after="240"/>
      </w:pPr>
      <w:r>
        <w:rPr>
          <w:rFonts w:ascii="Arial" w:hAnsi="Arial" w:eastAsia="Arial" w:cs="Arial"/>
          <w:sz w:val="32"/>
          <w:szCs w:val="32"/>
          <w:b w:val="1"/>
          <w:bCs w:val="1"/>
        </w:rPr>
        <w:t xml:space="preserve">If you’re unsure how far your flight was due to travel, the distance is usually calculated using the Great Circle Method, in line with UK261 guidelines. Skycop can determine the distance between your scheduled departure and arrival airports and confirm how much compensation you may be entitled to claim.</w:t>
      </w:r>
    </w:p>
    <w:p>
      <w:pPr/>
      <w:r>
        <w:rPr>
          <w:rFonts w:ascii="Arial" w:hAnsi="Arial" w:eastAsia="Arial" w:cs="Arial"/>
          <w:sz w:val="22"/>
          <w:szCs w:val="22"/>
        </w:rPr>
        <w:t xml:space="preserve">Departure airport</w:t>
      </w:r>
    </w:p>
    <w:p>
      <w:pPr/>
      <w:r>
        <w:rPr>
          <w:rFonts w:ascii="Arial" w:hAnsi="Arial" w:eastAsia="Arial" w:cs="Arial"/>
          <w:sz w:val="22"/>
          <w:szCs w:val="22"/>
        </w:rPr>
        <w:t xml:space="preserve">Final destination airport</w:t>
      </w:r>
    </w:p>
    <w:p>
      <w:pPr/>
      <w:r>
        <w:rPr>
          <w:rFonts w:ascii="Arial" w:hAnsi="Arial" w:eastAsia="Arial" w:cs="Arial"/>
          <w:sz w:val="22"/>
          <w:szCs w:val="22"/>
        </w:rPr>
        <w:t xml:space="preserve">Check Compensation</w:t>
      </w:r>
    </w:p>
    <w:p>
      <w:pPr/>
      <w:r>
        <w:rPr>
          <w:rFonts w:ascii="Arial" w:hAnsi="Arial" w:eastAsia="Arial" w:cs="Arial"/>
          <w:sz w:val="22"/>
          <w:szCs w:val="22"/>
        </w:rPr>
        <w:t xml:space="preserve">Scan Your Boarding Pass Barcode</w:t>
      </w:r>
    </w:p>
    <w:p>
      <w:pPr/>
      <w:r>
        <w:rPr>
          <w:rFonts w:ascii="Arial" w:hAnsi="Arial" w:eastAsia="Arial" w:cs="Arial"/>
          <w:sz w:val="22"/>
          <w:szCs w:val="22"/>
        </w:rPr>
        <w:t xml:space="preserve">Upload Boarding Pass</w:t>
      </w:r>
    </w:p>
    <w:p>
      <w:pPr/>
      <w:r>
        <w:rPr>
          <w:rFonts w:ascii="Arial" w:hAnsi="Arial" w:eastAsia="Arial" w:cs="Arial"/>
          <w:sz w:val="22"/>
          <w:szCs w:val="22"/>
        </w:rPr>
        <w:t xml:space="preserve">Check Compensation</w:t>
      </w:r>
    </w:p>
    <w:p>
      <w:pPr>
        <w:spacing w:after="240"/>
      </w:pPr>
      <w:r>
        <w:rPr>
          <w:rFonts w:ascii="Arial" w:hAnsi="Arial" w:eastAsia="Arial" w:cs="Arial"/>
          <w:sz w:val="32"/>
          <w:szCs w:val="32"/>
          <w:b w:val="1"/>
          <w:bCs w:val="1"/>
        </w:rPr>
        <w:t xml:space="preserve">How Long Are Flight Compensation Claims Valid?</w:t>
      </w:r>
    </w:p>
    <w:p>
      <w:pPr>
        <w:spacing w:after="200"/>
      </w:pPr>
      <w:r>
        <w:rPr>
          <w:rFonts w:ascii="Arial" w:hAnsi="Arial" w:eastAsia="Arial" w:cs="Arial"/>
          <w:sz w:val="22"/>
          <w:szCs w:val="22"/>
        </w:rPr>
        <w:t xml:space="preserve">Claiming compensation for a cancelled flight is subject to a time limit, but passengers generally have several years to submit a claim.</w:t>
      </w:r>
    </w:p>
    <w:p>
      <w:pPr>
        <w:spacing w:after="200"/>
      </w:pPr>
      <w:r>
        <w:rPr>
          <w:rFonts w:ascii="Arial" w:hAnsi="Arial" w:eastAsia="Arial" w:cs="Arial"/>
          <w:sz w:val="22"/>
          <w:szCs w:val="22"/>
        </w:rPr>
        <w:t xml:space="preserve">Under UK law, the Limitation Act 1980 (Section 9) states that passengers have up to six years from the scheduled date of travel to claim flight cancellation compensation. Time limits in other countries may differ, depending on local legislation.</w:t>
      </w:r>
    </w:p>
    <w:p>
      <w:pPr>
        <w:spacing w:after="200"/>
      </w:pPr>
      <w:r>
        <w:rPr>
          <w:rFonts w:ascii="Arial" w:hAnsi="Arial" w:eastAsia="Arial" w:cs="Arial"/>
          <w:sz w:val="22"/>
          <w:szCs w:val="22"/>
        </w:rPr>
        <w:t xml:space="preserve">For the best chance of a successful claim, it’s advisable to contact the airline as soon as possible after a flight is cancelled or significantly delayed. This process often begins at the airport, where airline staff should provide written information about your rights under UK261 in the event of a cancellation.</w:t>
      </w:r>
    </w:p>
    <w:p>
      <w:pPr>
        <w:spacing w:after="200"/>
      </w:pPr>
      <w:r>
        <w:rPr>
          <w:rFonts w:ascii="Arial" w:hAnsi="Arial" w:eastAsia="Arial" w:cs="Arial"/>
          <w:sz w:val="22"/>
          <w:szCs w:val="22"/>
        </w:rPr>
        <w:t xml:space="preserve">In general, it’s recommended to submit your claim within two to three years of the scheduled travel date. Starting the claim earlier rather than later gives you the strongest opportunity to recover the maximum compensation available.</w:t>
      </w:r>
    </w:p>
    <w:p>
      <w:pPr>
        <w:spacing w:after="240"/>
      </w:pPr>
      <w:r>
        <w:rPr>
          <w:rFonts w:ascii="Arial" w:hAnsi="Arial" w:eastAsia="Arial" w:cs="Arial"/>
          <w:sz w:val="32"/>
          <w:szCs w:val="32"/>
          <w:b w:val="1"/>
          <w:bCs w:val="1"/>
        </w:rPr>
        <w:t xml:space="preserve">Steрs to Tаke If Your Flight Is Cаnсelleԁ</w:t>
      </w:r>
    </w:p>
    <w:p>
      <w:pPr>
        <w:spacing w:after="200"/>
      </w:pPr>
      <w:r>
        <w:rPr>
          <w:rFonts w:ascii="Arial" w:hAnsi="Arial" w:eastAsia="Arial" w:cs="Arial"/>
          <w:sz w:val="22"/>
          <w:szCs w:val="22"/>
        </w:rPr>
        <w:t xml:space="preserve">If your flight is cancelled, try not to panic. The immediate disruption will pass, and you will still reach your destination, although it may take longer than planned. By staying calm, airline staff are often more willing to assist, and your wait is likely to be more comfortable, in line with your rights.</w:t>
      </w:r>
    </w:p>
    <w:p>
      <w:pPr>
        <w:spacing w:after="240"/>
      </w:pPr>
      <w:r>
        <w:rPr>
          <w:rFonts w:ascii="Arial" w:hAnsi="Arial" w:eastAsia="Arial" w:cs="Arial"/>
          <w:sz w:val="28"/>
          <w:szCs w:val="28"/>
          <w:b w:val="1"/>
          <w:bCs w:val="1"/>
        </w:rPr>
        <w:t xml:space="preserve">Speak to airline staff.</w:t>
      </w:r>
    </w:p>
    <w:p>
      <w:pPr>
        <w:spacing w:after="200"/>
      </w:pPr>
      <w:r>
        <w:rPr>
          <w:rFonts w:ascii="Arial" w:hAnsi="Arial" w:eastAsia="Arial" w:cs="Arial"/>
          <w:sz w:val="22"/>
          <w:szCs w:val="22"/>
        </w:rPr>
        <w:t xml:space="preserve">If the airline cancels your flight, go to the airline’s desk and ask about the cancellation or delay. Find out the reason for the disruption and ask whether a replacement flight or alternative travel arrangements are available, in line with your rights.</w:t>
      </w:r>
    </w:p>
    <w:p>
      <w:pPr>
        <w:spacing w:after="240"/>
      </w:pPr>
      <w:r>
        <w:rPr>
          <w:rFonts w:ascii="Arial" w:hAnsi="Arial" w:eastAsia="Arial" w:cs="Arial"/>
          <w:sz w:val="28"/>
          <w:szCs w:val="28"/>
          <w:b w:val="1"/>
          <w:bCs w:val="1"/>
        </w:rPr>
        <w:t xml:space="preserve">Request written confirmation.</w:t>
      </w:r>
    </w:p>
    <w:p>
      <w:pPr>
        <w:spacing w:after="200"/>
      </w:pPr>
      <w:r>
        <w:rPr>
          <w:rFonts w:ascii="Arial" w:hAnsi="Arial" w:eastAsia="Arial" w:cs="Arial"/>
          <w:sz w:val="22"/>
          <w:szCs w:val="22"/>
        </w:rPr>
        <w:t xml:space="preserve">If the cancelled flight is the airline’s responsibility, you should ask for written confirmation explaining the reason for the cancellation. This documentation can help support your flight cancellation compensation claim under UK261 and confirm your eligibility for a full refund.</w:t>
      </w:r>
    </w:p>
    <w:p>
      <w:pPr>
        <w:spacing w:after="240"/>
      </w:pPr>
      <w:r>
        <w:rPr>
          <w:rFonts w:ascii="Arial" w:hAnsi="Arial" w:eastAsia="Arial" w:cs="Arial"/>
          <w:sz w:val="28"/>
          <w:szCs w:val="28"/>
          <w:b w:val="1"/>
          <w:bCs w:val="1"/>
        </w:rPr>
        <w:t xml:space="preserve">Save your documentation.</w:t>
      </w:r>
    </w:p>
    <w:p>
      <w:pPr>
        <w:spacing w:after="200"/>
      </w:pPr>
      <w:r>
        <w:rPr>
          <w:rFonts w:ascii="Arial" w:hAnsi="Arial" w:eastAsia="Arial" w:cs="Arial"/>
          <w:sz w:val="22"/>
          <w:szCs w:val="22"/>
        </w:rPr>
        <w:t xml:space="preserve">Make sure you keep all air travel documents and flight details, including tickets, boarding passes, proof of booking, and receipts for any expenses such as meals, hotel accommodation, and transport. These documents are essential to support any compensation or refund claim.</w:t>
      </w:r>
    </w:p>
    <w:p>
      <w:pPr>
        <w:spacing w:after="240"/>
      </w:pPr>
      <w:r>
        <w:rPr>
          <w:rFonts w:ascii="Arial" w:hAnsi="Arial" w:eastAsia="Arial" w:cs="Arial"/>
          <w:sz w:val="28"/>
          <w:szCs w:val="28"/>
          <w:b w:val="1"/>
          <w:bCs w:val="1"/>
        </w:rPr>
        <w:t xml:space="preserve">Ask for assistance.</w:t>
      </w:r>
    </w:p>
    <w:p>
      <w:pPr>
        <w:spacing w:after="200"/>
      </w:pPr>
      <w:r>
        <w:rPr>
          <w:rFonts w:ascii="Arial" w:hAnsi="Arial" w:eastAsia="Arial" w:cs="Arial"/>
          <w:sz w:val="22"/>
          <w:szCs w:val="22"/>
        </w:rPr>
        <w:t xml:space="preserve">In the event of a long flight delay or a full flight cancellation, airlines are required under UK261 to provide care and assistance. This may include meals and refreshments, hotel accommodation where necessary, and, in some cases, an alternative flight, particularly for domestic journeys.</w:t>
      </w:r>
    </w:p>
    <w:p>
      <w:pPr>
        <w:spacing w:after="240"/>
      </w:pPr>
      <w:r>
        <w:rPr>
          <w:rFonts w:ascii="Arial" w:hAnsi="Arial" w:eastAsia="Arial" w:cs="Arial"/>
          <w:sz w:val="28"/>
          <w:szCs w:val="28"/>
          <w:b w:val="1"/>
          <w:bCs w:val="1"/>
        </w:rPr>
        <w:t xml:space="preserve">Check eligibility for flight cancellation compensation.</w:t>
      </w:r>
    </w:p>
    <w:p>
      <w:pPr>
        <w:spacing w:after="200"/>
      </w:pPr>
      <w:r>
        <w:rPr>
          <w:rFonts w:ascii="Arial" w:hAnsi="Arial" w:eastAsia="Arial" w:cs="Arial"/>
          <w:sz w:val="22"/>
          <w:szCs w:val="22"/>
        </w:rPr>
        <w:t xml:space="preserve">Research the applicable UK flight compensation regulations (UK261) and check whether you’re eligible for a full refund or compensation following a cancelled flight. You can use the airline’s own information or contact Skycop to help verify your rights and assess your claim.</w:t>
      </w:r>
    </w:p>
    <w:p>
      <w:pPr>
        <w:spacing w:after="240"/>
      </w:pPr>
      <w:r>
        <w:rPr>
          <w:rFonts w:ascii="Arial" w:hAnsi="Arial" w:eastAsia="Arial" w:cs="Arial"/>
          <w:sz w:val="28"/>
          <w:szCs w:val="28"/>
          <w:b w:val="1"/>
          <w:bCs w:val="1"/>
        </w:rPr>
        <w:t xml:space="preserve">File a claim.</w:t>
      </w:r>
    </w:p>
    <w:p>
      <w:pPr>
        <w:spacing w:after="200"/>
      </w:pPr>
      <w:r>
        <w:rPr>
          <w:rFonts w:ascii="Arial" w:hAnsi="Arial" w:eastAsia="Arial" w:cs="Arial"/>
          <w:sz w:val="22"/>
          <w:szCs w:val="22"/>
        </w:rPr>
        <w:t xml:space="preserve">If you believe you are eligible for flight cancellation compensation under UK261, you can submit a claim directly with the airline or use Skycop for a more reliable and hassle-free claims process.</w:t>
      </w:r>
    </w:p>
    <w:p>
      <w:pPr>
        <w:spacing w:after="240"/>
      </w:pPr>
      <w:r>
        <w:rPr>
          <w:rFonts w:ascii="Arial" w:hAnsi="Arial" w:eastAsia="Arial" w:cs="Arial"/>
          <w:sz w:val="32"/>
          <w:szCs w:val="32"/>
          <w:b w:val="1"/>
          <w:bCs w:val="1"/>
        </w:rPr>
        <w:t xml:space="preserve">Frequently Askeԁ Questions</w:t>
      </w:r>
    </w:p>
    <w:p>
      <w:pPr>
        <w:spacing w:after="240"/>
      </w:pPr>
      <w:r>
        <w:rPr>
          <w:rFonts w:ascii="Arial" w:hAnsi="Arial" w:eastAsia="Arial" w:cs="Arial"/>
          <w:sz w:val="26"/>
          <w:szCs w:val="26"/>
          <w:b w:val="1"/>
          <w:bCs w:val="1"/>
        </w:rPr>
        <w:t xml:space="preserve">What documents do I need to get compensation for flight cancellations?</w:t>
      </w:r>
    </w:p>
    <w:p>
      <w:pPr>
        <w:spacing w:after="200"/>
      </w:pPr>
      <w:r>
        <w:rPr>
          <w:rFonts w:ascii="Arial" w:hAnsi="Arial" w:eastAsia="Arial" w:cs="Arial"/>
          <w:sz w:val="22"/>
          <w:szCs w:val="22"/>
        </w:rPr>
        <w:t xml:space="preserve">Any documentation you can provide will help support your claim under UK261. This includes proof of booking, ticket details, and boarding passes, where available.You will also need to provide details of everyone in your travel party, including consent to claim on behalf of other adults in the group. In addition, you can submit scanned copies of receipts for any expenses incurred, along with any written information provided by airline staff on the day, explaining your rights following the cancellation.</w:t>
      </w:r>
    </w:p>
    <w:p>
      <w:pPr>
        <w:spacing w:after="240"/>
      </w:pPr>
      <w:r>
        <w:rPr>
          <w:rFonts w:ascii="Arial" w:hAnsi="Arial" w:eastAsia="Arial" w:cs="Arial"/>
          <w:sz w:val="26"/>
          <w:szCs w:val="26"/>
          <w:b w:val="1"/>
          <w:bCs w:val="1"/>
        </w:rPr>
        <w:t xml:space="preserve">How long do I have to claim flight compensation for a cancelled flight?</w:t>
      </w:r>
    </w:p>
    <w:p>
      <w:pPr>
        <w:spacing w:after="200"/>
      </w:pPr>
      <w:r>
        <w:rPr>
          <w:rFonts w:ascii="Arial" w:hAnsi="Arial" w:eastAsia="Arial" w:cs="Arial"/>
          <w:sz w:val="22"/>
          <w:szCs w:val="22"/>
        </w:rPr>
        <w:t xml:space="preserve">Under UK261, the Limitation Act 1980 (Section 9) allows passengers up to six years to claim compensation for a cancelled flight. However, it is strongly recommended to submit your claim as soon as possible after the scheduled date of travel, as this gives you the best chance of a successful outcome.In practice, most passengers submit their claims within two to three years of the disruption, which helps ensure that evidence is still available and the claim can be assessed more efficiently.</w:t>
      </w:r>
    </w:p>
    <w:p>
      <w:pPr>
        <w:spacing w:after="240"/>
      </w:pPr>
      <w:r>
        <w:rPr>
          <w:rFonts w:ascii="Arial" w:hAnsi="Arial" w:eastAsia="Arial" w:cs="Arial"/>
          <w:sz w:val="26"/>
          <w:szCs w:val="26"/>
          <w:b w:val="1"/>
          <w:bCs w:val="1"/>
        </w:rPr>
        <w:t xml:space="preserve">Can I claim flight compensation if it was cancelled due to extraordinary circumstances?</w:t>
      </w:r>
    </w:p>
    <w:p>
      <w:pPr>
        <w:spacing w:after="200"/>
      </w:pPr>
      <w:r>
        <w:rPr>
          <w:rFonts w:ascii="Arial" w:hAnsi="Arial" w:eastAsia="Arial" w:cs="Arial"/>
          <w:sz w:val="22"/>
          <w:szCs w:val="22"/>
        </w:rPr>
        <w:t xml:space="preserve">In most cases, the airline must be at fault for you to be able to claim compensation under UK261.</w:t>
      </w:r>
    </w:p>
    <w:p>
      <w:pPr>
        <w:spacing w:after="200"/>
      </w:pPr>
      <w:r>
        <w:rPr>
          <w:rFonts w:ascii="Arial" w:hAnsi="Arial" w:eastAsia="Arial" w:cs="Arial"/>
          <w:sz w:val="22"/>
          <w:szCs w:val="22"/>
        </w:rPr>
        <w:t xml:space="preserve">As a result, genuine extraordinary circumstances—such as severe weather conditions—may mean that you are not entitled to compensation for a cancelled flight.</w:t>
      </w:r>
    </w:p>
    <w:p>
      <w:pPr>
        <w:spacing w:after="200"/>
      </w:pPr>
      <w:r>
        <w:rPr>
          <w:rFonts w:ascii="Arial" w:hAnsi="Arial" w:eastAsia="Arial" w:cs="Arial"/>
          <w:sz w:val="22"/>
          <w:szCs w:val="22"/>
        </w:rPr>
        <w:t xml:space="preserve">However, even in these situations, the airline still has a duty of care to passengers and may be required to arrange alternative travel or provide assistance to help you reach your destination.</w:t>
      </w:r>
    </w:p>
    <w:p>
      <w:pPr>
        <w:spacing w:after="200"/>
      </w:pPr>
      <w:r>
        <w:rPr>
          <w:rFonts w:ascii="Arial" w:hAnsi="Arial" w:eastAsia="Arial" w:cs="Arial"/>
          <w:sz w:val="22"/>
          <w:szCs w:val="22"/>
        </w:rPr>
        <w:t xml:space="preserve">If you believe you may still be entitled to compensation, contact Skycop, and we will assess your case and let you know whether you have a valid claim under UK261.</w:t>
      </w:r>
    </w:p>
    <w:p>
      <w:pPr>
        <w:spacing w:after="240"/>
      </w:pPr>
      <w:r>
        <w:rPr>
          <w:rFonts w:ascii="Arial" w:hAnsi="Arial" w:eastAsia="Arial" w:cs="Arial"/>
          <w:sz w:val="26"/>
          <w:szCs w:val="26"/>
          <w:b w:val="1"/>
          <w:bCs w:val="1"/>
        </w:rPr>
        <w:t xml:space="preserve">What should I do to claim a flight compensation?</w:t>
      </w:r>
    </w:p>
    <w:p>
      <w:pPr>
        <w:spacing w:after="200"/>
      </w:pPr>
      <w:r>
        <w:rPr>
          <w:rFonts w:ascii="Arial" w:hAnsi="Arial" w:eastAsia="Arial" w:cs="Arial"/>
          <w:sz w:val="22"/>
          <w:szCs w:val="22"/>
        </w:rPr>
        <w:t xml:space="preserve">Keep all supporting evidence, such as tickets, connecting flight documents, proof of purchase, and receipts for any additional expenses incurred at the airport. Check whether your cancelled flight is eligible for a refund.You can usually request this directly from the airline, or you can complete our claim form and ask Skycop’s experts to manage your case on your behalf.</w:t>
      </w:r>
    </w:p>
    <w:p>
      <w:pPr>
        <w:spacing w:after="240"/>
      </w:pPr>
      <w:r>
        <w:rPr>
          <w:rFonts w:ascii="Arial" w:hAnsi="Arial" w:eastAsia="Arial" w:cs="Arial"/>
          <w:sz w:val="26"/>
          <w:szCs w:val="26"/>
          <w:b w:val="1"/>
          <w:bCs w:val="1"/>
        </w:rPr>
        <w:t xml:space="preserve">Do I get compensation for a cancelled flight?</w:t>
      </w:r>
    </w:p>
    <w:p>
      <w:pPr>
        <w:spacing w:after="200"/>
      </w:pPr>
      <w:r>
        <w:rPr>
          <w:rFonts w:ascii="Arial" w:hAnsi="Arial" w:eastAsia="Arial" w:cs="Arial"/>
          <w:sz w:val="22"/>
          <w:szCs w:val="22"/>
        </w:rPr>
        <w:t xml:space="preserve">Yes, you may be eligible for flight compensation if the airline is responsible for the cancellation. Under UK261 (the UK version of Regulation 261/2004), passengers can claim up to £520, depending on the distance of the flight.</w:t>
      </w:r>
    </w:p>
    <w:p>
      <w:pPr>
        <w:spacing w:after="200"/>
      </w:pPr>
      <w:r>
        <w:rPr>
          <w:rFonts w:ascii="Arial" w:hAnsi="Arial" w:eastAsia="Arial" w:cs="Arial"/>
          <w:sz w:val="22"/>
          <w:szCs w:val="22"/>
        </w:rPr>
        <w:t xml:space="preserve">However, if the cancellation was caused by extraordinary circumstances—such as severe weather conditions—the airline is not liable for compensation, and you may not be entitled to flight delay or flight cancellation compensation.</w:t>
      </w:r>
    </w:p>
    <w:p>
      <w:pPr>
        <w:spacing w:after="240"/>
      </w:pPr>
      <w:r>
        <w:rPr>
          <w:rFonts w:ascii="Arial" w:hAnsi="Arial" w:eastAsia="Arial" w:cs="Arial"/>
          <w:sz w:val="26"/>
          <w:szCs w:val="26"/>
          <w:b w:val="1"/>
          <w:bCs w:val="1"/>
        </w:rPr>
        <w:t xml:space="preserve">Can I get a 100% refund on flight cancellation?</w:t>
      </w:r>
    </w:p>
    <w:p>
      <w:pPr>
        <w:spacing w:after="200"/>
      </w:pPr>
      <w:r>
        <w:rPr>
          <w:rFonts w:ascii="Arial" w:hAnsi="Arial" w:eastAsia="Arial" w:cs="Arial"/>
          <w:sz w:val="22"/>
          <w:szCs w:val="22"/>
        </w:rPr>
        <w:t xml:space="preserve">You can usually receive a full refund if your airline cancels your flight, in line with UK261. This typically covers the cost of the ticket and, in some cases, additional expenses resulting from a cancellation that was within the airline’s control.However, flight cancellation compensation is assessed separately and depends on the specific circumstances of the disruption, including whether the airline was responsible and whether extraordinary circumstances apply.</w:t>
      </w:r>
    </w:p>
    <w:p>
      <w:pPr/>
      <w:r>
        <w:rPr>
          <w:rFonts w:ascii="Arial" w:hAnsi="Arial" w:eastAsia="Arial" w:cs="Arial"/>
          <w:sz w:val="22"/>
          <w:szCs w:val="22"/>
        </w:rPr>
        <w:t xml:space="preserve">See All Questions</w:t>
      </w:r>
    </w:p>
    <w:p>
      <w:pPr>
        <w:spacing w:after="240"/>
      </w:pPr>
      <w:r>
        <w:rPr>
          <w:rFonts w:ascii="Arial" w:hAnsi="Arial" w:eastAsia="Arial" w:cs="Arial"/>
          <w:sz w:val="32"/>
          <w:szCs w:val="32"/>
          <w:b w:val="1"/>
          <w:bCs w:val="1"/>
        </w:rPr>
        <w:t xml:space="preserve">Successful Cases Against These Airlines and Others</w:t>
      </w:r>
    </w:p>
    <w:p>
      <w:pPr>
        <w:spacing w:after="200"/>
      </w:pPr>
      <w:r>
        <w:rPr>
          <w:rFonts w:ascii="Arial" w:hAnsi="Arial" w:eastAsia="Arial" w:cs="Arial"/>
          <w:sz w:val="22"/>
          <w:szCs w:val="22"/>
        </w:rPr>
        <w:t xml:space="preserve">Skycop has a strong track record of successfully pursuing flight delay compensation claims against major airline operators, in line with passengers’ rights.</w:t>
      </w:r>
    </w:p>
    <w:p>
      <w:pPr>
        <w:spacing w:after="240"/>
      </w:pPr>
      <w:r>
        <w:rPr>
          <w:rFonts w:ascii="Arial" w:hAnsi="Arial" w:eastAsia="Arial" w:cs="Arial"/>
          <w:sz w:val="32"/>
          <w:szCs w:val="32"/>
          <w:b w:val="1"/>
          <w:bCs w:val="1"/>
        </w:rPr>
        <w:t xml:space="preserve">Help Provided at These Airports and More</w:t>
      </w:r>
    </w:p>
    <w:p>
      <w:pPr>
        <w:spacing w:after="200"/>
      </w:pPr>
      <w:r>
        <w:rPr>
          <w:rFonts w:ascii="Arial" w:hAnsi="Arial" w:eastAsia="Arial" w:cs="Arial"/>
          <w:sz w:val="22"/>
          <w:szCs w:val="22"/>
        </w:rPr>
        <w:t xml:space="preserve">Skycop provides support to passengers affected by overbooked flights, delays, and cancellations at airports across Europe, helping them enforce their rights.</w:t>
      </w:r>
    </w:p>
    <w:p>
      <w:pPr>
        <w:spacing w:after="240"/>
      </w:pPr>
      <w:r>
        <w:rPr>
          <w:rFonts w:ascii="Arial" w:hAnsi="Arial" w:eastAsia="Arial" w:cs="Arial"/>
          <w:sz w:val="32"/>
          <w:szCs w:val="32"/>
          <w:b w:val="1"/>
          <w:bCs w:val="1"/>
        </w:rPr>
        <w:t xml:space="preserve">Air Passenger Rights and Prоtectiоns</w:t>
      </w:r>
    </w:p>
    <w:p>
      <w:pPr>
        <w:spacing w:after="200"/>
      </w:pPr>
      <w:r>
        <w:rPr>
          <w:rFonts w:ascii="Arial" w:hAnsi="Arial" w:eastAsia="Arial" w:cs="Arial"/>
          <w:sz w:val="22"/>
          <w:szCs w:val="22"/>
        </w:rPr>
        <w:t xml:space="preserve">Your airline passenger rights are protected under UK261. This regulation sets out standardised rights to flight compensation for passengers affected by delays of more than three hours, flight cancellations, and overbooking.</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CA915CB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2026-01-12T06:39:06+00:00</dcterms:created>
  <dcterms:modified xsi:type="dcterms:W3CDTF">2026-01-12T06:39:06+00:00</dcterms:modified>
</cp:coreProperties>
</file>

<file path=docProps/custom.xml><?xml version="1.0" encoding="utf-8"?>
<Properties xmlns="http://schemas.openxmlformats.org/officeDocument/2006/custom-properties" xmlns:vt="http://schemas.openxmlformats.org/officeDocument/2006/docPropsVTypes"/>
</file>