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8E16E" w14:textId="77777777" w:rsidR="004E243C" w:rsidRPr="004E243C" w:rsidRDefault="004E243C" w:rsidP="004E243C">
      <w:pPr>
        <w:spacing w:after="0"/>
        <w:rPr>
          <w:rFonts w:ascii="Grandview" w:hAnsi="Grandview"/>
          <w:b/>
          <w:bCs/>
        </w:rPr>
      </w:pPr>
      <w:r w:rsidRPr="004E243C">
        <w:rPr>
          <w:rFonts w:ascii="Grandview" w:hAnsi="Grandview"/>
          <w:b/>
          <w:bCs/>
        </w:rPr>
        <w:t>1️</w:t>
      </w:r>
      <w:r w:rsidRPr="004E243C">
        <w:rPr>
          <w:rFonts w:ascii="Segoe UI Symbol" w:hAnsi="Segoe UI Symbol" w:cs="Segoe UI Symbol"/>
          <w:b/>
          <w:bCs/>
        </w:rPr>
        <w:t>⃣</w:t>
      </w:r>
      <w:r w:rsidRPr="004E243C">
        <w:rPr>
          <w:rFonts w:ascii="Grandview" w:hAnsi="Grandview"/>
          <w:b/>
          <w:bCs/>
        </w:rPr>
        <w:t xml:space="preserve"> What is Port Security (Static MAC)?</w:t>
      </w:r>
    </w:p>
    <w:p w14:paraId="65DD0CCE" w14:textId="77777777" w:rsidR="004E243C" w:rsidRPr="004E243C" w:rsidRDefault="004E243C" w:rsidP="004E243C">
      <w:pPr>
        <w:spacing w:after="0"/>
        <w:rPr>
          <w:rFonts w:ascii="Grandview" w:hAnsi="Grandview"/>
        </w:rPr>
      </w:pPr>
      <w:proofErr w:type="gramStart"/>
      <w:r w:rsidRPr="004E243C">
        <w:rPr>
          <w:rFonts w:ascii="Grandview" w:hAnsi="Grandview"/>
        </w:rPr>
        <w:t>Point-wise</w:t>
      </w:r>
      <w:proofErr w:type="gramEnd"/>
      <w:r w:rsidRPr="004E243C">
        <w:rPr>
          <w:rFonts w:ascii="Grandview" w:hAnsi="Grandview"/>
        </w:rPr>
        <w:t>:</w:t>
      </w:r>
    </w:p>
    <w:p w14:paraId="6C411E7D" w14:textId="77777777" w:rsidR="004E243C" w:rsidRPr="004E243C" w:rsidRDefault="004E243C" w:rsidP="004E243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A switch security feature that </w:t>
      </w:r>
      <w:r w:rsidRPr="004E243C">
        <w:rPr>
          <w:rFonts w:ascii="Grandview" w:hAnsi="Grandview"/>
          <w:b/>
          <w:bCs/>
        </w:rPr>
        <w:t>limits which MAC address</w:t>
      </w:r>
      <w:r w:rsidRPr="004E243C">
        <w:rPr>
          <w:rFonts w:ascii="Grandview" w:hAnsi="Grandview"/>
        </w:rPr>
        <w:t xml:space="preserve"> can access a port.</w:t>
      </w:r>
    </w:p>
    <w:p w14:paraId="193B9195" w14:textId="77777777" w:rsidR="004E243C" w:rsidRPr="004E243C" w:rsidRDefault="004E243C" w:rsidP="004E243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You manually configure the </w:t>
      </w:r>
      <w:r w:rsidRPr="004E243C">
        <w:rPr>
          <w:rFonts w:ascii="Grandview" w:hAnsi="Grandview"/>
          <w:b/>
          <w:bCs/>
        </w:rPr>
        <w:t>specific MAC addresses</w:t>
      </w:r>
      <w:r w:rsidRPr="004E243C">
        <w:rPr>
          <w:rFonts w:ascii="Grandview" w:hAnsi="Grandview"/>
        </w:rPr>
        <w:t xml:space="preserve"> allowed on that port.</w:t>
      </w:r>
    </w:p>
    <w:p w14:paraId="1D4CB176" w14:textId="77777777" w:rsidR="004E243C" w:rsidRPr="004E243C" w:rsidRDefault="004E243C" w:rsidP="004E243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If any </w:t>
      </w:r>
      <w:r w:rsidRPr="004E243C">
        <w:rPr>
          <w:rFonts w:ascii="Grandview" w:hAnsi="Grandview"/>
          <w:b/>
          <w:bCs/>
        </w:rPr>
        <w:t>other device</w:t>
      </w:r>
      <w:r w:rsidRPr="004E243C">
        <w:rPr>
          <w:rFonts w:ascii="Grandview" w:hAnsi="Grandview"/>
        </w:rPr>
        <w:t xml:space="preserve"> connects </w:t>
      </w:r>
      <w:r w:rsidRPr="004E243C">
        <w:rPr>
          <w:rFonts w:ascii="Arial" w:hAnsi="Arial" w:cs="Arial"/>
        </w:rPr>
        <w:t>→</w:t>
      </w:r>
      <w:r w:rsidRPr="004E243C">
        <w:rPr>
          <w:rFonts w:ascii="Grandview" w:hAnsi="Grandview"/>
        </w:rPr>
        <w:t xml:space="preserve"> switch triggers a violation.</w:t>
      </w:r>
    </w:p>
    <w:p w14:paraId="2240B56A" w14:textId="77777777" w:rsidR="004E243C" w:rsidRPr="004E243C" w:rsidRDefault="004E243C" w:rsidP="004E243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Helps prevent </w:t>
      </w:r>
      <w:r w:rsidRPr="004E243C">
        <w:rPr>
          <w:rFonts w:ascii="Grandview" w:hAnsi="Grandview"/>
          <w:b/>
          <w:bCs/>
        </w:rPr>
        <w:t>unknown</w:t>
      </w:r>
      <w:r w:rsidRPr="004E243C">
        <w:rPr>
          <w:rFonts w:ascii="Grandview" w:hAnsi="Grandview"/>
        </w:rPr>
        <w:t xml:space="preserve">, </w:t>
      </w:r>
      <w:r w:rsidRPr="004E243C">
        <w:rPr>
          <w:rFonts w:ascii="Grandview" w:hAnsi="Grandview"/>
          <w:b/>
          <w:bCs/>
        </w:rPr>
        <w:t>unauthorized</w:t>
      </w:r>
      <w:r w:rsidRPr="004E243C">
        <w:rPr>
          <w:rFonts w:ascii="Grandview" w:hAnsi="Grandview"/>
        </w:rPr>
        <w:t xml:space="preserve">, or </w:t>
      </w:r>
      <w:r w:rsidRPr="004E243C">
        <w:rPr>
          <w:rFonts w:ascii="Grandview" w:hAnsi="Grandview"/>
          <w:b/>
          <w:bCs/>
        </w:rPr>
        <w:t>malicious</w:t>
      </w:r>
      <w:r w:rsidRPr="004E243C">
        <w:rPr>
          <w:rFonts w:ascii="Grandview" w:hAnsi="Grandview"/>
        </w:rPr>
        <w:t xml:space="preserve"> devices from joining the network.</w:t>
      </w:r>
    </w:p>
    <w:p w14:paraId="277C6A2B" w14:textId="77777777" w:rsidR="004E243C" w:rsidRPr="004E243C" w:rsidRDefault="004E243C" w:rsidP="004E243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Works only on </w:t>
      </w:r>
      <w:r w:rsidRPr="004E243C">
        <w:rPr>
          <w:rFonts w:ascii="Grandview" w:hAnsi="Grandview"/>
          <w:b/>
          <w:bCs/>
        </w:rPr>
        <w:t>access ports</w:t>
      </w:r>
      <w:r w:rsidRPr="004E243C">
        <w:rPr>
          <w:rFonts w:ascii="Grandview" w:hAnsi="Grandview"/>
        </w:rPr>
        <w:t xml:space="preserve"> (not on trunk ports).</w:t>
      </w:r>
    </w:p>
    <w:p w14:paraId="6B01B21C" w14:textId="77777777" w:rsidR="004E243C" w:rsidRPr="004E243C" w:rsidRDefault="004E243C" w:rsidP="004E243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Has 3 violation modes: </w:t>
      </w:r>
      <w:r w:rsidRPr="004E243C">
        <w:rPr>
          <w:rFonts w:ascii="Grandview" w:hAnsi="Grandview"/>
          <w:b/>
          <w:bCs/>
        </w:rPr>
        <w:t>protect, restrict, shutdown</w:t>
      </w:r>
      <w:r w:rsidRPr="004E243C">
        <w:rPr>
          <w:rFonts w:ascii="Grandview" w:hAnsi="Grandview"/>
        </w:rPr>
        <w:t>.</w:t>
      </w:r>
    </w:p>
    <w:p w14:paraId="3B1AC8BE" w14:textId="77777777" w:rsidR="004E243C" w:rsidRPr="004E243C" w:rsidRDefault="004E243C" w:rsidP="004E243C">
      <w:pPr>
        <w:numPr>
          <w:ilvl w:val="0"/>
          <w:numId w:val="1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Commonly used in </w:t>
      </w:r>
      <w:r w:rsidRPr="004E243C">
        <w:rPr>
          <w:rFonts w:ascii="Grandview" w:hAnsi="Grandview"/>
          <w:b/>
          <w:bCs/>
        </w:rPr>
        <w:t>offices, servers, CCTV, printers</w:t>
      </w:r>
      <w:r w:rsidRPr="004E243C">
        <w:rPr>
          <w:rFonts w:ascii="Grandview" w:hAnsi="Grandview"/>
        </w:rPr>
        <w:t>, etc.</w:t>
      </w:r>
    </w:p>
    <w:p w14:paraId="0D940282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pict w14:anchorId="5743FA47">
          <v:rect id="_x0000_i1043" style="width:0;height:1.5pt" o:hralign="center" o:hrstd="t" o:hr="t" fillcolor="#a0a0a0" stroked="f"/>
        </w:pict>
      </w:r>
    </w:p>
    <w:p w14:paraId="0230F4C5" w14:textId="77777777" w:rsidR="004E243C" w:rsidRPr="004E243C" w:rsidRDefault="004E243C" w:rsidP="004E243C">
      <w:pPr>
        <w:spacing w:after="0"/>
        <w:rPr>
          <w:rFonts w:ascii="Grandview" w:hAnsi="Grandview"/>
          <w:b/>
          <w:bCs/>
        </w:rPr>
      </w:pPr>
      <w:r w:rsidRPr="004E243C">
        <w:rPr>
          <w:rFonts w:ascii="Grandview" w:hAnsi="Grandview"/>
          <w:b/>
          <w:bCs/>
        </w:rPr>
        <w:t>2️</w:t>
      </w:r>
      <w:r w:rsidRPr="004E243C">
        <w:rPr>
          <w:rFonts w:ascii="Segoe UI Symbol" w:hAnsi="Segoe UI Symbol" w:cs="Segoe UI Symbol"/>
          <w:b/>
          <w:bCs/>
        </w:rPr>
        <w:t>⃣</w:t>
      </w:r>
      <w:r w:rsidRPr="004E243C">
        <w:rPr>
          <w:rFonts w:ascii="Grandview" w:hAnsi="Grandview"/>
          <w:b/>
          <w:bCs/>
        </w:rPr>
        <w:t xml:space="preserve"> Why do we configure Static MAC Port Security?</w:t>
      </w:r>
    </w:p>
    <w:p w14:paraId="2B2ADE3E" w14:textId="77777777" w:rsidR="004E243C" w:rsidRPr="004E243C" w:rsidRDefault="004E243C" w:rsidP="004E243C">
      <w:pPr>
        <w:spacing w:after="0"/>
        <w:rPr>
          <w:rFonts w:ascii="Grandview" w:hAnsi="Grandview"/>
        </w:rPr>
      </w:pPr>
      <w:proofErr w:type="gramStart"/>
      <w:r w:rsidRPr="004E243C">
        <w:rPr>
          <w:rFonts w:ascii="Grandview" w:hAnsi="Grandview"/>
        </w:rPr>
        <w:t>Point-wise</w:t>
      </w:r>
      <w:proofErr w:type="gramEnd"/>
      <w:r w:rsidRPr="004E243C">
        <w:rPr>
          <w:rFonts w:ascii="Grandview" w:hAnsi="Grandview"/>
        </w:rPr>
        <w:t>:</w:t>
      </w:r>
    </w:p>
    <w:p w14:paraId="269CBE9A" w14:textId="77777777" w:rsidR="004E243C" w:rsidRPr="004E243C" w:rsidRDefault="004E243C" w:rsidP="004E243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To </w:t>
      </w:r>
      <w:r w:rsidRPr="004E243C">
        <w:rPr>
          <w:rFonts w:ascii="Grandview" w:hAnsi="Grandview"/>
          <w:b/>
          <w:bCs/>
        </w:rPr>
        <w:t>block unauthorized devices</w:t>
      </w:r>
      <w:r w:rsidRPr="004E243C">
        <w:rPr>
          <w:rFonts w:ascii="Grandview" w:hAnsi="Grandview"/>
        </w:rPr>
        <w:t>.</w:t>
      </w:r>
    </w:p>
    <w:p w14:paraId="6648EEC3" w14:textId="77777777" w:rsidR="004E243C" w:rsidRPr="004E243C" w:rsidRDefault="004E243C" w:rsidP="004E243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To stop </w:t>
      </w:r>
      <w:r w:rsidRPr="004E243C">
        <w:rPr>
          <w:rFonts w:ascii="Grandview" w:hAnsi="Grandview"/>
          <w:b/>
          <w:bCs/>
        </w:rPr>
        <w:t>MAC-flooding attacks</w:t>
      </w:r>
      <w:r w:rsidRPr="004E243C">
        <w:rPr>
          <w:rFonts w:ascii="Grandview" w:hAnsi="Grandview"/>
        </w:rPr>
        <w:t>.</w:t>
      </w:r>
    </w:p>
    <w:p w14:paraId="16FCA05C" w14:textId="77777777" w:rsidR="004E243C" w:rsidRPr="004E243C" w:rsidRDefault="004E243C" w:rsidP="004E243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To ensure </w:t>
      </w:r>
      <w:r w:rsidRPr="004E243C">
        <w:rPr>
          <w:rFonts w:ascii="Grandview" w:hAnsi="Grandview"/>
          <w:b/>
          <w:bCs/>
        </w:rPr>
        <w:t>only known, approved devices</w:t>
      </w:r>
      <w:r w:rsidRPr="004E243C">
        <w:rPr>
          <w:rFonts w:ascii="Grandview" w:hAnsi="Grandview"/>
        </w:rPr>
        <w:t xml:space="preserve"> connect.</w:t>
      </w:r>
    </w:p>
    <w:p w14:paraId="74A0A403" w14:textId="77777777" w:rsidR="004E243C" w:rsidRPr="004E243C" w:rsidRDefault="004E243C" w:rsidP="004E243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To protect network from users connecting </w:t>
      </w:r>
      <w:r w:rsidRPr="004E243C">
        <w:rPr>
          <w:rFonts w:ascii="Grandview" w:hAnsi="Grandview"/>
          <w:b/>
          <w:bCs/>
        </w:rPr>
        <w:t>rogue switches/hubs</w:t>
      </w:r>
      <w:r w:rsidRPr="004E243C">
        <w:rPr>
          <w:rFonts w:ascii="Grandview" w:hAnsi="Grandview"/>
        </w:rPr>
        <w:t>.</w:t>
      </w:r>
    </w:p>
    <w:p w14:paraId="51C108F1" w14:textId="77777777" w:rsidR="004E243C" w:rsidRPr="004E243C" w:rsidRDefault="004E243C" w:rsidP="004E243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To maintain </w:t>
      </w:r>
      <w:r w:rsidRPr="004E243C">
        <w:rPr>
          <w:rFonts w:ascii="Grandview" w:hAnsi="Grandview"/>
          <w:b/>
          <w:bCs/>
        </w:rPr>
        <w:t>strict device-to-port mapping</w:t>
      </w:r>
      <w:r w:rsidRPr="004E243C">
        <w:rPr>
          <w:rFonts w:ascii="Grandview" w:hAnsi="Grandview"/>
        </w:rPr>
        <w:t>.</w:t>
      </w:r>
    </w:p>
    <w:p w14:paraId="7580D725" w14:textId="77777777" w:rsidR="004E243C" w:rsidRPr="004E243C" w:rsidRDefault="004E243C" w:rsidP="004E243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To increase security without requiring </w:t>
      </w:r>
      <w:r w:rsidRPr="004E243C">
        <w:rPr>
          <w:rFonts w:ascii="Grandview" w:hAnsi="Grandview"/>
          <w:b/>
          <w:bCs/>
        </w:rPr>
        <w:t>complex authentication systems</w:t>
      </w:r>
      <w:r w:rsidRPr="004E243C">
        <w:rPr>
          <w:rFonts w:ascii="Grandview" w:hAnsi="Grandview"/>
        </w:rPr>
        <w:t xml:space="preserve"> like 802.1X.</w:t>
      </w:r>
    </w:p>
    <w:p w14:paraId="6ACA9F39" w14:textId="77777777" w:rsidR="004E243C" w:rsidRPr="004E243C" w:rsidRDefault="004E243C" w:rsidP="004E243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To prevent network changes in sensitive areas (server rooms, backbone).</w:t>
      </w:r>
    </w:p>
    <w:p w14:paraId="7A4B466A" w14:textId="77777777" w:rsidR="004E243C" w:rsidRPr="004E243C" w:rsidRDefault="004E243C" w:rsidP="004E243C">
      <w:pPr>
        <w:numPr>
          <w:ilvl w:val="0"/>
          <w:numId w:val="2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To ensure </w:t>
      </w:r>
      <w:r w:rsidRPr="004E243C">
        <w:rPr>
          <w:rFonts w:ascii="Grandview" w:hAnsi="Grandview"/>
          <w:b/>
          <w:bCs/>
        </w:rPr>
        <w:t>predictable</w:t>
      </w:r>
      <w:r w:rsidRPr="004E243C">
        <w:rPr>
          <w:rFonts w:ascii="Grandview" w:hAnsi="Grandview"/>
        </w:rPr>
        <w:t xml:space="preserve"> and </w:t>
      </w:r>
      <w:r w:rsidRPr="004E243C">
        <w:rPr>
          <w:rFonts w:ascii="Grandview" w:hAnsi="Grandview"/>
          <w:b/>
          <w:bCs/>
        </w:rPr>
        <w:t>controlled</w:t>
      </w:r>
      <w:r w:rsidRPr="004E243C">
        <w:rPr>
          <w:rFonts w:ascii="Grandview" w:hAnsi="Grandview"/>
        </w:rPr>
        <w:t xml:space="preserve"> traffic.</w:t>
      </w:r>
    </w:p>
    <w:p w14:paraId="34D94253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pict w14:anchorId="65E550C1">
          <v:rect id="_x0000_i1044" style="width:0;height:1.5pt" o:hralign="center" o:hrstd="t" o:hr="t" fillcolor="#a0a0a0" stroked="f"/>
        </w:pict>
      </w:r>
    </w:p>
    <w:p w14:paraId="0DD240B3" w14:textId="77777777" w:rsidR="004E243C" w:rsidRPr="004E243C" w:rsidRDefault="004E243C" w:rsidP="004E243C">
      <w:pPr>
        <w:spacing w:after="0"/>
        <w:rPr>
          <w:rFonts w:ascii="Grandview" w:hAnsi="Grandview"/>
          <w:b/>
          <w:bCs/>
        </w:rPr>
      </w:pPr>
      <w:r w:rsidRPr="004E243C">
        <w:rPr>
          <w:rFonts w:ascii="Grandview" w:hAnsi="Grandview"/>
          <w:b/>
          <w:bCs/>
        </w:rPr>
        <w:t>3️</w:t>
      </w:r>
      <w:r w:rsidRPr="004E243C">
        <w:rPr>
          <w:rFonts w:ascii="Segoe UI Symbol" w:hAnsi="Segoe UI Symbol" w:cs="Segoe UI Symbol"/>
          <w:b/>
          <w:bCs/>
        </w:rPr>
        <w:t>⃣</w:t>
      </w:r>
      <w:r w:rsidRPr="004E243C">
        <w:rPr>
          <w:rFonts w:ascii="Grandview" w:hAnsi="Grandview"/>
          <w:b/>
          <w:bCs/>
        </w:rPr>
        <w:t xml:space="preserve"> Advantages (Pros)</w:t>
      </w:r>
    </w:p>
    <w:p w14:paraId="5608BEA2" w14:textId="77777777" w:rsidR="004E243C" w:rsidRPr="004E243C" w:rsidRDefault="004E243C" w:rsidP="004E243C">
      <w:pPr>
        <w:spacing w:after="0"/>
        <w:rPr>
          <w:rFonts w:ascii="Grandview" w:hAnsi="Grandview"/>
        </w:rPr>
      </w:pPr>
      <w:proofErr w:type="gramStart"/>
      <w:r w:rsidRPr="004E243C">
        <w:rPr>
          <w:rFonts w:ascii="Grandview" w:hAnsi="Grandview"/>
        </w:rPr>
        <w:t>Point-wise</w:t>
      </w:r>
      <w:proofErr w:type="gramEnd"/>
      <w:r w:rsidRPr="004E243C">
        <w:rPr>
          <w:rFonts w:ascii="Grandview" w:hAnsi="Grandview"/>
        </w:rPr>
        <w:t>:</w:t>
      </w:r>
    </w:p>
    <w:p w14:paraId="2886421E" w14:textId="77777777" w:rsidR="004E243C" w:rsidRPr="004E243C" w:rsidRDefault="004E243C" w:rsidP="004E243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  <w:b/>
          <w:bCs/>
        </w:rPr>
        <w:t>High security</w:t>
      </w:r>
      <w:r w:rsidRPr="004E243C">
        <w:rPr>
          <w:rFonts w:ascii="Grandview" w:hAnsi="Grandview"/>
        </w:rPr>
        <w:t xml:space="preserve"> — only configured MACs allowed.</w:t>
      </w:r>
    </w:p>
    <w:p w14:paraId="41A336A4" w14:textId="77777777" w:rsidR="004E243C" w:rsidRPr="004E243C" w:rsidRDefault="004E243C" w:rsidP="004E243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Prevents </w:t>
      </w:r>
      <w:r w:rsidRPr="004E243C">
        <w:rPr>
          <w:rFonts w:ascii="Grandview" w:hAnsi="Grandview"/>
          <w:b/>
          <w:bCs/>
        </w:rPr>
        <w:t>unauthorized access</w:t>
      </w:r>
      <w:r w:rsidRPr="004E243C">
        <w:rPr>
          <w:rFonts w:ascii="Grandview" w:hAnsi="Grandview"/>
        </w:rPr>
        <w:t>.</w:t>
      </w:r>
    </w:p>
    <w:p w14:paraId="2D73FED5" w14:textId="77777777" w:rsidR="004E243C" w:rsidRPr="004E243C" w:rsidRDefault="004E243C" w:rsidP="004E243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Protects against </w:t>
      </w:r>
      <w:r w:rsidRPr="004E243C">
        <w:rPr>
          <w:rFonts w:ascii="Grandview" w:hAnsi="Grandview"/>
          <w:b/>
          <w:bCs/>
        </w:rPr>
        <w:t>MAC table overflow/flooding attacks</w:t>
      </w:r>
      <w:r w:rsidRPr="004E243C">
        <w:rPr>
          <w:rFonts w:ascii="Grandview" w:hAnsi="Grandview"/>
        </w:rPr>
        <w:t>.</w:t>
      </w:r>
    </w:p>
    <w:p w14:paraId="5603EF45" w14:textId="77777777" w:rsidR="004E243C" w:rsidRPr="004E243C" w:rsidRDefault="004E243C" w:rsidP="004E243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Ensures </w:t>
      </w:r>
      <w:r w:rsidRPr="004E243C">
        <w:rPr>
          <w:rFonts w:ascii="Grandview" w:hAnsi="Grandview"/>
          <w:b/>
          <w:bCs/>
        </w:rPr>
        <w:t>device consistency</w:t>
      </w:r>
      <w:r w:rsidRPr="004E243C">
        <w:rPr>
          <w:rFonts w:ascii="Grandview" w:hAnsi="Grandview"/>
        </w:rPr>
        <w:t xml:space="preserve"> per port.</w:t>
      </w:r>
    </w:p>
    <w:p w14:paraId="6FFF0540" w14:textId="77777777" w:rsidR="004E243C" w:rsidRPr="004E243C" w:rsidRDefault="004E243C" w:rsidP="004E243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Blocks users from connecting </w:t>
      </w:r>
      <w:r w:rsidRPr="004E243C">
        <w:rPr>
          <w:rFonts w:ascii="Grandview" w:hAnsi="Grandview"/>
          <w:b/>
          <w:bCs/>
        </w:rPr>
        <w:t>their own devices</w:t>
      </w:r>
      <w:r w:rsidRPr="004E243C">
        <w:rPr>
          <w:rFonts w:ascii="Grandview" w:hAnsi="Grandview"/>
        </w:rPr>
        <w:t>.</w:t>
      </w:r>
    </w:p>
    <w:p w14:paraId="25796AA1" w14:textId="77777777" w:rsidR="004E243C" w:rsidRPr="004E243C" w:rsidRDefault="004E243C" w:rsidP="004E243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Reduces risk of </w:t>
      </w:r>
      <w:r w:rsidRPr="004E243C">
        <w:rPr>
          <w:rFonts w:ascii="Grandview" w:hAnsi="Grandview"/>
          <w:b/>
          <w:bCs/>
        </w:rPr>
        <w:t>loops</w:t>
      </w:r>
      <w:r w:rsidRPr="004E243C">
        <w:rPr>
          <w:rFonts w:ascii="Grandview" w:hAnsi="Grandview"/>
        </w:rPr>
        <w:t xml:space="preserve"> caused by unmanaged switches/hubs.</w:t>
      </w:r>
    </w:p>
    <w:p w14:paraId="3DFC5810" w14:textId="77777777" w:rsidR="004E243C" w:rsidRPr="004E243C" w:rsidRDefault="004E243C" w:rsidP="004E243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Good for </w:t>
      </w:r>
      <w:r w:rsidRPr="004E243C">
        <w:rPr>
          <w:rFonts w:ascii="Grandview" w:hAnsi="Grandview"/>
          <w:b/>
          <w:bCs/>
        </w:rPr>
        <w:t>IoT</w:t>
      </w:r>
      <w:r w:rsidRPr="004E243C">
        <w:rPr>
          <w:rFonts w:ascii="Grandview" w:hAnsi="Grandview"/>
        </w:rPr>
        <w:t xml:space="preserve">, </w:t>
      </w:r>
      <w:r w:rsidRPr="004E243C">
        <w:rPr>
          <w:rFonts w:ascii="Grandview" w:hAnsi="Grandview"/>
          <w:b/>
          <w:bCs/>
        </w:rPr>
        <w:t>CCTV</w:t>
      </w:r>
      <w:r w:rsidRPr="004E243C">
        <w:rPr>
          <w:rFonts w:ascii="Grandview" w:hAnsi="Grandview"/>
        </w:rPr>
        <w:t xml:space="preserve">, </w:t>
      </w:r>
      <w:r w:rsidRPr="004E243C">
        <w:rPr>
          <w:rFonts w:ascii="Grandview" w:hAnsi="Grandview"/>
          <w:b/>
          <w:bCs/>
        </w:rPr>
        <w:t>printers</w:t>
      </w:r>
      <w:r w:rsidRPr="004E243C">
        <w:rPr>
          <w:rFonts w:ascii="Grandview" w:hAnsi="Grandview"/>
        </w:rPr>
        <w:t>, where MAC never changes.</w:t>
      </w:r>
    </w:p>
    <w:p w14:paraId="14CB32C9" w14:textId="77777777" w:rsidR="004E243C" w:rsidRPr="004E243C" w:rsidRDefault="004E243C" w:rsidP="004E243C">
      <w:pPr>
        <w:numPr>
          <w:ilvl w:val="0"/>
          <w:numId w:val="3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Helps in </w:t>
      </w:r>
      <w:r w:rsidRPr="004E243C">
        <w:rPr>
          <w:rFonts w:ascii="Grandview" w:hAnsi="Grandview"/>
          <w:b/>
          <w:bCs/>
        </w:rPr>
        <w:t>asset and port tracking</w:t>
      </w:r>
      <w:r w:rsidRPr="004E243C">
        <w:rPr>
          <w:rFonts w:ascii="Grandview" w:hAnsi="Grandview"/>
        </w:rPr>
        <w:t>.</w:t>
      </w:r>
    </w:p>
    <w:p w14:paraId="5267FBBF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pict w14:anchorId="2957E996">
          <v:rect id="_x0000_i1045" style="width:0;height:1.5pt" o:hralign="center" o:hrstd="t" o:hr="t" fillcolor="#a0a0a0" stroked="f"/>
        </w:pict>
      </w:r>
    </w:p>
    <w:p w14:paraId="7A31A719" w14:textId="77777777" w:rsidR="004E243C" w:rsidRPr="004E243C" w:rsidRDefault="004E243C" w:rsidP="004E243C">
      <w:pPr>
        <w:spacing w:after="0"/>
        <w:rPr>
          <w:rFonts w:ascii="Grandview" w:hAnsi="Grandview"/>
          <w:b/>
          <w:bCs/>
        </w:rPr>
      </w:pPr>
      <w:r w:rsidRPr="004E243C">
        <w:rPr>
          <w:rFonts w:ascii="Grandview" w:hAnsi="Grandview"/>
          <w:b/>
          <w:bCs/>
        </w:rPr>
        <w:t>4️</w:t>
      </w:r>
      <w:r w:rsidRPr="004E243C">
        <w:rPr>
          <w:rFonts w:ascii="Segoe UI Symbol" w:hAnsi="Segoe UI Symbol" w:cs="Segoe UI Symbol"/>
          <w:b/>
          <w:bCs/>
        </w:rPr>
        <w:t>⃣</w:t>
      </w:r>
      <w:r w:rsidRPr="004E243C">
        <w:rPr>
          <w:rFonts w:ascii="Grandview" w:hAnsi="Grandview"/>
          <w:b/>
          <w:bCs/>
        </w:rPr>
        <w:t xml:space="preserve"> Disadvantages (Cons)</w:t>
      </w:r>
    </w:p>
    <w:p w14:paraId="5DE46CAE" w14:textId="77777777" w:rsidR="004E243C" w:rsidRPr="004E243C" w:rsidRDefault="004E243C" w:rsidP="004E243C">
      <w:pPr>
        <w:spacing w:after="0"/>
        <w:rPr>
          <w:rFonts w:ascii="Grandview" w:hAnsi="Grandview"/>
        </w:rPr>
      </w:pPr>
      <w:proofErr w:type="gramStart"/>
      <w:r w:rsidRPr="004E243C">
        <w:rPr>
          <w:rFonts w:ascii="Grandview" w:hAnsi="Grandview"/>
        </w:rPr>
        <w:t>Point-wise</w:t>
      </w:r>
      <w:proofErr w:type="gramEnd"/>
      <w:r w:rsidRPr="004E243C">
        <w:rPr>
          <w:rFonts w:ascii="Grandview" w:hAnsi="Grandview"/>
        </w:rPr>
        <w:t>:</w:t>
      </w:r>
    </w:p>
    <w:p w14:paraId="1F2A4021" w14:textId="77777777" w:rsidR="004E243C" w:rsidRPr="004E243C" w:rsidRDefault="004E243C" w:rsidP="004E243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  <w:b/>
          <w:bCs/>
        </w:rPr>
        <w:t>High administrative work</w:t>
      </w:r>
      <w:r w:rsidRPr="004E243C">
        <w:rPr>
          <w:rFonts w:ascii="Grandview" w:hAnsi="Grandview"/>
        </w:rPr>
        <w:t xml:space="preserve"> — MACs must be manually configured.</w:t>
      </w:r>
    </w:p>
    <w:p w14:paraId="32EB0190" w14:textId="77777777" w:rsidR="004E243C" w:rsidRPr="004E243C" w:rsidRDefault="004E243C" w:rsidP="004E243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When a user changes laptop/PC </w:t>
      </w:r>
      <w:r w:rsidRPr="004E243C">
        <w:rPr>
          <w:rFonts w:ascii="Arial" w:hAnsi="Arial" w:cs="Arial"/>
        </w:rPr>
        <w:t>→</w:t>
      </w:r>
      <w:r w:rsidRPr="004E243C">
        <w:rPr>
          <w:rFonts w:ascii="Grandview" w:hAnsi="Grandview"/>
        </w:rPr>
        <w:t xml:space="preserve"> </w:t>
      </w:r>
      <w:r w:rsidRPr="004E243C">
        <w:rPr>
          <w:rFonts w:ascii="Grandview" w:hAnsi="Grandview"/>
          <w:b/>
          <w:bCs/>
        </w:rPr>
        <w:t>new MAC not allowed</w:t>
      </w:r>
      <w:r w:rsidRPr="004E243C">
        <w:rPr>
          <w:rFonts w:ascii="Grandview" w:hAnsi="Grandview"/>
        </w:rPr>
        <w:t xml:space="preserve"> </w:t>
      </w:r>
      <w:r w:rsidRPr="004E243C">
        <w:rPr>
          <w:rFonts w:ascii="Arial" w:hAnsi="Arial" w:cs="Arial"/>
        </w:rPr>
        <w:t>→</w:t>
      </w:r>
      <w:r w:rsidRPr="004E243C">
        <w:rPr>
          <w:rFonts w:ascii="Grandview" w:hAnsi="Grandview"/>
        </w:rPr>
        <w:t xml:space="preserve"> port shuts down.</w:t>
      </w:r>
    </w:p>
    <w:p w14:paraId="7CA7C767" w14:textId="77777777" w:rsidR="004E243C" w:rsidRPr="004E243C" w:rsidRDefault="004E243C" w:rsidP="004E243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Not scalable in </w:t>
      </w:r>
      <w:r w:rsidRPr="004E243C">
        <w:rPr>
          <w:rFonts w:ascii="Grandview" w:hAnsi="Grandview"/>
          <w:b/>
          <w:bCs/>
        </w:rPr>
        <w:t>large networks</w:t>
      </w:r>
      <w:r w:rsidRPr="004E243C">
        <w:rPr>
          <w:rFonts w:ascii="Grandview" w:hAnsi="Grandview"/>
        </w:rPr>
        <w:t>.</w:t>
      </w:r>
    </w:p>
    <w:p w14:paraId="4B99AF4E" w14:textId="77777777" w:rsidR="004E243C" w:rsidRPr="004E243C" w:rsidRDefault="004E243C" w:rsidP="004E243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Can cause accidental </w:t>
      </w:r>
      <w:r w:rsidRPr="004E243C">
        <w:rPr>
          <w:rFonts w:ascii="Grandview" w:hAnsi="Grandview"/>
          <w:b/>
          <w:bCs/>
        </w:rPr>
        <w:t>port shutdowns</w:t>
      </w:r>
      <w:r w:rsidRPr="004E243C">
        <w:rPr>
          <w:rFonts w:ascii="Grandview" w:hAnsi="Grandview"/>
        </w:rPr>
        <w:t xml:space="preserve"> if MAC is wrong.</w:t>
      </w:r>
    </w:p>
    <w:p w14:paraId="61E72AF6" w14:textId="77777777" w:rsidR="004E243C" w:rsidRPr="004E243C" w:rsidRDefault="004E243C" w:rsidP="004E243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Can be bypassed by </w:t>
      </w:r>
      <w:r w:rsidRPr="004E243C">
        <w:rPr>
          <w:rFonts w:ascii="Grandview" w:hAnsi="Grandview"/>
          <w:b/>
          <w:bCs/>
        </w:rPr>
        <w:t>MAC spoofing</w:t>
      </w:r>
      <w:r w:rsidRPr="004E243C">
        <w:rPr>
          <w:rFonts w:ascii="Grandview" w:hAnsi="Grandview"/>
        </w:rPr>
        <w:t xml:space="preserve"> (attacker fakes allowed MAC).</w:t>
      </w:r>
    </w:p>
    <w:p w14:paraId="7C680138" w14:textId="77777777" w:rsidR="004E243C" w:rsidRPr="004E243C" w:rsidRDefault="004E243C" w:rsidP="004E243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lastRenderedPageBreak/>
        <w:t xml:space="preserve">Does not protect data — </w:t>
      </w:r>
      <w:r w:rsidRPr="004E243C">
        <w:rPr>
          <w:rFonts w:ascii="Grandview" w:hAnsi="Grandview"/>
          <w:b/>
          <w:bCs/>
        </w:rPr>
        <w:t>no encryption</w:t>
      </w:r>
      <w:r w:rsidRPr="004E243C">
        <w:rPr>
          <w:rFonts w:ascii="Grandview" w:hAnsi="Grandview"/>
        </w:rPr>
        <w:t>.</w:t>
      </w:r>
    </w:p>
    <w:p w14:paraId="3D03CA17" w14:textId="77777777" w:rsidR="004E243C" w:rsidRPr="004E243C" w:rsidRDefault="004E243C" w:rsidP="004E243C">
      <w:pPr>
        <w:numPr>
          <w:ilvl w:val="0"/>
          <w:numId w:val="4"/>
        </w:num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Troubleshooting increases because ports often go into </w:t>
      </w:r>
      <w:r w:rsidRPr="004E243C">
        <w:rPr>
          <w:rFonts w:ascii="Grandview" w:hAnsi="Grandview"/>
          <w:b/>
          <w:bCs/>
        </w:rPr>
        <w:t>err-disable</w:t>
      </w:r>
      <w:r w:rsidRPr="004E243C">
        <w:rPr>
          <w:rFonts w:ascii="Grandview" w:hAnsi="Grandview"/>
        </w:rPr>
        <w:t xml:space="preserve"> mode.</w:t>
      </w:r>
    </w:p>
    <w:p w14:paraId="4737F62D" w14:textId="77777777" w:rsidR="009D7C2B" w:rsidRDefault="009D7C2B" w:rsidP="004E243C">
      <w:pPr>
        <w:spacing w:after="0"/>
        <w:rPr>
          <w:rFonts w:ascii="Grandview" w:hAnsi="Grandview"/>
        </w:rPr>
      </w:pPr>
    </w:p>
    <w:p w14:paraId="0C9CC4C8" w14:textId="77777777" w:rsidR="004E243C" w:rsidRDefault="004E243C" w:rsidP="004E243C">
      <w:pPr>
        <w:spacing w:after="0"/>
        <w:rPr>
          <w:rFonts w:ascii="Grandview" w:hAnsi="Grandview"/>
        </w:rPr>
      </w:pPr>
    </w:p>
    <w:p w14:paraId="2E127377" w14:textId="309545B6" w:rsidR="004E243C" w:rsidRDefault="004E243C" w:rsidP="004E243C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19B8AF05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enable</w:t>
      </w:r>
    </w:p>
    <w:p w14:paraId="5D1F1115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configure terminal</w:t>
      </w:r>
    </w:p>
    <w:p w14:paraId="0BDF2A4C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hostname SW1</w:t>
      </w:r>
    </w:p>
    <w:p w14:paraId="0B666D05" w14:textId="77777777" w:rsidR="004E243C" w:rsidRPr="004E243C" w:rsidRDefault="004E243C" w:rsidP="004E243C">
      <w:pPr>
        <w:spacing w:after="0"/>
        <w:rPr>
          <w:rFonts w:ascii="Grandview" w:hAnsi="Grandview"/>
        </w:rPr>
      </w:pPr>
    </w:p>
    <w:p w14:paraId="73711043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! Step 1: Make port access port</w:t>
      </w:r>
    </w:p>
    <w:p w14:paraId="5389C410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interface fa0/1</w:t>
      </w:r>
    </w:p>
    <w:p w14:paraId="67337F0A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switchport mode access</w:t>
      </w:r>
    </w:p>
    <w:p w14:paraId="3D9D8BAF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switchport access </w:t>
      </w:r>
      <w:proofErr w:type="spellStart"/>
      <w:r w:rsidRPr="004E243C">
        <w:rPr>
          <w:rFonts w:ascii="Grandview" w:hAnsi="Grandview"/>
        </w:rPr>
        <w:t>vlan</w:t>
      </w:r>
      <w:proofErr w:type="spellEnd"/>
      <w:r w:rsidRPr="004E243C">
        <w:rPr>
          <w:rFonts w:ascii="Grandview" w:hAnsi="Grandview"/>
        </w:rPr>
        <w:t xml:space="preserve"> 10</w:t>
      </w:r>
    </w:p>
    <w:p w14:paraId="60048560" w14:textId="77777777" w:rsidR="004E243C" w:rsidRPr="004E243C" w:rsidRDefault="004E243C" w:rsidP="004E243C">
      <w:pPr>
        <w:spacing w:after="0"/>
        <w:rPr>
          <w:rFonts w:ascii="Grandview" w:hAnsi="Grandview"/>
        </w:rPr>
      </w:pPr>
    </w:p>
    <w:p w14:paraId="287D94AF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! Step 2: Enable port security</w:t>
      </w:r>
    </w:p>
    <w:p w14:paraId="74BDCB1F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switchport port-security</w:t>
      </w:r>
    </w:p>
    <w:p w14:paraId="30266464" w14:textId="77777777" w:rsidR="004E243C" w:rsidRPr="004E243C" w:rsidRDefault="004E243C" w:rsidP="004E243C">
      <w:pPr>
        <w:spacing w:after="0"/>
        <w:rPr>
          <w:rFonts w:ascii="Grandview" w:hAnsi="Grandview"/>
        </w:rPr>
      </w:pPr>
    </w:p>
    <w:p w14:paraId="4BE61B2E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! Step 3: Allow ONLY 1 MAC address on this port</w:t>
      </w:r>
    </w:p>
    <w:p w14:paraId="55AD9F28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switchport port-security maximum 1</w:t>
      </w:r>
    </w:p>
    <w:p w14:paraId="00BFAD82" w14:textId="77777777" w:rsidR="004E243C" w:rsidRPr="004E243C" w:rsidRDefault="004E243C" w:rsidP="004E243C">
      <w:pPr>
        <w:spacing w:after="0"/>
        <w:rPr>
          <w:rFonts w:ascii="Grandview" w:hAnsi="Grandview"/>
        </w:rPr>
      </w:pPr>
    </w:p>
    <w:p w14:paraId="546FFDE3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! Step 4: Configure STATIC allowed MAC address</w:t>
      </w:r>
    </w:p>
    <w:p w14:paraId="676BC701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switchport port-security mac-address 00d0.ba11.2233</w:t>
      </w:r>
    </w:p>
    <w:p w14:paraId="2CBE58FE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  (replace with your PC MAC)</w:t>
      </w:r>
    </w:p>
    <w:p w14:paraId="1D68C3C5" w14:textId="77777777" w:rsidR="004E243C" w:rsidRPr="004E243C" w:rsidRDefault="004E243C" w:rsidP="004E243C">
      <w:pPr>
        <w:spacing w:after="0"/>
        <w:rPr>
          <w:rFonts w:ascii="Grandview" w:hAnsi="Grandview"/>
        </w:rPr>
      </w:pPr>
    </w:p>
    <w:p w14:paraId="572B1895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! Step 5: Violation mode (recommended: shutdown)</w:t>
      </w:r>
    </w:p>
    <w:p w14:paraId="2B5AF8ED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switchport port-security violation shutdown</w:t>
      </w:r>
    </w:p>
    <w:p w14:paraId="5C0C6C0B" w14:textId="77777777" w:rsidR="004E243C" w:rsidRPr="004E243C" w:rsidRDefault="004E243C" w:rsidP="004E243C">
      <w:pPr>
        <w:spacing w:after="0"/>
        <w:rPr>
          <w:rFonts w:ascii="Grandview" w:hAnsi="Grandview"/>
        </w:rPr>
      </w:pPr>
    </w:p>
    <w:p w14:paraId="6399DAEE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>! Step 6: Enable port</w:t>
      </w:r>
    </w:p>
    <w:p w14:paraId="2070BCBF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no shutdown</w:t>
      </w:r>
    </w:p>
    <w:p w14:paraId="3F4132AC" w14:textId="2005AE86" w:rsid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Grandview" w:hAnsi="Grandview"/>
        </w:rPr>
        <w:t xml:space="preserve"> exit</w:t>
      </w:r>
    </w:p>
    <w:p w14:paraId="7FE6E48A" w14:textId="77777777" w:rsidR="004E243C" w:rsidRDefault="004E243C" w:rsidP="004E243C">
      <w:pPr>
        <w:spacing w:after="0"/>
        <w:rPr>
          <w:rFonts w:ascii="Grandview" w:hAnsi="Grandview"/>
        </w:rPr>
      </w:pPr>
    </w:p>
    <w:p w14:paraId="7345C051" w14:textId="77777777" w:rsidR="004E243C" w:rsidRDefault="004E243C" w:rsidP="004E243C">
      <w:pPr>
        <w:spacing w:after="0"/>
        <w:rPr>
          <w:rFonts w:ascii="Grandview" w:hAnsi="Grandview"/>
        </w:rPr>
      </w:pPr>
    </w:p>
    <w:p w14:paraId="6C7B65FF" w14:textId="3979D1B2" w:rsidR="004E243C" w:rsidRDefault="004E243C" w:rsidP="004E243C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verification:</w:t>
      </w:r>
    </w:p>
    <w:p w14:paraId="43B26491" w14:textId="77777777" w:rsidR="004E243C" w:rsidRPr="004E243C" w:rsidRDefault="004E243C" w:rsidP="004E243C">
      <w:pPr>
        <w:spacing w:after="0"/>
        <w:rPr>
          <w:rFonts w:ascii="Grandview" w:hAnsi="Grandview"/>
          <w:b/>
          <w:bCs/>
        </w:rPr>
      </w:pPr>
      <w:r w:rsidRPr="004E243C">
        <w:rPr>
          <w:rFonts w:ascii="Grandview" w:hAnsi="Grandview"/>
          <w:b/>
          <w:bCs/>
        </w:rPr>
        <w:t>Test 1: Connect correct PC</w:t>
      </w:r>
    </w:p>
    <w:p w14:paraId="2DC8D722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Segoe UI Symbol" w:hAnsi="Segoe UI Symbol" w:cs="Segoe UI Symbol"/>
        </w:rPr>
        <w:t>✔</w:t>
      </w:r>
      <w:r w:rsidRPr="004E243C">
        <w:rPr>
          <w:rFonts w:ascii="Grandview" w:hAnsi="Grandview"/>
        </w:rPr>
        <w:t xml:space="preserve"> Link works</w:t>
      </w:r>
      <w:r w:rsidRPr="004E243C">
        <w:rPr>
          <w:rFonts w:ascii="Grandview" w:hAnsi="Grandview"/>
        </w:rPr>
        <w:br/>
      </w:r>
      <w:r w:rsidRPr="004E243C">
        <w:rPr>
          <w:rFonts w:ascii="Segoe UI Symbol" w:hAnsi="Segoe UI Symbol" w:cs="Segoe UI Symbol"/>
        </w:rPr>
        <w:t>✔</w:t>
      </w:r>
      <w:r w:rsidRPr="004E243C">
        <w:rPr>
          <w:rFonts w:ascii="Grandview" w:hAnsi="Grandview"/>
        </w:rPr>
        <w:t xml:space="preserve"> Ping works</w:t>
      </w:r>
      <w:r w:rsidRPr="004E243C">
        <w:rPr>
          <w:rFonts w:ascii="Grandview" w:hAnsi="Grandview"/>
        </w:rPr>
        <w:br/>
      </w:r>
      <w:r w:rsidRPr="004E243C">
        <w:rPr>
          <w:rFonts w:ascii="Segoe UI Symbol" w:hAnsi="Segoe UI Symbol" w:cs="Segoe UI Symbol"/>
        </w:rPr>
        <w:t>✔</w:t>
      </w:r>
      <w:r w:rsidRPr="004E243C">
        <w:rPr>
          <w:rFonts w:ascii="Grandview" w:hAnsi="Grandview"/>
        </w:rPr>
        <w:t xml:space="preserve"> No violation</w:t>
      </w:r>
    </w:p>
    <w:p w14:paraId="0CF1FFA2" w14:textId="77777777" w:rsidR="004E243C" w:rsidRPr="004E243C" w:rsidRDefault="004E243C" w:rsidP="004E243C">
      <w:pPr>
        <w:spacing w:after="0"/>
        <w:rPr>
          <w:rFonts w:ascii="Grandview" w:hAnsi="Grandview"/>
          <w:b/>
          <w:bCs/>
        </w:rPr>
      </w:pPr>
      <w:r w:rsidRPr="004E243C">
        <w:rPr>
          <w:rFonts w:ascii="Grandview" w:hAnsi="Grandview"/>
          <w:b/>
          <w:bCs/>
        </w:rPr>
        <w:t>Test 2: Disconnect PC &amp; connect another one</w:t>
      </w:r>
    </w:p>
    <w:p w14:paraId="3AE899E2" w14:textId="77777777" w:rsidR="004E243C" w:rsidRPr="004E243C" w:rsidRDefault="004E243C" w:rsidP="004E243C">
      <w:pPr>
        <w:spacing w:after="0"/>
        <w:rPr>
          <w:rFonts w:ascii="Grandview" w:hAnsi="Grandview"/>
        </w:rPr>
      </w:pPr>
      <w:r w:rsidRPr="004E243C">
        <w:rPr>
          <w:rFonts w:ascii="Segoe UI Emoji" w:hAnsi="Segoe UI Emoji" w:cs="Segoe UI Emoji"/>
        </w:rPr>
        <w:t>❌</w:t>
      </w:r>
      <w:r w:rsidRPr="004E243C">
        <w:rPr>
          <w:rFonts w:ascii="Grandview" w:hAnsi="Grandview"/>
        </w:rPr>
        <w:t xml:space="preserve"> Port will go </w:t>
      </w:r>
      <w:r w:rsidRPr="004E243C">
        <w:rPr>
          <w:rFonts w:ascii="Grandview" w:hAnsi="Grandview"/>
          <w:b/>
          <w:bCs/>
        </w:rPr>
        <w:t>err-disabled</w:t>
      </w:r>
      <w:r w:rsidRPr="004E243C">
        <w:rPr>
          <w:rFonts w:ascii="Grandview" w:hAnsi="Grandview"/>
        </w:rPr>
        <w:br/>
      </w:r>
      <w:r w:rsidRPr="004E243C">
        <w:rPr>
          <w:rFonts w:ascii="Segoe UI Emoji" w:hAnsi="Segoe UI Emoji" w:cs="Segoe UI Emoji"/>
        </w:rPr>
        <w:t>❌</w:t>
      </w:r>
      <w:r w:rsidRPr="004E243C">
        <w:rPr>
          <w:rFonts w:ascii="Grandview" w:hAnsi="Grandview"/>
        </w:rPr>
        <w:t xml:space="preserve"> Ping fails</w:t>
      </w:r>
      <w:r w:rsidRPr="004E243C">
        <w:rPr>
          <w:rFonts w:ascii="Grandview" w:hAnsi="Grandview"/>
        </w:rPr>
        <w:br/>
      </w:r>
      <w:r w:rsidRPr="004E243C">
        <w:rPr>
          <w:rFonts w:ascii="Segoe UI Emoji" w:hAnsi="Segoe UI Emoji" w:cs="Segoe UI Emoji"/>
        </w:rPr>
        <w:t>❌</w:t>
      </w:r>
      <w:r w:rsidRPr="004E243C">
        <w:rPr>
          <w:rFonts w:ascii="Grandview" w:hAnsi="Grandview"/>
        </w:rPr>
        <w:t xml:space="preserve"> "Link down" shows</w:t>
      </w:r>
    </w:p>
    <w:p w14:paraId="6E50F360" w14:textId="77777777" w:rsidR="00815C0B" w:rsidRPr="00815C0B" w:rsidRDefault="00815C0B" w:rsidP="00815C0B">
      <w:pPr>
        <w:spacing w:after="0"/>
        <w:rPr>
          <w:rFonts w:ascii="Grandview" w:hAnsi="Grandview"/>
        </w:rPr>
      </w:pPr>
      <w:proofErr w:type="spellStart"/>
      <w:r w:rsidRPr="00815C0B">
        <w:rPr>
          <w:rFonts w:ascii="Grandview" w:hAnsi="Grandview"/>
        </w:rPr>
        <w:lastRenderedPageBreak/>
        <w:t>en</w:t>
      </w:r>
      <w:proofErr w:type="spellEnd"/>
    </w:p>
    <w:p w14:paraId="32958AD5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config t</w:t>
      </w:r>
    </w:p>
    <w:p w14:paraId="2DFBE905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hostname INBOM25CS01</w:t>
      </w:r>
    </w:p>
    <w:p w14:paraId="34271DEA" w14:textId="77777777" w:rsidR="00815C0B" w:rsidRPr="00815C0B" w:rsidRDefault="00815C0B" w:rsidP="00815C0B">
      <w:pPr>
        <w:spacing w:after="0"/>
        <w:rPr>
          <w:rFonts w:ascii="Grandview" w:hAnsi="Grandview"/>
        </w:rPr>
      </w:pPr>
      <w:proofErr w:type="spellStart"/>
      <w:r w:rsidRPr="00815C0B">
        <w:rPr>
          <w:rFonts w:ascii="Grandview" w:hAnsi="Grandview"/>
        </w:rPr>
        <w:t>vlan</w:t>
      </w:r>
      <w:proofErr w:type="spellEnd"/>
      <w:r w:rsidRPr="00815C0B">
        <w:rPr>
          <w:rFonts w:ascii="Grandview" w:hAnsi="Grandview"/>
        </w:rPr>
        <w:t xml:space="preserve"> 10</w:t>
      </w:r>
    </w:p>
    <w:p w14:paraId="5BB35D38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name </w:t>
      </w:r>
      <w:proofErr w:type="spellStart"/>
      <w:r w:rsidRPr="00815C0B">
        <w:rPr>
          <w:rFonts w:ascii="Grandview" w:hAnsi="Grandview"/>
        </w:rPr>
        <w:t>wired_PC</w:t>
      </w:r>
      <w:proofErr w:type="spellEnd"/>
    </w:p>
    <w:p w14:paraId="0B0C0490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ex</w:t>
      </w:r>
    </w:p>
    <w:p w14:paraId="6717CC45" w14:textId="77777777" w:rsidR="00815C0B" w:rsidRPr="00815C0B" w:rsidRDefault="00815C0B" w:rsidP="00815C0B">
      <w:pPr>
        <w:spacing w:after="0"/>
        <w:rPr>
          <w:rFonts w:ascii="Grandview" w:hAnsi="Grandview"/>
        </w:rPr>
      </w:pPr>
    </w:p>
    <w:p w14:paraId="1704699B" w14:textId="77777777" w:rsidR="00815C0B" w:rsidRPr="00815C0B" w:rsidRDefault="00815C0B" w:rsidP="00815C0B">
      <w:pPr>
        <w:spacing w:after="0"/>
        <w:rPr>
          <w:rFonts w:ascii="Grandview" w:hAnsi="Grandview"/>
        </w:rPr>
      </w:pPr>
      <w:proofErr w:type="gramStart"/>
      <w:r w:rsidRPr="00815C0B">
        <w:rPr>
          <w:rFonts w:ascii="Grandview" w:hAnsi="Grandview"/>
        </w:rPr>
        <w:t>!--</w:t>
      </w:r>
      <w:proofErr w:type="gramEnd"/>
      <w:r w:rsidRPr="00815C0B">
        <w:rPr>
          <w:rFonts w:ascii="Grandview" w:hAnsi="Grandview"/>
        </w:rPr>
        <w:t xml:space="preserve"> SVI interfaces</w:t>
      </w:r>
    </w:p>
    <w:p w14:paraId="1F54206C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interface </w:t>
      </w:r>
      <w:proofErr w:type="spellStart"/>
      <w:r w:rsidRPr="00815C0B">
        <w:rPr>
          <w:rFonts w:ascii="Grandview" w:hAnsi="Grandview"/>
        </w:rPr>
        <w:t>vlan</w:t>
      </w:r>
      <w:proofErr w:type="spellEnd"/>
      <w:r w:rsidRPr="00815C0B">
        <w:rPr>
          <w:rFonts w:ascii="Grandview" w:hAnsi="Grandview"/>
        </w:rPr>
        <w:t xml:space="preserve"> 10</w:t>
      </w:r>
    </w:p>
    <w:p w14:paraId="796CA327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</w:t>
      </w:r>
      <w:proofErr w:type="spellStart"/>
      <w:r w:rsidRPr="00815C0B">
        <w:rPr>
          <w:rFonts w:ascii="Grandview" w:hAnsi="Grandview"/>
        </w:rPr>
        <w:t>ip</w:t>
      </w:r>
      <w:proofErr w:type="spellEnd"/>
      <w:r w:rsidRPr="00815C0B">
        <w:rPr>
          <w:rFonts w:ascii="Grandview" w:hAnsi="Grandview"/>
        </w:rPr>
        <w:t xml:space="preserve"> address 192.168.10.1 255.255.255.0</w:t>
      </w:r>
    </w:p>
    <w:p w14:paraId="57BBF9CA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no shutdown</w:t>
      </w:r>
    </w:p>
    <w:p w14:paraId="616AA681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exit</w:t>
      </w:r>
    </w:p>
    <w:p w14:paraId="538280D3" w14:textId="77777777" w:rsidR="00815C0B" w:rsidRPr="00815C0B" w:rsidRDefault="00815C0B" w:rsidP="00815C0B">
      <w:pPr>
        <w:spacing w:after="0"/>
        <w:rPr>
          <w:rFonts w:ascii="Grandview" w:hAnsi="Grandview"/>
        </w:rPr>
      </w:pPr>
    </w:p>
    <w:p w14:paraId="5094EFF3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! ---- DHCP POOLS ----</w:t>
      </w:r>
    </w:p>
    <w:p w14:paraId="7CC61A2F" w14:textId="77777777" w:rsidR="00815C0B" w:rsidRPr="00815C0B" w:rsidRDefault="00815C0B" w:rsidP="00815C0B">
      <w:pPr>
        <w:spacing w:after="0"/>
        <w:rPr>
          <w:rFonts w:ascii="Grandview" w:hAnsi="Grandview"/>
        </w:rPr>
      </w:pPr>
      <w:proofErr w:type="spellStart"/>
      <w:r w:rsidRPr="00815C0B">
        <w:rPr>
          <w:rFonts w:ascii="Grandview" w:hAnsi="Grandview"/>
        </w:rPr>
        <w:t>ip</w:t>
      </w:r>
      <w:proofErr w:type="spellEnd"/>
      <w:r w:rsidRPr="00815C0B">
        <w:rPr>
          <w:rFonts w:ascii="Grandview" w:hAnsi="Grandview"/>
        </w:rPr>
        <w:t xml:space="preserve"> </w:t>
      </w:r>
      <w:proofErr w:type="spellStart"/>
      <w:r w:rsidRPr="00815C0B">
        <w:rPr>
          <w:rFonts w:ascii="Grandview" w:hAnsi="Grandview"/>
        </w:rPr>
        <w:t>dhcp</w:t>
      </w:r>
      <w:proofErr w:type="spellEnd"/>
      <w:r w:rsidRPr="00815C0B">
        <w:rPr>
          <w:rFonts w:ascii="Grandview" w:hAnsi="Grandview"/>
        </w:rPr>
        <w:t xml:space="preserve"> pool SALES</w:t>
      </w:r>
    </w:p>
    <w:p w14:paraId="56E78644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network 192.168.10.0 255.255.255.0</w:t>
      </w:r>
    </w:p>
    <w:p w14:paraId="0B16CF06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default-router 192.168.10.1</w:t>
      </w:r>
    </w:p>
    <w:p w14:paraId="0510D760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</w:t>
      </w:r>
      <w:proofErr w:type="spellStart"/>
      <w:r w:rsidRPr="00815C0B">
        <w:rPr>
          <w:rFonts w:ascii="Grandview" w:hAnsi="Grandview"/>
        </w:rPr>
        <w:t>dns</w:t>
      </w:r>
      <w:proofErr w:type="spellEnd"/>
      <w:r w:rsidRPr="00815C0B">
        <w:rPr>
          <w:rFonts w:ascii="Grandview" w:hAnsi="Grandview"/>
        </w:rPr>
        <w:t>-server 8.8.8.8</w:t>
      </w:r>
    </w:p>
    <w:p w14:paraId="72232835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exit</w:t>
      </w:r>
    </w:p>
    <w:p w14:paraId="49CA6B25" w14:textId="77777777" w:rsidR="00815C0B" w:rsidRPr="00815C0B" w:rsidRDefault="00815C0B" w:rsidP="00815C0B">
      <w:pPr>
        <w:spacing w:after="0"/>
        <w:rPr>
          <w:rFonts w:ascii="Grandview" w:hAnsi="Grandview"/>
        </w:rPr>
      </w:pPr>
    </w:p>
    <w:p w14:paraId="757D47E0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! Access ports</w:t>
      </w:r>
    </w:p>
    <w:p w14:paraId="623B499E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interface range gi1/0/1 - 2</w:t>
      </w:r>
    </w:p>
    <w:p w14:paraId="17842C4F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mode access</w:t>
      </w:r>
    </w:p>
    <w:p w14:paraId="44A49A7B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access </w:t>
      </w:r>
      <w:proofErr w:type="spellStart"/>
      <w:r w:rsidRPr="00815C0B">
        <w:rPr>
          <w:rFonts w:ascii="Grandview" w:hAnsi="Grandview"/>
        </w:rPr>
        <w:t>vlan</w:t>
      </w:r>
      <w:proofErr w:type="spellEnd"/>
      <w:r w:rsidRPr="00815C0B">
        <w:rPr>
          <w:rFonts w:ascii="Grandview" w:hAnsi="Grandview"/>
        </w:rPr>
        <w:t xml:space="preserve"> 10</w:t>
      </w:r>
    </w:p>
    <w:p w14:paraId="79C73AF8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no shutdown</w:t>
      </w:r>
    </w:p>
    <w:p w14:paraId="6B2E3793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exit</w:t>
      </w:r>
    </w:p>
    <w:p w14:paraId="6716E96D" w14:textId="77777777" w:rsidR="00815C0B" w:rsidRPr="00815C0B" w:rsidRDefault="00815C0B" w:rsidP="00815C0B">
      <w:pPr>
        <w:spacing w:after="0"/>
        <w:rPr>
          <w:rFonts w:ascii="Grandview" w:hAnsi="Grandview"/>
        </w:rPr>
      </w:pPr>
    </w:p>
    <w:p w14:paraId="7505F182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! port security</w:t>
      </w:r>
    </w:p>
    <w:p w14:paraId="000EEC2F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interface gi1/0/1</w:t>
      </w:r>
    </w:p>
    <w:p w14:paraId="5787868A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port-security</w:t>
      </w:r>
    </w:p>
    <w:p w14:paraId="05413035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port-security mac-address 0030.F243.D902</w:t>
      </w:r>
    </w:p>
    <w:p w14:paraId="30E31ABA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port-security maximum 1</w:t>
      </w:r>
    </w:p>
    <w:p w14:paraId="13851143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port-security violation restrict</w:t>
      </w:r>
    </w:p>
    <w:p w14:paraId="72F3F9F3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no shutdown</w:t>
      </w:r>
    </w:p>
    <w:p w14:paraId="14C8CB7A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ex</w:t>
      </w:r>
    </w:p>
    <w:p w14:paraId="7632C5E2" w14:textId="77777777" w:rsidR="00815C0B" w:rsidRPr="00815C0B" w:rsidRDefault="00815C0B" w:rsidP="00815C0B">
      <w:pPr>
        <w:spacing w:after="0"/>
        <w:rPr>
          <w:rFonts w:ascii="Grandview" w:hAnsi="Grandview"/>
        </w:rPr>
      </w:pPr>
    </w:p>
    <w:p w14:paraId="14DE62A5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interface gi1/0/2</w:t>
      </w:r>
    </w:p>
    <w:p w14:paraId="327B0B04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port-security</w:t>
      </w:r>
    </w:p>
    <w:p w14:paraId="35625F56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port-security mac-address 0090.2187.55D7</w:t>
      </w:r>
    </w:p>
    <w:p w14:paraId="19F039A4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port-security maximum 1</w:t>
      </w:r>
    </w:p>
    <w:p w14:paraId="2FE0026D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 switchport port-security violation shutdown</w:t>
      </w:r>
    </w:p>
    <w:p w14:paraId="3FC9CBC4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lastRenderedPageBreak/>
        <w:t xml:space="preserve"> no shutdown</w:t>
      </w:r>
    </w:p>
    <w:p w14:paraId="3B9AF293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>ex</w:t>
      </w:r>
    </w:p>
    <w:p w14:paraId="4258B91C" w14:textId="77777777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t xml:space="preserve">ex </w:t>
      </w:r>
    </w:p>
    <w:p w14:paraId="60C23A7E" w14:textId="77777777" w:rsidR="00815C0B" w:rsidRPr="00815C0B" w:rsidRDefault="00815C0B" w:rsidP="00815C0B">
      <w:pPr>
        <w:spacing w:after="0"/>
        <w:rPr>
          <w:rFonts w:ascii="Grandview" w:hAnsi="Grandview"/>
        </w:rPr>
      </w:pPr>
    </w:p>
    <w:p w14:paraId="164ACD04" w14:textId="77777777" w:rsidR="00815C0B" w:rsidRPr="00815C0B" w:rsidRDefault="00815C0B" w:rsidP="00815C0B">
      <w:pPr>
        <w:spacing w:after="0"/>
        <w:rPr>
          <w:rFonts w:ascii="Grandview" w:hAnsi="Grandview"/>
        </w:rPr>
      </w:pPr>
    </w:p>
    <w:p w14:paraId="4EA7D2BE" w14:textId="2865C003" w:rsidR="00815C0B" w:rsidRDefault="00815C0B" w:rsidP="00815C0B">
      <w:pPr>
        <w:spacing w:after="0"/>
        <w:rPr>
          <w:rFonts w:ascii="Grandview" w:hAnsi="Grandview"/>
        </w:rPr>
      </w:pPr>
      <w:r>
        <w:rPr>
          <w:rFonts w:ascii="Grandview" w:hAnsi="Grandview"/>
        </w:rPr>
        <w:t xml:space="preserve">Working </w:t>
      </w:r>
    </w:p>
    <w:p w14:paraId="7CDA4730" w14:textId="61832963" w:rsid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drawing>
          <wp:inline distT="0" distB="0" distL="0" distR="0" wp14:anchorId="7FD7A4E9" wp14:editId="07C96730">
            <wp:extent cx="5582429" cy="3143689"/>
            <wp:effectExtent l="0" t="0" r="0" b="0"/>
            <wp:docPr id="1013428987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28987" name="Picture 1" descr="A diagram of a computer network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EF71B" w14:textId="77777777" w:rsidR="00815C0B" w:rsidRDefault="00815C0B" w:rsidP="00815C0B">
      <w:pPr>
        <w:spacing w:after="0"/>
        <w:rPr>
          <w:rFonts w:ascii="Grandview" w:hAnsi="Grandview"/>
        </w:rPr>
      </w:pPr>
    </w:p>
    <w:p w14:paraId="2CDC28F1" w14:textId="118F5BC5" w:rsidR="00815C0B" w:rsidRDefault="00815C0B" w:rsidP="00815C0B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Failed when another connected</w:t>
      </w:r>
    </w:p>
    <w:p w14:paraId="45BA9B96" w14:textId="07614911" w:rsid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drawing>
          <wp:inline distT="0" distB="0" distL="0" distR="0" wp14:anchorId="3A3CBD76" wp14:editId="5F2117BE">
            <wp:extent cx="5731510" cy="3877945"/>
            <wp:effectExtent l="0" t="0" r="2540" b="8255"/>
            <wp:docPr id="7099325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9325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D494" w14:textId="4D718B79" w:rsidR="00815C0B" w:rsidRPr="00815C0B" w:rsidRDefault="00815C0B" w:rsidP="00815C0B">
      <w:pPr>
        <w:spacing w:after="0"/>
        <w:rPr>
          <w:rFonts w:ascii="Grandview" w:hAnsi="Grandview"/>
        </w:rPr>
      </w:pPr>
      <w:r w:rsidRPr="00815C0B">
        <w:rPr>
          <w:rFonts w:ascii="Grandview" w:hAnsi="Grandview"/>
        </w:rPr>
        <w:lastRenderedPageBreak/>
        <w:drawing>
          <wp:inline distT="0" distB="0" distL="0" distR="0" wp14:anchorId="0721C451" wp14:editId="4B8E255A">
            <wp:extent cx="5731510" cy="826770"/>
            <wp:effectExtent l="0" t="0" r="2540" b="0"/>
            <wp:docPr id="643481539" name="Picture 1" descr="A close-up of a secur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81539" name="Picture 1" descr="A close-up of a security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4481">
        <w:rPr>
          <w:rFonts w:ascii="Grandview" w:hAnsi="Grandview"/>
        </w:rPr>
        <w:t>S</w:t>
      </w:r>
    </w:p>
    <w:p w14:paraId="174C9705" w14:textId="77777777" w:rsidR="00815C0B" w:rsidRPr="00815C0B" w:rsidRDefault="00815C0B" w:rsidP="00815C0B">
      <w:pPr>
        <w:spacing w:after="0"/>
        <w:rPr>
          <w:rFonts w:ascii="Grandview" w:hAnsi="Grandview"/>
        </w:rPr>
      </w:pPr>
    </w:p>
    <w:p w14:paraId="5637E330" w14:textId="77777777" w:rsidR="004E243C" w:rsidRPr="004E243C" w:rsidRDefault="004E243C" w:rsidP="004E243C">
      <w:pPr>
        <w:spacing w:after="0"/>
        <w:rPr>
          <w:rFonts w:ascii="Grandview" w:hAnsi="Grandview"/>
        </w:rPr>
      </w:pPr>
    </w:p>
    <w:sectPr w:rsidR="004E243C" w:rsidRPr="004E2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A3FFB"/>
    <w:multiLevelType w:val="multilevel"/>
    <w:tmpl w:val="A56C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F135D"/>
    <w:multiLevelType w:val="multilevel"/>
    <w:tmpl w:val="2C6CB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D4E97"/>
    <w:multiLevelType w:val="multilevel"/>
    <w:tmpl w:val="595A4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B263D7"/>
    <w:multiLevelType w:val="multilevel"/>
    <w:tmpl w:val="D5328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1711881">
    <w:abstractNumId w:val="0"/>
  </w:num>
  <w:num w:numId="2" w16cid:durableId="1779176558">
    <w:abstractNumId w:val="2"/>
  </w:num>
  <w:num w:numId="3" w16cid:durableId="518012322">
    <w:abstractNumId w:val="3"/>
  </w:num>
  <w:num w:numId="4" w16cid:durableId="18109797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3C"/>
    <w:rsid w:val="00185876"/>
    <w:rsid w:val="003B5A00"/>
    <w:rsid w:val="00416AFA"/>
    <w:rsid w:val="00474481"/>
    <w:rsid w:val="004E243C"/>
    <w:rsid w:val="00815C0B"/>
    <w:rsid w:val="009D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89107"/>
  <w15:chartTrackingRefBased/>
  <w15:docId w15:val="{6FF98BF4-02B9-431C-B40F-C7FF28123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561CF0FA2E814B98030DFE9C9906F8" ma:contentTypeVersion="12" ma:contentTypeDescription="Create a new document." ma:contentTypeScope="" ma:versionID="e88ca668681ebbc8f2ce73c2c472a639">
  <xsd:schema xmlns:xsd="http://www.w3.org/2001/XMLSchema" xmlns:xs="http://www.w3.org/2001/XMLSchema" xmlns:p="http://schemas.microsoft.com/office/2006/metadata/properties" xmlns:ns3="a76e9842-1cc8-417a-9ca7-350eb8838cc9" targetNamespace="http://schemas.microsoft.com/office/2006/metadata/properties" ma:root="true" ma:fieldsID="3c2e32318774bb836451eea40ba4d96d" ns3:_="">
    <xsd:import namespace="a76e9842-1cc8-417a-9ca7-350eb8838c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6e9842-1cc8-417a-9ca7-350eb8838c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76e9842-1cc8-417a-9ca7-350eb8838cc9" xsi:nil="true"/>
  </documentManagement>
</p:properties>
</file>

<file path=customXml/itemProps1.xml><?xml version="1.0" encoding="utf-8"?>
<ds:datastoreItem xmlns:ds="http://schemas.openxmlformats.org/officeDocument/2006/customXml" ds:itemID="{7E8E408B-947A-486C-BA28-DC47ECE4C0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6e9842-1cc8-417a-9ca7-350eb8838c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F67EE32-A39E-4EE2-AE1B-FDDB19B8A7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798FD4-4895-4A10-9D9C-493B608C5CAE}">
  <ds:schemaRefs>
    <ds:schemaRef ds:uri="http://schemas.microsoft.com/office/2006/metadata/properties"/>
    <ds:schemaRef ds:uri="http://schemas.microsoft.com/office/infopath/2007/PartnerControls"/>
    <ds:schemaRef ds:uri="a76e9842-1cc8-417a-9ca7-350eb8838cc9"/>
  </ds:schemaRefs>
</ds:datastoreItem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527</Words>
  <Characters>2894</Characters>
  <Application>Microsoft Office Word</Application>
  <DocSecurity>0</DocSecurity>
  <Lines>78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2</cp:revision>
  <dcterms:created xsi:type="dcterms:W3CDTF">2025-12-05T19:34:00Z</dcterms:created>
  <dcterms:modified xsi:type="dcterms:W3CDTF">2025-12-05T19:34:00Z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0x010100F2561CF0FA2E814B98030DFE9C9906F8</vt:lpwstr>
  </property>
</Properties>
</file>