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Montserrat" w:cs="Montserrat" w:eastAsia="Montserrat" w:hAnsi="Montserrat"/>
          <w:b w:val="1"/>
          <w:sz w:val="60"/>
          <w:szCs w:val="6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60"/>
          <w:szCs w:val="60"/>
          <w:rtl w:val="0"/>
        </w:rPr>
        <w:t xml:space="preserve">Experiment - 9</w:t>
      </w:r>
    </w:p>
    <w:p w:rsidR="00000000" w:rsidDel="00000000" w:rsidP="00000000" w:rsidRDefault="00000000" w:rsidRPr="00000000" w14:paraId="00000002">
      <w:pPr>
        <w:jc w:val="center"/>
        <w:rPr>
          <w:rFonts w:ascii="Montserrat Medium" w:cs="Montserrat Medium" w:eastAsia="Montserrat Medium" w:hAnsi="Montserrat Medium"/>
          <w:color w:val="666666"/>
          <w:sz w:val="32"/>
          <w:szCs w:val="32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32"/>
          <w:szCs w:val="32"/>
          <w:rtl w:val="0"/>
        </w:rPr>
        <w:t xml:space="preserve">Submitted by ADITYA SINGH </w:t>
      </w:r>
      <w:r w:rsidDel="00000000" w:rsidR="00000000" w:rsidRPr="00000000">
        <w:rPr>
          <w:rFonts w:ascii="Montserrat Medium" w:cs="Montserrat Medium" w:eastAsia="Montserrat Medium" w:hAnsi="Montserrat Medium"/>
          <w:color w:val="666666"/>
          <w:sz w:val="32"/>
          <w:szCs w:val="32"/>
          <w:rtl w:val="0"/>
        </w:rPr>
        <w:t xml:space="preserve">2K19/EP/005</w:t>
      </w:r>
    </w:p>
    <w:p w:rsidR="00000000" w:rsidDel="00000000" w:rsidP="00000000" w:rsidRDefault="00000000" w:rsidRPr="00000000" w14:paraId="00000003">
      <w:pPr>
        <w:jc w:val="center"/>
        <w:rPr>
          <w:rFonts w:ascii="Montserrat Medium" w:cs="Montserrat Medium" w:eastAsia="Montserrat Medium" w:hAnsi="Montserrat Medium"/>
          <w:color w:val="99999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Montserrat Medium" w:cs="Montserrat Medium" w:eastAsia="Montserrat Medium" w:hAnsi="Montserrat Medium"/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Montserrat Medium" w:cs="Montserrat Medium" w:eastAsia="Montserrat Medium" w:hAnsi="Montserrat Medium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38"/>
          <w:szCs w:val="38"/>
          <w:rtl w:val="0"/>
        </w:rPr>
        <w:t xml:space="preserve">Aim</w:t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 -</w:t>
      </w:r>
      <w:r w:rsidDel="00000000" w:rsidR="00000000" w:rsidRPr="00000000">
        <w:rPr>
          <w:rFonts w:ascii="Montserrat Medium" w:cs="Montserrat Medium" w:eastAsia="Montserrat Medium" w:hAnsi="Montserrat Medium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ontserrat Medium" w:cs="Montserrat Medium" w:eastAsia="Montserrat Medium" w:hAnsi="Montserrat Medium"/>
          <w:sz w:val="26"/>
          <w:szCs w:val="26"/>
          <w:rtl w:val="0"/>
        </w:rPr>
        <w:t xml:space="preserve">To Perform Code Conversion (7486): a. Binary to Gray, b. Gray to Binary.</w:t>
      </w:r>
    </w:p>
    <w:p w:rsidR="00000000" w:rsidDel="00000000" w:rsidP="00000000" w:rsidRDefault="00000000" w:rsidRPr="00000000" w14:paraId="00000006">
      <w:pPr>
        <w:rPr>
          <w:rFonts w:ascii="Montserrat Medium" w:cs="Montserrat Medium" w:eastAsia="Montserrat Medium" w:hAnsi="Montserrat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Montserrat" w:cs="Montserrat" w:eastAsia="Montserrat" w:hAnsi="Montserrat"/>
          <w:b w:val="1"/>
          <w:sz w:val="40"/>
          <w:szCs w:val="4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40"/>
          <w:szCs w:val="40"/>
          <w:rtl w:val="0"/>
        </w:rPr>
        <w:t xml:space="preserve">Theory -</w:t>
      </w:r>
      <w:r w:rsidDel="00000000" w:rsidR="00000000" w:rsidRPr="00000000">
        <w:drawing>
          <wp:anchor allowOverlap="1" behindDoc="0" distB="228600" distT="228600" distL="228600" distR="228600" hidden="0" layoutInCell="1" locked="0" relativeHeight="0" simplePos="0">
            <wp:simplePos x="0" y="0"/>
            <wp:positionH relativeFrom="column">
              <wp:posOffset>3495675</wp:posOffset>
            </wp:positionH>
            <wp:positionV relativeFrom="paragraph">
              <wp:posOffset>546570</wp:posOffset>
            </wp:positionV>
            <wp:extent cx="2714625" cy="4600575"/>
            <wp:effectExtent b="0" l="0" r="0" t="0"/>
            <wp:wrapSquare wrapText="bothSides" distB="228600" distT="228600" distL="228600" distR="22860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46005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9">
      <w:pPr>
        <w:rPr>
          <w:rFonts w:ascii="Montserrat" w:cs="Montserrat" w:eastAsia="Montserrat" w:hAnsi="Montserrat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80" w:before="0" w:line="288" w:lineRule="auto"/>
        <w:rPr>
          <w:rFonts w:ascii="Montserrat" w:cs="Montserrat" w:eastAsia="Montserrat" w:hAnsi="Montserrat"/>
          <w:b w:val="1"/>
          <w:sz w:val="30"/>
          <w:szCs w:val="30"/>
        </w:rPr>
      </w:pPr>
      <w:bookmarkStart w:colFirst="0" w:colLast="0" w:name="_yh9pswxcbfsj" w:id="0"/>
      <w:bookmarkEnd w:id="0"/>
      <w:r w:rsidDel="00000000" w:rsidR="00000000" w:rsidRPr="00000000">
        <w:rPr>
          <w:rFonts w:ascii="Montserrat" w:cs="Montserrat" w:eastAsia="Montserrat" w:hAnsi="Montserrat"/>
          <w:b w:val="1"/>
          <w:sz w:val="30"/>
          <w:szCs w:val="30"/>
          <w:rtl w:val="0"/>
        </w:rPr>
        <w:t xml:space="preserve">Binary to Gray Code</w:t>
      </w:r>
    </w:p>
    <w:p w:rsidR="00000000" w:rsidDel="00000000" w:rsidP="00000000" w:rsidRDefault="00000000" w:rsidRPr="00000000" w14:paraId="0000000B">
      <w:pPr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The logical circuit which converts the binary code to equivalent gray code is known as binary to gray code converter. </w:t>
      </w:r>
    </w:p>
    <w:p w:rsidR="00000000" w:rsidDel="00000000" w:rsidP="00000000" w:rsidRDefault="00000000" w:rsidRPr="00000000" w14:paraId="0000000C">
      <w:pPr>
        <w:rPr>
          <w:rFonts w:ascii="Montserrat Medium" w:cs="Montserrat Medium" w:eastAsia="Montserrat Medium" w:hAnsi="Montserrat Medium"/>
          <w:sz w:val="24"/>
          <w:szCs w:val="24"/>
          <w:highlight w:val="white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An n-bit gray code can be obtained by reflecting an n-1 bit code about an axis after 2n-1 rows and putting the MSB (Most Significant Bit) of 0 above the axis and the MSB of 1 below the axis.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Montserrat Medium" w:cs="Montserrat Medium" w:eastAsia="Montserrat Medium" w:hAnsi="Montserrat Medium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80" w:before="0" w:line="288" w:lineRule="auto"/>
        <w:rPr>
          <w:rFonts w:ascii="Montserrat" w:cs="Montserrat" w:eastAsia="Montserrat" w:hAnsi="Montserrat"/>
          <w:b w:val="1"/>
          <w:color w:val="222222"/>
          <w:sz w:val="28"/>
          <w:szCs w:val="28"/>
          <w:highlight w:val="white"/>
        </w:rPr>
      </w:pPr>
      <w:bookmarkStart w:colFirst="0" w:colLast="0" w:name="_hzomajumyu1k" w:id="1"/>
      <w:bookmarkEnd w:id="1"/>
      <w:r w:rsidDel="00000000" w:rsidR="00000000" w:rsidRPr="00000000">
        <w:rPr>
          <w:rFonts w:ascii="Montserrat" w:cs="Montserrat" w:eastAsia="Montserrat" w:hAnsi="Montserrat"/>
          <w:b w:val="1"/>
          <w:color w:val="222222"/>
          <w:highlight w:val="white"/>
          <w:rtl w:val="0"/>
        </w:rPr>
        <w:t xml:space="preserve">Gray to Binary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The MSB of the binary number will be equal to the MSB of the given gray code.</w:t>
      </w:r>
    </w:p>
    <w:p w:rsidR="00000000" w:rsidDel="00000000" w:rsidP="00000000" w:rsidRDefault="00000000" w:rsidRPr="00000000" w14:paraId="00000010">
      <w:pPr>
        <w:ind w:left="0" w:firstLine="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Now if the second gray bit is 0, then the second binary bit will be the same as the previous or the first bit. If the gray bit is 1 the second binary bit will alter. If it was 1 it will be 0 and if it was 0 it will be 1.</w:t>
      </w:r>
    </w:p>
    <w:p w:rsidR="00000000" w:rsidDel="00000000" w:rsidP="00000000" w:rsidRDefault="00000000" w:rsidRPr="00000000" w14:paraId="00000011">
      <w:pPr>
        <w:ind w:left="0" w:firstLine="0"/>
        <w:rPr>
          <w:rFonts w:ascii="Montserrat Medium" w:cs="Montserrat Medium" w:eastAsia="Montserrat Medium" w:hAnsi="Montserrat Medium"/>
          <w:color w:val="222222"/>
          <w:sz w:val="27"/>
          <w:szCs w:val="27"/>
          <w:highlight w:val="white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This step is continued for all the bits to do Gray code to binary conversion.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Montserrat Medium" w:cs="Montserrat Medium" w:eastAsia="Montserrat Medium" w:hAnsi="Montserrat Medium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Montserrat Medium" w:cs="Montserrat Medium" w:eastAsia="Montserrat Medium" w:hAnsi="Montserrat Medium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Montserrat Medium" w:cs="Montserrat Medium" w:eastAsia="Montserrat Medium" w:hAnsi="Montserrat Medium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Montserrat" w:cs="Montserrat" w:eastAsia="Montserrat" w:hAnsi="Montserrat"/>
          <w:b w:val="1"/>
          <w:color w:val="222222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Montserrat" w:cs="Montserrat" w:eastAsia="Montserrat" w:hAnsi="Montserrat"/>
          <w:b w:val="1"/>
          <w:color w:val="222222"/>
          <w:sz w:val="36"/>
          <w:szCs w:val="36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222222"/>
          <w:sz w:val="36"/>
          <w:szCs w:val="36"/>
          <w:highlight w:val="white"/>
          <w:rtl w:val="0"/>
        </w:rPr>
        <w:t xml:space="preserve">Circuit Diagram</w:t>
      </w:r>
    </w:p>
    <w:p w:rsidR="00000000" w:rsidDel="00000000" w:rsidP="00000000" w:rsidRDefault="00000000" w:rsidRPr="00000000" w14:paraId="00000017">
      <w:pPr>
        <w:rPr>
          <w:rFonts w:ascii="Montserrat" w:cs="Montserrat" w:eastAsia="Montserrat" w:hAnsi="Montserrat"/>
          <w:b w:val="1"/>
          <w:color w:val="222222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rFonts w:ascii="Montserrat Medium" w:cs="Montserrat Medium" w:eastAsia="Montserrat Medium" w:hAnsi="Montserrat Medium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Montserrat Medium" w:cs="Montserrat Medium" w:eastAsia="Montserrat Medium" w:hAnsi="Montserrat Medium"/>
          <w:color w:val="222222"/>
          <w:sz w:val="24"/>
          <w:szCs w:val="24"/>
          <w:highlight w:val="white"/>
          <w:rtl w:val="0"/>
        </w:rPr>
        <w:t xml:space="preserve">Binary to Gray</w:t>
      </w:r>
    </w:p>
    <w:p w:rsidR="00000000" w:rsidDel="00000000" w:rsidP="00000000" w:rsidRDefault="00000000" w:rsidRPr="00000000" w14:paraId="00000019">
      <w:pPr>
        <w:ind w:left="0" w:firstLine="0"/>
        <w:rPr>
          <w:rFonts w:ascii="Montserrat Medium" w:cs="Montserrat Medium" w:eastAsia="Montserrat Medium" w:hAnsi="Montserrat Medium"/>
          <w:color w:val="222222"/>
          <w:highlight w:val="white"/>
        </w:rPr>
      </w:pPr>
      <w:r w:rsidDel="00000000" w:rsidR="00000000" w:rsidRPr="00000000">
        <w:rPr>
          <w:rFonts w:ascii="Montserrat Medium" w:cs="Montserrat Medium" w:eastAsia="Montserrat Medium" w:hAnsi="Montserrat Medium"/>
          <w:color w:val="222222"/>
          <w:sz w:val="24"/>
          <w:szCs w:val="24"/>
          <w:highlight w:val="white"/>
        </w:rPr>
        <w:drawing>
          <wp:inline distB="114300" distT="114300" distL="114300" distR="114300">
            <wp:extent cx="5943600" cy="3568700"/>
            <wp:effectExtent b="0" l="0" r="0" t="0"/>
            <wp:docPr id="1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Montserrat Medium" w:cs="Montserrat Medium" w:eastAsia="Montserrat Medium" w:hAnsi="Montserrat Medium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rFonts w:ascii="Montserrat Medium" w:cs="Montserrat Medium" w:eastAsia="Montserrat Medium" w:hAnsi="Montserrat Medium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4"/>
          <w:szCs w:val="24"/>
          <w:rtl w:val="0"/>
        </w:rPr>
        <w:t xml:space="preserve">Gray to Binary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</w:rPr>
        <w:drawing>
          <wp:inline distB="114300" distT="114300" distL="114300" distR="114300">
            <wp:extent cx="5405438" cy="3248460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5438" cy="32484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Montserrat" w:cs="Montserrat" w:eastAsia="Montserrat" w:hAnsi="Montserrat"/>
          <w:b w:val="1"/>
          <w:sz w:val="36"/>
          <w:szCs w:val="36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36"/>
          <w:szCs w:val="36"/>
          <w:rtl w:val="0"/>
        </w:rPr>
        <w:t xml:space="preserve">Truth Tables</w:t>
      </w:r>
    </w:p>
    <w:p w:rsidR="00000000" w:rsidDel="00000000" w:rsidP="00000000" w:rsidRDefault="00000000" w:rsidRPr="00000000" w14:paraId="0000001E">
      <w:pPr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Binary to Gray</w:t>
      </w:r>
    </w:p>
    <w:p w:rsidR="00000000" w:rsidDel="00000000" w:rsidP="00000000" w:rsidRDefault="00000000" w:rsidRPr="00000000" w14:paraId="00000020">
      <w:pPr>
        <w:ind w:left="0" w:firstLine="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</w:rPr>
        <w:drawing>
          <wp:inline distB="114300" distT="114300" distL="114300" distR="114300">
            <wp:extent cx="5544649" cy="6817373"/>
            <wp:effectExtent b="0" l="0" r="0" t="0"/>
            <wp:docPr id="13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4649" cy="68173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Gray to Binary</w:t>
      </w:r>
    </w:p>
    <w:p w:rsidR="00000000" w:rsidDel="00000000" w:rsidP="00000000" w:rsidRDefault="00000000" w:rsidRPr="00000000" w14:paraId="00000026">
      <w:pPr>
        <w:ind w:left="0" w:firstLine="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</w:rPr>
        <w:drawing>
          <wp:inline distB="114300" distT="114300" distL="114300" distR="114300">
            <wp:extent cx="5462588" cy="6251303"/>
            <wp:effectExtent b="0" l="0" r="0" t="0"/>
            <wp:docPr id="1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2588" cy="62513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Montserrat" w:cs="Montserrat" w:eastAsia="Montserrat" w:hAnsi="Montserrat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Montserrat" w:cs="Montserrat" w:eastAsia="Montserrat" w:hAnsi="Montserrat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Montserrat" w:cs="Montserrat" w:eastAsia="Montserrat" w:hAnsi="Montserrat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Montserrat" w:cs="Montserrat" w:eastAsia="Montserrat" w:hAnsi="Montserrat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Montserrat" w:cs="Montserrat" w:eastAsia="Montserrat" w:hAnsi="Montserrat"/>
          <w:b w:val="1"/>
          <w:sz w:val="36"/>
          <w:szCs w:val="36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36"/>
          <w:szCs w:val="36"/>
          <w:rtl w:val="0"/>
        </w:rPr>
        <w:t xml:space="preserve">Expressions</w:t>
      </w:r>
    </w:p>
    <w:p w:rsidR="00000000" w:rsidDel="00000000" w:rsidP="00000000" w:rsidRDefault="00000000" w:rsidRPr="00000000" w14:paraId="0000002D">
      <w:pPr>
        <w:rPr>
          <w:rFonts w:ascii="Montserrat Medium" w:cs="Montserrat Medium" w:eastAsia="Montserrat Medium" w:hAnsi="Montserrat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  <w:rPr>
          <w:rFonts w:ascii="Montserrat Medium" w:cs="Montserrat Medium" w:eastAsia="Montserrat Medium" w:hAnsi="Montserrat Medium"/>
          <w:sz w:val="26"/>
          <w:szCs w:val="26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6"/>
          <w:szCs w:val="26"/>
          <w:rtl w:val="0"/>
        </w:rPr>
        <w:t xml:space="preserve">Binary to Gray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Montserrat Medium" w:cs="Montserrat Medium" w:eastAsia="Montserrat Medium" w:hAnsi="Montserrat Medium"/>
          <w:color w:val="666666"/>
          <w:sz w:val="27"/>
          <w:szCs w:val="27"/>
          <w:highlight w:val="white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      </w:t>
      </w:r>
      <w:r w:rsidDel="00000000" w:rsidR="00000000" w:rsidRPr="00000000">
        <w:rPr>
          <w:rFonts w:ascii="Montserrat Medium" w:cs="Montserrat Medium" w:eastAsia="Montserrat Medium" w:hAnsi="Montserrat Medium"/>
        </w:rPr>
        <w:drawing>
          <wp:inline distB="114300" distT="114300" distL="114300" distR="114300">
            <wp:extent cx="3227308" cy="2144170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27308" cy="21441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720" w:hanging="360"/>
        <w:rPr>
          <w:rFonts w:ascii="Montserrat Medium" w:cs="Montserrat Medium" w:eastAsia="Montserrat Medium" w:hAnsi="Montserrat Medium"/>
          <w:sz w:val="26"/>
          <w:szCs w:val="26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6"/>
          <w:szCs w:val="26"/>
          <w:rtl w:val="0"/>
        </w:rPr>
        <w:t xml:space="preserve">Gray to Binary</w:t>
      </w:r>
    </w:p>
    <w:p w:rsidR="00000000" w:rsidDel="00000000" w:rsidP="00000000" w:rsidRDefault="00000000" w:rsidRPr="00000000" w14:paraId="00000031">
      <w:pPr>
        <w:rPr>
          <w:rFonts w:ascii="Montserrat Medium" w:cs="Montserrat Medium" w:eastAsia="Montserrat Medium" w:hAnsi="Montserrat Medium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Montserrat Medium" w:cs="Montserrat Medium" w:eastAsia="Montserrat Medium" w:hAnsi="Montserrat Medium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>
          <w:rFonts w:ascii="Montserrat Medium" w:cs="Montserrat Medium" w:eastAsia="Montserrat Medium" w:hAnsi="Montserrat Medium"/>
          <w:color w:val="666666"/>
          <w:sz w:val="27"/>
          <w:szCs w:val="27"/>
          <w:highlight w:val="white"/>
        </w:rPr>
      </w:pPr>
      <w:r w:rsidDel="00000000" w:rsidR="00000000" w:rsidRPr="00000000">
        <w:rPr>
          <w:rFonts w:ascii="Montserrat Medium" w:cs="Montserrat Medium" w:eastAsia="Montserrat Medium" w:hAnsi="Montserrat Medium"/>
          <w:color w:val="666666"/>
          <w:sz w:val="27"/>
          <w:szCs w:val="27"/>
          <w:highlight w:val="white"/>
        </w:rPr>
        <w:drawing>
          <wp:inline distB="114300" distT="114300" distL="114300" distR="114300">
            <wp:extent cx="2824163" cy="3022666"/>
            <wp:effectExtent b="0" l="0" r="0" t="0"/>
            <wp:docPr id="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2"/>
                    <a:srcRect b="5434" l="15485" r="26119" t="11265"/>
                    <a:stretch>
                      <a:fillRect/>
                    </a:stretch>
                  </pic:blipFill>
                  <pic:spPr>
                    <a:xfrm>
                      <a:off x="0" y="0"/>
                      <a:ext cx="2824163" cy="30226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Montserrat Medium" w:cs="Montserrat Medium" w:eastAsia="Montserrat Medium" w:hAnsi="Montserrat Medium"/>
          <w:color w:val="666666"/>
          <w:sz w:val="27"/>
          <w:szCs w:val="27"/>
          <w:highlight w:val="white"/>
        </w:rPr>
        <w:drawing>
          <wp:inline distB="114300" distT="114300" distL="114300" distR="114300">
            <wp:extent cx="2953973" cy="2654529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5670" l="15858" r="16044" t="12734"/>
                    <a:stretch>
                      <a:fillRect/>
                    </a:stretch>
                  </pic:blipFill>
                  <pic:spPr>
                    <a:xfrm>
                      <a:off x="0" y="0"/>
                      <a:ext cx="2953973" cy="26545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>
          <w:rFonts w:ascii="Montserrat Medium" w:cs="Montserrat Medium" w:eastAsia="Montserrat Medium" w:hAnsi="Montserrat Medium"/>
          <w:color w:val="666666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>
          <w:rFonts w:ascii="Montserrat Medium" w:cs="Montserrat Medium" w:eastAsia="Montserrat Medium" w:hAnsi="Montserrat Medium"/>
          <w:color w:val="666666"/>
          <w:sz w:val="27"/>
          <w:szCs w:val="27"/>
          <w:highlight w:val="white"/>
        </w:rPr>
      </w:pPr>
      <w:r w:rsidDel="00000000" w:rsidR="00000000" w:rsidRPr="00000000">
        <w:rPr>
          <w:rFonts w:ascii="Montserrat Medium" w:cs="Montserrat Medium" w:eastAsia="Montserrat Medium" w:hAnsi="Montserrat Medium"/>
          <w:color w:val="666666"/>
          <w:sz w:val="27"/>
          <w:szCs w:val="27"/>
          <w:highlight w:val="white"/>
        </w:rPr>
        <w:drawing>
          <wp:inline distB="114300" distT="114300" distL="114300" distR="114300">
            <wp:extent cx="2852738" cy="2716460"/>
            <wp:effectExtent b="0" l="0" r="0" t="0"/>
            <wp:docPr id="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14925" l="15858" r="25559" t="10696"/>
                    <a:stretch>
                      <a:fillRect/>
                    </a:stretch>
                  </pic:blipFill>
                  <pic:spPr>
                    <a:xfrm>
                      <a:off x="0" y="0"/>
                      <a:ext cx="2852738" cy="27164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Montserrat Medium" w:cs="Montserrat Medium" w:eastAsia="Montserrat Medium" w:hAnsi="Montserrat Medium"/>
          <w:color w:val="666666"/>
          <w:sz w:val="27"/>
          <w:szCs w:val="27"/>
          <w:highlight w:val="white"/>
        </w:rPr>
        <w:drawing>
          <wp:inline distB="114300" distT="114300" distL="114300" distR="114300">
            <wp:extent cx="5105400" cy="3829050"/>
            <wp:effectExtent b="0" l="0" r="0" t="0"/>
            <wp:docPr id="4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829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Montserrat Medium" w:cs="Montserrat Medium" w:eastAsia="Montserrat Medium" w:hAnsi="Montserrat Medium"/>
          <w:color w:val="666666"/>
          <w:sz w:val="27"/>
          <w:szCs w:val="27"/>
          <w:highlight w:val="white"/>
        </w:rPr>
        <w:drawing>
          <wp:inline distB="114300" distT="114300" distL="114300" distR="114300">
            <wp:extent cx="5943600" cy="5588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3105150</wp:posOffset>
            </wp:positionH>
            <wp:positionV relativeFrom="paragraph">
              <wp:posOffset>514350</wp:posOffset>
            </wp:positionV>
            <wp:extent cx="2971800" cy="1143000"/>
            <wp:effectExtent b="0" l="0" r="0" t="0"/>
            <wp:wrapSquare wrapText="bothSides" distB="114300" distT="114300" distL="114300" distR="114300"/>
            <wp:docPr id="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143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6">
      <w:pPr>
        <w:ind w:left="720" w:firstLine="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Montserrat" w:cs="Montserrat" w:eastAsia="Montserrat" w:hAnsi="Montserrat"/>
          <w:b w:val="1"/>
          <w:sz w:val="36"/>
          <w:szCs w:val="36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36"/>
          <w:szCs w:val="36"/>
          <w:rtl w:val="0"/>
        </w:rPr>
        <w:t xml:space="preserve">Design</w:t>
      </w:r>
    </w:p>
    <w:p w:rsidR="00000000" w:rsidDel="00000000" w:rsidP="00000000" w:rsidRDefault="00000000" w:rsidRPr="00000000" w14:paraId="0000003A">
      <w:pPr>
        <w:rPr>
          <w:rFonts w:ascii="Montserrat Medium" w:cs="Montserrat Medium" w:eastAsia="Montserrat Medium" w:hAnsi="Montserrat Medium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Binary to Gray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Montserrat Medium" w:cs="Montserrat Medium" w:eastAsia="Montserrat Medium" w:hAnsi="Montserrat Medium"/>
          <w:sz w:val="28"/>
          <w:szCs w:val="28"/>
          <w:u w:val="single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8"/>
          <w:szCs w:val="28"/>
          <w:u w:val="single"/>
        </w:rPr>
        <w:drawing>
          <wp:inline distB="114300" distT="114300" distL="114300" distR="114300">
            <wp:extent cx="6181725" cy="3186749"/>
            <wp:effectExtent b="0" l="0" r="0" t="0"/>
            <wp:docPr id="8" name="image13.jpg"/>
            <a:graphic>
              <a:graphicData uri="http://schemas.openxmlformats.org/drawingml/2006/picture">
                <pic:pic>
                  <pic:nvPicPr>
                    <pic:cNvPr id="0" name="image13.jp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31867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Montserrat Medium" w:cs="Montserrat Medium" w:eastAsia="Montserrat Medium" w:hAnsi="Montserrat Medium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Gray to Binary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</w:rPr>
        <w:drawing>
          <wp:inline distB="114300" distT="114300" distL="114300" distR="114300">
            <wp:extent cx="6019800" cy="3214688"/>
            <wp:effectExtent b="0" l="0" r="0" t="0"/>
            <wp:docPr id="16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3214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Montserrat" w:cs="Montserrat" w:eastAsia="Montserrat" w:hAnsi="Montserrat"/>
          <w:b w:val="1"/>
          <w:sz w:val="36"/>
          <w:szCs w:val="36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36"/>
          <w:szCs w:val="36"/>
          <w:rtl w:val="0"/>
        </w:rPr>
        <w:t xml:space="preserve">Results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Binary to Gray</w:t>
      </w:r>
    </w:p>
    <w:p w:rsidR="00000000" w:rsidDel="00000000" w:rsidP="00000000" w:rsidRDefault="00000000" w:rsidRPr="00000000" w14:paraId="00000047">
      <w:pPr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</w:rPr>
        <w:drawing>
          <wp:inline distB="114300" distT="114300" distL="114300" distR="114300">
            <wp:extent cx="6162675" cy="3038183"/>
            <wp:effectExtent b="0" l="0" r="0" t="0"/>
            <wp:docPr id="11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30381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ind w:left="720" w:hanging="360"/>
        <w:rPr>
          <w:rFonts w:ascii="Montserrat Medium" w:cs="Montserrat Medium" w:eastAsia="Montserrat Medium" w:hAnsi="Montserrat Medium"/>
          <w:u w:val="none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Gray to Binary</w:t>
      </w:r>
    </w:p>
    <w:p w:rsidR="00000000" w:rsidDel="00000000" w:rsidP="00000000" w:rsidRDefault="00000000" w:rsidRPr="00000000" w14:paraId="0000004A">
      <w:pPr>
        <w:jc w:val="right"/>
        <w:rPr>
          <w:rFonts w:ascii="Montserrat" w:cs="Montserrat" w:eastAsia="Montserrat" w:hAnsi="Montserrat"/>
          <w:b w:val="1"/>
          <w:sz w:val="36"/>
          <w:szCs w:val="36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36"/>
          <w:szCs w:val="36"/>
        </w:rPr>
        <w:drawing>
          <wp:inline distB="114300" distT="114300" distL="114300" distR="114300">
            <wp:extent cx="6048375" cy="3128822"/>
            <wp:effectExtent b="0" l="0" r="0" t="0"/>
            <wp:docPr id="3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21"/>
                    <a:srcRect b="0" l="0" r="0" t="2142"/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31288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Montserrat" w:cs="Montserrat" w:eastAsia="Montserrat" w:hAnsi="Montserrat"/>
          <w:b w:val="1"/>
          <w:sz w:val="36"/>
          <w:szCs w:val="36"/>
          <w:rtl w:val="0"/>
        </w:rPr>
        <w:t xml:space="preserve">END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ontserrat Medium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5.jpg"/><Relationship Id="rId11" Type="http://schemas.openxmlformats.org/officeDocument/2006/relationships/image" Target="media/image1.png"/><Relationship Id="rId10" Type="http://schemas.openxmlformats.org/officeDocument/2006/relationships/image" Target="media/image9.png"/><Relationship Id="rId21" Type="http://schemas.openxmlformats.org/officeDocument/2006/relationships/image" Target="media/image4.jpg"/><Relationship Id="rId13" Type="http://schemas.openxmlformats.org/officeDocument/2006/relationships/image" Target="media/image10.png"/><Relationship Id="rId12" Type="http://schemas.openxmlformats.org/officeDocument/2006/relationships/image" Target="media/image1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5.png"/><Relationship Id="rId15" Type="http://schemas.openxmlformats.org/officeDocument/2006/relationships/image" Target="media/image16.png"/><Relationship Id="rId14" Type="http://schemas.openxmlformats.org/officeDocument/2006/relationships/image" Target="media/image11.png"/><Relationship Id="rId17" Type="http://schemas.openxmlformats.org/officeDocument/2006/relationships/image" Target="media/image12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19" Type="http://schemas.openxmlformats.org/officeDocument/2006/relationships/image" Target="media/image8.jpg"/><Relationship Id="rId6" Type="http://schemas.openxmlformats.org/officeDocument/2006/relationships/image" Target="media/image2.png"/><Relationship Id="rId18" Type="http://schemas.openxmlformats.org/officeDocument/2006/relationships/image" Target="media/image13.jpg"/><Relationship Id="rId7" Type="http://schemas.openxmlformats.org/officeDocument/2006/relationships/image" Target="media/image3.png"/><Relationship Id="rId8" Type="http://schemas.openxmlformats.org/officeDocument/2006/relationships/image" Target="media/image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5" Type="http://schemas.openxmlformats.org/officeDocument/2006/relationships/font" Target="fonts/MontserratMedium-regular.ttf"/><Relationship Id="rId6" Type="http://schemas.openxmlformats.org/officeDocument/2006/relationships/font" Target="fonts/MontserratMedium-bold.ttf"/><Relationship Id="rId7" Type="http://schemas.openxmlformats.org/officeDocument/2006/relationships/font" Target="fonts/MontserratMedium-italic.ttf"/><Relationship Id="rId8" Type="http://schemas.openxmlformats.org/officeDocument/2006/relationships/font" Target="fonts/MontserratMediu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