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B5D2F" w:rsidP="009728B5" w:rsidRDefault="00B64F20" w14:paraId="32EB117D" w14:textId="57EDAA88">
      <w:pPr>
        <w:ind w:right="-90"/>
        <w:rPr>
          <w:b/>
          <w:bCs/>
        </w:rPr>
      </w:pPr>
      <w:r w:rsidRPr="00A00F76">
        <w:rPr>
          <w:b/>
          <w:bCs/>
          <w:noProof/>
        </w:rPr>
        <mc:AlternateContent>
          <mc:Choice Requires="wps">
            <w:drawing>
              <wp:anchor distT="0" distB="0" distL="114300" distR="114300" simplePos="0" relativeHeight="251659264" behindDoc="0" locked="0" layoutInCell="1" allowOverlap="1" wp14:anchorId="2CD88E86" wp14:editId="71E2419E">
                <wp:simplePos x="0" y="0"/>
                <wp:positionH relativeFrom="column">
                  <wp:posOffset>-1732</wp:posOffset>
                </wp:positionH>
                <wp:positionV relativeFrom="paragraph">
                  <wp:posOffset>-346363</wp:posOffset>
                </wp:positionV>
                <wp:extent cx="6871335" cy="675294"/>
                <wp:effectExtent l="0" t="0" r="5715" b="0"/>
                <wp:wrapNone/>
                <wp:docPr id="963036787" name="Text Box 963036787"/>
                <wp:cNvGraphicFramePr/>
                <a:graphic xmlns:a="http://schemas.openxmlformats.org/drawingml/2006/main">
                  <a:graphicData uri="http://schemas.microsoft.com/office/word/2010/wordprocessingShape">
                    <wps:wsp>
                      <wps:cNvSpPr txBox="1"/>
                      <wps:spPr>
                        <a:xfrm>
                          <a:off x="0" y="0"/>
                          <a:ext cx="6871335" cy="67529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E4305F" w:rsidR="009728B5" w:rsidP="00623424" w:rsidRDefault="009728B5" w14:paraId="75347CEB" w14:textId="77777777">
                            <w:pPr>
                              <w:pStyle w:val="NoSpacing"/>
                              <w:jc w:val="center"/>
                              <w:rPr>
                                <w:b/>
                                <w:bCs/>
                                <w:color w:val="003399"/>
                                <w:sz w:val="32"/>
                                <w:szCs w:val="32"/>
                              </w:rPr>
                            </w:pPr>
                            <w:r w:rsidRPr="00E4305F">
                              <w:rPr>
                                <w:b/>
                                <w:bCs/>
                                <w:color w:val="003399"/>
                                <w:sz w:val="32"/>
                                <w:szCs w:val="32"/>
                              </w:rPr>
                              <w:t>CHA Faculty Observation Form</w:t>
                            </w:r>
                          </w:p>
                          <w:p w:rsidRPr="00E4305F" w:rsidR="001B5D2F" w:rsidP="00623424" w:rsidRDefault="001B5D2F" w14:paraId="16002A0F" w14:textId="552D7A96">
                            <w:pPr>
                              <w:pStyle w:val="NoSpacing"/>
                              <w:jc w:val="center"/>
                              <w:rPr>
                                <w:b/>
                                <w:bCs/>
                                <w:color w:val="003399"/>
                                <w:sz w:val="32"/>
                                <w:szCs w:val="32"/>
                              </w:rPr>
                            </w:pPr>
                            <w:r w:rsidRPr="00E4305F">
                              <w:rPr>
                                <w:b/>
                                <w:bCs/>
                                <w:color w:val="003399"/>
                                <w:sz w:val="32"/>
                                <w:szCs w:val="32"/>
                              </w:rPr>
                              <w:t>Teacher Section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A6CE0EF">
              <v:shapetype id="_x0000_t202" coordsize="21600,21600" o:spt="202" path="m,l,21600r21600,l21600,xe" w14:anchorId="2CD88E86">
                <v:stroke joinstyle="miter"/>
                <v:path gradientshapeok="t" o:connecttype="rect"/>
              </v:shapetype>
              <v:shape id="Text Box 963036787" style="position:absolute;margin-left:-.15pt;margin-top:-27.25pt;width:541.05pt;height:5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">
                <v:textbox>
                  <w:txbxContent>
                    <w:p w:rsidRPr="00E4305F" w:rsidR="009728B5" w:rsidP="00623424" w:rsidRDefault="009728B5" w14:paraId="7CD38268" w14:textId="77777777">
                      <w:pPr>
                        <w:pStyle w:val="NoSpacing"/>
                        <w:jc w:val="center"/>
                        <w:rPr>
                          <w:b/>
                          <w:bCs/>
                          <w:color w:val="003399"/>
                          <w:sz w:val="32"/>
                          <w:szCs w:val="32"/>
                        </w:rPr>
                      </w:pPr>
                      <w:r w:rsidRPr="00E4305F">
                        <w:rPr>
                          <w:b/>
                          <w:bCs/>
                          <w:color w:val="003399"/>
                          <w:sz w:val="32"/>
                          <w:szCs w:val="32"/>
                        </w:rPr>
                        <w:t>CHA Faculty Observation Form</w:t>
                      </w:r>
                    </w:p>
                    <w:p w:rsidRPr="00E4305F" w:rsidR="001B5D2F" w:rsidP="00623424" w:rsidRDefault="001B5D2F" w14:paraId="6457152F" w14:textId="552D7A96">
                      <w:pPr>
                        <w:pStyle w:val="NoSpacing"/>
                        <w:jc w:val="center"/>
                        <w:rPr>
                          <w:b/>
                          <w:bCs/>
                          <w:color w:val="003399"/>
                          <w:sz w:val="32"/>
                          <w:szCs w:val="32"/>
                        </w:rPr>
                      </w:pPr>
                      <w:r w:rsidRPr="00E4305F">
                        <w:rPr>
                          <w:b/>
                          <w:bCs/>
                          <w:color w:val="003399"/>
                          <w:sz w:val="32"/>
                          <w:szCs w:val="32"/>
                        </w:rPr>
                        <w:t>Teacher Section</w:t>
                      </w:r>
                    </w:p>
                  </w:txbxContent>
                </v:textbox>
              </v:shape>
            </w:pict>
          </mc:Fallback>
        </mc:AlternateContent>
      </w:r>
      <w:r w:rsidRPr="00A00F76">
        <w:rPr>
          <w:b/>
          <w:bCs/>
          <w:noProof/>
        </w:rPr>
        <w:drawing>
          <wp:anchor distT="0" distB="0" distL="114300" distR="114300" simplePos="0" relativeHeight="251662336" behindDoc="0" locked="0" layoutInCell="1" allowOverlap="1" wp14:anchorId="63DA8F9A" wp14:editId="340E6022">
            <wp:simplePos x="0" y="0"/>
            <wp:positionH relativeFrom="margin">
              <wp:posOffset>1448</wp:posOffset>
            </wp:positionH>
            <wp:positionV relativeFrom="paragraph">
              <wp:posOffset>-155517</wp:posOffset>
            </wp:positionV>
            <wp:extent cx="1603461" cy="481791"/>
            <wp:effectExtent l="0" t="0" r="0" b="0"/>
            <wp:wrapNone/>
            <wp:docPr id="1045546556" name="Picture 104554655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58735" name="Picture 1860558735" descr="A close-up of a logo&#10;&#10;Description automatically generated"/>
                    <pic:cNvPicPr/>
                  </pic:nvPicPr>
                  <pic:blipFill>
                    <a:blip r:embed="rId9"/>
                    <a:stretch>
                      <a:fillRect/>
                    </a:stretch>
                  </pic:blipFill>
                  <pic:spPr>
                    <a:xfrm>
                      <a:off x="0" y="0"/>
                      <a:ext cx="1603461" cy="481791"/>
                    </a:xfrm>
                    <a:prstGeom prst="rect">
                      <a:avLst/>
                    </a:prstGeom>
                  </pic:spPr>
                </pic:pic>
              </a:graphicData>
            </a:graphic>
            <wp14:sizeRelH relativeFrom="margin">
              <wp14:pctWidth>0</wp14:pctWidth>
            </wp14:sizeRelH>
            <wp14:sizeRelV relativeFrom="margin">
              <wp14:pctHeight>0</wp14:pctHeight>
            </wp14:sizeRelV>
          </wp:anchor>
        </w:drawing>
      </w:r>
    </w:p>
    <w:p w:rsidR="00E4305F" w:rsidP="009728B5" w:rsidRDefault="00E4305F" w14:paraId="062AEA2F" w14:textId="2171AE88">
      <w:pPr>
        <w:ind w:right="-90"/>
        <w:rPr>
          <w:b/>
          <w:bCs/>
        </w:rPr>
      </w:pPr>
    </w:p>
    <w:p w:rsidRPr="005F5F6A" w:rsidR="006C0270" w:rsidP="386EED3F" w:rsidRDefault="006C0270" w14:paraId="4AC382E0" w14:textId="5FDE1DA5">
      <w:pPr>
        <w:pStyle w:val="Normal"/>
        <w:ind w:right="-90"/>
      </w:pPr>
      <w:r w:rsidRPr="386EED3F" w:rsidR="006C0270">
        <w:rPr>
          <w:b w:val="1"/>
          <w:bCs w:val="1"/>
        </w:rPr>
        <w:t>Educator Name:</w:t>
      </w:r>
      <w:r w:rsidR="006C0270">
        <w:rPr/>
        <w:t xml:space="preserve"> </w:t>
      </w:r>
      <w:sdt>
        <w:sdtPr>
          <w:id w:val="649324976"/>
          <w:placeholder>
            <w:docPart w:val="D74BEB22D35F461797E707C77C9DEE92"/>
          </w:placeholder>
          <w:rPr>
            <w:rFonts w:cs="Times New Roman"/>
          </w:rPr>
        </w:sdtPr>
        <w:sdtContent>
          <w:r w:rsidRPr="386EED3F" w:rsidR="14847655">
            <w:rPr>
              <w:rFonts w:cs="Times New Roman"/>
            </w:rPr>
            <w:t xml:space="preserve">Sonali </w:t>
          </w:r>
          <w:r w:rsidRPr="386EED3F" w:rsidR="14847655">
            <w:rPr>
              <w:rFonts w:cs="Times New Roman"/>
            </w:rPr>
            <w:t>Thakre</w:t>
          </w:r>
        </w:sdtContent>
        <w:sdtEndPr>
          <w:rPr>
            <w:rFonts w:cs="Times New Roman"/>
          </w:rPr>
        </w:sdtEndPr>
      </w:sdt>
      <w:r w:rsidRPr="386EED3F" w:rsidR="006C0270">
        <w:rPr>
          <w:rFonts w:cs="Times New Roman"/>
        </w:rPr>
        <w:t xml:space="preserve">  </w:t>
      </w:r>
      <w:r w:rsidRPr="386EED3F" w:rsidR="006C0270">
        <w:rPr>
          <w:b w:val="1"/>
          <w:bCs w:val="1"/>
        </w:rPr>
        <w:t>Grade</w:t>
      </w:r>
      <w:r w:rsidRPr="386EED3F" w:rsidR="006C0270">
        <w:rPr>
          <w:b w:val="1"/>
          <w:bCs w:val="1"/>
        </w:rPr>
        <w:t xml:space="preserve"> Level:</w:t>
      </w:r>
      <w:r w:rsidR="006C0270">
        <w:rPr/>
        <w:t xml:space="preserve"> </w:t>
      </w:r>
      <w:r w:rsidR="5A50753E">
        <w:rPr/>
        <w:t>Second Grade</w:t>
      </w:r>
      <w:r w:rsidRPr="386EED3F" w:rsidR="006C0270">
        <w:rPr>
          <w:rStyle w:val="PlaceholderText"/>
          <w:u w:val="single"/>
        </w:rPr>
        <w:t xml:space="preserve"> </w:t>
      </w:r>
      <w:r w:rsidRPr="386EED3F" w:rsidR="006C0270">
        <w:rPr>
          <w:b w:val="1"/>
          <w:bCs w:val="1"/>
        </w:rPr>
        <w:t>Date of Observation</w:t>
      </w:r>
      <w:r w:rsidR="006C0270">
        <w:rPr/>
        <w:t xml:space="preserve">: </w:t>
      </w:r>
      <w:r w:rsidR="66116747">
        <w:rPr/>
        <w:t xml:space="preserve">05/13/26 </w:t>
      </w:r>
      <w:r w:rsidRPr="386EED3F" w:rsidR="006C0270">
        <w:rPr>
          <w:rFonts w:cs="Times New Roman"/>
          <w:u w:val="single"/>
        </w:rPr>
        <w:t>Subject:</w:t>
      </w:r>
      <w:r w:rsidR="006C0270">
        <w:rPr/>
        <w:t xml:space="preserve"> </w:t>
      </w:r>
      <w:sdt>
        <w:sdtPr>
          <w:id w:val="-639488548"/>
          <w:placeholder>
            <w:docPart w:val="5F3D0668F8C84D41A09BA62F1216E868"/>
          </w:placeholder>
          <w:rPr>
            <w:rFonts w:cs="Times New Roman"/>
            <w:u w:val="single"/>
          </w:rPr>
        </w:sdtPr>
        <w:sdtContent>
          <w:r w:rsidRPr="386EED3F" w:rsidR="743826B7">
            <w:rPr>
              <w:rFonts w:cs="Times New Roman"/>
              <w:u w:val="single"/>
            </w:rPr>
            <w:t>Math</w:t>
          </w:r>
        </w:sdtContent>
        <w:sdtEndPr>
          <w:rPr>
            <w:rFonts w:cs="Times New Roman"/>
            <w:u w:val="none"/>
          </w:rPr>
        </w:sdtEndPr>
      </w:sdt>
      <w:r w:rsidRPr="386EED3F" w:rsidR="006C0270">
        <w:rPr>
          <w:b w:val="1"/>
          <w:bCs w:val="1"/>
        </w:rPr>
        <w:t>Observer Name(s):</w:t>
      </w:r>
      <w:r w:rsidR="006C0270">
        <w:rPr/>
        <w:t xml:space="preserve"> </w:t>
      </w:r>
      <w:r w:rsidR="189940A5">
        <w:rPr/>
        <w:t>Holly Senaga</w:t>
      </w:r>
    </w:p>
    <w:tbl>
      <w:tblPr>
        <w:tblStyle w:val="TableGrid"/>
        <w:tblW w:w="10795" w:type="dxa"/>
        <w:tblLook w:val="04A0" w:firstRow="1" w:lastRow="0" w:firstColumn="1" w:lastColumn="0" w:noHBand="0" w:noVBand="1"/>
      </w:tblPr>
      <w:tblGrid>
        <w:gridCol w:w="10795"/>
      </w:tblGrid>
      <w:tr w:rsidR="00946EFE" w:rsidTr="386EED3F" w14:paraId="171A73AA" w14:textId="77777777">
        <w:tc>
          <w:tcPr>
            <w:tcW w:w="10795" w:type="dxa"/>
            <w:tcMar/>
          </w:tcPr>
          <w:p w:rsidRPr="00606AC3" w:rsidR="00946EFE" w:rsidP="009728B5" w:rsidRDefault="00946EFE" w14:paraId="234131A6" w14:textId="58AADA2A">
            <w:pPr>
              <w:pStyle w:val="NoSpacing"/>
              <w:rPr>
                <w:b/>
                <w:bCs/>
              </w:rPr>
            </w:pPr>
            <w:r w:rsidRPr="00606AC3">
              <w:rPr>
                <w:rFonts w:cs="Times New Roman"/>
                <w:b/>
                <w:bCs/>
                <w:i/>
                <w:iCs/>
                <w:color w:val="003399"/>
              </w:rPr>
              <w:t xml:space="preserve">Pre-Observation Steps to be completed </w:t>
            </w:r>
            <w:r>
              <w:rPr>
                <w:rFonts w:cs="Times New Roman"/>
                <w:b/>
                <w:bCs/>
                <w:i/>
                <w:iCs/>
                <w:color w:val="003399"/>
              </w:rPr>
              <w:t xml:space="preserve">and submitted </w:t>
            </w:r>
            <w:r w:rsidRPr="00606AC3">
              <w:rPr>
                <w:rFonts w:cs="Times New Roman"/>
                <w:b/>
                <w:bCs/>
                <w:i/>
                <w:iCs/>
                <w:color w:val="003399"/>
              </w:rPr>
              <w:t xml:space="preserve">by the teacher </w:t>
            </w:r>
            <w:r>
              <w:rPr>
                <w:rFonts w:cs="Times New Roman"/>
                <w:b/>
                <w:bCs/>
                <w:i/>
                <w:iCs/>
                <w:color w:val="003399"/>
              </w:rPr>
              <w:t>X amount of time</w:t>
            </w:r>
            <w:r w:rsidRPr="00606AC3">
              <w:rPr>
                <w:rFonts w:cs="Times New Roman"/>
                <w:b/>
                <w:bCs/>
                <w:i/>
                <w:iCs/>
                <w:color w:val="003399"/>
              </w:rPr>
              <w:t xml:space="preserve"> before observation</w:t>
            </w:r>
          </w:p>
        </w:tc>
      </w:tr>
      <w:tr w:rsidR="009728B5" w:rsidTr="386EED3F" w14:paraId="17B2FC8B" w14:textId="77777777">
        <w:tc>
          <w:tcPr>
            <w:tcW w:w="10795" w:type="dxa"/>
            <w:shd w:val="clear" w:color="auto" w:fill="E8E8E8" w:themeFill="background2"/>
            <w:tcMar/>
          </w:tcPr>
          <w:p w:rsidRPr="009728B5" w:rsidR="009728B5" w:rsidP="009728B5" w:rsidRDefault="009728B5" w14:paraId="43831B16" w14:textId="5EA54454">
            <w:pPr>
              <w:pStyle w:val="NoSpacing"/>
            </w:pPr>
            <w:r w:rsidRPr="00606AC3">
              <w:rPr>
                <w:b/>
                <w:bCs/>
              </w:rPr>
              <w:t>DOMAIN 1: Planning and Preparation</w:t>
            </w:r>
            <w:r w:rsidR="002B48A6">
              <w:rPr>
                <w:b/>
                <w:bCs/>
              </w:rPr>
              <w:t xml:space="preserve"> </w:t>
            </w:r>
            <w:r w:rsidRPr="00606AC3" w:rsidR="002B48A6">
              <w:rPr>
                <w:rFonts w:cs="Times New Roman"/>
              </w:rPr>
              <w:t>Please explain the following instructional elements as they relate to the lesson to be observed:</w:t>
            </w:r>
          </w:p>
        </w:tc>
      </w:tr>
      <w:tr w:rsidR="009728B5" w:rsidTr="386EED3F" w14:paraId="3D71BEE9" w14:textId="77777777">
        <w:tc>
          <w:tcPr>
            <w:tcW w:w="10795" w:type="dxa"/>
            <w:tcMar/>
          </w:tcPr>
          <w:p w:rsidR="009728B5" w:rsidP="009728B5" w:rsidRDefault="009728B5" w14:paraId="2E95F7F2" w14:textId="77777777">
            <w:pPr>
              <w:pStyle w:val="NoSpacing"/>
            </w:pPr>
            <w:r w:rsidRPr="386EED3F" w:rsidR="019FB79C">
              <w:rPr>
                <w:b w:val="1"/>
                <w:bCs w:val="1"/>
              </w:rPr>
              <w:t>What materials are being used to present the curriculum?</w:t>
            </w:r>
            <w:r w:rsidR="019FB79C">
              <w:rPr/>
              <w:t xml:space="preserve"> (instructional resources including classroom, community, and supplemental student resources)</w:t>
            </w:r>
          </w:p>
          <w:p w:rsidR="009728B5" w:rsidP="009728B5" w:rsidRDefault="00A20796" w14:paraId="348DC2AA" w14:textId="3B437EB3">
            <w:pPr>
              <w:pStyle w:val="NoSpacing"/>
            </w:pPr>
            <w:r w:rsidRPr="386EED3F" w:rsidR="2BEC3BA3">
              <w:rPr>
                <w:rFonts w:ascii="Aptos" w:hAnsi="Aptos" w:eastAsia="Aptos" w:cs="Aptos"/>
                <w:b w:val="0"/>
                <w:bCs w:val="0"/>
                <w:i w:val="0"/>
                <w:iCs w:val="0"/>
                <w:caps w:val="0"/>
                <w:smallCaps w:val="0"/>
                <w:noProof w:val="0"/>
                <w:color w:val="1F1F1F"/>
                <w:sz w:val="22"/>
                <w:szCs w:val="22"/>
                <w:lang w:val="en-US"/>
              </w:rPr>
              <w:t>Math- Dimensions 3B Textbooks, student clocks with geared hands, a demonstration clock for me, the Timeline (BLM).  Students also have access to drawing materials for creating their own timelines.</w:t>
            </w:r>
          </w:p>
        </w:tc>
      </w:tr>
      <w:tr w:rsidR="009728B5" w:rsidTr="386EED3F" w14:paraId="0CB35FDA" w14:textId="77777777">
        <w:tc>
          <w:tcPr>
            <w:tcW w:w="10795" w:type="dxa"/>
            <w:tcMar/>
          </w:tcPr>
          <w:p w:rsidR="009728B5" w:rsidP="009728B5" w:rsidRDefault="009728B5" w14:paraId="45785128" w14:textId="77777777">
            <w:pPr>
              <w:pStyle w:val="NoSpacing"/>
            </w:pPr>
            <w:r w:rsidRPr="00606AC3">
              <w:rPr>
                <w:b/>
              </w:rPr>
              <w:t>What do you expect the students to know upon completion of the lesson?</w:t>
            </w:r>
            <w:r w:rsidRPr="00606AC3">
              <w:t xml:space="preserve"> (</w:t>
            </w:r>
            <w:r>
              <w:t>Learning Target/</w:t>
            </w:r>
            <w:r w:rsidRPr="00606AC3">
              <w:t>outcomes)</w:t>
            </w:r>
          </w:p>
          <w:p w:rsidR="009728B5" w:rsidP="386EED3F" w:rsidRDefault="00A20796" w14:paraId="0D36DC70" w14:textId="3C4A8B75">
            <w:pPr>
              <w:pStyle w:val="NoSpacing"/>
              <w:rPr>
                <w:rFonts w:ascii="Aptos Display" w:hAnsi="Aptos Display" w:asciiTheme="majorAscii" w:hAnsiTheme="majorAscii"/>
                <w:b w:val="1"/>
                <w:bCs w:val="1"/>
                <w:color w:val="003399"/>
              </w:rPr>
            </w:pPr>
            <w:sdt>
              <w:sdtPr>
                <w:id w:val="124431422"/>
                <w:placeholder>
                  <w:docPart w:val="F12A71D5D28348348358F9754E8701F8"/>
                </w:placeholder>
              </w:sdtPr>
              <w:sdtContent>
                <w:r w:rsidRPr="386EED3F" w:rsidR="08C7CB86">
                  <w:rPr>
                    <w:rFonts w:ascii="Aptos" w:hAnsi="Aptos" w:eastAsia="Aptos" w:cs="Aptos"/>
                    <w:b w:val="0"/>
                    <w:bCs w:val="0"/>
                    <w:i w:val="0"/>
                    <w:iCs w:val="0"/>
                    <w:caps w:val="0"/>
                    <w:smallCaps w:val="0"/>
                    <w:noProof w:val="0"/>
                    <w:color w:val="1F1F1F"/>
                    <w:sz w:val="22"/>
                    <w:szCs w:val="22"/>
                    <w:lang w:val="en-US"/>
                  </w:rPr>
                  <w:t xml:space="preserve">Students will be able to add periods of time in hours and minutes where the time changes from a.m. to p.m. (or vice versa). They will also be able to </w:t>
                </w:r>
                <w:r w:rsidRPr="386EED3F" w:rsidR="08C7CB86">
                  <w:rPr>
                    <w:rFonts w:ascii="Aptos" w:hAnsi="Aptos" w:eastAsia="Aptos" w:cs="Aptos"/>
                    <w:b w:val="0"/>
                    <w:bCs w:val="0"/>
                    <w:i w:val="0"/>
                    <w:iCs w:val="0"/>
                    <w:caps w:val="0"/>
                    <w:smallCaps w:val="0"/>
                    <w:noProof w:val="0"/>
                    <w:color w:val="1F1F1F"/>
                    <w:sz w:val="22"/>
                    <w:szCs w:val="22"/>
                    <w:lang w:val="en-US"/>
                  </w:rPr>
                  <w:t>determine</w:t>
                </w:r>
                <w:r w:rsidRPr="386EED3F" w:rsidR="08C7CB86">
                  <w:rPr>
                    <w:rFonts w:ascii="Aptos" w:hAnsi="Aptos" w:eastAsia="Aptos" w:cs="Aptos"/>
                    <w:b w:val="0"/>
                    <w:bCs w:val="0"/>
                    <w:i w:val="0"/>
                    <w:iCs w:val="0"/>
                    <w:caps w:val="0"/>
                    <w:smallCaps w:val="0"/>
                    <w:noProof w:val="0"/>
                    <w:color w:val="1F1F1F"/>
                    <w:sz w:val="22"/>
                    <w:szCs w:val="22"/>
                    <w:lang w:val="en-US"/>
                  </w:rPr>
                  <w:t xml:space="preserve"> end times when provided with a start time and the elapsed time.</w:t>
                </w:r>
              </w:sdtContent>
            </w:sdt>
          </w:p>
        </w:tc>
      </w:tr>
      <w:tr w:rsidR="009728B5" w:rsidTr="386EED3F" w14:paraId="02F7DF27" w14:textId="77777777">
        <w:tc>
          <w:tcPr>
            <w:tcW w:w="10795" w:type="dxa"/>
            <w:tcMar/>
          </w:tcPr>
          <w:p w:rsidR="009728B5" w:rsidP="009728B5" w:rsidRDefault="009728B5" w14:paraId="5A1A06E5" w14:textId="77777777">
            <w:pPr>
              <w:pStyle w:val="NoSpacing"/>
            </w:pPr>
            <w:r w:rsidRPr="00606AC3">
              <w:rPr>
                <w:b/>
              </w:rPr>
              <w:t>What will the students do to demonstrate comprehension of the curriculum?</w:t>
            </w:r>
            <w:r w:rsidRPr="00606AC3">
              <w:t xml:space="preserve"> (Explain the learning activities within the lesson.)</w:t>
            </w:r>
          </w:p>
          <w:p w:rsidRPr="00606AC3" w:rsidR="009728B5" w:rsidP="386EED3F" w:rsidRDefault="00A20796" w14:paraId="1A951EE9" w14:textId="219C01A3">
            <w:pPr>
              <w:pStyle w:val="NoSpacing"/>
              <w:ind w:left="0"/>
              <w:rPr>
                <w:rFonts w:ascii="Aptos" w:hAnsi="Aptos" w:eastAsia="Aptos" w:cs="Aptos"/>
                <w:b w:val="0"/>
                <w:bCs w:val="0"/>
                <w:i w:val="0"/>
                <w:iCs w:val="0"/>
                <w:caps w:val="0"/>
                <w:smallCaps w:val="0"/>
                <w:noProof w:val="0"/>
                <w:color w:val="1F1F1F"/>
                <w:sz w:val="22"/>
                <w:szCs w:val="22"/>
                <w:lang w:val="en-US"/>
              </w:rPr>
            </w:pPr>
            <w:sdt>
              <w:sdtPr>
                <w:id w:val="1729025763"/>
                <w:placeholder>
                  <w:docPart w:val="CB3173EA1F6F4826919669CDF5DABAFA"/>
                </w:placeholder>
              </w:sdtPr>
              <w:sdtContent>
                <w:r w:rsidRPr="386EED3F" w:rsidR="2CD38DDF">
                  <w:rPr>
                    <w:rFonts w:ascii="Aptos" w:hAnsi="Aptos" w:eastAsia="Aptos" w:cs="Aptos"/>
                    <w:b w:val="0"/>
                    <w:bCs w:val="0"/>
                    <w:i w:val="0"/>
                    <w:iCs w:val="0"/>
                    <w:caps w:val="0"/>
                    <w:smallCaps w:val="0"/>
                    <w:noProof w:val="0"/>
                    <w:color w:val="1F1F1F"/>
                    <w:sz w:val="22"/>
                    <w:szCs w:val="22"/>
                    <w:lang w:val="en-US"/>
                  </w:rPr>
                  <w:t xml:space="preserve">As a small </w:t>
                </w:r>
                <w:r w:rsidRPr="386EED3F" w:rsidR="2CD38DDF">
                  <w:rPr>
                    <w:rFonts w:ascii="Aptos" w:hAnsi="Aptos" w:eastAsia="Aptos" w:cs="Aptos"/>
                    <w:b w:val="0"/>
                    <w:bCs w:val="0"/>
                    <w:i w:val="0"/>
                    <w:iCs w:val="0"/>
                    <w:caps w:val="0"/>
                    <w:smallCaps w:val="0"/>
                    <w:noProof w:val="0"/>
                    <w:color w:val="1F1F1F"/>
                    <w:sz w:val="22"/>
                    <w:szCs w:val="22"/>
                    <w:lang w:val="en-US"/>
                  </w:rPr>
                  <w:t>group</w:t>
                </w:r>
                <w:r w:rsidRPr="386EED3F" w:rsidR="2CD38DDF">
                  <w:rPr>
                    <w:rFonts w:ascii="Aptos" w:hAnsi="Aptos" w:eastAsia="Aptos" w:cs="Aptos"/>
                    <w:b w:val="0"/>
                    <w:bCs w:val="0"/>
                    <w:i w:val="0"/>
                    <w:iCs w:val="0"/>
                    <w:caps w:val="0"/>
                    <w:smallCaps w:val="0"/>
                    <w:noProof w:val="0"/>
                    <w:color w:val="1F1F1F"/>
                    <w:sz w:val="22"/>
                    <w:szCs w:val="22"/>
                    <w:lang w:val="en-US"/>
                  </w:rPr>
                  <w:t xml:space="preserve"> rotation, we </w:t>
                </w:r>
                <w:r w:rsidRPr="386EED3F" w:rsidR="63798390">
                  <w:rPr>
                    <w:rFonts w:ascii="Aptos" w:hAnsi="Aptos" w:eastAsia="Aptos" w:cs="Aptos"/>
                    <w:b w:val="0"/>
                    <w:bCs w:val="0"/>
                    <w:i w:val="0"/>
                    <w:iCs w:val="0"/>
                    <w:caps w:val="0"/>
                    <w:smallCaps w:val="0"/>
                    <w:noProof w:val="0"/>
                    <w:color w:val="1F1F1F"/>
                    <w:sz w:val="22"/>
                    <w:szCs w:val="22"/>
                    <w:lang w:val="en-US"/>
                  </w:rPr>
                  <w:t xml:space="preserve">will first solve "Think" problems </w:t>
                </w:r>
                <w:r w:rsidRPr="386EED3F" w:rsidR="033F5461">
                  <w:rPr>
                    <w:rFonts w:ascii="Aptos" w:hAnsi="Aptos" w:eastAsia="Aptos" w:cs="Aptos"/>
                    <w:b w:val="0"/>
                    <w:bCs w:val="0"/>
                    <w:i w:val="0"/>
                    <w:iCs w:val="0"/>
                    <w:caps w:val="0"/>
                    <w:smallCaps w:val="0"/>
                    <w:noProof w:val="0"/>
                    <w:color w:val="1F1F1F"/>
                    <w:sz w:val="22"/>
                    <w:szCs w:val="22"/>
                    <w:lang w:val="en-US"/>
                  </w:rPr>
                  <w:t>together</w:t>
                </w:r>
                <w:r w:rsidRPr="386EED3F" w:rsidR="63798390">
                  <w:rPr>
                    <w:rFonts w:ascii="Aptos" w:hAnsi="Aptos" w:eastAsia="Aptos" w:cs="Aptos"/>
                    <w:b w:val="0"/>
                    <w:bCs w:val="0"/>
                    <w:i w:val="0"/>
                    <w:iCs w:val="0"/>
                    <w:caps w:val="0"/>
                    <w:smallCaps w:val="0"/>
                    <w:noProof w:val="0"/>
                    <w:color w:val="1F1F1F"/>
                    <w:sz w:val="22"/>
                    <w:szCs w:val="22"/>
                    <w:lang w:val="en-US"/>
                  </w:rPr>
                  <w:t xml:space="preserve"> using clocks or timelines. </w:t>
                </w:r>
                <w:r w:rsidRPr="386EED3F" w:rsidR="584F2A7A">
                  <w:rPr>
                    <w:rFonts w:ascii="Aptos" w:hAnsi="Aptos" w:eastAsia="Aptos" w:cs="Aptos"/>
                    <w:b w:val="0"/>
                    <w:bCs w:val="0"/>
                    <w:i w:val="0"/>
                    <w:iCs w:val="0"/>
                    <w:caps w:val="0"/>
                    <w:smallCaps w:val="0"/>
                    <w:noProof w:val="0"/>
                    <w:color w:val="1F1F1F"/>
                    <w:sz w:val="22"/>
                    <w:szCs w:val="22"/>
                    <w:lang w:val="en-US"/>
                  </w:rPr>
                  <w:t xml:space="preserve">In the </w:t>
                </w:r>
                <w:r w:rsidRPr="386EED3F" w:rsidR="63798390">
                  <w:rPr>
                    <w:rFonts w:ascii="Aptos" w:hAnsi="Aptos" w:eastAsia="Aptos" w:cs="Aptos"/>
                    <w:b w:val="0"/>
                    <w:bCs w:val="0"/>
                    <w:i w:val="0"/>
                    <w:iCs w:val="0"/>
                    <w:caps w:val="0"/>
                    <w:smallCaps w:val="0"/>
                    <w:noProof w:val="0"/>
                    <w:color w:val="1F1F1F"/>
                    <w:sz w:val="22"/>
                    <w:szCs w:val="22"/>
                    <w:lang w:val="en-US"/>
                  </w:rPr>
                  <w:t xml:space="preserve">"Learn" </w:t>
                </w:r>
                <w:r w:rsidRPr="386EED3F" w:rsidR="0F769897">
                  <w:rPr>
                    <w:rFonts w:ascii="Aptos" w:hAnsi="Aptos" w:eastAsia="Aptos" w:cs="Aptos"/>
                    <w:b w:val="0"/>
                    <w:bCs w:val="0"/>
                    <w:i w:val="0"/>
                    <w:iCs w:val="0"/>
                    <w:caps w:val="0"/>
                    <w:smallCaps w:val="0"/>
                    <w:noProof w:val="0"/>
                    <w:color w:val="1F1F1F"/>
                    <w:sz w:val="22"/>
                    <w:szCs w:val="22"/>
                    <w:lang w:val="en-US"/>
                  </w:rPr>
                  <w:t>part</w:t>
                </w:r>
                <w:r w:rsidRPr="386EED3F" w:rsidR="63798390">
                  <w:rPr>
                    <w:rFonts w:ascii="Aptos" w:hAnsi="Aptos" w:eastAsia="Aptos" w:cs="Aptos"/>
                    <w:b w:val="0"/>
                    <w:bCs w:val="0"/>
                    <w:i w:val="0"/>
                    <w:iCs w:val="0"/>
                    <w:caps w:val="0"/>
                    <w:smallCaps w:val="0"/>
                    <w:noProof w:val="0"/>
                    <w:color w:val="1F1F1F"/>
                    <w:sz w:val="22"/>
                    <w:szCs w:val="22"/>
                    <w:lang w:val="en-US"/>
                  </w:rPr>
                  <w:t xml:space="preserve">, </w:t>
                </w:r>
                <w:r w:rsidRPr="386EED3F" w:rsidR="58E7BF0D">
                  <w:rPr>
                    <w:rFonts w:ascii="Aptos" w:hAnsi="Aptos" w:eastAsia="Aptos" w:cs="Aptos"/>
                    <w:b w:val="0"/>
                    <w:bCs w:val="0"/>
                    <w:i w:val="0"/>
                    <w:iCs w:val="0"/>
                    <w:caps w:val="0"/>
                    <w:smallCaps w:val="0"/>
                    <w:noProof w:val="0"/>
                    <w:color w:val="1F1F1F"/>
                    <w:sz w:val="22"/>
                    <w:szCs w:val="22"/>
                    <w:lang w:val="en-US"/>
                  </w:rPr>
                  <w:t xml:space="preserve">I will teach </w:t>
                </w:r>
                <w:r w:rsidRPr="386EED3F" w:rsidR="6D39B82B">
                  <w:rPr>
                    <w:rFonts w:ascii="Aptos" w:hAnsi="Aptos" w:eastAsia="Aptos" w:cs="Aptos"/>
                    <w:b w:val="0"/>
                    <w:bCs w:val="0"/>
                    <w:i w:val="0"/>
                    <w:iCs w:val="0"/>
                    <w:caps w:val="0"/>
                    <w:smallCaps w:val="0"/>
                    <w:noProof w:val="0"/>
                    <w:color w:val="1F1F1F"/>
                    <w:sz w:val="22"/>
                    <w:szCs w:val="22"/>
                    <w:lang w:val="en-US"/>
                  </w:rPr>
                  <w:t xml:space="preserve">calculating time using Timeline BLM </w:t>
                </w:r>
                <w:r w:rsidRPr="386EED3F" w:rsidR="63798390">
                  <w:rPr>
                    <w:rFonts w:ascii="Aptos" w:hAnsi="Aptos" w:eastAsia="Aptos" w:cs="Aptos"/>
                    <w:b w:val="0"/>
                    <w:bCs w:val="0"/>
                    <w:i w:val="0"/>
                    <w:iCs w:val="0"/>
                    <w:caps w:val="0"/>
                    <w:smallCaps w:val="0"/>
                    <w:noProof w:val="0"/>
                    <w:color w:val="1F1F1F"/>
                    <w:sz w:val="22"/>
                    <w:szCs w:val="22"/>
                    <w:lang w:val="en-US"/>
                  </w:rPr>
                  <w:t xml:space="preserve">such as adding whole hours first or calculating time until/after noon. Finally, </w:t>
                </w:r>
                <w:r w:rsidRPr="386EED3F" w:rsidR="164B8E9D">
                  <w:rPr>
                    <w:rFonts w:ascii="Aptos" w:hAnsi="Aptos" w:eastAsia="Aptos" w:cs="Aptos"/>
                    <w:b w:val="0"/>
                    <w:bCs w:val="0"/>
                    <w:i w:val="0"/>
                    <w:iCs w:val="0"/>
                    <w:caps w:val="0"/>
                    <w:smallCaps w:val="0"/>
                    <w:noProof w:val="0"/>
                    <w:color w:val="1F1F1F"/>
                    <w:sz w:val="22"/>
                    <w:szCs w:val="22"/>
                    <w:lang w:val="en-US"/>
                  </w:rPr>
                  <w:t>Students</w:t>
                </w:r>
                <w:r w:rsidRPr="386EED3F" w:rsidR="63798390">
                  <w:rPr>
                    <w:rFonts w:ascii="Aptos" w:hAnsi="Aptos" w:eastAsia="Aptos" w:cs="Aptos"/>
                    <w:b w:val="0"/>
                    <w:bCs w:val="0"/>
                    <w:i w:val="0"/>
                    <w:iCs w:val="0"/>
                    <w:caps w:val="0"/>
                    <w:smallCaps w:val="0"/>
                    <w:noProof w:val="0"/>
                    <w:color w:val="1F1F1F"/>
                    <w:sz w:val="22"/>
                    <w:szCs w:val="22"/>
                    <w:lang w:val="en-US"/>
                  </w:rPr>
                  <w:t xml:space="preserve"> will complete Exercise 4 (page </w:t>
                </w:r>
                <w:r w:rsidRPr="386EED3F" w:rsidR="2E5642A1">
                  <w:rPr>
                    <w:rFonts w:ascii="Aptos" w:hAnsi="Aptos" w:eastAsia="Aptos" w:cs="Aptos"/>
                    <w:b w:val="0"/>
                    <w:bCs w:val="0"/>
                    <w:i w:val="0"/>
                    <w:iCs w:val="0"/>
                    <w:caps w:val="0"/>
                    <w:smallCaps w:val="0"/>
                    <w:noProof w:val="0"/>
                    <w:color w:val="1F1F1F"/>
                    <w:sz w:val="22"/>
                    <w:szCs w:val="22"/>
                    <w:lang w:val="en-US"/>
                  </w:rPr>
                  <w:t>198-199</w:t>
                </w:r>
                <w:r w:rsidRPr="386EED3F" w:rsidR="63798390">
                  <w:rPr>
                    <w:rFonts w:ascii="Aptos" w:hAnsi="Aptos" w:eastAsia="Aptos" w:cs="Aptos"/>
                    <w:b w:val="0"/>
                    <w:bCs w:val="0"/>
                    <w:i w:val="0"/>
                    <w:iCs w:val="0"/>
                    <w:caps w:val="0"/>
                    <w:smallCaps w:val="0"/>
                    <w:noProof w:val="0"/>
                    <w:color w:val="1F1F1F"/>
                    <w:sz w:val="22"/>
                    <w:szCs w:val="22"/>
                    <w:lang w:val="en-US"/>
                  </w:rPr>
                  <w:t>) to practice finding end times and durations for various scenarios, such as school schedules and soccer games.</w:t>
                </w:r>
              </w:sdtContent>
            </w:sdt>
          </w:p>
          <w:p w:rsidRPr="00606AC3" w:rsidR="009728B5" w:rsidP="386EED3F" w:rsidRDefault="00A20796" w14:paraId="3F358338" w14:textId="264D03F3">
            <w:pPr>
              <w:pStyle w:val="NoSpacing"/>
              <w:ind w:left="0"/>
              <w:rPr>
                <w:rFonts w:ascii="Aptos" w:hAnsi="Aptos" w:eastAsia="Aptos" w:cs="Aptos"/>
                <w:b w:val="0"/>
                <w:bCs w:val="0"/>
                <w:i w:val="0"/>
                <w:iCs w:val="0"/>
                <w:caps w:val="0"/>
                <w:smallCaps w:val="0"/>
                <w:noProof w:val="0"/>
                <w:color w:val="1F1F1F"/>
                <w:sz w:val="22"/>
                <w:szCs w:val="22"/>
                <w:lang w:val="en-US"/>
              </w:rPr>
            </w:pPr>
          </w:p>
        </w:tc>
      </w:tr>
      <w:tr w:rsidR="009728B5" w:rsidTr="386EED3F" w14:paraId="23964DEA" w14:textId="77777777">
        <w:tc>
          <w:tcPr>
            <w:tcW w:w="10795" w:type="dxa"/>
            <w:tcBorders>
              <w:bottom w:val="single" w:color="auto" w:sz="4" w:space="0"/>
            </w:tcBorders>
            <w:tcMar/>
          </w:tcPr>
          <w:p w:rsidR="009728B5" w:rsidP="009728B5" w:rsidRDefault="009728B5" w14:paraId="23EBFC82" w14:textId="77777777">
            <w:pPr>
              <w:pStyle w:val="NoSpacing"/>
            </w:pPr>
            <w:r w:rsidRPr="00606AC3">
              <w:rPr>
                <w:b/>
              </w:rPr>
              <w:t>What is the</w:t>
            </w:r>
            <w:r>
              <w:rPr>
                <w:b/>
              </w:rPr>
              <w:t xml:space="preserve"> student</w:t>
            </w:r>
            <w:r w:rsidRPr="00606AC3">
              <w:rPr>
                <w:b/>
              </w:rPr>
              <w:t xml:space="preserve"> grouping strategy of the activities</w:t>
            </w:r>
            <w:r>
              <w:rPr>
                <w:b/>
              </w:rPr>
              <w:t xml:space="preserve"> and how does this support the desired learning outcomes</w:t>
            </w:r>
            <w:r w:rsidRPr="00606AC3">
              <w:rPr>
                <w:b/>
              </w:rPr>
              <w:t>?</w:t>
            </w:r>
            <w:r w:rsidRPr="00606AC3">
              <w:t xml:space="preserve"> (Whole group, partners, teams...)</w:t>
            </w:r>
          </w:p>
          <w:sdt>
            <w:sdtPr>
              <w:id w:val="-1081826508"/>
              <w:placeholder>
                <w:docPart w:val="A733141029FB4ED2968EAE687E8D74BC"/>
              </w:placeholder>
            </w:sdtPr>
            <w:sdtEndPr/>
            <w:sdtContent>
              <w:p w:rsidRPr="009728B5" w:rsidR="009728B5" w:rsidP="386EED3F" w:rsidRDefault="009728B5" w14:paraId="7E377CC1" w14:textId="21A0D717">
                <w:pPr>
                  <w:pStyle w:val="NoSpacing"/>
                  <w:spacing w:before="240" w:beforeAutospacing="off" w:after="240" w:afterAutospacing="off"/>
                </w:pPr>
                <w:r w:rsidR="4146B6DA">
                  <w:rPr/>
                  <w:t xml:space="preserve">Math Rotations: </w:t>
                </w:r>
                <w:r w:rsidRPr="386EED3F" w:rsidR="525ABCEA">
                  <w:rPr>
                    <w:rFonts w:ascii="Aptos" w:hAnsi="Aptos" w:eastAsia="Aptos" w:cs="Aptos"/>
                    <w:noProof w:val="0"/>
                    <w:sz w:val="22"/>
                    <w:szCs w:val="22"/>
                    <w:lang w:val="en-US"/>
                  </w:rPr>
                  <w:t xml:space="preserve">There will be 4 math rotations, each lasting 10–12 minutes. </w:t>
                </w:r>
              </w:p>
              <w:p w:rsidRPr="009728B5" w:rsidR="009728B5" w:rsidP="386EED3F" w:rsidRDefault="009728B5" w14:paraId="2711E2D1" w14:textId="5DE31932">
                <w:pPr>
                  <w:pStyle w:val="NoSpacing"/>
                  <w:ind w:left="0"/>
                  <w:rPr>
                    <w:rFonts w:ascii="Aptos" w:hAnsi="Aptos" w:eastAsia="Aptos" w:cs="Aptos"/>
                    <w:b w:val="0"/>
                    <w:bCs w:val="0"/>
                    <w:i w:val="0"/>
                    <w:iCs w:val="0"/>
                    <w:caps w:val="0"/>
                    <w:smallCaps w:val="0"/>
                    <w:noProof w:val="0"/>
                    <w:color w:val="1F1F1F"/>
                    <w:sz w:val="22"/>
                    <w:szCs w:val="22"/>
                    <w:lang w:val="en-US"/>
                  </w:rPr>
                </w:pPr>
                <w:sdt>
                  <w:sdtPr>
                    <w:id w:val="1246157429"/>
                    <w:placeholder>
                      <w:docPart w:val="95518DFBE9F04A63B51AD6AD97756DF5"/>
                    </w:placeholder>
                  </w:sdtPr>
                  <w:sdtContent>
                    <w:r w:rsidRPr="386EED3F" w:rsidR="525ABCEA">
                      <w:rPr>
                        <w:rFonts w:ascii="Aptos" w:hAnsi="Aptos" w:eastAsia="Aptos" w:cs="Aptos"/>
                        <w:b w:val="0"/>
                        <w:bCs w:val="0"/>
                        <w:i w:val="0"/>
                        <w:iCs w:val="0"/>
                        <w:caps w:val="0"/>
                        <w:smallCaps w:val="0"/>
                        <w:noProof w:val="0"/>
                        <w:color w:val="1F1F1F"/>
                        <w:sz w:val="22"/>
                        <w:szCs w:val="22"/>
                        <w:u w:val="single"/>
                        <w:lang w:val="en-US"/>
                      </w:rPr>
                      <w:t>Group 1: Meet Teacher</w:t>
                    </w:r>
                    <w:r w:rsidRPr="386EED3F" w:rsidR="525ABCEA">
                      <w:rPr>
                        <w:rFonts w:ascii="Aptos" w:hAnsi="Aptos" w:eastAsia="Aptos" w:cs="Aptos"/>
                        <w:b w:val="0"/>
                        <w:bCs w:val="0"/>
                        <w:i w:val="0"/>
                        <w:iCs w:val="0"/>
                        <w:caps w:val="0"/>
                        <w:smallCaps w:val="0"/>
                        <w:noProof w:val="0"/>
                        <w:color w:val="1F1F1F"/>
                        <w:sz w:val="22"/>
                        <w:szCs w:val="22"/>
                        <w:lang w:val="en-US"/>
                      </w:rPr>
                      <w:t>- As a small group rotation, we will first solve "Think" problems together using clocks or timelines. In the "Learn" part, I will teach calculating time using Timeline BLM such as adding whole hours first or calculating time until/after noon. Finally, Students will complete Exercise 4 (page 198-199) to practice finding end times and durations for various scenarios, such as school schedules and soccer games.</w:t>
                    </w:r>
                  </w:sdtContent>
                </w:sdt>
              </w:p>
              <w:p w:rsidRPr="009728B5" w:rsidR="009728B5" w:rsidP="386EED3F" w:rsidRDefault="009728B5" w14:paraId="28283F66" w14:textId="5E7CC683">
                <w:pPr>
                  <w:pStyle w:val="NoSpacing"/>
                  <w:ind w:left="0"/>
                  <w:rPr>
                    <w:rFonts w:ascii="Aptos" w:hAnsi="Aptos" w:eastAsia="Aptos" w:cs="Aptos"/>
                    <w:b w:val="0"/>
                    <w:bCs w:val="0"/>
                    <w:i w:val="0"/>
                    <w:iCs w:val="0"/>
                    <w:caps w:val="0"/>
                    <w:smallCaps w:val="0"/>
                    <w:noProof w:val="0"/>
                    <w:color w:val="1F1F1F"/>
                    <w:sz w:val="22"/>
                    <w:szCs w:val="22"/>
                    <w:lang w:val="en-US"/>
                  </w:rPr>
                </w:pPr>
                <w:r w:rsidRPr="386EED3F" w:rsidR="525ABCEA">
                  <w:rPr>
                    <w:rFonts w:ascii="Aptos" w:hAnsi="Aptos" w:eastAsia="Aptos" w:cs="Aptos"/>
                    <w:b w:val="0"/>
                    <w:bCs w:val="0"/>
                    <w:i w:val="0"/>
                    <w:iCs w:val="0"/>
                    <w:caps w:val="0"/>
                    <w:smallCaps w:val="0"/>
                    <w:noProof w:val="0"/>
                    <w:color w:val="1F1F1F"/>
                    <w:sz w:val="22"/>
                    <w:szCs w:val="22"/>
                    <w:u w:val="single"/>
                    <w:lang w:val="en-US"/>
                  </w:rPr>
                  <w:t>Group 2: At Your Seat</w:t>
                </w:r>
                <w:r w:rsidRPr="386EED3F" w:rsidR="525ABCEA">
                  <w:rPr>
                    <w:rFonts w:ascii="Aptos" w:hAnsi="Aptos" w:eastAsia="Aptos" w:cs="Aptos"/>
                    <w:b w:val="0"/>
                    <w:bCs w:val="0"/>
                    <w:i w:val="0"/>
                    <w:iCs w:val="0"/>
                    <w:caps w:val="0"/>
                    <w:smallCaps w:val="0"/>
                    <w:noProof w:val="0"/>
                    <w:color w:val="1F1F1F"/>
                    <w:sz w:val="22"/>
                    <w:szCs w:val="22"/>
                    <w:lang w:val="en-US"/>
                  </w:rPr>
                  <w:t>- Students work on the rest of the textbook problems, Tangy Tuesday, Wordy Wednesday and/or Challenge Packet. They also update their weekly math tracking sheet.</w:t>
                </w:r>
              </w:p>
              <w:p w:rsidRPr="009728B5" w:rsidR="009728B5" w:rsidP="386EED3F" w:rsidRDefault="009728B5" w14:paraId="4D1B191E" w14:textId="09F770B5">
                <w:pPr>
                  <w:pStyle w:val="NoSpacing"/>
                  <w:ind w:left="0"/>
                  <w:rPr>
                    <w:rFonts w:ascii="Aptos" w:hAnsi="Aptos" w:eastAsia="Aptos" w:cs="Aptos"/>
                    <w:b w:val="0"/>
                    <w:bCs w:val="0"/>
                    <w:i w:val="0"/>
                    <w:iCs w:val="0"/>
                    <w:caps w:val="0"/>
                    <w:smallCaps w:val="0"/>
                    <w:noProof w:val="0"/>
                    <w:color w:val="1F1F1F"/>
                    <w:sz w:val="22"/>
                    <w:szCs w:val="22"/>
                    <w:lang w:val="en-US"/>
                  </w:rPr>
                </w:pPr>
                <w:r w:rsidRPr="386EED3F" w:rsidR="525ABCEA">
                  <w:rPr>
                    <w:rFonts w:ascii="Aptos" w:hAnsi="Aptos" w:eastAsia="Aptos" w:cs="Aptos"/>
                    <w:b w:val="0"/>
                    <w:bCs w:val="0"/>
                    <w:i w:val="0"/>
                    <w:iCs w:val="0"/>
                    <w:caps w:val="0"/>
                    <w:smallCaps w:val="0"/>
                    <w:noProof w:val="0"/>
                    <w:color w:val="1F1F1F"/>
                    <w:sz w:val="22"/>
                    <w:szCs w:val="22"/>
                    <w:u w:val="single"/>
                    <w:lang w:val="en-US"/>
                  </w:rPr>
                  <w:t>Group 3: Technology</w:t>
                </w:r>
                <w:r w:rsidRPr="386EED3F" w:rsidR="525ABCEA">
                  <w:rPr>
                    <w:rFonts w:ascii="Aptos" w:hAnsi="Aptos" w:eastAsia="Aptos" w:cs="Aptos"/>
                    <w:b w:val="0"/>
                    <w:bCs w:val="0"/>
                    <w:i w:val="0"/>
                    <w:iCs w:val="0"/>
                    <w:caps w:val="0"/>
                    <w:smallCaps w:val="0"/>
                    <w:noProof w:val="0"/>
                    <w:color w:val="1F1F1F"/>
                    <w:sz w:val="22"/>
                    <w:szCs w:val="22"/>
                    <w:lang w:val="en-US"/>
                  </w:rPr>
                  <w:t>- Students will work on Math IXL skills- UU (Read and Write Times) and VV (Elapsed Time)</w:t>
                </w:r>
              </w:p>
              <w:p w:rsidRPr="009728B5" w:rsidR="009728B5" w:rsidP="386EED3F" w:rsidRDefault="009728B5" w14:paraId="3E67E868" w14:textId="2A0D11C5">
                <w:pPr>
                  <w:pStyle w:val="NoSpacing"/>
                  <w:ind w:left="0"/>
                  <w:rPr>
                    <w:rFonts w:ascii="Aptos" w:hAnsi="Aptos" w:eastAsia="Aptos" w:cs="Aptos"/>
                    <w:b w:val="0"/>
                    <w:bCs w:val="0"/>
                    <w:i w:val="0"/>
                    <w:iCs w:val="0"/>
                    <w:caps w:val="0"/>
                    <w:smallCaps w:val="0"/>
                    <w:noProof w:val="0"/>
                    <w:color w:val="1F1F1F"/>
                    <w:sz w:val="22"/>
                    <w:szCs w:val="22"/>
                    <w:lang w:val="en-US"/>
                  </w:rPr>
                </w:pPr>
                <w:r w:rsidRPr="386EED3F" w:rsidR="525ABCEA">
                  <w:rPr>
                    <w:rFonts w:ascii="Aptos" w:hAnsi="Aptos" w:eastAsia="Aptos" w:cs="Aptos"/>
                    <w:b w:val="0"/>
                    <w:bCs w:val="0"/>
                    <w:i w:val="0"/>
                    <w:iCs w:val="0"/>
                    <w:caps w:val="0"/>
                    <w:smallCaps w:val="0"/>
                    <w:noProof w:val="0"/>
                    <w:color w:val="1F1F1F"/>
                    <w:sz w:val="22"/>
                    <w:szCs w:val="22"/>
                    <w:u w:val="single"/>
                    <w:lang w:val="en-US"/>
                  </w:rPr>
                  <w:t>Group 4: Math Games</w:t>
                </w:r>
                <w:r w:rsidRPr="386EED3F" w:rsidR="525ABCEA">
                  <w:rPr>
                    <w:rFonts w:ascii="Aptos" w:hAnsi="Aptos" w:eastAsia="Aptos" w:cs="Aptos"/>
                    <w:b w:val="0"/>
                    <w:bCs w:val="0"/>
                    <w:i w:val="0"/>
                    <w:iCs w:val="0"/>
                    <w:caps w:val="0"/>
                    <w:smallCaps w:val="0"/>
                    <w:noProof w:val="0"/>
                    <w:color w:val="1F1F1F"/>
                    <w:sz w:val="22"/>
                    <w:szCs w:val="22"/>
                    <w:lang w:val="en-US"/>
                  </w:rPr>
                  <w:t>- Time cards</w:t>
                </w:r>
              </w:p>
              <w:p w:rsidRPr="009728B5" w:rsidR="009728B5" w:rsidP="386EED3F" w:rsidRDefault="009728B5" w14:paraId="7B666DFC" w14:textId="3233E72C">
                <w:pPr>
                  <w:pStyle w:val="NoSpacing"/>
                  <w:ind w:left="0"/>
                  <w:rPr>
                    <w:rFonts w:ascii="Aptos" w:hAnsi="Aptos" w:eastAsia="Aptos" w:cs="Aptos"/>
                    <w:b w:val="0"/>
                    <w:bCs w:val="0"/>
                    <w:i w:val="0"/>
                    <w:iCs w:val="0"/>
                    <w:caps w:val="0"/>
                    <w:smallCaps w:val="0"/>
                    <w:noProof w:val="0"/>
                    <w:color w:val="1F1F1F"/>
                    <w:sz w:val="22"/>
                    <w:szCs w:val="22"/>
                    <w:lang w:val="en-US"/>
                  </w:rPr>
                </w:pPr>
              </w:p>
            </w:sdtContent>
          </w:sdt>
        </w:tc>
      </w:tr>
      <w:tr w:rsidR="009728B5" w:rsidTr="386EED3F" w14:paraId="54136D18" w14:textId="77777777">
        <w:tc>
          <w:tcPr>
            <w:tcW w:w="10795" w:type="dxa"/>
            <w:tcBorders>
              <w:left w:val="nil"/>
              <w:right w:val="nil"/>
            </w:tcBorders>
            <w:tcMar/>
          </w:tcPr>
          <w:p w:rsidR="009728B5" w:rsidP="009728B5" w:rsidRDefault="009728B5" w14:paraId="722A1924" w14:textId="78EF1817">
            <w:pPr>
              <w:ind w:right="-90"/>
              <w:rPr>
                <w:rFonts w:asciiTheme="majorHAnsi" w:hAnsiTheme="majorHAnsi"/>
                <w:b/>
                <w:bCs/>
                <w:color w:val="003399"/>
              </w:rPr>
            </w:pPr>
          </w:p>
        </w:tc>
      </w:tr>
      <w:tr w:rsidR="008D78C3" w:rsidTr="386EED3F" w14:paraId="053E2537" w14:textId="77777777">
        <w:trPr>
          <w:trHeight w:val="62"/>
        </w:trPr>
        <w:tc>
          <w:tcPr>
            <w:tcW w:w="10795" w:type="dxa"/>
            <w:shd w:val="clear" w:color="auto" w:fill="E8E8E8" w:themeFill="background2"/>
            <w:tcMar/>
          </w:tcPr>
          <w:p w:rsidRPr="00024DF5" w:rsidR="008D78C3" w:rsidP="00024DF5" w:rsidRDefault="008D78C3" w14:paraId="0DB8CA86" w14:textId="16D4A6E7">
            <w:pPr>
              <w:pStyle w:val="NoSpacing"/>
              <w:rPr>
                <w:rFonts w:asciiTheme="majorHAnsi" w:hAnsiTheme="majorHAnsi"/>
                <w:b/>
                <w:bCs/>
                <w:color w:val="003399"/>
              </w:rPr>
            </w:pPr>
            <w:r w:rsidRPr="00024DF5">
              <w:rPr>
                <w:b/>
                <w:bCs/>
              </w:rPr>
              <w:t xml:space="preserve">DOMAIN 2: The Classroom </w:t>
            </w:r>
            <w:r w:rsidRPr="00606AC3" w:rsidR="00024DF5">
              <w:rPr>
                <w:b/>
                <w:bCs/>
              </w:rPr>
              <w:t xml:space="preserve">Environment </w:t>
            </w:r>
            <w:r w:rsidRPr="00606AC3" w:rsidR="00024DF5">
              <w:rPr>
                <w:rFonts w:cs="Times New Roman"/>
              </w:rPr>
              <w:t>Please explain your classroom procedures that maximize instructional time:</w:t>
            </w:r>
          </w:p>
        </w:tc>
      </w:tr>
      <w:tr w:rsidR="001774B9" w:rsidTr="386EED3F" w14:paraId="469EA100" w14:textId="77777777">
        <w:tc>
          <w:tcPr>
            <w:tcW w:w="10795" w:type="dxa"/>
            <w:tcMar/>
          </w:tcPr>
          <w:p w:rsidRPr="005C2225" w:rsidR="001774B9" w:rsidP="005C2225" w:rsidRDefault="001774B9" w14:paraId="4BCF52D4" w14:textId="77777777">
            <w:pPr>
              <w:pStyle w:val="NoSpacing"/>
              <w:rPr>
                <w:b/>
                <w:bCs/>
              </w:rPr>
            </w:pPr>
            <w:r w:rsidRPr="005C2225">
              <w:rPr>
                <w:b/>
                <w:bCs/>
              </w:rPr>
              <w:t xml:space="preserve">Describe the transitions in the classroom and how you/the students manage them: </w:t>
            </w:r>
          </w:p>
          <w:p w:rsidR="001774B9" w:rsidP="386EED3F" w:rsidRDefault="00A20796" w14:paraId="200C5C74" w14:textId="5FD3E3BF">
            <w:pPr>
              <w:pStyle w:val="NoSpacing"/>
              <w:numPr>
                <w:ilvl w:val="0"/>
                <w:numId w:val="2"/>
              </w:numPr>
              <w:rPr>
                <w:noProof w:val="0"/>
                <w:lang w:val="en-US"/>
              </w:rPr>
            </w:pPr>
            <w:r w:rsidR="6227FDB9">
              <w:rPr/>
              <w:t>We will t</w:t>
            </w:r>
            <w:r w:rsidRPr="386EED3F" w:rsidR="6227FDB9">
              <w:rPr>
                <w:noProof w:val="0"/>
                <w:lang w:val="en-US"/>
              </w:rPr>
              <w:t>ransition back from the morning</w:t>
            </w:r>
            <w:r w:rsidRPr="386EED3F" w:rsidR="3BB8781E">
              <w:rPr>
                <w:noProof w:val="0"/>
                <w:lang w:val="en-US"/>
              </w:rPr>
              <w:t xml:space="preserve"> </w:t>
            </w:r>
            <w:r w:rsidRPr="386EED3F" w:rsidR="6227FDB9">
              <w:rPr>
                <w:noProof w:val="0"/>
                <w:lang w:val="en-US"/>
              </w:rPr>
              <w:t xml:space="preserve">recess to the </w:t>
            </w:r>
            <w:r w:rsidRPr="386EED3F" w:rsidR="3C148B47">
              <w:rPr>
                <w:noProof w:val="0"/>
                <w:lang w:val="en-US"/>
              </w:rPr>
              <w:t>classroom by 10:05</w:t>
            </w:r>
            <w:r w:rsidRPr="386EED3F" w:rsidR="6227FDB9">
              <w:rPr>
                <w:noProof w:val="0"/>
                <w:lang w:val="en-US"/>
              </w:rPr>
              <w:t>.</w:t>
            </w:r>
          </w:p>
          <w:p w:rsidR="001774B9" w:rsidP="386EED3F" w:rsidRDefault="00A20796" w14:paraId="0D4D8C46" w14:textId="45460C97">
            <w:pPr>
              <w:pStyle w:val="NoSpacing"/>
              <w:numPr>
                <w:ilvl w:val="0"/>
                <w:numId w:val="2"/>
              </w:numPr>
              <w:rPr/>
            </w:pPr>
            <w:r w:rsidR="42BE4F3F">
              <w:rPr/>
              <w:t xml:space="preserve">Math journal question will be </w:t>
            </w:r>
            <w:r w:rsidR="590CE359">
              <w:rPr/>
              <w:t>projected on the Box</w:t>
            </w:r>
            <w:r w:rsidR="4DA33065">
              <w:rPr/>
              <w:t xml:space="preserve"> </w:t>
            </w:r>
            <w:r w:rsidR="590CE359">
              <w:rPr/>
              <w:t>Light before we head out to recess. As soon as we come inside, students will get their journals out an</w:t>
            </w:r>
            <w:r w:rsidR="3494A5CE">
              <w:rPr/>
              <w:t xml:space="preserve">d start working on </w:t>
            </w:r>
            <w:r w:rsidR="3494A5CE">
              <w:rPr/>
              <w:t>it</w:t>
            </w:r>
            <w:r w:rsidR="3494A5CE">
              <w:rPr/>
              <w:t xml:space="preserve">. </w:t>
            </w:r>
          </w:p>
          <w:p w:rsidR="001774B9" w:rsidP="386EED3F" w:rsidRDefault="00A20796" w14:paraId="235359C0" w14:textId="529CAE14">
            <w:pPr>
              <w:pStyle w:val="NoSpacing"/>
              <w:numPr>
                <w:ilvl w:val="0"/>
                <w:numId w:val="2"/>
              </w:numPr>
              <w:rPr>
                <w:rFonts w:ascii="Aptos" w:hAnsi="Aptos" w:eastAsia="Aptos" w:cs="Aptos"/>
                <w:noProof w:val="0"/>
                <w:sz w:val="22"/>
                <w:szCs w:val="22"/>
                <w:lang w:val="en-US"/>
              </w:rPr>
            </w:pPr>
            <w:r w:rsidRPr="386EED3F" w:rsidR="717771E4">
              <w:rPr>
                <w:rFonts w:ascii="Aptos" w:hAnsi="Aptos" w:eastAsia="Aptos" w:cs="Aptos"/>
                <w:noProof w:val="0"/>
                <w:sz w:val="22"/>
                <w:szCs w:val="22"/>
                <w:lang w:val="en-US"/>
              </w:rPr>
              <w:t>Once students finish solving the journal problem, I will display the math rotation slides on the screen and we will begin the first rotation round. When students come to meet me at the rainbow table, they will bring their journal, workbook, and textbook. First, I will check their journal problem, and then students will review their workbook/homework answers. After that, I will use the “I Do, We Do, You Do” method: I model the lesson first, then we solve one or two problems together, and finally students solve textbook problems independently.</w:t>
            </w:r>
          </w:p>
          <w:p w:rsidR="001774B9" w:rsidP="386EED3F" w:rsidRDefault="00A20796" w14:paraId="7E68D943" w14:textId="6292393E">
            <w:pPr>
              <w:pStyle w:val="NoSpacing"/>
              <w:numPr>
                <w:ilvl w:val="0"/>
                <w:numId w:val="2"/>
              </w:numPr>
              <w:rPr>
                <w:rFonts w:ascii="Aptos" w:hAnsi="Aptos" w:eastAsia="Aptos" w:cs="Aptos"/>
                <w:noProof w:val="0"/>
                <w:sz w:val="22"/>
                <w:szCs w:val="22"/>
                <w:lang w:val="en-US"/>
              </w:rPr>
            </w:pPr>
            <w:r w:rsidRPr="386EED3F" w:rsidR="717771E4">
              <w:rPr>
                <w:rFonts w:ascii="Aptos" w:hAnsi="Aptos" w:eastAsia="Aptos" w:cs="Aptos"/>
                <w:noProof w:val="0"/>
                <w:sz w:val="22"/>
                <w:szCs w:val="22"/>
                <w:lang w:val="en-US"/>
              </w:rPr>
              <w:t xml:space="preserve">Students get 1 minute to transition and </w:t>
            </w:r>
            <w:r w:rsidRPr="386EED3F" w:rsidR="717771E4">
              <w:rPr>
                <w:rFonts w:ascii="Aptos" w:hAnsi="Aptos" w:eastAsia="Aptos" w:cs="Aptos"/>
                <w:noProof w:val="0"/>
                <w:sz w:val="22"/>
                <w:szCs w:val="22"/>
                <w:lang w:val="en-US"/>
              </w:rPr>
              <w:t>to go</w:t>
            </w:r>
            <w:r w:rsidRPr="386EED3F" w:rsidR="717771E4">
              <w:rPr>
                <w:rFonts w:ascii="Aptos" w:hAnsi="Aptos" w:eastAsia="Aptos" w:cs="Aptos"/>
                <w:noProof w:val="0"/>
                <w:sz w:val="22"/>
                <w:szCs w:val="22"/>
                <w:lang w:val="en-US"/>
              </w:rPr>
              <w:t xml:space="preserve"> to </w:t>
            </w:r>
            <w:r w:rsidRPr="386EED3F" w:rsidR="0170BAD3">
              <w:rPr>
                <w:rFonts w:ascii="Aptos" w:hAnsi="Aptos" w:eastAsia="Aptos" w:cs="Aptos"/>
                <w:noProof w:val="0"/>
                <w:sz w:val="22"/>
                <w:szCs w:val="22"/>
                <w:lang w:val="en-US"/>
              </w:rPr>
              <w:t xml:space="preserve">the </w:t>
            </w:r>
            <w:r w:rsidRPr="386EED3F" w:rsidR="717771E4">
              <w:rPr>
                <w:rFonts w:ascii="Aptos" w:hAnsi="Aptos" w:eastAsia="Aptos" w:cs="Aptos"/>
                <w:noProof w:val="0"/>
                <w:sz w:val="22"/>
                <w:szCs w:val="22"/>
                <w:lang w:val="en-US"/>
              </w:rPr>
              <w:t xml:space="preserve">next rotation. </w:t>
            </w:r>
            <w:r w:rsidRPr="386EED3F" w:rsidR="141C49C8">
              <w:rPr>
                <w:rFonts w:ascii="Aptos" w:hAnsi="Aptos" w:eastAsia="Aptos" w:cs="Aptos"/>
                <w:noProof w:val="0"/>
                <w:sz w:val="22"/>
                <w:szCs w:val="22"/>
                <w:lang w:val="en-US"/>
              </w:rPr>
              <w:t>Usually</w:t>
            </w:r>
            <w:r w:rsidRPr="386EED3F" w:rsidR="141C49C8">
              <w:rPr>
                <w:rFonts w:ascii="Aptos" w:hAnsi="Aptos" w:eastAsia="Aptos" w:cs="Aptos"/>
                <w:noProof w:val="0"/>
                <w:sz w:val="22"/>
                <w:szCs w:val="22"/>
                <w:lang w:val="en-US"/>
              </w:rPr>
              <w:t xml:space="preserve"> all the groups get 10 mins of rotation time but some days some students need more attention/time than others. </w:t>
            </w:r>
          </w:p>
          <w:p w:rsidR="001774B9" w:rsidP="386EED3F" w:rsidRDefault="00A20796" w14:paraId="2673E180" w14:textId="6A26F9E8">
            <w:pPr>
              <w:pStyle w:val="NoSpacing"/>
              <w:numPr>
                <w:ilvl w:val="0"/>
                <w:numId w:val="2"/>
              </w:numPr>
              <w:rPr>
                <w:rFonts w:ascii="Aptos" w:hAnsi="Aptos" w:eastAsia="Aptos" w:cs="Aptos"/>
                <w:noProof w:val="0"/>
                <w:sz w:val="22"/>
                <w:szCs w:val="22"/>
                <w:lang w:val="en-US"/>
              </w:rPr>
            </w:pPr>
            <w:r w:rsidRPr="386EED3F" w:rsidR="7DD6FA30">
              <w:rPr>
                <w:rFonts w:ascii="Aptos" w:hAnsi="Aptos" w:eastAsia="Aptos" w:cs="Aptos"/>
                <w:noProof w:val="0"/>
                <w:sz w:val="22"/>
                <w:szCs w:val="22"/>
                <w:lang w:val="en-US"/>
              </w:rPr>
              <w:t>Around 10:58, students start cleaning up and putting things away in their baskets. They line up qui</w:t>
            </w:r>
            <w:r w:rsidRPr="386EED3F" w:rsidR="598BC104">
              <w:rPr>
                <w:rFonts w:ascii="Aptos" w:hAnsi="Aptos" w:eastAsia="Aptos" w:cs="Aptos"/>
                <w:noProof w:val="0"/>
                <w:sz w:val="22"/>
                <w:szCs w:val="22"/>
                <w:lang w:val="en-US"/>
              </w:rPr>
              <w:t xml:space="preserve">etly in the classroom and get ready for recess and lunch. </w:t>
            </w:r>
          </w:p>
        </w:tc>
      </w:tr>
      <w:tr w:rsidR="001774B9" w:rsidTr="386EED3F" w14:paraId="3C941BF5" w14:textId="77777777">
        <w:tc>
          <w:tcPr>
            <w:tcW w:w="10795" w:type="dxa"/>
            <w:tcMar/>
          </w:tcPr>
          <w:p w:rsidRPr="005C2225" w:rsidR="001774B9" w:rsidP="005C2225" w:rsidRDefault="001774B9" w14:paraId="58397E56" w14:textId="77777777">
            <w:pPr>
              <w:pStyle w:val="NoSpacing"/>
              <w:rPr>
                <w:b/>
                <w:bCs/>
              </w:rPr>
            </w:pPr>
            <w:r w:rsidRPr="005C2225">
              <w:rPr>
                <w:b/>
                <w:bCs/>
              </w:rPr>
              <w:t>Distribution and collection of materials and supplies:</w:t>
            </w:r>
          </w:p>
          <w:sdt>
            <w:sdtPr>
              <w:id w:val="1956746765"/>
              <w:placeholder>
                <w:docPart w:val="817153D02EE54E6A93A776639FB052D8"/>
              </w:placeholder>
            </w:sdtPr>
            <w:sdtEndPr/>
            <w:sdtContent>
              <w:p w:rsidR="001774B9" w:rsidP="386EED3F" w:rsidRDefault="001774B9" w14:paraId="75BE300C" w14:textId="161C7EA8">
                <w:pPr>
                  <w:pStyle w:val="NoSpacing"/>
                  <w:rPr>
                    <w:rFonts w:ascii="Aptos" w:hAnsi="Aptos" w:eastAsia="Aptos" w:cs="Aptos"/>
                    <w:b w:val="0"/>
                    <w:bCs w:val="0"/>
                    <w:i w:val="0"/>
                    <w:iCs w:val="0"/>
                    <w:caps w:val="0"/>
                    <w:smallCaps w:val="0"/>
                    <w:noProof w:val="0"/>
                    <w:color w:val="000000" w:themeColor="text1" w:themeTint="FF" w:themeShade="FF"/>
                    <w:sz w:val="22"/>
                    <w:szCs w:val="22"/>
                    <w:lang w:val="en-US"/>
                  </w:rPr>
                </w:pPr>
                <w:r w:rsidRPr="386EED3F" w:rsidR="2C9FC286">
                  <w:rPr>
                    <w:rFonts w:ascii="Aptos" w:hAnsi="Aptos" w:eastAsia="Aptos" w:cs="Aptos"/>
                    <w:b w:val="0"/>
                    <w:bCs w:val="0"/>
                    <w:i w:val="0"/>
                    <w:iCs w:val="0"/>
                    <w:caps w:val="0"/>
                    <w:smallCaps w:val="0"/>
                    <w:noProof w:val="0"/>
                    <w:color w:val="000000" w:themeColor="text1" w:themeTint="FF" w:themeShade="FF"/>
                    <w:sz w:val="22"/>
                    <w:szCs w:val="22"/>
                    <w:lang w:val="en-US"/>
                  </w:rPr>
                  <w:t xml:space="preserve">Math- All the supplies needed for math are on the carts. Students will get their </w:t>
                </w:r>
                <w:r w:rsidRPr="386EED3F" w:rsidR="66EF3F9F">
                  <w:rPr>
                    <w:rFonts w:ascii="Aptos" w:hAnsi="Aptos" w:eastAsia="Aptos" w:cs="Aptos"/>
                    <w:b w:val="0"/>
                    <w:bCs w:val="0"/>
                    <w:i w:val="0"/>
                    <w:iCs w:val="0"/>
                    <w:caps w:val="0"/>
                    <w:smallCaps w:val="0"/>
                    <w:noProof w:val="0"/>
                    <w:color w:val="000000" w:themeColor="text1" w:themeTint="FF" w:themeShade="FF"/>
                    <w:sz w:val="22"/>
                    <w:szCs w:val="22"/>
                    <w:lang w:val="en-US"/>
                  </w:rPr>
                  <w:t>journals</w:t>
                </w:r>
                <w:r w:rsidRPr="386EED3F" w:rsidR="2C9FC286">
                  <w:rPr>
                    <w:rFonts w:ascii="Aptos" w:hAnsi="Aptos" w:eastAsia="Aptos" w:cs="Aptos"/>
                    <w:b w:val="0"/>
                    <w:bCs w:val="0"/>
                    <w:i w:val="0"/>
                    <w:iCs w:val="0"/>
                    <w:caps w:val="0"/>
                    <w:smallCaps w:val="0"/>
                    <w:noProof w:val="0"/>
                    <w:color w:val="000000" w:themeColor="text1" w:themeTint="FF" w:themeShade="FF"/>
                    <w:sz w:val="22"/>
                    <w:szCs w:val="22"/>
                    <w:lang w:val="en-US"/>
                  </w:rPr>
                  <w:t xml:space="preserve"> and textbooks out </w:t>
                </w:r>
                <w:r w:rsidRPr="386EED3F" w:rsidR="6A53A2EC">
                  <w:rPr>
                    <w:rFonts w:ascii="Aptos" w:hAnsi="Aptos" w:eastAsia="Aptos" w:cs="Aptos"/>
                    <w:b w:val="0"/>
                    <w:bCs w:val="0"/>
                    <w:i w:val="0"/>
                    <w:iCs w:val="0"/>
                    <w:caps w:val="0"/>
                    <w:smallCaps w:val="0"/>
                    <w:noProof w:val="0"/>
                    <w:color w:val="000000" w:themeColor="text1" w:themeTint="FF" w:themeShade="FF"/>
                    <w:sz w:val="22"/>
                    <w:szCs w:val="22"/>
                    <w:lang w:val="en-US"/>
                  </w:rPr>
                  <w:t>of</w:t>
                </w:r>
                <w:r w:rsidRPr="386EED3F" w:rsidR="2C9FC286">
                  <w:rPr>
                    <w:rFonts w:ascii="Aptos" w:hAnsi="Aptos" w:eastAsia="Aptos" w:cs="Aptos"/>
                    <w:b w:val="0"/>
                    <w:bCs w:val="0"/>
                    <w:i w:val="0"/>
                    <w:iCs w:val="0"/>
                    <w:caps w:val="0"/>
                    <w:smallCaps w:val="0"/>
                    <w:noProof w:val="0"/>
                    <w:color w:val="000000" w:themeColor="text1" w:themeTint="FF" w:themeShade="FF"/>
                    <w:sz w:val="22"/>
                    <w:szCs w:val="22"/>
                    <w:lang w:val="en-US"/>
                  </w:rPr>
                  <w:t xml:space="preserve"> the carts. They have th</w:t>
                </w:r>
                <w:r w:rsidRPr="386EED3F" w:rsidR="57E74F55">
                  <w:rPr>
                    <w:rFonts w:ascii="Aptos" w:hAnsi="Aptos" w:eastAsia="Aptos" w:cs="Aptos"/>
                    <w:b w:val="0"/>
                    <w:bCs w:val="0"/>
                    <w:i w:val="0"/>
                    <w:iCs w:val="0"/>
                    <w:caps w:val="0"/>
                    <w:smallCaps w:val="0"/>
                    <w:noProof w:val="0"/>
                    <w:color w:val="000000" w:themeColor="text1" w:themeTint="FF" w:themeShade="FF"/>
                    <w:sz w:val="22"/>
                    <w:szCs w:val="22"/>
                    <w:lang w:val="en-US"/>
                  </w:rPr>
                  <w:t xml:space="preserve">eir workbooks in </w:t>
                </w:r>
                <w:r w:rsidRPr="386EED3F" w:rsidR="10A72AC5">
                  <w:rPr>
                    <w:rFonts w:ascii="Aptos" w:hAnsi="Aptos" w:eastAsia="Aptos" w:cs="Aptos"/>
                    <w:b w:val="0"/>
                    <w:bCs w:val="0"/>
                    <w:i w:val="0"/>
                    <w:iCs w:val="0"/>
                    <w:caps w:val="0"/>
                    <w:smallCaps w:val="0"/>
                    <w:noProof w:val="0"/>
                    <w:color w:val="000000" w:themeColor="text1" w:themeTint="FF" w:themeShade="FF"/>
                    <w:sz w:val="22"/>
                    <w:szCs w:val="22"/>
                    <w:lang w:val="en-US"/>
                  </w:rPr>
                  <w:t>the basket</w:t>
                </w:r>
                <w:r w:rsidRPr="386EED3F" w:rsidR="57E74F55">
                  <w:rPr>
                    <w:rFonts w:ascii="Aptos" w:hAnsi="Aptos" w:eastAsia="Aptos" w:cs="Aptos"/>
                    <w:b w:val="0"/>
                    <w:bCs w:val="0"/>
                    <w:i w:val="0"/>
                    <w:iCs w:val="0"/>
                    <w:caps w:val="0"/>
                    <w:smallCaps w:val="0"/>
                    <w:noProof w:val="0"/>
                    <w:color w:val="000000" w:themeColor="text1" w:themeTint="FF" w:themeShade="FF"/>
                    <w:sz w:val="22"/>
                    <w:szCs w:val="22"/>
                    <w:lang w:val="en-US"/>
                  </w:rPr>
                  <w:t xml:space="preserve">. They bring all these materials when they meet me for small rotations. </w:t>
                </w:r>
              </w:p>
              <w:p w:rsidR="001774B9" w:rsidP="386EED3F" w:rsidRDefault="001774B9" w14:paraId="03B11C37" w14:textId="1D14B55C">
                <w:pPr>
                  <w:pStyle w:val="NoSpacing"/>
                  <w:rPr>
                    <w:rFonts w:ascii="Aptos" w:hAnsi="Aptos" w:eastAsia="Aptos" w:cs="Aptos"/>
                    <w:b w:val="0"/>
                    <w:bCs w:val="0"/>
                    <w:i w:val="0"/>
                    <w:iCs w:val="0"/>
                    <w:caps w:val="0"/>
                    <w:smallCaps w:val="0"/>
                    <w:noProof w:val="0"/>
                    <w:color w:val="000000" w:themeColor="text1" w:themeTint="FF" w:themeShade="FF"/>
                    <w:sz w:val="22"/>
                    <w:szCs w:val="22"/>
                    <w:lang w:val="en-US"/>
                  </w:rPr>
                </w:pPr>
                <w:r w:rsidRPr="386EED3F" w:rsidR="784FB305">
                  <w:rPr>
                    <w:rFonts w:ascii="Aptos" w:hAnsi="Aptos" w:eastAsia="Aptos" w:cs="Aptos"/>
                    <w:b w:val="0"/>
                    <w:bCs w:val="0"/>
                    <w:i w:val="0"/>
                    <w:iCs w:val="0"/>
                    <w:caps w:val="0"/>
                    <w:smallCaps w:val="0"/>
                    <w:noProof w:val="0"/>
                    <w:color w:val="000000" w:themeColor="text1" w:themeTint="FF" w:themeShade="FF"/>
                    <w:sz w:val="22"/>
                    <w:szCs w:val="22"/>
                    <w:lang w:val="en-US"/>
                  </w:rPr>
                  <w:t>Geared clocks, BLM-Timeline printouts, time interval cards</w:t>
                </w:r>
                <w:r w:rsidRPr="386EED3F" w:rsidR="7636702F">
                  <w:rPr>
                    <w:rFonts w:ascii="Aptos" w:hAnsi="Aptos" w:eastAsia="Aptos" w:cs="Aptos"/>
                    <w:b w:val="0"/>
                    <w:bCs w:val="0"/>
                    <w:i w:val="0"/>
                    <w:iCs w:val="0"/>
                    <w:caps w:val="0"/>
                    <w:smallCaps w:val="0"/>
                    <w:noProof w:val="0"/>
                    <w:color w:val="000000" w:themeColor="text1" w:themeTint="FF" w:themeShade="FF"/>
                    <w:sz w:val="22"/>
                    <w:szCs w:val="22"/>
                    <w:lang w:val="en-US"/>
                  </w:rPr>
                  <w:t xml:space="preserve"> will be used during small rotations. </w:t>
                </w:r>
              </w:p>
            </w:sdtContent>
          </w:sdt>
        </w:tc>
      </w:tr>
      <w:tr w:rsidR="001774B9" w:rsidTr="386EED3F" w14:paraId="3D8DF2D5" w14:textId="77777777">
        <w:tc>
          <w:tcPr>
            <w:tcW w:w="10795" w:type="dxa"/>
            <w:tcMar/>
          </w:tcPr>
          <w:p w:rsidRPr="005C2225" w:rsidR="001774B9" w:rsidP="005C2225" w:rsidRDefault="001774B9" w14:paraId="28168656" w14:textId="77777777">
            <w:pPr>
              <w:pStyle w:val="NoSpacing"/>
              <w:rPr>
                <w:b/>
                <w:bCs/>
              </w:rPr>
            </w:pPr>
            <w:r w:rsidRPr="005C2225">
              <w:rPr>
                <w:b/>
                <w:bCs/>
              </w:rPr>
              <w:t>Non-instructional duties (attendance, restroom, permission forms, etc.):</w:t>
            </w:r>
          </w:p>
          <w:p w:rsidR="001774B9" w:rsidP="386EED3F" w:rsidRDefault="001774B9" w14:paraId="3DA6F5A8" w14:textId="7DAB8CA4">
            <w:pPr>
              <w:pStyle w:val="NoSpacing"/>
              <w:numPr>
                <w:ilvl w:val="0"/>
                <w:numId w:val="3"/>
              </w:numPr>
              <w:rPr>
                <w:rFonts w:ascii="Aptos" w:hAnsi="Aptos" w:eastAsia="Aptos" w:cs="Aptos"/>
                <w:b w:val="0"/>
                <w:bCs w:val="0"/>
                <w:i w:val="0"/>
                <w:iCs w:val="0"/>
                <w:caps w:val="0"/>
                <w:smallCaps w:val="0"/>
                <w:noProof w:val="0"/>
                <w:color w:val="000000" w:themeColor="text1" w:themeTint="FF" w:themeShade="FF"/>
                <w:sz w:val="22"/>
                <w:szCs w:val="22"/>
                <w:lang w:val="en-US"/>
              </w:rPr>
            </w:pPr>
            <w:r w:rsidRPr="386EED3F" w:rsidR="6AD1A453">
              <w:rPr>
                <w:rFonts w:ascii="Aptos" w:hAnsi="Aptos" w:eastAsia="Aptos" w:cs="Aptos"/>
                <w:b w:val="0"/>
                <w:bCs w:val="0"/>
                <w:i w:val="0"/>
                <w:iCs w:val="0"/>
                <w:caps w:val="0"/>
                <w:smallCaps w:val="0"/>
                <w:noProof w:val="0"/>
                <w:color w:val="000000" w:themeColor="text1" w:themeTint="FF" w:themeShade="FF"/>
                <w:sz w:val="22"/>
                <w:szCs w:val="22"/>
                <w:lang w:val="en-US"/>
              </w:rPr>
              <w:t>The restroom</w:t>
            </w:r>
            <w:r w:rsidRPr="386EED3F" w:rsidR="6AD1A453">
              <w:rPr>
                <w:rFonts w:ascii="Aptos" w:hAnsi="Aptos" w:eastAsia="Aptos" w:cs="Aptos"/>
                <w:b w:val="0"/>
                <w:bCs w:val="0"/>
                <w:i w:val="0"/>
                <w:iCs w:val="0"/>
                <w:caps w:val="0"/>
                <w:smallCaps w:val="0"/>
                <w:noProof w:val="0"/>
                <w:color w:val="000000" w:themeColor="text1" w:themeTint="FF" w:themeShade="FF"/>
                <w:sz w:val="22"/>
                <w:szCs w:val="22"/>
                <w:lang w:val="en-US"/>
              </w:rPr>
              <w:t xml:space="preserve"> sign in/out sheet is near the door. When students need to use</w:t>
            </w:r>
            <w:r w:rsidRPr="386EED3F" w:rsidR="63F9286A">
              <w:rPr>
                <w:rFonts w:ascii="Aptos" w:hAnsi="Aptos" w:eastAsia="Aptos" w:cs="Aptos"/>
                <w:b w:val="0"/>
                <w:bCs w:val="0"/>
                <w:i w:val="0"/>
                <w:iCs w:val="0"/>
                <w:caps w:val="0"/>
                <w:smallCaps w:val="0"/>
                <w:noProof w:val="0"/>
                <w:color w:val="000000" w:themeColor="text1" w:themeTint="FF" w:themeShade="FF"/>
                <w:sz w:val="22"/>
                <w:szCs w:val="22"/>
                <w:lang w:val="en-US"/>
              </w:rPr>
              <w:t xml:space="preserve"> the</w:t>
            </w:r>
            <w:r w:rsidRPr="386EED3F" w:rsidR="6AD1A453">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386EED3F" w:rsidR="6AD1A453">
              <w:rPr>
                <w:rFonts w:ascii="Aptos" w:hAnsi="Aptos" w:eastAsia="Aptos" w:cs="Aptos"/>
                <w:b w:val="0"/>
                <w:bCs w:val="0"/>
                <w:i w:val="0"/>
                <w:iCs w:val="0"/>
                <w:caps w:val="0"/>
                <w:smallCaps w:val="0"/>
                <w:noProof w:val="0"/>
                <w:color w:val="000000" w:themeColor="text1" w:themeTint="FF" w:themeShade="FF"/>
                <w:sz w:val="22"/>
                <w:szCs w:val="22"/>
                <w:lang w:val="en-US"/>
              </w:rPr>
              <w:t>restroom</w:t>
            </w:r>
            <w:r w:rsidRPr="386EED3F" w:rsidR="6AD1A453">
              <w:rPr>
                <w:rFonts w:ascii="Aptos" w:hAnsi="Aptos" w:eastAsia="Aptos" w:cs="Aptos"/>
                <w:b w:val="0"/>
                <w:bCs w:val="0"/>
                <w:i w:val="0"/>
                <w:iCs w:val="0"/>
                <w:caps w:val="0"/>
                <w:smallCaps w:val="0"/>
                <w:noProof w:val="0"/>
                <w:color w:val="000000" w:themeColor="text1" w:themeTint="FF" w:themeShade="FF"/>
                <w:sz w:val="22"/>
                <w:szCs w:val="22"/>
                <w:lang w:val="en-US"/>
              </w:rPr>
              <w:t>, they signal me using sign language.</w:t>
            </w:r>
          </w:p>
          <w:p w:rsidR="001774B9" w:rsidP="386EED3F" w:rsidRDefault="001774B9" w14:paraId="65A9C8EC" w14:textId="387392E0">
            <w:pPr>
              <w:pStyle w:val="NoSpacing"/>
              <w:numPr>
                <w:ilvl w:val="0"/>
                <w:numId w:val="3"/>
              </w:numPr>
              <w:rPr/>
            </w:pPr>
            <w:sdt>
              <w:sdtPr>
                <w:id w:val="25993641"/>
                <w:placeholder>
                  <w:docPart w:val="C216EDD1CFCE4185A0BA7EEF051B3AD3"/>
                </w:placeholder>
              </w:sdtPr>
              <w:sdtContent>
                <w:r w:rsidR="6AD1A453">
                  <w:rPr/>
                  <w:t>Securly</w:t>
                </w:r>
                <w:r w:rsidR="6AD1A453">
                  <w:rPr/>
                  <w:t xml:space="preserve">- When students use IXL, I keep my laptop with me to check </w:t>
                </w:r>
                <w:r w:rsidR="6AD1A453">
                  <w:rPr/>
                  <w:t>Securly</w:t>
                </w:r>
                <w:r w:rsidR="70639D29">
                  <w:rPr/>
                  <w:t>.</w:t>
                </w:r>
              </w:sdtContent>
            </w:sdt>
          </w:p>
        </w:tc>
      </w:tr>
      <w:tr w:rsidR="005C2225" w:rsidTr="386EED3F" w14:paraId="5A62F595" w14:textId="77777777">
        <w:tc>
          <w:tcPr>
            <w:tcW w:w="10795" w:type="dxa"/>
            <w:tcMar/>
          </w:tcPr>
          <w:p w:rsidRPr="005C2225" w:rsidR="005C2225" w:rsidP="005C2225" w:rsidRDefault="005C2225" w14:paraId="32EA8E22" w14:textId="77777777">
            <w:pPr>
              <w:pStyle w:val="NoSpacing"/>
              <w:rPr>
                <w:b/>
                <w:bCs/>
              </w:rPr>
            </w:pPr>
            <w:r w:rsidRPr="005C2225">
              <w:rPr>
                <w:b/>
                <w:bCs/>
              </w:rPr>
              <w:t>Are behavior expectations clearly communicated to everyone? Are they posted in the classroom? What are the results of student misbehavior in your classroom?</w:t>
            </w:r>
          </w:p>
          <w:sdt>
            <w:sdtPr>
              <w:rPr>
                <w:rFonts w:cs="Times New Roman"/>
              </w:rPr>
              <w:id w:val="-1028412020"/>
              <w:placeholder>
                <w:docPart w:val="D94867B96E9D4ACDB6A31AAC39DEB076"/>
              </w:placeholder>
            </w:sdtPr>
            <w:sdtEndPr>
              <w:rPr>
                <w:rFonts w:cs="Times New Roman"/>
              </w:rPr>
            </w:sdtEndPr>
            <w:sdtContent>
              <w:p w:rsidR="005C2225" w:rsidP="386EED3F" w:rsidRDefault="005C2225" w14:paraId="4AA5EC31" w14:textId="6D8D6CBE">
                <w:pPr>
                  <w:pStyle w:val="NoSpacing"/>
                  <w:rPr>
                    <w:rFonts w:ascii="Aptos Display" w:hAnsi="Aptos Display" w:asciiTheme="majorAscii" w:hAnsiTheme="majorAscii"/>
                    <w:color w:val="003399"/>
                  </w:rPr>
                </w:pPr>
                <w:r w:rsidRPr="386EED3F" w:rsidR="324A067B">
                  <w:rPr>
                    <w:rFonts w:cs="Times New Roman"/>
                  </w:rPr>
                  <w:t>B</w:t>
                </w:r>
                <w:r w:rsidRPr="386EED3F" w:rsidR="324A067B">
                  <w:rPr>
                    <w:rFonts w:ascii="Aptos" w:hAnsi="Aptos" w:eastAsia="Aptos" w:cs="Aptos"/>
                    <w:b w:val="0"/>
                    <w:bCs w:val="0"/>
                    <w:i w:val="0"/>
                    <w:iCs w:val="0"/>
                    <w:caps w:val="0"/>
                    <w:smallCaps w:val="0"/>
                    <w:noProof w:val="0"/>
                    <w:color w:val="000000" w:themeColor="text1" w:themeTint="FF" w:themeShade="FF"/>
                    <w:sz w:val="22"/>
                    <w:szCs w:val="22"/>
                    <w:lang w:val="en-US"/>
                  </w:rPr>
                  <w:t xml:space="preserve">ehavior expectations are clearly communicated to everyone. I </w:t>
                </w:r>
                <w:r w:rsidRPr="386EED3F" w:rsidR="324A067B">
                  <w:rPr>
                    <w:rFonts w:ascii="Aptos" w:hAnsi="Aptos" w:eastAsia="Aptos" w:cs="Aptos"/>
                    <w:b w:val="0"/>
                    <w:bCs w:val="0"/>
                    <w:i w:val="0"/>
                    <w:iCs w:val="0"/>
                    <w:caps w:val="0"/>
                    <w:smallCaps w:val="0"/>
                    <w:noProof w:val="0"/>
                    <w:color w:val="000000" w:themeColor="text1" w:themeTint="FF" w:themeShade="FF"/>
                    <w:sz w:val="22"/>
                    <w:szCs w:val="22"/>
                    <w:lang w:val="en-US"/>
                  </w:rPr>
                  <w:t>don’t</w:t>
                </w:r>
                <w:r w:rsidRPr="386EED3F" w:rsidR="324A067B">
                  <w:rPr>
                    <w:rFonts w:ascii="Aptos" w:hAnsi="Aptos" w:eastAsia="Aptos" w:cs="Aptos"/>
                    <w:b w:val="0"/>
                    <w:bCs w:val="0"/>
                    <w:i w:val="0"/>
                    <w:iCs w:val="0"/>
                    <w:caps w:val="0"/>
                    <w:smallCaps w:val="0"/>
                    <w:noProof w:val="0"/>
                    <w:color w:val="000000" w:themeColor="text1" w:themeTint="FF" w:themeShade="FF"/>
                    <w:sz w:val="22"/>
                    <w:szCs w:val="22"/>
                    <w:lang w:val="en-US"/>
                  </w:rPr>
                  <w:t xml:space="preserve"> have a generic expectation posted in the classroom. I have one for lining up. We practice/review behavior expectations a couple of times a week. If a student misbehaves, I talk to that student one-on-one to understand why something happened. We go over the expectations. If I see a pattern or see the same behavior happening again, I reach out to parents via BlackBaud. </w:t>
                </w:r>
              </w:p>
            </w:sdtContent>
          </w:sdt>
        </w:tc>
      </w:tr>
      <w:tr w:rsidR="005C2225" w:rsidTr="386EED3F" w14:paraId="4F89354C" w14:textId="77777777">
        <w:tc>
          <w:tcPr>
            <w:tcW w:w="10795" w:type="dxa"/>
            <w:tcMar/>
          </w:tcPr>
          <w:p w:rsidRPr="005C2225" w:rsidR="005C2225" w:rsidP="005C2225" w:rsidRDefault="005C2225" w14:paraId="00BA71C1" w14:textId="77777777">
            <w:pPr>
              <w:pStyle w:val="NoSpacing"/>
              <w:rPr>
                <w:rFonts w:cs="Times New Roman"/>
                <w:b/>
                <w:bCs/>
              </w:rPr>
            </w:pPr>
            <w:r w:rsidRPr="005C2225">
              <w:rPr>
                <w:rFonts w:cs="Times New Roman"/>
                <w:b/>
                <w:bCs/>
              </w:rPr>
              <w:t>What are your learning outcomes for this lesson? What do you want the students to understand?</w:t>
            </w:r>
          </w:p>
          <w:sdt>
            <w:sdtPr>
              <w:rPr>
                <w:rFonts w:cs="Times New Roman"/>
              </w:rPr>
              <w:id w:val="-1250582697"/>
              <w:placeholder>
                <w:docPart w:val="A3041308851E48D6B7C038715FE4DA2B"/>
              </w:placeholder>
            </w:sdtPr>
            <w:sdtEndPr>
              <w:rPr>
                <w:rFonts w:cs="Times New Roman"/>
              </w:rPr>
            </w:sdtEndPr>
            <w:sdtContent>
              <w:p w:rsidR="005C2225" w:rsidP="386EED3F" w:rsidRDefault="005C2225" w14:paraId="01770F0E" w14:textId="403978EE">
                <w:pPr>
                  <w:pStyle w:val="NoSpacing"/>
                  <w:rPr>
                    <w:rFonts w:ascii="Aptos Display" w:hAnsi="Aptos Display" w:asciiTheme="majorAscii" w:hAnsiTheme="majorAscii"/>
                    <w:color w:val="003399"/>
                  </w:rPr>
                </w:pPr>
                <w:r w:rsidRPr="386EED3F" w:rsidR="12230B52">
                  <w:rPr>
                    <w:rFonts w:cs="Times New Roman"/>
                  </w:rPr>
                  <w:t>T</w:t>
                </w:r>
                <w:r w:rsidRPr="386EED3F" w:rsidR="12230B52">
                  <w:rPr>
                    <w:rFonts w:ascii="Aptos" w:hAnsi="Aptos" w:eastAsia="Aptos" w:cs="Aptos"/>
                    <w:b w:val="0"/>
                    <w:bCs w:val="0"/>
                    <w:i w:val="0"/>
                    <w:iCs w:val="0"/>
                    <w:caps w:val="0"/>
                    <w:smallCaps w:val="0"/>
                    <w:noProof w:val="0"/>
                    <w:color w:val="1F1F1F"/>
                    <w:sz w:val="22"/>
                    <w:szCs w:val="22"/>
                    <w:lang w:val="en-US"/>
                  </w:rPr>
                  <w:t>he</w:t>
                </w:r>
                <w:r w:rsidRPr="386EED3F" w:rsidR="12230B52">
                  <w:rPr>
                    <w:rFonts w:ascii="Aptos" w:hAnsi="Aptos" w:eastAsia="Aptos" w:cs="Aptos"/>
                    <w:b w:val="0"/>
                    <w:bCs w:val="0"/>
                    <w:i w:val="0"/>
                    <w:iCs w:val="0"/>
                    <w:caps w:val="0"/>
                    <w:smallCaps w:val="0"/>
                    <w:noProof w:val="0"/>
                    <w:color w:val="1F1F1F"/>
                    <w:sz w:val="22"/>
                    <w:szCs w:val="22"/>
                    <w:lang w:val="en-US"/>
                  </w:rPr>
                  <w:t xml:space="preserve"> goal is for students to understand that time can be calculated efficiently by breaking it into manageable segments, such as counting to the nearest whole hour or using noon as a midpoint.</w:t>
                </w:r>
              </w:p>
            </w:sdtContent>
          </w:sdt>
        </w:tc>
      </w:tr>
      <w:tr w:rsidR="005C2225" w:rsidTr="386EED3F" w14:paraId="7F14D9D8" w14:textId="77777777">
        <w:tc>
          <w:tcPr>
            <w:tcW w:w="10795" w:type="dxa"/>
            <w:tcMar/>
          </w:tcPr>
          <w:p w:rsidRPr="005C2225" w:rsidR="005C2225" w:rsidP="005C2225" w:rsidRDefault="005C2225" w14:paraId="3704555A" w14:textId="77777777">
            <w:pPr>
              <w:pStyle w:val="NoSpacing"/>
              <w:rPr>
                <w:rFonts w:cs="Times New Roman"/>
                <w:b/>
                <w:bCs/>
              </w:rPr>
            </w:pPr>
            <w:r w:rsidRPr="005C2225">
              <w:rPr>
                <w:rFonts w:cs="Times New Roman"/>
                <w:b/>
                <w:bCs/>
              </w:rPr>
              <w:t>How does this lesson relate to the WA State Standards for your subject?</w:t>
            </w:r>
          </w:p>
          <w:sdt>
            <w:sdtPr>
              <w:rPr>
                <w:rFonts w:cs="Times New Roman"/>
              </w:rPr>
              <w:id w:val="-627011125"/>
              <w:placeholder>
                <w:docPart w:val="404188D42C864651A8F53F0C8BA91955"/>
              </w:placeholder>
            </w:sdtPr>
            <w:sdtEndPr>
              <w:rPr>
                <w:rFonts w:cs="Times New Roman"/>
              </w:rPr>
            </w:sdtEndPr>
            <w:sdtContent>
              <w:p w:rsidR="005C2225" w:rsidP="386EED3F" w:rsidRDefault="005C2225" w14:paraId="55462561" w14:textId="30725EC3">
                <w:pPr>
                  <w:pStyle w:val="NoSpacing"/>
                  <w:rPr>
                    <w:rFonts w:ascii="Aptos Display" w:hAnsi="Aptos Display" w:asciiTheme="majorAscii" w:hAnsiTheme="majorAscii"/>
                    <w:color w:val="003399"/>
                  </w:rPr>
                </w:pPr>
                <w:r w:rsidRPr="386EED3F" w:rsidR="1CE38924">
                  <w:rPr>
                    <w:rFonts w:ascii="Aptos" w:hAnsi="Aptos" w:eastAsia="Aptos" w:cs="Aptos"/>
                    <w:b w:val="0"/>
                    <w:bCs w:val="0"/>
                    <w:i w:val="0"/>
                    <w:iCs w:val="0"/>
                    <w:caps w:val="0"/>
                    <w:smallCaps w:val="0"/>
                    <w:noProof w:val="0"/>
                    <w:color w:val="1F1F1F"/>
                    <w:sz w:val="22"/>
                    <w:szCs w:val="22"/>
                    <w:lang w:val="en-US"/>
                  </w:rPr>
                  <w:t xml:space="preserve">This lesson aligns with 2nd-grade standards for </w:t>
                </w:r>
                <w:r w:rsidRPr="386EED3F" w:rsidR="1CE38924">
                  <w:rPr>
                    <w:rFonts w:ascii="Aptos" w:hAnsi="Aptos" w:eastAsia="Aptos" w:cs="Aptos"/>
                    <w:b w:val="1"/>
                    <w:bCs w:val="1"/>
                    <w:i w:val="0"/>
                    <w:iCs w:val="0"/>
                    <w:caps w:val="0"/>
                    <w:smallCaps w:val="0"/>
                    <w:noProof w:val="0"/>
                    <w:color w:val="1F1F1F"/>
                    <w:sz w:val="22"/>
                    <w:szCs w:val="22"/>
                    <w:lang w:val="en-US"/>
                  </w:rPr>
                  <w:t>Measurement and Data</w:t>
                </w:r>
                <w:r w:rsidRPr="386EED3F" w:rsidR="1CE38924">
                  <w:rPr>
                    <w:rFonts w:ascii="Aptos" w:hAnsi="Aptos" w:eastAsia="Aptos" w:cs="Aptos"/>
                    <w:b w:val="0"/>
                    <w:bCs w:val="0"/>
                    <w:i w:val="0"/>
                    <w:iCs w:val="0"/>
                    <w:caps w:val="0"/>
                    <w:smallCaps w:val="0"/>
                    <w:noProof w:val="0"/>
                    <w:color w:val="1F1F1F"/>
                    <w:sz w:val="22"/>
                    <w:szCs w:val="22"/>
                    <w:lang w:val="en-US"/>
                  </w:rPr>
                  <w:t>, specifically relating to telling and writing time from analog and digital clocks and solving word problems involving time intervals.</w:t>
                </w:r>
              </w:p>
            </w:sdtContent>
          </w:sdt>
        </w:tc>
      </w:tr>
      <w:tr w:rsidR="005C2225" w:rsidTr="386EED3F" w14:paraId="51B7FF79" w14:textId="77777777">
        <w:tc>
          <w:tcPr>
            <w:tcW w:w="10795" w:type="dxa"/>
            <w:tcBorders>
              <w:bottom w:val="single" w:color="auto" w:sz="4" w:space="0"/>
            </w:tcBorders>
            <w:tcMar/>
          </w:tcPr>
          <w:p w:rsidRPr="005C2225" w:rsidR="005C2225" w:rsidP="005C2225" w:rsidRDefault="005C2225" w14:paraId="0B28C8D5" w14:textId="77777777">
            <w:pPr>
              <w:pStyle w:val="NoSpacing"/>
              <w:rPr>
                <w:rFonts w:cs="Times New Roman"/>
                <w:b/>
                <w:bCs/>
              </w:rPr>
            </w:pPr>
            <w:r w:rsidRPr="005C2225">
              <w:rPr>
                <w:rFonts w:cs="Times New Roman"/>
                <w:b/>
                <w:bCs/>
              </w:rPr>
              <w:t>What teaching/learning activities will be observed?  What teaching methods?</w:t>
            </w:r>
          </w:p>
          <w:sdt>
            <w:sdtPr>
              <w:rPr>
                <w:rFonts w:cs="Times New Roman"/>
              </w:rPr>
              <w:id w:val="-960414231"/>
              <w:placeholder>
                <w:docPart w:val="8EF7E86C51244053A81CC3FC40C2F570"/>
              </w:placeholder>
            </w:sdtPr>
            <w:sdtEndPr>
              <w:rPr>
                <w:rFonts w:cs="Times New Roman"/>
              </w:rPr>
            </w:sdtEndPr>
            <w:sdtContent>
              <w:p w:rsidRPr="005C2225" w:rsidR="005C2225" w:rsidP="005C2225" w:rsidRDefault="005C2225" w14:paraId="714446E8" w14:textId="56346A71">
                <w:pPr>
                  <w:pStyle w:val="NoSpacing"/>
                  <w:rPr>
                    <w:rFonts w:cs="Times New Roman"/>
                  </w:rPr>
                </w:pPr>
                <w:r w:rsidRPr="386EED3F" w:rsidR="4215AC71">
                  <w:rPr>
                    <w:rFonts w:ascii="Aptos" w:hAnsi="Aptos" w:eastAsia="Aptos" w:cs="Aptos"/>
                    <w:b w:val="0"/>
                    <w:bCs w:val="0"/>
                    <w:i w:val="0"/>
                    <w:iCs w:val="0"/>
                    <w:caps w:val="0"/>
                    <w:smallCaps w:val="0"/>
                    <w:noProof w:val="0"/>
                    <w:color w:val="1F1F1F"/>
                    <w:sz w:val="22"/>
                    <w:szCs w:val="22"/>
                    <w:lang w:val="en-US"/>
                  </w:rPr>
                  <w:t xml:space="preserve">Observation will include </w:t>
                </w:r>
                <w:r w:rsidRPr="386EED3F" w:rsidR="4215AC71">
                  <w:rPr>
                    <w:rFonts w:ascii="Aptos" w:hAnsi="Aptos" w:eastAsia="Aptos" w:cs="Aptos"/>
                    <w:b w:val="1"/>
                    <w:bCs w:val="1"/>
                    <w:i w:val="0"/>
                    <w:iCs w:val="0"/>
                    <w:caps w:val="0"/>
                    <w:smallCaps w:val="0"/>
                    <w:noProof w:val="0"/>
                    <w:color w:val="1F1F1F"/>
                    <w:sz w:val="22"/>
                    <w:szCs w:val="22"/>
                    <w:lang w:val="en-US"/>
                  </w:rPr>
                  <w:t>modeling</w:t>
                </w:r>
                <w:r w:rsidRPr="386EED3F" w:rsidR="4215AC71">
                  <w:rPr>
                    <w:rFonts w:ascii="Aptos" w:hAnsi="Aptos" w:eastAsia="Aptos" w:cs="Aptos"/>
                    <w:b w:val="0"/>
                    <w:bCs w:val="0"/>
                    <w:i w:val="0"/>
                    <w:iCs w:val="0"/>
                    <w:caps w:val="0"/>
                    <w:smallCaps w:val="0"/>
                    <w:noProof w:val="0"/>
                    <w:color w:val="1F1F1F"/>
                    <w:sz w:val="22"/>
                    <w:szCs w:val="22"/>
                    <w:lang w:val="en-US"/>
                  </w:rPr>
                  <w:t xml:space="preserve"> (using the demonstration clock), </w:t>
                </w:r>
                <w:r w:rsidRPr="386EED3F" w:rsidR="4215AC71">
                  <w:rPr>
                    <w:rFonts w:ascii="Aptos" w:hAnsi="Aptos" w:eastAsia="Aptos" w:cs="Aptos"/>
                    <w:b w:val="1"/>
                    <w:bCs w:val="1"/>
                    <w:i w:val="0"/>
                    <w:iCs w:val="0"/>
                    <w:caps w:val="0"/>
                    <w:smallCaps w:val="0"/>
                    <w:noProof w:val="0"/>
                    <w:color w:val="1F1F1F"/>
                    <w:sz w:val="22"/>
                    <w:szCs w:val="22"/>
                    <w:lang w:val="en-US"/>
                  </w:rPr>
                  <w:t>mental math strategies</w:t>
                </w:r>
                <w:r w:rsidRPr="386EED3F" w:rsidR="4215AC71">
                  <w:rPr>
                    <w:rFonts w:ascii="Aptos" w:hAnsi="Aptos" w:eastAsia="Aptos" w:cs="Aptos"/>
                    <w:b w:val="0"/>
                    <w:bCs w:val="0"/>
                    <w:i w:val="0"/>
                    <w:iCs w:val="0"/>
                    <w:caps w:val="0"/>
                    <w:smallCaps w:val="0"/>
                    <w:noProof w:val="0"/>
                    <w:color w:val="1F1F1F"/>
                    <w:sz w:val="22"/>
                    <w:szCs w:val="22"/>
                    <w:lang w:val="en-US"/>
                  </w:rPr>
                  <w:t xml:space="preserve"> (such as over-adding or skip-counting by five-minute increments), and </w:t>
                </w:r>
                <w:r w:rsidRPr="386EED3F" w:rsidR="4215AC71">
                  <w:rPr>
                    <w:rFonts w:ascii="Aptos" w:hAnsi="Aptos" w:eastAsia="Aptos" w:cs="Aptos"/>
                    <w:b w:val="1"/>
                    <w:bCs w:val="1"/>
                    <w:i w:val="0"/>
                    <w:iCs w:val="0"/>
                    <w:caps w:val="0"/>
                    <w:smallCaps w:val="0"/>
                    <w:noProof w:val="0"/>
                    <w:color w:val="1F1F1F"/>
                    <w:sz w:val="22"/>
                    <w:szCs w:val="22"/>
                    <w:lang w:val="en-US"/>
                  </w:rPr>
                  <w:t>visual learning</w:t>
                </w:r>
                <w:r w:rsidRPr="386EED3F" w:rsidR="4215AC71">
                  <w:rPr>
                    <w:rFonts w:ascii="Aptos" w:hAnsi="Aptos" w:eastAsia="Aptos" w:cs="Aptos"/>
                    <w:b w:val="0"/>
                    <w:bCs w:val="0"/>
                    <w:i w:val="0"/>
                    <w:iCs w:val="0"/>
                    <w:caps w:val="0"/>
                    <w:smallCaps w:val="0"/>
                    <w:noProof w:val="0"/>
                    <w:color w:val="1F1F1F"/>
                    <w:sz w:val="22"/>
                    <w:szCs w:val="22"/>
                    <w:lang w:val="en-US"/>
                  </w:rPr>
                  <w:t xml:space="preserve"> through the use of BLM timelines.</w:t>
                </w:r>
              </w:p>
            </w:sdtContent>
          </w:sdt>
          <w:p w:rsidR="005C2225" w:rsidP="005C2225" w:rsidRDefault="005C2225" w14:paraId="47DBAE3C" w14:textId="77777777">
            <w:pPr>
              <w:pStyle w:val="NoSpacing"/>
              <w:rPr>
                <w:rFonts w:asciiTheme="majorHAnsi" w:hAnsiTheme="majorHAnsi"/>
                <w:color w:val="003399"/>
              </w:rPr>
            </w:pPr>
          </w:p>
        </w:tc>
      </w:tr>
      <w:tr w:rsidR="005C2225" w:rsidTr="386EED3F" w14:paraId="2B6EA176" w14:textId="77777777">
        <w:tc>
          <w:tcPr>
            <w:tcW w:w="10795" w:type="dxa"/>
            <w:tcBorders>
              <w:left w:val="nil"/>
              <w:right w:val="nil"/>
            </w:tcBorders>
            <w:tcMar/>
          </w:tcPr>
          <w:p w:rsidR="005C2225" w:rsidP="001774B9" w:rsidRDefault="005C2225" w14:paraId="53096B85" w14:textId="77777777">
            <w:pPr>
              <w:ind w:right="-90"/>
              <w:rPr>
                <w:rFonts w:asciiTheme="majorHAnsi" w:hAnsiTheme="majorHAnsi"/>
                <w:b/>
                <w:bCs/>
                <w:color w:val="003399"/>
              </w:rPr>
            </w:pPr>
          </w:p>
        </w:tc>
      </w:tr>
      <w:tr w:rsidR="003925C5" w:rsidTr="386EED3F" w14:paraId="4D3DEFF8" w14:textId="77777777">
        <w:tc>
          <w:tcPr>
            <w:tcW w:w="10795" w:type="dxa"/>
            <w:shd w:val="clear" w:color="auto" w:fill="E8E8E8" w:themeFill="background2"/>
            <w:tcMar/>
          </w:tcPr>
          <w:p w:rsidRPr="003925C5" w:rsidR="003925C5" w:rsidP="003925C5" w:rsidRDefault="003925C5" w14:paraId="630EE396" w14:textId="29CEA3D1">
            <w:pPr>
              <w:pStyle w:val="NoSpacing"/>
              <w:rPr>
                <w:rFonts w:asciiTheme="majorHAnsi" w:hAnsiTheme="majorHAnsi"/>
                <w:b/>
                <w:bCs/>
                <w:color w:val="003399"/>
              </w:rPr>
            </w:pPr>
            <w:r w:rsidRPr="003925C5">
              <w:rPr>
                <w:b/>
                <w:bCs/>
              </w:rPr>
              <w:t>DOMAIN 3: Instruction</w:t>
            </w:r>
          </w:p>
        </w:tc>
      </w:tr>
      <w:tr w:rsidR="00F90956" w:rsidTr="386EED3F" w14:paraId="7F10CF69" w14:textId="77777777">
        <w:tc>
          <w:tcPr>
            <w:tcW w:w="10795" w:type="dxa"/>
            <w:tcMar/>
          </w:tcPr>
          <w:p w:rsidRPr="007A47DF" w:rsidR="00F90956" w:rsidP="007A47DF" w:rsidRDefault="00F90956" w14:paraId="56DA2C46" w14:textId="528060A2">
            <w:pPr>
              <w:pStyle w:val="NoSpacing"/>
              <w:rPr>
                <w:b/>
                <w:bCs/>
              </w:rPr>
            </w:pPr>
            <w:r w:rsidRPr="007A47DF">
              <w:rPr>
                <w:b/>
                <w:bCs/>
              </w:rPr>
              <w:t xml:space="preserve">What questions will you ask </w:t>
            </w:r>
            <w:r w:rsidR="006C0270">
              <w:rPr>
                <w:b/>
                <w:bCs/>
              </w:rPr>
              <w:t>to encourage students to extend their learning and discuss</w:t>
            </w:r>
            <w:r w:rsidRPr="007A47DF">
              <w:rPr>
                <w:b/>
                <w:bCs/>
              </w:rPr>
              <w:t xml:space="preserve"> the curriculum?</w:t>
            </w:r>
          </w:p>
          <w:sdt>
            <w:sdtPr>
              <w:id w:val="-567424484"/>
              <w:placeholder>
                <w:docPart w:val="AD8297CE397F4D8CB8D932247C26D31D"/>
              </w:placeholder>
            </w:sdtPr>
            <w:sdtEndPr/>
            <w:sdtContent>
              <w:p w:rsidR="00F90956" w:rsidP="386EED3F" w:rsidRDefault="00F90956" w14:paraId="1C623826" w14:textId="23E83804">
                <w:pPr>
                  <w:pStyle w:val="NoSpacing"/>
                  <w:rPr>
                    <w:rFonts w:ascii="Aptos Display" w:hAnsi="Aptos Display" w:asciiTheme="majorAscii" w:hAnsiTheme="majorAscii"/>
                    <w:color w:val="003399"/>
                  </w:rPr>
                </w:pPr>
                <w:r w:rsidRPr="386EED3F" w:rsidR="49CEA472">
                  <w:rPr>
                    <w:rFonts w:ascii="Arial" w:hAnsi="Arial" w:eastAsia="Arial" w:cs="Arial"/>
                    <w:b w:val="0"/>
                    <w:bCs w:val="0"/>
                    <w:i w:val="0"/>
                    <w:iCs w:val="0"/>
                    <w:caps w:val="0"/>
                    <w:smallCaps w:val="0"/>
                    <w:noProof w:val="0"/>
                    <w:color w:val="1F1F1F"/>
                    <w:sz w:val="22"/>
                    <w:szCs w:val="22"/>
                    <w:lang w:val="en-US"/>
                  </w:rPr>
                  <w:t>Questions include: "How many minutes until 12:00 noon?", "How many minutes past noon?", and "What other methods work for you to find an efficient solution?". For elapsed time, I will ask, "How long were they gone?" or "What time did the game end?".</w:t>
                </w:r>
              </w:p>
            </w:sdtContent>
          </w:sdt>
        </w:tc>
      </w:tr>
      <w:tr w:rsidR="00195A91" w:rsidTr="386EED3F" w14:paraId="65DCFF13" w14:textId="77777777">
        <w:tc>
          <w:tcPr>
            <w:tcW w:w="10795" w:type="dxa"/>
            <w:tcMar/>
          </w:tcPr>
          <w:p w:rsidRPr="007A47DF" w:rsidR="00195A91" w:rsidP="007A47DF" w:rsidRDefault="00195A91" w14:paraId="49F4C98B" w14:textId="77777777">
            <w:pPr>
              <w:pStyle w:val="NoSpacing"/>
              <w:rPr>
                <w:b/>
                <w:bCs/>
              </w:rPr>
            </w:pPr>
            <w:r w:rsidRPr="007A47DF">
              <w:rPr>
                <w:b/>
                <w:bCs/>
              </w:rPr>
              <w:t>What evidence will demonstrate that all students are engaged, responsive, and participating in the conversation?</w:t>
            </w:r>
          </w:p>
          <w:sdt>
            <w:sdtPr>
              <w:id w:val="745616429"/>
              <w:placeholder>
                <w:docPart w:val="46586DB8776E4EF4AAB8952720A70721"/>
              </w:placeholder>
            </w:sdtPr>
            <w:sdtEndPr/>
            <w:sdtContent>
              <w:p w:rsidR="00195A91" w:rsidP="386EED3F" w:rsidRDefault="00195A91" w14:paraId="54FF6BF2" w14:textId="5F6C74D6">
                <w:pPr>
                  <w:pStyle w:val="NoSpacing"/>
                  <w:rPr>
                    <w:rFonts w:ascii="Arial" w:hAnsi="Arial" w:eastAsia="Arial" w:cs="Arial"/>
                    <w:b w:val="0"/>
                    <w:bCs w:val="0"/>
                    <w:i w:val="0"/>
                    <w:iCs w:val="0"/>
                    <w:caps w:val="0"/>
                    <w:smallCaps w:val="0"/>
                    <w:noProof w:val="0"/>
                    <w:color w:val="1F1F1F"/>
                    <w:sz w:val="22"/>
                    <w:szCs w:val="22"/>
                    <w:lang w:val="en-US"/>
                  </w:rPr>
                </w:pPr>
                <w:r w:rsidRPr="386EED3F" w:rsidR="430E5D65">
                  <w:rPr>
                    <w:rFonts w:ascii="Arial" w:hAnsi="Arial" w:eastAsia="Arial" w:cs="Arial"/>
                    <w:b w:val="0"/>
                    <w:bCs w:val="0"/>
                    <w:i w:val="0"/>
                    <w:iCs w:val="0"/>
                    <w:caps w:val="0"/>
                    <w:smallCaps w:val="0"/>
                    <w:noProof w:val="0"/>
                    <w:color w:val="1F1F1F"/>
                    <w:sz w:val="22"/>
                    <w:szCs w:val="22"/>
                    <w:lang w:val="en-US"/>
                  </w:rPr>
                  <w:t>Evidence includes students drawing timelines to visualize the "Think" problems, and sharing their specific steps (e.g., adding hours then minutes) during the discussion phase.</w:t>
                </w:r>
                <w:r w:rsidRPr="386EED3F" w:rsidR="4F9C8704">
                  <w:rPr>
                    <w:rFonts w:ascii="Arial" w:hAnsi="Arial" w:eastAsia="Arial" w:cs="Arial"/>
                    <w:b w:val="0"/>
                    <w:bCs w:val="0"/>
                    <w:i w:val="0"/>
                    <w:iCs w:val="0"/>
                    <w:caps w:val="0"/>
                    <w:smallCaps w:val="0"/>
                    <w:noProof w:val="0"/>
                    <w:color w:val="1F1F1F"/>
                    <w:sz w:val="22"/>
                    <w:szCs w:val="22"/>
                    <w:lang w:val="en-US"/>
                  </w:rPr>
                  <w:t xml:space="preserve"> Also, verbal participation, </w:t>
                </w:r>
                <w:r w:rsidRPr="386EED3F" w:rsidR="5B20446E">
                  <w:rPr>
                    <w:rFonts w:ascii="Arial" w:hAnsi="Arial" w:eastAsia="Arial" w:cs="Arial"/>
                    <w:b w:val="0"/>
                    <w:bCs w:val="0"/>
                    <w:i w:val="0"/>
                    <w:iCs w:val="0"/>
                    <w:caps w:val="0"/>
                    <w:smallCaps w:val="0"/>
                    <w:noProof w:val="0"/>
                    <w:color w:val="1F1F1F"/>
                    <w:sz w:val="22"/>
                    <w:szCs w:val="22"/>
                    <w:lang w:val="en-US"/>
                  </w:rPr>
                  <w:t>hands on activity (BLM Timeline), Written work (Textbook and workbook problem</w:t>
                </w:r>
                <w:r w:rsidRPr="386EED3F" w:rsidR="609A6473">
                  <w:rPr>
                    <w:rFonts w:ascii="Arial" w:hAnsi="Arial" w:eastAsia="Arial" w:cs="Arial"/>
                    <w:b w:val="0"/>
                    <w:bCs w:val="0"/>
                    <w:i w:val="0"/>
                    <w:iCs w:val="0"/>
                    <w:caps w:val="0"/>
                    <w:smallCaps w:val="0"/>
                    <w:noProof w:val="0"/>
                    <w:color w:val="1F1F1F"/>
                    <w:sz w:val="22"/>
                    <w:szCs w:val="22"/>
                    <w:lang w:val="en-US"/>
                  </w:rPr>
                  <w:t>s), Teacher observations.</w:t>
                </w:r>
              </w:p>
            </w:sdtContent>
          </w:sdt>
        </w:tc>
      </w:tr>
      <w:tr w:rsidR="008F59D3" w:rsidTr="386EED3F" w14:paraId="3E45A9A8" w14:textId="77777777">
        <w:tc>
          <w:tcPr>
            <w:tcW w:w="10795" w:type="dxa"/>
            <w:tcBorders>
              <w:bottom w:val="single" w:color="auto" w:sz="4" w:space="0"/>
            </w:tcBorders>
            <w:tcMar/>
          </w:tcPr>
          <w:p w:rsidRPr="008F59D3" w:rsidR="008F59D3" w:rsidP="008F59D3" w:rsidRDefault="008F59D3" w14:paraId="7D3FCAAE" w14:textId="77777777">
            <w:pPr>
              <w:pStyle w:val="NoSpacing"/>
              <w:rPr>
                <w:b/>
                <w:bCs/>
              </w:rPr>
            </w:pPr>
            <w:r w:rsidRPr="008F59D3">
              <w:rPr>
                <w:b/>
                <w:bCs/>
              </w:rPr>
              <w:t xml:space="preserve">Will the structure of the lesson be explained to </w:t>
            </w:r>
            <w:proofErr w:type="gramStart"/>
            <w:r w:rsidRPr="008F59D3">
              <w:rPr>
                <w:b/>
                <w:bCs/>
              </w:rPr>
              <w:t>students</w:t>
            </w:r>
            <w:proofErr w:type="gramEnd"/>
            <w:r w:rsidRPr="008F59D3">
              <w:rPr>
                <w:b/>
                <w:bCs/>
              </w:rPr>
              <w:t xml:space="preserve"> so they know what is expected of them as learners?</w:t>
            </w:r>
          </w:p>
          <w:p w:rsidR="008F59D3" w:rsidP="386EED3F" w:rsidRDefault="00A20796" w14:paraId="2A775005" w14:textId="64591E23">
            <w:pPr>
              <w:pStyle w:val="NoSpacing"/>
              <w:rPr>
                <w:rFonts w:ascii="Aptos Display" w:hAnsi="Aptos Display" w:asciiTheme="majorAscii" w:hAnsiTheme="majorAscii"/>
                <w:color w:val="003399"/>
              </w:rPr>
            </w:pPr>
            <w:sdt>
              <w:sdtPr>
                <w:id w:val="249395569"/>
                <w:placeholder>
                  <w:docPart w:val="93A25276DA7040ADA0A77BCECA82AD42"/>
                </w:placeholder>
              </w:sdtPr>
              <w:sdtContent>
                <w:r w:rsidRPr="386EED3F" w:rsidR="322DA8B2">
                  <w:rPr>
                    <w:rFonts w:ascii="Arial" w:hAnsi="Arial" w:eastAsia="Arial" w:cs="Arial"/>
                    <w:b w:val="0"/>
                    <w:bCs w:val="0"/>
                    <w:i w:val="0"/>
                    <w:iCs w:val="0"/>
                    <w:caps w:val="0"/>
                    <w:smallCaps w:val="0"/>
                    <w:noProof w:val="0"/>
                    <w:color w:val="1F1F1F"/>
                    <w:sz w:val="22"/>
                    <w:szCs w:val="22"/>
                    <w:lang w:val="en-US"/>
                  </w:rPr>
                  <w:t xml:space="preserve">Yes, the lesson is structured into "Think" (exploration), "Learn" (method comparison), and "Do" (application), ensuring students understand they are moving from inquiry to mastery. This lesson is going to be part 2, so students are aware of the expectations. </w:t>
                </w:r>
              </w:sdtContent>
            </w:sdt>
          </w:p>
        </w:tc>
      </w:tr>
      <w:tr w:rsidR="00EC42B3" w:rsidTr="386EED3F" w14:paraId="2F8CCBE2" w14:textId="77777777">
        <w:tc>
          <w:tcPr>
            <w:tcW w:w="10795" w:type="dxa"/>
            <w:tcBorders>
              <w:left w:val="nil"/>
              <w:right w:val="nil"/>
            </w:tcBorders>
            <w:tcMar/>
          </w:tcPr>
          <w:p w:rsidR="00EC42B3" w:rsidP="386EED3F" w:rsidRDefault="00EC42B3" w14:paraId="051FC9C9" w14:textId="335F7A5F">
            <w:pPr>
              <w:pStyle w:val="Normal"/>
              <w:ind w:right="-90"/>
            </w:pPr>
            <w:r w:rsidRPr="386EED3F" w:rsidR="0A7633D1">
              <w:rPr>
                <w:rFonts w:ascii="Arial" w:hAnsi="Arial" w:eastAsia="Arial" w:cs="Arial"/>
                <w:b w:val="0"/>
                <w:bCs w:val="0"/>
                <w:i w:val="0"/>
                <w:iCs w:val="0"/>
                <w:caps w:val="0"/>
                <w:smallCaps w:val="0"/>
                <w:noProof w:val="0"/>
                <w:color w:val="1F1F1F"/>
                <w:sz w:val="22"/>
                <w:szCs w:val="22"/>
                <w:lang w:val="en-US"/>
              </w:rPr>
              <w:t>E</w:t>
            </w:r>
            <w:r w:rsidRPr="386EED3F" w:rsidR="40724DC7">
              <w:rPr>
                <w:rFonts w:ascii="Arial" w:hAnsi="Arial" w:eastAsia="Arial" w:cs="Arial"/>
                <w:b w:val="0"/>
                <w:bCs w:val="0"/>
                <w:i w:val="0"/>
                <w:iCs w:val="0"/>
                <w:caps w:val="0"/>
                <w:smallCaps w:val="0"/>
                <w:noProof w:val="0"/>
                <w:color w:val="1F1F1F"/>
                <w:sz w:val="22"/>
                <w:szCs w:val="22"/>
                <w:lang w:val="en-US"/>
              </w:rPr>
              <w:t>vidence includes students actively manipulating their geared clocks, drawing timelines to visualize the "Think" problems, and sharing their specific steps (e.g., adding hours then minutes) during the discussion phase.</w:t>
            </w:r>
          </w:p>
        </w:tc>
      </w:tr>
      <w:tr w:rsidR="009A738C" w:rsidTr="386EED3F" w14:paraId="5EC119A6" w14:textId="77777777">
        <w:tc>
          <w:tcPr>
            <w:tcW w:w="10795" w:type="dxa"/>
            <w:tcMar/>
          </w:tcPr>
          <w:p w:rsidRPr="009A738C" w:rsidR="009A738C" w:rsidP="009A738C" w:rsidRDefault="00946EFE" w14:paraId="24A1658A" w14:textId="5559571E">
            <w:pPr>
              <w:pStyle w:val="NoSpacing"/>
              <w:rPr>
                <w:rFonts w:asciiTheme="majorHAnsi" w:hAnsiTheme="majorHAnsi"/>
                <w:b/>
                <w:bCs/>
                <w:i/>
                <w:iCs/>
                <w:color w:val="003399"/>
              </w:rPr>
            </w:pPr>
            <w:r>
              <w:rPr>
                <w:b/>
                <w:bCs/>
                <w:i/>
                <w:iCs/>
                <w:color w:val="003399"/>
              </w:rPr>
              <w:t>Post-Observation</w:t>
            </w:r>
            <w:r w:rsidRPr="009A738C" w:rsidR="009A738C">
              <w:rPr>
                <w:b/>
                <w:bCs/>
                <w:i/>
                <w:iCs/>
                <w:color w:val="003399"/>
              </w:rPr>
              <w:t xml:space="preserve"> Steps - To be completed and submitted by the teacher after the observation X amount of time before the Post-Observation Conference</w:t>
            </w:r>
            <w:r w:rsidRPr="009A738C" w:rsidR="009A738C">
              <w:rPr>
                <w:b/>
                <w:bCs/>
                <w:i/>
                <w:iCs/>
                <w:color w:val="003399"/>
              </w:rPr>
              <w:br w:type="page"/>
            </w:r>
            <w:r w:rsidRPr="009A738C" w:rsidR="009A738C">
              <w:rPr>
                <w:b/>
                <w:bCs/>
                <w:i/>
                <w:iCs/>
                <w:color w:val="003399"/>
              </w:rPr>
              <w:t xml:space="preserve">    </w:t>
            </w:r>
          </w:p>
        </w:tc>
      </w:tr>
      <w:tr w:rsidR="00BE3450" w:rsidTr="386EED3F" w14:paraId="6315EBB5" w14:textId="77777777">
        <w:tc>
          <w:tcPr>
            <w:tcW w:w="10795" w:type="dxa"/>
            <w:tcMar/>
          </w:tcPr>
          <w:p w:rsidRPr="004A1EBE" w:rsidR="00BE3450" w:rsidP="004A1EBE" w:rsidRDefault="00BE3450" w14:paraId="2BA3127F" w14:textId="77777777">
            <w:pPr>
              <w:pStyle w:val="NoSpacing"/>
              <w:rPr>
                <w:b/>
                <w:bCs/>
              </w:rPr>
            </w:pPr>
            <w:r w:rsidRPr="004A1EBE">
              <w:rPr>
                <w:b/>
                <w:bCs/>
              </w:rPr>
              <w:t>In general, how successful was the lesson? Did the students learn what you intended for them to learn? How do you know?   (4a)</w:t>
            </w:r>
          </w:p>
          <w:sdt>
            <w:sdtPr>
              <w:rPr>
                <w:rStyle w:val="Style2"/>
              </w:rPr>
              <w:id w:val="-1876386465"/>
              <w:placeholder>
                <w:docPart w:val="CA6CDA86B356493EB40EAF7949A9491D"/>
              </w:placeholder>
              <w:showingPlcHdr/>
            </w:sdtPr>
            <w:sdtEndPr>
              <w:rPr>
                <w:rStyle w:val="DefaultParagraphFont"/>
                <w:rFonts w:ascii="Calibri" w:hAnsi="Calibri"/>
                <w:sz w:val="20"/>
                <w:szCs w:val="20"/>
              </w:rPr>
            </w:sdtEndPr>
            <w:sdtContent>
              <w:p w:rsidR="00BE3450" w:rsidP="004A1EBE" w:rsidRDefault="00BE3450" w14:paraId="32683715" w14:textId="2A095832">
                <w:pPr>
                  <w:pStyle w:val="NoSpacing"/>
                  <w:rPr>
                    <w:rFonts w:asciiTheme="majorHAnsi" w:hAnsiTheme="majorHAnsi"/>
                    <w:color w:val="003399"/>
                  </w:rPr>
                </w:pPr>
                <w:r w:rsidRPr="00606AC3">
                  <w:rPr>
                    <w:rStyle w:val="PlaceholderText"/>
                  </w:rPr>
                  <w:t>Click here to enter text.</w:t>
                </w:r>
              </w:p>
            </w:sdtContent>
          </w:sdt>
        </w:tc>
      </w:tr>
      <w:tr w:rsidR="00BE3450" w:rsidTr="386EED3F" w14:paraId="787727FF" w14:textId="77777777">
        <w:tc>
          <w:tcPr>
            <w:tcW w:w="10795" w:type="dxa"/>
            <w:tcMar/>
          </w:tcPr>
          <w:p w:rsidRPr="004A1EBE" w:rsidR="00BE3450" w:rsidP="004A1EBE" w:rsidRDefault="00BE3450" w14:paraId="00C583AB" w14:textId="77777777">
            <w:pPr>
              <w:pStyle w:val="NoSpacing"/>
              <w:rPr>
                <w:b/>
                <w:bCs/>
              </w:rPr>
            </w:pPr>
            <w:r w:rsidRPr="004A1EBE">
              <w:rPr>
                <w:b/>
                <w:bCs/>
              </w:rPr>
              <w:t xml:space="preserve">What evidence do you have of student learning?  What do those samples reveal about those students’ levels of engagement, understanding, and learning? (3c)  </w:t>
            </w:r>
          </w:p>
          <w:sdt>
            <w:sdtPr>
              <w:rPr>
                <w:rStyle w:val="Style2"/>
              </w:rPr>
              <w:id w:val="905342379"/>
              <w:placeholder>
                <w:docPart w:val="AB492E26D1CE44048A1715DD8D6C9853"/>
              </w:placeholder>
              <w:showingPlcHdr/>
            </w:sdtPr>
            <w:sdtEndPr>
              <w:rPr>
                <w:rStyle w:val="DefaultParagraphFont"/>
                <w:rFonts w:ascii="Calibri" w:hAnsi="Calibri"/>
                <w:sz w:val="20"/>
                <w:szCs w:val="20"/>
              </w:rPr>
            </w:sdtEndPr>
            <w:sdtContent>
              <w:p w:rsidR="00BE3450" w:rsidP="004A1EBE" w:rsidRDefault="00BE3450" w14:paraId="375950A2" w14:textId="3458E5A7">
                <w:pPr>
                  <w:pStyle w:val="NoSpacing"/>
                  <w:rPr>
                    <w:rFonts w:asciiTheme="majorHAnsi" w:hAnsiTheme="majorHAnsi"/>
                    <w:color w:val="003399"/>
                  </w:rPr>
                </w:pPr>
                <w:r w:rsidRPr="00606AC3">
                  <w:rPr>
                    <w:rStyle w:val="PlaceholderText"/>
                  </w:rPr>
                  <w:t>Click here to enter text.</w:t>
                </w:r>
              </w:p>
            </w:sdtContent>
          </w:sdt>
        </w:tc>
      </w:tr>
      <w:tr w:rsidR="00BE3450" w:rsidTr="386EED3F" w14:paraId="3DDFDF47" w14:textId="77777777">
        <w:tc>
          <w:tcPr>
            <w:tcW w:w="10795" w:type="dxa"/>
            <w:tcMar/>
          </w:tcPr>
          <w:p w:rsidRPr="004A1EBE" w:rsidR="00BE3450" w:rsidP="004A1EBE" w:rsidRDefault="00BE3450" w14:paraId="26F268E2" w14:textId="77777777">
            <w:pPr>
              <w:pStyle w:val="NoSpacing"/>
              <w:rPr>
                <w:b/>
                <w:bCs/>
              </w:rPr>
            </w:pPr>
            <w:r w:rsidRPr="004A1EBE">
              <w:rPr>
                <w:b/>
                <w:bCs/>
              </w:rPr>
              <w:t>How did your classroom procedures (routines, transitions, student movement, and configuration) enhance or detract from the lesson?  What, if anything, would you do differently?  (2c)</w:t>
            </w:r>
          </w:p>
          <w:sdt>
            <w:sdtPr>
              <w:rPr>
                <w:rStyle w:val="Style2"/>
              </w:rPr>
              <w:id w:val="1062221014"/>
              <w:placeholder>
                <w:docPart w:val="BBC5CBD72896474A9EE4951030E86F82"/>
              </w:placeholder>
              <w:showingPlcHdr/>
            </w:sdtPr>
            <w:sdtEndPr>
              <w:rPr>
                <w:rStyle w:val="DefaultParagraphFont"/>
                <w:rFonts w:ascii="Calibri" w:hAnsi="Calibri"/>
                <w:sz w:val="20"/>
                <w:szCs w:val="20"/>
              </w:rPr>
            </w:sdtEndPr>
            <w:sdtContent>
              <w:p w:rsidR="00BE3450" w:rsidP="004A1EBE" w:rsidRDefault="00BE3450" w14:paraId="3B8379AE" w14:textId="3CAE705B">
                <w:pPr>
                  <w:pStyle w:val="NoSpacing"/>
                  <w:rPr>
                    <w:rFonts w:asciiTheme="majorHAnsi" w:hAnsiTheme="majorHAnsi"/>
                    <w:color w:val="003399"/>
                  </w:rPr>
                </w:pPr>
                <w:r w:rsidRPr="00606AC3">
                  <w:rPr>
                    <w:rStyle w:val="PlaceholderText"/>
                  </w:rPr>
                  <w:t>Click here to enter text.</w:t>
                </w:r>
              </w:p>
            </w:sdtContent>
          </w:sdt>
        </w:tc>
      </w:tr>
      <w:tr w:rsidR="00BE3450" w:rsidTr="386EED3F" w14:paraId="66D6365A" w14:textId="77777777">
        <w:tc>
          <w:tcPr>
            <w:tcW w:w="10795" w:type="dxa"/>
            <w:tcMar/>
          </w:tcPr>
          <w:p w:rsidRPr="004A1EBE" w:rsidR="00BE3450" w:rsidP="004A1EBE" w:rsidRDefault="00BE3450" w14:paraId="2B5A94AF" w14:textId="77777777">
            <w:pPr>
              <w:pStyle w:val="NoSpacing"/>
              <w:rPr>
                <w:b/>
                <w:bCs/>
              </w:rPr>
            </w:pPr>
            <w:r w:rsidRPr="004A1EBE">
              <w:rPr>
                <w:b/>
                <w:bCs/>
              </w:rPr>
              <w:t xml:space="preserve">Did you depart from your plan? If so, how and why? (1c) </w:t>
            </w:r>
          </w:p>
          <w:sdt>
            <w:sdtPr>
              <w:rPr>
                <w:rStyle w:val="Style2"/>
              </w:rPr>
              <w:id w:val="1709607205"/>
              <w:placeholder>
                <w:docPart w:val="D2ED53DB58E7417BA068DE1D6905976F"/>
              </w:placeholder>
              <w:showingPlcHdr/>
            </w:sdtPr>
            <w:sdtEndPr>
              <w:rPr>
                <w:rStyle w:val="DefaultParagraphFont"/>
                <w:rFonts w:ascii="Calibri" w:hAnsi="Calibri"/>
                <w:sz w:val="20"/>
                <w:szCs w:val="20"/>
              </w:rPr>
            </w:sdtEndPr>
            <w:sdtContent>
              <w:p w:rsidR="00BE3450" w:rsidP="004A1EBE" w:rsidRDefault="00BE3450" w14:paraId="2D065421" w14:textId="4D06C92D">
                <w:pPr>
                  <w:pStyle w:val="NoSpacing"/>
                  <w:rPr>
                    <w:rFonts w:asciiTheme="majorHAnsi" w:hAnsiTheme="majorHAnsi"/>
                    <w:color w:val="003399"/>
                  </w:rPr>
                </w:pPr>
                <w:r w:rsidRPr="00606AC3">
                  <w:rPr>
                    <w:rStyle w:val="PlaceholderText"/>
                  </w:rPr>
                  <w:t>Click here to enter text.</w:t>
                </w:r>
              </w:p>
            </w:sdtContent>
          </w:sdt>
        </w:tc>
      </w:tr>
      <w:tr w:rsidR="00BE3450" w:rsidTr="386EED3F" w14:paraId="211BE5CD" w14:textId="77777777">
        <w:tc>
          <w:tcPr>
            <w:tcW w:w="10795" w:type="dxa"/>
            <w:tcMar/>
          </w:tcPr>
          <w:p w:rsidRPr="004A1EBE" w:rsidR="00BE3450" w:rsidP="004A1EBE" w:rsidRDefault="00BE3450" w14:paraId="0CC64DF9" w14:textId="3815C352">
            <w:pPr>
              <w:pStyle w:val="NoSpacing"/>
              <w:rPr>
                <w:b/>
                <w:bCs/>
              </w:rPr>
            </w:pPr>
            <w:r w:rsidRPr="004A1EBE">
              <w:rPr>
                <w:b/>
                <w:bCs/>
              </w:rPr>
              <w:t>Comment on different aspects of your instructional delivery (e.g., activities, grouping of students, materials</w:t>
            </w:r>
            <w:r w:rsidR="006C0270">
              <w:rPr>
                <w:b/>
                <w:bCs/>
              </w:rPr>
              <w:t>,</w:t>
            </w:r>
            <w:r w:rsidRPr="004A1EBE">
              <w:rPr>
                <w:b/>
                <w:bCs/>
              </w:rPr>
              <w:t xml:space="preserve"> and resources). To what extent were they effective?  </w:t>
            </w:r>
          </w:p>
          <w:sdt>
            <w:sdtPr>
              <w:rPr>
                <w:rStyle w:val="Style2"/>
              </w:rPr>
              <w:id w:val="1376593100"/>
              <w:placeholder>
                <w:docPart w:val="C38968BB68A04AD79013EE3014954FFD"/>
              </w:placeholder>
              <w:showingPlcHdr/>
            </w:sdtPr>
            <w:sdtEndPr>
              <w:rPr>
                <w:rStyle w:val="DefaultParagraphFont"/>
                <w:rFonts w:ascii="Calibri" w:hAnsi="Calibri"/>
                <w:sz w:val="20"/>
                <w:szCs w:val="20"/>
              </w:rPr>
            </w:sdtEndPr>
            <w:sdtContent>
              <w:p w:rsidR="00BE3450" w:rsidP="004A1EBE" w:rsidRDefault="00BE3450" w14:paraId="0AB01B81" w14:textId="2EAA05A0">
                <w:pPr>
                  <w:pStyle w:val="NoSpacing"/>
                  <w:rPr>
                    <w:rFonts w:asciiTheme="majorHAnsi" w:hAnsiTheme="majorHAnsi"/>
                    <w:color w:val="003399"/>
                  </w:rPr>
                </w:pPr>
                <w:r w:rsidRPr="00606AC3">
                  <w:rPr>
                    <w:rStyle w:val="PlaceholderText"/>
                  </w:rPr>
                  <w:t>Click here to enter text.</w:t>
                </w:r>
              </w:p>
            </w:sdtContent>
          </w:sdt>
        </w:tc>
      </w:tr>
      <w:tr w:rsidR="00BE3450" w:rsidTr="386EED3F" w14:paraId="4931DF6F" w14:textId="77777777">
        <w:tc>
          <w:tcPr>
            <w:tcW w:w="10795" w:type="dxa"/>
            <w:tcMar/>
          </w:tcPr>
          <w:p w:rsidRPr="004A1EBE" w:rsidR="00BE3450" w:rsidP="004A1EBE" w:rsidRDefault="00BE3450" w14:paraId="1C673E52" w14:textId="77777777">
            <w:pPr>
              <w:pStyle w:val="NoSpacing"/>
              <w:rPr>
                <w:b/>
                <w:bCs/>
              </w:rPr>
            </w:pPr>
            <w:r w:rsidRPr="004A1EBE">
              <w:rPr>
                <w:b/>
                <w:bCs/>
              </w:rPr>
              <w:t xml:space="preserve">What would you do differently if you had an opportunity to teach this lesson again to the same group of students? </w:t>
            </w:r>
          </w:p>
          <w:sdt>
            <w:sdtPr>
              <w:rPr>
                <w:rStyle w:val="Style2"/>
              </w:rPr>
              <w:id w:val="1081254294"/>
              <w:placeholder>
                <w:docPart w:val="6C283B93062E457AB21923907C0582BC"/>
              </w:placeholder>
              <w:showingPlcHdr/>
            </w:sdtPr>
            <w:sdtEndPr>
              <w:rPr>
                <w:rStyle w:val="DefaultParagraphFont"/>
                <w:rFonts w:ascii="Calibri" w:hAnsi="Calibri"/>
                <w:sz w:val="20"/>
                <w:szCs w:val="20"/>
              </w:rPr>
            </w:sdtEndPr>
            <w:sdtContent>
              <w:p w:rsidR="00BE3450" w:rsidP="004A1EBE" w:rsidRDefault="00BE3450" w14:paraId="62AAB014" w14:textId="3FCE93AD">
                <w:pPr>
                  <w:pStyle w:val="NoSpacing"/>
                  <w:rPr>
                    <w:rFonts w:asciiTheme="majorHAnsi" w:hAnsiTheme="majorHAnsi"/>
                    <w:color w:val="003399"/>
                  </w:rPr>
                </w:pPr>
                <w:r w:rsidRPr="00606AC3">
                  <w:rPr>
                    <w:rStyle w:val="PlaceholderText"/>
                  </w:rPr>
                  <w:t>Click here to enter text.</w:t>
                </w:r>
              </w:p>
            </w:sdtContent>
          </w:sdt>
        </w:tc>
      </w:tr>
      <w:tr w:rsidR="00BE3450" w:rsidTr="386EED3F" w14:paraId="05599D8E" w14:textId="77777777">
        <w:tc>
          <w:tcPr>
            <w:tcW w:w="10795" w:type="dxa"/>
            <w:tcMar/>
          </w:tcPr>
          <w:p w:rsidRPr="004A1EBE" w:rsidR="00BE3450" w:rsidP="004A1EBE" w:rsidRDefault="00BE3450" w14:paraId="51DB2FE2" w14:textId="77777777">
            <w:pPr>
              <w:pStyle w:val="NoSpacing"/>
              <w:rPr>
                <w:b/>
                <w:bCs/>
              </w:rPr>
            </w:pPr>
            <w:r w:rsidRPr="004A1EBE">
              <w:rPr>
                <w:b/>
                <w:bCs/>
              </w:rPr>
              <w:t xml:space="preserve">How did your instructional delivery (directions and procedures, explanation of content, modeling, examples) impact students’ cognitive engagement? </w:t>
            </w:r>
          </w:p>
          <w:sdt>
            <w:sdtPr>
              <w:rPr>
                <w:rStyle w:val="Style2"/>
              </w:rPr>
              <w:id w:val="394475769"/>
              <w:placeholder>
                <w:docPart w:val="9213CA6227C94782A34791F8DEFE7DC5"/>
              </w:placeholder>
              <w:showingPlcHdr/>
            </w:sdtPr>
            <w:sdtEndPr>
              <w:rPr>
                <w:rStyle w:val="DefaultParagraphFont"/>
                <w:rFonts w:ascii="Calibri" w:hAnsi="Calibri"/>
                <w:sz w:val="20"/>
                <w:szCs w:val="20"/>
              </w:rPr>
            </w:sdtEndPr>
            <w:sdtContent>
              <w:p w:rsidR="00BE3450" w:rsidP="004A1EBE" w:rsidRDefault="00BE3450" w14:paraId="7F80A57D" w14:textId="60C8C1B9">
                <w:pPr>
                  <w:pStyle w:val="NoSpacing"/>
                  <w:rPr>
                    <w:rFonts w:asciiTheme="majorHAnsi" w:hAnsiTheme="majorHAnsi"/>
                    <w:color w:val="003399"/>
                  </w:rPr>
                </w:pPr>
                <w:r w:rsidRPr="00606AC3">
                  <w:rPr>
                    <w:rStyle w:val="PlaceholderText"/>
                  </w:rPr>
                  <w:t>Click here to enter text.</w:t>
                </w:r>
              </w:p>
            </w:sdtContent>
          </w:sdt>
        </w:tc>
      </w:tr>
      <w:tr w:rsidR="00BE3450" w:rsidTr="386EED3F" w14:paraId="66D11DB1" w14:textId="77777777">
        <w:tc>
          <w:tcPr>
            <w:tcW w:w="10795" w:type="dxa"/>
            <w:tcMar/>
          </w:tcPr>
          <w:p w:rsidRPr="004A1EBE" w:rsidR="00BE3450" w:rsidP="004A1EBE" w:rsidRDefault="00BE3450" w14:paraId="61C1BED9" w14:textId="77777777">
            <w:pPr>
              <w:pStyle w:val="NoSpacing"/>
              <w:rPr>
                <w:b/>
                <w:bCs/>
              </w:rPr>
            </w:pPr>
            <w:r w:rsidRPr="004A1EBE">
              <w:rPr>
                <w:b/>
                <w:bCs/>
              </w:rPr>
              <w:t>What did you learn from the informal assessment during the lesson?  How did the results impact your instruction and/or student learning?  (3d)</w:t>
            </w:r>
          </w:p>
          <w:sdt>
            <w:sdtPr>
              <w:rPr>
                <w:rStyle w:val="Style2"/>
              </w:rPr>
              <w:id w:val="1125129482"/>
              <w:placeholder>
                <w:docPart w:val="EEB2A644D866441FAA5BEC41631C3F3B"/>
              </w:placeholder>
              <w:showingPlcHdr/>
            </w:sdtPr>
            <w:sdtEndPr>
              <w:rPr>
                <w:rStyle w:val="DefaultParagraphFont"/>
                <w:rFonts w:ascii="Calibri" w:hAnsi="Calibri"/>
                <w:sz w:val="20"/>
                <w:szCs w:val="20"/>
              </w:rPr>
            </w:sdtEndPr>
            <w:sdtContent>
              <w:p w:rsidR="00BE3450" w:rsidP="004A1EBE" w:rsidRDefault="00BE3450" w14:paraId="028C98DE" w14:textId="60C365CB">
                <w:pPr>
                  <w:pStyle w:val="NoSpacing"/>
                  <w:rPr>
                    <w:rFonts w:asciiTheme="majorHAnsi" w:hAnsiTheme="majorHAnsi"/>
                    <w:color w:val="003399"/>
                  </w:rPr>
                </w:pPr>
                <w:r w:rsidRPr="00606AC3">
                  <w:rPr>
                    <w:rStyle w:val="PlaceholderText"/>
                  </w:rPr>
                  <w:t>Click here to enter text.</w:t>
                </w:r>
              </w:p>
            </w:sdtContent>
          </w:sdt>
        </w:tc>
      </w:tr>
      <w:tr w:rsidR="00BE3450" w:rsidTr="386EED3F" w14:paraId="485992CB" w14:textId="77777777">
        <w:tc>
          <w:tcPr>
            <w:tcW w:w="10795" w:type="dxa"/>
            <w:tcMar/>
          </w:tcPr>
          <w:p w:rsidRPr="004A1EBE" w:rsidR="00BE3450" w:rsidP="004A1EBE" w:rsidRDefault="00BE3450" w14:paraId="66691A54" w14:textId="77777777">
            <w:pPr>
              <w:pStyle w:val="NoSpacing"/>
              <w:rPr>
                <w:b/>
                <w:bCs/>
              </w:rPr>
            </w:pPr>
            <w:r w:rsidRPr="004A1EBE">
              <w:rPr>
                <w:b/>
                <w:bCs/>
              </w:rPr>
              <w:t>What impact did student behavior have on cognitive engagement and learning?  (2d)</w:t>
            </w:r>
          </w:p>
          <w:sdt>
            <w:sdtPr>
              <w:rPr>
                <w:rStyle w:val="Style2"/>
              </w:rPr>
              <w:id w:val="-2029866630"/>
              <w:placeholder>
                <w:docPart w:val="927FE95A95014C389303585974969D5B"/>
              </w:placeholder>
              <w:showingPlcHdr/>
            </w:sdtPr>
            <w:sdtEndPr>
              <w:rPr>
                <w:rStyle w:val="DefaultParagraphFont"/>
                <w:rFonts w:ascii="Calibri" w:hAnsi="Calibri"/>
                <w:sz w:val="20"/>
                <w:szCs w:val="20"/>
              </w:rPr>
            </w:sdtEndPr>
            <w:sdtContent>
              <w:p w:rsidR="00BE3450" w:rsidP="004A1EBE" w:rsidRDefault="00BE3450" w14:paraId="10D14BE7" w14:textId="6923E8A5">
                <w:pPr>
                  <w:pStyle w:val="NoSpacing"/>
                  <w:rPr>
                    <w:rFonts w:asciiTheme="majorHAnsi" w:hAnsiTheme="majorHAnsi"/>
                    <w:color w:val="003399"/>
                  </w:rPr>
                </w:pPr>
                <w:r w:rsidRPr="0066730E">
                  <w:rPr>
                    <w:rStyle w:val="PlaceholderText"/>
                  </w:rPr>
                  <w:t>Click here to enter text.</w:t>
                </w:r>
              </w:p>
            </w:sdtContent>
          </w:sdt>
        </w:tc>
      </w:tr>
    </w:tbl>
    <w:p w:rsidR="009728B5" w:rsidP="004A1EBE" w:rsidRDefault="009728B5" w14:paraId="7F62EC7D" w14:textId="77777777">
      <w:pPr>
        <w:ind w:right="-90"/>
      </w:pPr>
    </w:p>
    <w:sectPr w:rsidR="009728B5" w:rsidSect="009728B5">
      <w:footerReference w:type="default" r:id="rId10"/>
      <w:pgSz w:w="12240" w:h="15840" w:orient="portrait"/>
      <w:pgMar w:top="1440" w:right="1440" w:bottom="144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0796" w:rsidP="00BB3D1B" w:rsidRDefault="00A20796" w14:paraId="0D2E6AC8" w14:textId="77777777">
      <w:pPr>
        <w:spacing w:after="0" w:line="240" w:lineRule="auto"/>
      </w:pPr>
      <w:r>
        <w:separator/>
      </w:r>
    </w:p>
  </w:endnote>
  <w:endnote w:type="continuationSeparator" w:id="0">
    <w:p w:rsidR="00A20796" w:rsidP="00BB3D1B" w:rsidRDefault="00A20796" w14:paraId="017A6F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3D1B" w:rsidRDefault="00BB3D1B" w14:paraId="6077793E" w14:textId="47518BCF">
    <w:pPr>
      <w:pStyle w:val="Footer"/>
    </w:pPr>
    <w:r>
      <w:t>Revised 1/16/2025</w:t>
    </w:r>
  </w:p>
  <w:p w:rsidR="00BB3D1B" w:rsidRDefault="00BB3D1B" w14:paraId="7231D40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0796" w:rsidP="00BB3D1B" w:rsidRDefault="00A20796" w14:paraId="267FA2F4" w14:textId="77777777">
      <w:pPr>
        <w:spacing w:after="0" w:line="240" w:lineRule="auto"/>
      </w:pPr>
      <w:r>
        <w:separator/>
      </w:r>
    </w:p>
  </w:footnote>
  <w:footnote w:type="continuationSeparator" w:id="0">
    <w:p w:rsidR="00A20796" w:rsidP="00BB3D1B" w:rsidRDefault="00A20796" w14:paraId="22E44846" w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3">
    <w:nsid w:val="4d7bac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d837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968e5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8B5"/>
    <w:rsid w:val="00024DF5"/>
    <w:rsid w:val="000717D2"/>
    <w:rsid w:val="00077E92"/>
    <w:rsid w:val="000B69EF"/>
    <w:rsid w:val="000C48DB"/>
    <w:rsid w:val="000E7B5A"/>
    <w:rsid w:val="001774B9"/>
    <w:rsid w:val="00195A91"/>
    <w:rsid w:val="001A19DB"/>
    <w:rsid w:val="001B04D9"/>
    <w:rsid w:val="001B5D2F"/>
    <w:rsid w:val="001D1A37"/>
    <w:rsid w:val="002469D1"/>
    <w:rsid w:val="0027390F"/>
    <w:rsid w:val="002B48A6"/>
    <w:rsid w:val="002D5A84"/>
    <w:rsid w:val="002E6C0C"/>
    <w:rsid w:val="003201AD"/>
    <w:rsid w:val="0036410F"/>
    <w:rsid w:val="003925C5"/>
    <w:rsid w:val="003B5CA5"/>
    <w:rsid w:val="00432AC5"/>
    <w:rsid w:val="00445D97"/>
    <w:rsid w:val="00464972"/>
    <w:rsid w:val="004734D1"/>
    <w:rsid w:val="004A1EBE"/>
    <w:rsid w:val="004D050F"/>
    <w:rsid w:val="004D72BC"/>
    <w:rsid w:val="00512E57"/>
    <w:rsid w:val="00545C28"/>
    <w:rsid w:val="00585A60"/>
    <w:rsid w:val="005C2225"/>
    <w:rsid w:val="00623424"/>
    <w:rsid w:val="00685553"/>
    <w:rsid w:val="006C0270"/>
    <w:rsid w:val="007A47DF"/>
    <w:rsid w:val="008B284F"/>
    <w:rsid w:val="008D14A7"/>
    <w:rsid w:val="008D78C3"/>
    <w:rsid w:val="008F2031"/>
    <w:rsid w:val="008F59D3"/>
    <w:rsid w:val="009406E3"/>
    <w:rsid w:val="00946EFE"/>
    <w:rsid w:val="009728B5"/>
    <w:rsid w:val="009A738C"/>
    <w:rsid w:val="00A00F76"/>
    <w:rsid w:val="00A20796"/>
    <w:rsid w:val="00A55B82"/>
    <w:rsid w:val="00B16B95"/>
    <w:rsid w:val="00B44AC5"/>
    <w:rsid w:val="00B64F20"/>
    <w:rsid w:val="00BB3D1B"/>
    <w:rsid w:val="00BE3450"/>
    <w:rsid w:val="00BF10AD"/>
    <w:rsid w:val="00C40BDC"/>
    <w:rsid w:val="00C74CBE"/>
    <w:rsid w:val="00C81389"/>
    <w:rsid w:val="00CD6548"/>
    <w:rsid w:val="00D61780"/>
    <w:rsid w:val="00DA360D"/>
    <w:rsid w:val="00DB25F1"/>
    <w:rsid w:val="00DC1246"/>
    <w:rsid w:val="00E01FBA"/>
    <w:rsid w:val="00E16E2F"/>
    <w:rsid w:val="00E273FB"/>
    <w:rsid w:val="00E4305F"/>
    <w:rsid w:val="00E463B8"/>
    <w:rsid w:val="00EC42B3"/>
    <w:rsid w:val="00EF74EB"/>
    <w:rsid w:val="00F0231D"/>
    <w:rsid w:val="00F42452"/>
    <w:rsid w:val="00F53454"/>
    <w:rsid w:val="00F90956"/>
    <w:rsid w:val="0170BAD3"/>
    <w:rsid w:val="019FB79C"/>
    <w:rsid w:val="0210DCF8"/>
    <w:rsid w:val="033F5461"/>
    <w:rsid w:val="0752E7E0"/>
    <w:rsid w:val="08C7CB86"/>
    <w:rsid w:val="0972706D"/>
    <w:rsid w:val="0A7633D1"/>
    <w:rsid w:val="0ACAF9E5"/>
    <w:rsid w:val="0BA4302F"/>
    <w:rsid w:val="0F769897"/>
    <w:rsid w:val="10A72AC5"/>
    <w:rsid w:val="11CA89E9"/>
    <w:rsid w:val="12230B52"/>
    <w:rsid w:val="141C49C8"/>
    <w:rsid w:val="143DDA39"/>
    <w:rsid w:val="147F4232"/>
    <w:rsid w:val="14847655"/>
    <w:rsid w:val="14A5AD0C"/>
    <w:rsid w:val="15F2842D"/>
    <w:rsid w:val="161E5E2A"/>
    <w:rsid w:val="164B8E9D"/>
    <w:rsid w:val="1756F4D9"/>
    <w:rsid w:val="17D9B497"/>
    <w:rsid w:val="1815F738"/>
    <w:rsid w:val="189940A5"/>
    <w:rsid w:val="1CE38924"/>
    <w:rsid w:val="1DB907DA"/>
    <w:rsid w:val="1FCBCF58"/>
    <w:rsid w:val="210935F1"/>
    <w:rsid w:val="21531E20"/>
    <w:rsid w:val="25BAD2A2"/>
    <w:rsid w:val="262B9354"/>
    <w:rsid w:val="26C99203"/>
    <w:rsid w:val="27B29077"/>
    <w:rsid w:val="27BA3395"/>
    <w:rsid w:val="2855110C"/>
    <w:rsid w:val="2856B5DD"/>
    <w:rsid w:val="296B5593"/>
    <w:rsid w:val="2B3E0E71"/>
    <w:rsid w:val="2BEC3BA3"/>
    <w:rsid w:val="2C9FC286"/>
    <w:rsid w:val="2CD38DDF"/>
    <w:rsid w:val="2D0AE723"/>
    <w:rsid w:val="2D283447"/>
    <w:rsid w:val="2E5642A1"/>
    <w:rsid w:val="2EF1B0CA"/>
    <w:rsid w:val="2FB94C5D"/>
    <w:rsid w:val="315E6CBC"/>
    <w:rsid w:val="318292DF"/>
    <w:rsid w:val="322DA8B2"/>
    <w:rsid w:val="324A067B"/>
    <w:rsid w:val="33B9E50E"/>
    <w:rsid w:val="33EF58D9"/>
    <w:rsid w:val="3494A5CE"/>
    <w:rsid w:val="359DC93B"/>
    <w:rsid w:val="35C46DEF"/>
    <w:rsid w:val="372B8A37"/>
    <w:rsid w:val="386EED3F"/>
    <w:rsid w:val="391F26CC"/>
    <w:rsid w:val="3AB87E40"/>
    <w:rsid w:val="3BB8781E"/>
    <w:rsid w:val="3C148B47"/>
    <w:rsid w:val="3C698CE1"/>
    <w:rsid w:val="3E6FCA2E"/>
    <w:rsid w:val="3EB85358"/>
    <w:rsid w:val="40724DC7"/>
    <w:rsid w:val="4146B6DA"/>
    <w:rsid w:val="4215AC71"/>
    <w:rsid w:val="42BE4F3F"/>
    <w:rsid w:val="430E5D65"/>
    <w:rsid w:val="432D1C1F"/>
    <w:rsid w:val="43E6B2E0"/>
    <w:rsid w:val="4487C52E"/>
    <w:rsid w:val="48442BE5"/>
    <w:rsid w:val="48BEB264"/>
    <w:rsid w:val="49CEA472"/>
    <w:rsid w:val="4A0E0E02"/>
    <w:rsid w:val="4C913068"/>
    <w:rsid w:val="4CC953A1"/>
    <w:rsid w:val="4DA33065"/>
    <w:rsid w:val="4DFEF7BB"/>
    <w:rsid w:val="4E84EF29"/>
    <w:rsid w:val="4F5B0518"/>
    <w:rsid w:val="4F9C8704"/>
    <w:rsid w:val="50B4A967"/>
    <w:rsid w:val="52183D93"/>
    <w:rsid w:val="525ABCEA"/>
    <w:rsid w:val="538B0719"/>
    <w:rsid w:val="556D12DF"/>
    <w:rsid w:val="563BFE61"/>
    <w:rsid w:val="56626CFE"/>
    <w:rsid w:val="57C389FA"/>
    <w:rsid w:val="57E74F55"/>
    <w:rsid w:val="584F2A7A"/>
    <w:rsid w:val="58E7BF0D"/>
    <w:rsid w:val="590CE359"/>
    <w:rsid w:val="5963D3B9"/>
    <w:rsid w:val="598BC104"/>
    <w:rsid w:val="59DB30EE"/>
    <w:rsid w:val="5A50753E"/>
    <w:rsid w:val="5AF2F6B9"/>
    <w:rsid w:val="5B1D56C5"/>
    <w:rsid w:val="5B20446E"/>
    <w:rsid w:val="5B2ADA26"/>
    <w:rsid w:val="5C6E78BF"/>
    <w:rsid w:val="609A6473"/>
    <w:rsid w:val="6135FE96"/>
    <w:rsid w:val="6227FDB9"/>
    <w:rsid w:val="63798390"/>
    <w:rsid w:val="63CD87FD"/>
    <w:rsid w:val="63F9286A"/>
    <w:rsid w:val="64A94759"/>
    <w:rsid w:val="64EC6B48"/>
    <w:rsid w:val="65521132"/>
    <w:rsid w:val="65CACDC5"/>
    <w:rsid w:val="65D79259"/>
    <w:rsid w:val="65EE6B97"/>
    <w:rsid w:val="66116747"/>
    <w:rsid w:val="66EF3F9F"/>
    <w:rsid w:val="67DEC94C"/>
    <w:rsid w:val="685FC383"/>
    <w:rsid w:val="6912F2A2"/>
    <w:rsid w:val="6997D275"/>
    <w:rsid w:val="69BFF49F"/>
    <w:rsid w:val="69ED6F2E"/>
    <w:rsid w:val="6A53A2EC"/>
    <w:rsid w:val="6AD1A453"/>
    <w:rsid w:val="6D39B82B"/>
    <w:rsid w:val="6ED2A13F"/>
    <w:rsid w:val="70639D29"/>
    <w:rsid w:val="717771E4"/>
    <w:rsid w:val="71839125"/>
    <w:rsid w:val="71AA2D04"/>
    <w:rsid w:val="7213C50A"/>
    <w:rsid w:val="7423BBDE"/>
    <w:rsid w:val="743826B7"/>
    <w:rsid w:val="748DCE1B"/>
    <w:rsid w:val="74D55312"/>
    <w:rsid w:val="75C6C5D8"/>
    <w:rsid w:val="7636702F"/>
    <w:rsid w:val="784FB305"/>
    <w:rsid w:val="78B0F4BF"/>
    <w:rsid w:val="78FF8AD9"/>
    <w:rsid w:val="7D0793B2"/>
    <w:rsid w:val="7DD6FA30"/>
    <w:rsid w:val="7FBD9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837C84"/>
  <w15:chartTrackingRefBased/>
  <w15:docId w15:val="{F229AA0E-B4AF-41BD-B178-360D15C918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C2225"/>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728B5"/>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728B5"/>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728B5"/>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728B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728B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728B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728B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728B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728B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728B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728B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728B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728B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728B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728B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728B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728B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728B5"/>
    <w:rPr>
      <w:rFonts w:eastAsiaTheme="majorEastAsia" w:cstheme="majorBidi"/>
      <w:color w:val="272727" w:themeColor="text1" w:themeTint="D8"/>
    </w:rPr>
  </w:style>
  <w:style w:type="paragraph" w:styleId="Title">
    <w:name w:val="Title"/>
    <w:basedOn w:val="Normal"/>
    <w:next w:val="Normal"/>
    <w:link w:val="TitleChar"/>
    <w:uiPriority w:val="10"/>
    <w:qFormat/>
    <w:rsid w:val="009728B5"/>
    <w:pPr>
      <w:spacing w:after="80" w:line="240" w:lineRule="auto"/>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9728B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728B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styleId="SubtitleChar" w:customStyle="1">
    <w:name w:val="Subtitle Char"/>
    <w:basedOn w:val="DefaultParagraphFont"/>
    <w:link w:val="Subtitle"/>
    <w:uiPriority w:val="11"/>
    <w:rsid w:val="00972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8B5"/>
    <w:pPr>
      <w:spacing w:before="160" w:after="160" w:line="278" w:lineRule="auto"/>
      <w:jc w:val="center"/>
    </w:pPr>
    <w:rPr>
      <w:i/>
      <w:iCs/>
      <w:color w:val="404040" w:themeColor="text1" w:themeTint="BF"/>
      <w:kern w:val="2"/>
      <w:sz w:val="24"/>
      <w:szCs w:val="24"/>
      <w14:ligatures w14:val="standardContextual"/>
    </w:rPr>
  </w:style>
  <w:style w:type="character" w:styleId="QuoteChar" w:customStyle="1">
    <w:name w:val="Quote Char"/>
    <w:basedOn w:val="DefaultParagraphFont"/>
    <w:link w:val="Quote"/>
    <w:uiPriority w:val="29"/>
    <w:rsid w:val="009728B5"/>
    <w:rPr>
      <w:i/>
      <w:iCs/>
      <w:color w:val="404040" w:themeColor="text1" w:themeTint="BF"/>
    </w:rPr>
  </w:style>
  <w:style w:type="paragraph" w:styleId="ListParagraph">
    <w:name w:val="List Paragraph"/>
    <w:basedOn w:val="Normal"/>
    <w:uiPriority w:val="34"/>
    <w:qFormat/>
    <w:rsid w:val="009728B5"/>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728B5"/>
    <w:rPr>
      <w:i/>
      <w:iCs/>
      <w:color w:val="0F4761" w:themeColor="accent1" w:themeShade="BF"/>
    </w:rPr>
  </w:style>
  <w:style w:type="paragraph" w:styleId="IntenseQuote">
    <w:name w:val="Intense Quote"/>
    <w:basedOn w:val="Normal"/>
    <w:next w:val="Normal"/>
    <w:link w:val="IntenseQuoteChar"/>
    <w:uiPriority w:val="30"/>
    <w:qFormat/>
    <w:rsid w:val="009728B5"/>
    <w:pPr>
      <w:pBdr>
        <w:top w:val="single" w:color="0F4761" w:themeColor="accent1" w:themeShade="BF" w:sz="4" w:space="10"/>
        <w:bottom w:val="single" w:color="0F4761" w:themeColor="accent1" w:themeShade="BF" w:sz="4" w:space="10"/>
      </w:pBdr>
      <w:spacing w:before="360" w:after="360" w:line="278" w:lineRule="auto"/>
      <w:ind w:left="864" w:right="864"/>
      <w:jc w:val="center"/>
    </w:pPr>
    <w:rPr>
      <w:i/>
      <w:iCs/>
      <w:color w:val="0F4761" w:themeColor="accent1" w:themeShade="BF"/>
      <w:kern w:val="2"/>
      <w:sz w:val="24"/>
      <w:szCs w:val="24"/>
      <w14:ligatures w14:val="standardContextual"/>
    </w:rPr>
  </w:style>
  <w:style w:type="character" w:styleId="IntenseQuoteChar" w:customStyle="1">
    <w:name w:val="Intense Quote Char"/>
    <w:basedOn w:val="DefaultParagraphFont"/>
    <w:link w:val="IntenseQuote"/>
    <w:uiPriority w:val="30"/>
    <w:rsid w:val="009728B5"/>
    <w:rPr>
      <w:i/>
      <w:iCs/>
      <w:color w:val="0F4761" w:themeColor="accent1" w:themeShade="BF"/>
    </w:rPr>
  </w:style>
  <w:style w:type="character" w:styleId="IntenseReference">
    <w:name w:val="Intense Reference"/>
    <w:basedOn w:val="DefaultParagraphFont"/>
    <w:uiPriority w:val="32"/>
    <w:qFormat/>
    <w:rsid w:val="009728B5"/>
    <w:rPr>
      <w:b/>
      <w:bCs/>
      <w:smallCaps/>
      <w:color w:val="0F4761" w:themeColor="accent1" w:themeShade="BF"/>
      <w:spacing w:val="5"/>
    </w:rPr>
  </w:style>
  <w:style w:type="character" w:styleId="PlaceholderText">
    <w:name w:val="Placeholder Text"/>
    <w:basedOn w:val="DefaultParagraphFont"/>
    <w:uiPriority w:val="99"/>
    <w:semiHidden/>
    <w:rsid w:val="009728B5"/>
    <w:rPr>
      <w:color w:val="808080"/>
    </w:rPr>
  </w:style>
  <w:style w:type="table" w:styleId="TableGrid">
    <w:name w:val="Table Grid"/>
    <w:basedOn w:val="TableNormal"/>
    <w:uiPriority w:val="39"/>
    <w:rsid w:val="009728B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9728B5"/>
    <w:pPr>
      <w:spacing w:after="0" w:line="240" w:lineRule="auto"/>
    </w:pPr>
    <w:rPr>
      <w:kern w:val="0"/>
      <w:sz w:val="22"/>
      <w:szCs w:val="22"/>
      <w14:ligatures w14:val="none"/>
    </w:rPr>
  </w:style>
  <w:style w:type="character" w:styleId="Style2" w:customStyle="1">
    <w:name w:val="Style2"/>
    <w:basedOn w:val="DefaultParagraphFont"/>
    <w:uiPriority w:val="1"/>
    <w:rsid w:val="00BE3450"/>
    <w:rPr>
      <w:rFonts w:asciiTheme="minorHAnsi" w:hAnsiTheme="minorHAnsi"/>
      <w:sz w:val="22"/>
    </w:rPr>
  </w:style>
  <w:style w:type="paragraph" w:styleId="Header">
    <w:name w:val="header"/>
    <w:basedOn w:val="Normal"/>
    <w:link w:val="HeaderChar"/>
    <w:uiPriority w:val="99"/>
    <w:unhideWhenUsed/>
    <w:rsid w:val="00BB3D1B"/>
    <w:pPr>
      <w:tabs>
        <w:tab w:val="center" w:pos="4680"/>
        <w:tab w:val="right" w:pos="9360"/>
      </w:tabs>
      <w:spacing w:after="0" w:line="240" w:lineRule="auto"/>
    </w:pPr>
  </w:style>
  <w:style w:type="character" w:styleId="HeaderChar" w:customStyle="1">
    <w:name w:val="Header Char"/>
    <w:basedOn w:val="DefaultParagraphFont"/>
    <w:link w:val="Header"/>
    <w:uiPriority w:val="99"/>
    <w:rsid w:val="00BB3D1B"/>
    <w:rPr>
      <w:kern w:val="0"/>
      <w:sz w:val="22"/>
      <w:szCs w:val="22"/>
      <w14:ligatures w14:val="none"/>
    </w:rPr>
  </w:style>
  <w:style w:type="paragraph" w:styleId="Footer">
    <w:name w:val="footer"/>
    <w:basedOn w:val="Normal"/>
    <w:link w:val="FooterChar"/>
    <w:uiPriority w:val="99"/>
    <w:unhideWhenUsed/>
    <w:rsid w:val="00BB3D1B"/>
    <w:pPr>
      <w:tabs>
        <w:tab w:val="center" w:pos="4680"/>
        <w:tab w:val="right" w:pos="9360"/>
      </w:tabs>
      <w:spacing w:after="0" w:line="240" w:lineRule="auto"/>
    </w:pPr>
  </w:style>
  <w:style w:type="character" w:styleId="FooterChar" w:customStyle="1">
    <w:name w:val="Footer Char"/>
    <w:basedOn w:val="DefaultParagraphFont"/>
    <w:link w:val="Footer"/>
    <w:uiPriority w:val="99"/>
    <w:rsid w:val="00BB3D1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glossaryDocument" Target="glossary/document.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image" Target="media/image1.jpg" Id="rId9" /><Relationship Type="http://schemas.openxmlformats.org/officeDocument/2006/relationships/numbering" Target="numbering.xml" Id="R42c4bd1166cc4011"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33141029FB4ED2968EAE687E8D74BC"/>
        <w:category>
          <w:name w:val="General"/>
          <w:gallery w:val="placeholder"/>
        </w:category>
        <w:types>
          <w:type w:val="bbPlcHdr"/>
        </w:types>
        <w:behaviors>
          <w:behavior w:val="content"/>
        </w:behaviors>
        <w:guid w:val="{FDE8F755-005C-4461-BAF3-2AE3EE41AE29}"/>
      </w:docPartPr>
      <w:docPartBody>
        <w:p xmlns:wp14="http://schemas.microsoft.com/office/word/2010/wordml" w:rsidR="00963324" w:rsidP="00517A43" w:rsidRDefault="00517A43" w14:paraId="46586F3A" wp14:textId="77777777">
          <w:pPr>
            <w:pStyle w:val="A733141029FB4ED2968EAE687E8D74BC"/>
          </w:pPr>
          <w:r w:rsidRPr="004854D3">
            <w:rPr>
              <w:rStyle w:val="PlaceholderText"/>
            </w:rPr>
            <w:t>Click here to enter text.</w:t>
          </w:r>
        </w:p>
      </w:docPartBody>
    </w:docPart>
    <w:docPart>
      <w:docPartPr>
        <w:name w:val="F12A71D5D28348348358F9754E8701F8"/>
        <w:category>
          <w:name w:val="General"/>
          <w:gallery w:val="placeholder"/>
        </w:category>
        <w:types>
          <w:type w:val="bbPlcHdr"/>
        </w:types>
        <w:behaviors>
          <w:behavior w:val="content"/>
        </w:behaviors>
        <w:guid w:val="{49BFA3EE-B327-478C-B4E1-1B68DA65E29A}"/>
      </w:docPartPr>
      <w:docPartBody>
        <w:p xmlns:wp14="http://schemas.microsoft.com/office/word/2010/wordml" w:rsidR="00963324" w:rsidP="00517A43" w:rsidRDefault="00517A43" w14:paraId="1D4D299B" wp14:textId="77777777">
          <w:pPr>
            <w:pStyle w:val="F12A71D5D28348348358F9754E8701F8"/>
          </w:pPr>
          <w:r w:rsidRPr="004854D3">
            <w:rPr>
              <w:rStyle w:val="PlaceholderText"/>
            </w:rPr>
            <w:t>Click here to enter text.</w:t>
          </w:r>
        </w:p>
      </w:docPartBody>
    </w:docPart>
    <w:docPart>
      <w:docPartPr>
        <w:name w:val="CB3173EA1F6F4826919669CDF5DABAFA"/>
        <w:category>
          <w:name w:val="General"/>
          <w:gallery w:val="placeholder"/>
        </w:category>
        <w:types>
          <w:type w:val="bbPlcHdr"/>
        </w:types>
        <w:behaviors>
          <w:behavior w:val="content"/>
        </w:behaviors>
        <w:guid w:val="{E9811A27-62FF-433E-B013-9CA3751FFD28}"/>
      </w:docPartPr>
      <w:docPartBody>
        <w:p xmlns:wp14="http://schemas.microsoft.com/office/word/2010/wordml" w:rsidR="00963324" w:rsidP="00517A43" w:rsidRDefault="00517A43" w14:paraId="4634DA62" wp14:textId="77777777">
          <w:pPr>
            <w:pStyle w:val="CB3173EA1F6F4826919669CDF5DABAFA"/>
          </w:pPr>
          <w:r w:rsidRPr="004854D3">
            <w:rPr>
              <w:rStyle w:val="PlaceholderText"/>
            </w:rPr>
            <w:t>Click here to enter text.</w:t>
          </w:r>
        </w:p>
      </w:docPartBody>
    </w:docPart>
    <w:docPart>
      <w:docPartPr>
        <w:name w:val="817153D02EE54E6A93A776639FB052D8"/>
        <w:category>
          <w:name w:val="General"/>
          <w:gallery w:val="placeholder"/>
        </w:category>
        <w:types>
          <w:type w:val="bbPlcHdr"/>
        </w:types>
        <w:behaviors>
          <w:behavior w:val="content"/>
        </w:behaviors>
        <w:guid w:val="{6B6DEA67-0316-4422-BCEC-2E86AF0A5DAE}"/>
      </w:docPartPr>
      <w:docPartBody>
        <w:p xmlns:wp14="http://schemas.microsoft.com/office/word/2010/wordml" w:rsidR="00963324" w:rsidP="00517A43" w:rsidRDefault="00517A43" w14:paraId="407B213F" wp14:textId="77777777">
          <w:pPr>
            <w:pStyle w:val="817153D02EE54E6A93A776639FB052D8"/>
          </w:pPr>
          <w:r w:rsidRPr="004854D3">
            <w:rPr>
              <w:rStyle w:val="PlaceholderText"/>
            </w:rPr>
            <w:t>Click here to enter text.</w:t>
          </w:r>
        </w:p>
      </w:docPartBody>
    </w:docPart>
    <w:docPart>
      <w:docPartPr>
        <w:name w:val="C216EDD1CFCE4185A0BA7EEF051B3AD3"/>
        <w:category>
          <w:name w:val="General"/>
          <w:gallery w:val="placeholder"/>
        </w:category>
        <w:types>
          <w:type w:val="bbPlcHdr"/>
        </w:types>
        <w:behaviors>
          <w:behavior w:val="content"/>
        </w:behaviors>
        <w:guid w:val="{DF7C04B1-747B-435B-9933-63472EB7C4BE}"/>
      </w:docPartPr>
      <w:docPartBody>
        <w:p xmlns:wp14="http://schemas.microsoft.com/office/word/2010/wordml" w:rsidR="00963324" w:rsidP="00517A43" w:rsidRDefault="00517A43" w14:paraId="5B0EE83F" wp14:textId="77777777">
          <w:pPr>
            <w:pStyle w:val="C216EDD1CFCE4185A0BA7EEF051B3AD3"/>
          </w:pPr>
          <w:r w:rsidRPr="004854D3">
            <w:rPr>
              <w:rStyle w:val="PlaceholderText"/>
            </w:rPr>
            <w:t>Click here to enter text.</w:t>
          </w:r>
        </w:p>
      </w:docPartBody>
    </w:docPart>
    <w:docPart>
      <w:docPartPr>
        <w:name w:val="D94867B96E9D4ACDB6A31AAC39DEB076"/>
        <w:category>
          <w:name w:val="General"/>
          <w:gallery w:val="placeholder"/>
        </w:category>
        <w:types>
          <w:type w:val="bbPlcHdr"/>
        </w:types>
        <w:behaviors>
          <w:behavior w:val="content"/>
        </w:behaviors>
        <w:guid w:val="{54550275-01FF-4862-82AE-584A3E109D7A}"/>
      </w:docPartPr>
      <w:docPartBody>
        <w:p xmlns:wp14="http://schemas.microsoft.com/office/word/2010/wordml" w:rsidR="00963324" w:rsidP="00517A43" w:rsidRDefault="00517A43" w14:paraId="42AAED40" wp14:textId="77777777">
          <w:pPr>
            <w:pStyle w:val="D94867B96E9D4ACDB6A31AAC39DEB076"/>
          </w:pPr>
          <w:r w:rsidRPr="004854D3">
            <w:rPr>
              <w:rStyle w:val="PlaceholderText"/>
            </w:rPr>
            <w:t>Click here to enter text.</w:t>
          </w:r>
        </w:p>
      </w:docPartBody>
    </w:docPart>
    <w:docPart>
      <w:docPartPr>
        <w:name w:val="A3041308851E48D6B7C038715FE4DA2B"/>
        <w:category>
          <w:name w:val="General"/>
          <w:gallery w:val="placeholder"/>
        </w:category>
        <w:types>
          <w:type w:val="bbPlcHdr"/>
        </w:types>
        <w:behaviors>
          <w:behavior w:val="content"/>
        </w:behaviors>
        <w:guid w:val="{82DDCE34-7641-4CC8-AFDE-45609EA38595}"/>
      </w:docPartPr>
      <w:docPartBody>
        <w:p xmlns:wp14="http://schemas.microsoft.com/office/word/2010/wordml" w:rsidR="00963324" w:rsidP="00517A43" w:rsidRDefault="00517A43" w14:paraId="4DD2565F" wp14:textId="77777777">
          <w:pPr>
            <w:pStyle w:val="A3041308851E48D6B7C038715FE4DA2B"/>
          </w:pPr>
          <w:r w:rsidRPr="004854D3">
            <w:rPr>
              <w:rStyle w:val="PlaceholderText"/>
            </w:rPr>
            <w:t>Click here to enter text.</w:t>
          </w:r>
        </w:p>
      </w:docPartBody>
    </w:docPart>
    <w:docPart>
      <w:docPartPr>
        <w:name w:val="404188D42C864651A8F53F0C8BA91955"/>
        <w:category>
          <w:name w:val="General"/>
          <w:gallery w:val="placeholder"/>
        </w:category>
        <w:types>
          <w:type w:val="bbPlcHdr"/>
        </w:types>
        <w:behaviors>
          <w:behavior w:val="content"/>
        </w:behaviors>
        <w:guid w:val="{8A7B1540-F7BF-44AD-B528-0A64D04596E9}"/>
      </w:docPartPr>
      <w:docPartBody>
        <w:p xmlns:wp14="http://schemas.microsoft.com/office/word/2010/wordml" w:rsidR="00963324" w:rsidP="00517A43" w:rsidRDefault="00517A43" w14:paraId="355E3187" wp14:textId="77777777">
          <w:pPr>
            <w:pStyle w:val="404188D42C864651A8F53F0C8BA91955"/>
          </w:pPr>
          <w:r w:rsidRPr="004854D3">
            <w:rPr>
              <w:rStyle w:val="PlaceholderText"/>
            </w:rPr>
            <w:t>Click here to enter text.</w:t>
          </w:r>
        </w:p>
      </w:docPartBody>
    </w:docPart>
    <w:docPart>
      <w:docPartPr>
        <w:name w:val="8EF7E86C51244053A81CC3FC40C2F570"/>
        <w:category>
          <w:name w:val="General"/>
          <w:gallery w:val="placeholder"/>
        </w:category>
        <w:types>
          <w:type w:val="bbPlcHdr"/>
        </w:types>
        <w:behaviors>
          <w:behavior w:val="content"/>
        </w:behaviors>
        <w:guid w:val="{87433E82-6660-4EC1-B891-1ED4917194E9}"/>
      </w:docPartPr>
      <w:docPartBody>
        <w:p xmlns:wp14="http://schemas.microsoft.com/office/word/2010/wordml" w:rsidR="00963324" w:rsidP="00517A43" w:rsidRDefault="00517A43" w14:paraId="3621C08C" wp14:textId="77777777">
          <w:pPr>
            <w:pStyle w:val="8EF7E86C51244053A81CC3FC40C2F570"/>
          </w:pPr>
          <w:r w:rsidRPr="004854D3">
            <w:rPr>
              <w:rStyle w:val="PlaceholderText"/>
            </w:rPr>
            <w:t>Click here to enter text.</w:t>
          </w:r>
        </w:p>
      </w:docPartBody>
    </w:docPart>
    <w:docPart>
      <w:docPartPr>
        <w:name w:val="AD8297CE397F4D8CB8D932247C26D31D"/>
        <w:category>
          <w:name w:val="General"/>
          <w:gallery w:val="placeholder"/>
        </w:category>
        <w:types>
          <w:type w:val="bbPlcHdr"/>
        </w:types>
        <w:behaviors>
          <w:behavior w:val="content"/>
        </w:behaviors>
        <w:guid w:val="{9602129E-2838-45C2-A29F-593732386250}"/>
      </w:docPartPr>
      <w:docPartBody>
        <w:p xmlns:wp14="http://schemas.microsoft.com/office/word/2010/wordml" w:rsidR="00963324" w:rsidP="00517A43" w:rsidRDefault="00517A43" w14:paraId="0D847655" wp14:textId="77777777">
          <w:pPr>
            <w:pStyle w:val="AD8297CE397F4D8CB8D932247C26D31D"/>
          </w:pPr>
          <w:r w:rsidRPr="004854D3">
            <w:rPr>
              <w:rStyle w:val="PlaceholderText"/>
            </w:rPr>
            <w:t>Click here to enter text.</w:t>
          </w:r>
        </w:p>
      </w:docPartBody>
    </w:docPart>
    <w:docPart>
      <w:docPartPr>
        <w:name w:val="46586DB8776E4EF4AAB8952720A70721"/>
        <w:category>
          <w:name w:val="General"/>
          <w:gallery w:val="placeholder"/>
        </w:category>
        <w:types>
          <w:type w:val="bbPlcHdr"/>
        </w:types>
        <w:behaviors>
          <w:behavior w:val="content"/>
        </w:behaviors>
        <w:guid w:val="{704CDD5F-7D17-4D32-9E62-E618B1A6AE10}"/>
      </w:docPartPr>
      <w:docPartBody>
        <w:p xmlns:wp14="http://schemas.microsoft.com/office/word/2010/wordml" w:rsidR="00963324" w:rsidP="00517A43" w:rsidRDefault="00517A43" w14:paraId="34D2D074" wp14:textId="77777777">
          <w:pPr>
            <w:pStyle w:val="46586DB8776E4EF4AAB8952720A70721"/>
          </w:pPr>
          <w:r w:rsidRPr="004854D3">
            <w:rPr>
              <w:rStyle w:val="PlaceholderText"/>
            </w:rPr>
            <w:t>Click here to enter text.</w:t>
          </w:r>
        </w:p>
      </w:docPartBody>
    </w:docPart>
    <w:docPart>
      <w:docPartPr>
        <w:name w:val="93A25276DA7040ADA0A77BCECA82AD42"/>
        <w:category>
          <w:name w:val="General"/>
          <w:gallery w:val="placeholder"/>
        </w:category>
        <w:types>
          <w:type w:val="bbPlcHdr"/>
        </w:types>
        <w:behaviors>
          <w:behavior w:val="content"/>
        </w:behaviors>
        <w:guid w:val="{1E1F4410-3BC1-4971-AD66-998E187F85C8}"/>
      </w:docPartPr>
      <w:docPartBody>
        <w:p xmlns:wp14="http://schemas.microsoft.com/office/word/2010/wordml" w:rsidR="00963324" w:rsidP="00517A43" w:rsidRDefault="00517A43" w14:paraId="7C6A6BC0" wp14:textId="77777777">
          <w:pPr>
            <w:pStyle w:val="93A25276DA7040ADA0A77BCECA82AD42"/>
          </w:pPr>
          <w:r w:rsidRPr="004854D3">
            <w:rPr>
              <w:rStyle w:val="PlaceholderText"/>
            </w:rPr>
            <w:t>Click here to enter text.</w:t>
          </w:r>
        </w:p>
      </w:docPartBody>
    </w:docPart>
    <w:docPart>
      <w:docPartPr>
        <w:name w:val="CA6CDA86B356493EB40EAF7949A9491D"/>
        <w:category>
          <w:name w:val="General"/>
          <w:gallery w:val="placeholder"/>
        </w:category>
        <w:types>
          <w:type w:val="bbPlcHdr"/>
        </w:types>
        <w:behaviors>
          <w:behavior w:val="content"/>
        </w:behaviors>
        <w:guid w:val="{AACCCFF3-45D4-4F79-ACCA-7A260CAFB52B}"/>
      </w:docPartPr>
      <w:docPartBody>
        <w:p xmlns:wp14="http://schemas.microsoft.com/office/word/2010/wordml" w:rsidR="00963324" w:rsidP="00517A43" w:rsidRDefault="00517A43" w14:paraId="7DFB44FB" wp14:textId="77777777">
          <w:pPr>
            <w:pStyle w:val="CA6CDA86B356493EB40EAF7949A9491D"/>
          </w:pPr>
          <w:r w:rsidRPr="0087385A">
            <w:rPr>
              <w:rStyle w:val="PlaceholderText"/>
              <w:rFonts w:eastAsia="Calibri"/>
              <w:sz w:val="22"/>
              <w:szCs w:val="22"/>
            </w:rPr>
            <w:t>Click here to enter text.</w:t>
          </w:r>
        </w:p>
      </w:docPartBody>
    </w:docPart>
    <w:docPart>
      <w:docPartPr>
        <w:name w:val="AB492E26D1CE44048A1715DD8D6C9853"/>
        <w:category>
          <w:name w:val="General"/>
          <w:gallery w:val="placeholder"/>
        </w:category>
        <w:types>
          <w:type w:val="bbPlcHdr"/>
        </w:types>
        <w:behaviors>
          <w:behavior w:val="content"/>
        </w:behaviors>
        <w:guid w:val="{CDA72E8B-6364-4E53-A01D-B9DC062A70C7}"/>
      </w:docPartPr>
      <w:docPartBody>
        <w:p xmlns:wp14="http://schemas.microsoft.com/office/word/2010/wordml" w:rsidR="00963324" w:rsidP="00517A43" w:rsidRDefault="00517A43" w14:paraId="637551E9" wp14:textId="77777777">
          <w:pPr>
            <w:pStyle w:val="AB492E26D1CE44048A1715DD8D6C9853"/>
          </w:pPr>
          <w:r w:rsidRPr="0087385A">
            <w:rPr>
              <w:rStyle w:val="PlaceholderText"/>
              <w:rFonts w:eastAsia="Calibri"/>
              <w:sz w:val="22"/>
              <w:szCs w:val="22"/>
            </w:rPr>
            <w:t>Click here to enter text.</w:t>
          </w:r>
        </w:p>
      </w:docPartBody>
    </w:docPart>
    <w:docPart>
      <w:docPartPr>
        <w:name w:val="BBC5CBD72896474A9EE4951030E86F82"/>
        <w:category>
          <w:name w:val="General"/>
          <w:gallery w:val="placeholder"/>
        </w:category>
        <w:types>
          <w:type w:val="bbPlcHdr"/>
        </w:types>
        <w:behaviors>
          <w:behavior w:val="content"/>
        </w:behaviors>
        <w:guid w:val="{0534DA25-033A-42D2-82C3-1789512B0FF7}"/>
      </w:docPartPr>
      <w:docPartBody>
        <w:p xmlns:wp14="http://schemas.microsoft.com/office/word/2010/wordml" w:rsidR="00963324" w:rsidP="00517A43" w:rsidRDefault="00517A43" w14:paraId="7CA5FB61" wp14:textId="77777777">
          <w:pPr>
            <w:pStyle w:val="BBC5CBD72896474A9EE4951030E86F82"/>
          </w:pPr>
          <w:r w:rsidRPr="0087385A">
            <w:rPr>
              <w:rStyle w:val="PlaceholderText"/>
              <w:rFonts w:eastAsia="Calibri"/>
              <w:sz w:val="22"/>
              <w:szCs w:val="22"/>
            </w:rPr>
            <w:t>Click here to enter text.</w:t>
          </w:r>
        </w:p>
      </w:docPartBody>
    </w:docPart>
    <w:docPart>
      <w:docPartPr>
        <w:name w:val="D2ED53DB58E7417BA068DE1D6905976F"/>
        <w:category>
          <w:name w:val="General"/>
          <w:gallery w:val="placeholder"/>
        </w:category>
        <w:types>
          <w:type w:val="bbPlcHdr"/>
        </w:types>
        <w:behaviors>
          <w:behavior w:val="content"/>
        </w:behaviors>
        <w:guid w:val="{3C041CAC-2813-47A8-AC0D-DC175F1D3638}"/>
      </w:docPartPr>
      <w:docPartBody>
        <w:p xmlns:wp14="http://schemas.microsoft.com/office/word/2010/wordml" w:rsidR="00963324" w:rsidP="00517A43" w:rsidRDefault="00517A43" w14:paraId="5AEC4A6F" wp14:textId="77777777">
          <w:pPr>
            <w:pStyle w:val="D2ED53DB58E7417BA068DE1D6905976F"/>
          </w:pPr>
          <w:r w:rsidRPr="0087385A">
            <w:rPr>
              <w:rStyle w:val="PlaceholderText"/>
              <w:rFonts w:eastAsia="Calibri"/>
              <w:sz w:val="22"/>
              <w:szCs w:val="22"/>
            </w:rPr>
            <w:t>Click here to enter text.</w:t>
          </w:r>
        </w:p>
      </w:docPartBody>
    </w:docPart>
    <w:docPart>
      <w:docPartPr>
        <w:name w:val="C38968BB68A04AD79013EE3014954FFD"/>
        <w:category>
          <w:name w:val="General"/>
          <w:gallery w:val="placeholder"/>
        </w:category>
        <w:types>
          <w:type w:val="bbPlcHdr"/>
        </w:types>
        <w:behaviors>
          <w:behavior w:val="content"/>
        </w:behaviors>
        <w:guid w:val="{E01B543E-2BC2-41F9-89CC-7D1FFC46E2A4}"/>
      </w:docPartPr>
      <w:docPartBody>
        <w:p xmlns:wp14="http://schemas.microsoft.com/office/word/2010/wordml" w:rsidR="00963324" w:rsidP="00517A43" w:rsidRDefault="00517A43" w14:paraId="11945684" wp14:textId="77777777">
          <w:pPr>
            <w:pStyle w:val="C38968BB68A04AD79013EE3014954FFD"/>
          </w:pPr>
          <w:r w:rsidRPr="0087385A">
            <w:rPr>
              <w:rStyle w:val="PlaceholderText"/>
              <w:rFonts w:eastAsia="Calibri"/>
              <w:sz w:val="22"/>
              <w:szCs w:val="22"/>
            </w:rPr>
            <w:t>Click here to enter text.</w:t>
          </w:r>
        </w:p>
      </w:docPartBody>
    </w:docPart>
    <w:docPart>
      <w:docPartPr>
        <w:name w:val="6C283B93062E457AB21923907C0582BC"/>
        <w:category>
          <w:name w:val="General"/>
          <w:gallery w:val="placeholder"/>
        </w:category>
        <w:types>
          <w:type w:val="bbPlcHdr"/>
        </w:types>
        <w:behaviors>
          <w:behavior w:val="content"/>
        </w:behaviors>
        <w:guid w:val="{DFF239D5-7B80-4499-9CF5-CD11C122E825}"/>
      </w:docPartPr>
      <w:docPartBody>
        <w:p xmlns:wp14="http://schemas.microsoft.com/office/word/2010/wordml" w:rsidR="00963324" w:rsidP="00517A43" w:rsidRDefault="00517A43" w14:paraId="2222CA3A" wp14:textId="77777777">
          <w:pPr>
            <w:pStyle w:val="6C283B93062E457AB21923907C0582BC"/>
          </w:pPr>
          <w:r w:rsidRPr="0087385A">
            <w:rPr>
              <w:rStyle w:val="PlaceholderText"/>
              <w:rFonts w:eastAsia="Calibri"/>
              <w:sz w:val="22"/>
              <w:szCs w:val="22"/>
            </w:rPr>
            <w:t>Click here to enter text.</w:t>
          </w:r>
        </w:p>
      </w:docPartBody>
    </w:docPart>
    <w:docPart>
      <w:docPartPr>
        <w:name w:val="9213CA6227C94782A34791F8DEFE7DC5"/>
        <w:category>
          <w:name w:val="General"/>
          <w:gallery w:val="placeholder"/>
        </w:category>
        <w:types>
          <w:type w:val="bbPlcHdr"/>
        </w:types>
        <w:behaviors>
          <w:behavior w:val="content"/>
        </w:behaviors>
        <w:guid w:val="{C421E2D4-4D40-4523-99FB-1ED83B908843}"/>
      </w:docPartPr>
      <w:docPartBody>
        <w:p xmlns:wp14="http://schemas.microsoft.com/office/word/2010/wordml" w:rsidR="00963324" w:rsidP="00517A43" w:rsidRDefault="00517A43" w14:paraId="23BA0B8A" wp14:textId="77777777">
          <w:pPr>
            <w:pStyle w:val="9213CA6227C94782A34791F8DEFE7DC5"/>
          </w:pPr>
          <w:r w:rsidRPr="0087385A">
            <w:rPr>
              <w:rStyle w:val="PlaceholderText"/>
              <w:rFonts w:eastAsia="Calibri"/>
              <w:sz w:val="22"/>
              <w:szCs w:val="22"/>
            </w:rPr>
            <w:t>Click here to enter text.</w:t>
          </w:r>
        </w:p>
      </w:docPartBody>
    </w:docPart>
    <w:docPart>
      <w:docPartPr>
        <w:name w:val="EEB2A644D866441FAA5BEC41631C3F3B"/>
        <w:category>
          <w:name w:val="General"/>
          <w:gallery w:val="placeholder"/>
        </w:category>
        <w:types>
          <w:type w:val="bbPlcHdr"/>
        </w:types>
        <w:behaviors>
          <w:behavior w:val="content"/>
        </w:behaviors>
        <w:guid w:val="{8CB9B1BB-E29B-4A54-958A-2B4AA30B73A6}"/>
      </w:docPartPr>
      <w:docPartBody>
        <w:p xmlns:wp14="http://schemas.microsoft.com/office/word/2010/wordml" w:rsidR="00963324" w:rsidP="00517A43" w:rsidRDefault="00517A43" w14:paraId="6FC27F51" wp14:textId="77777777">
          <w:pPr>
            <w:pStyle w:val="EEB2A644D866441FAA5BEC41631C3F3B"/>
          </w:pPr>
          <w:r w:rsidRPr="0087385A">
            <w:rPr>
              <w:rStyle w:val="PlaceholderText"/>
              <w:rFonts w:eastAsia="Calibri"/>
              <w:sz w:val="22"/>
              <w:szCs w:val="22"/>
            </w:rPr>
            <w:t>Click here to enter text.</w:t>
          </w:r>
        </w:p>
      </w:docPartBody>
    </w:docPart>
    <w:docPart>
      <w:docPartPr>
        <w:name w:val="927FE95A95014C389303585974969D5B"/>
        <w:category>
          <w:name w:val="General"/>
          <w:gallery w:val="placeholder"/>
        </w:category>
        <w:types>
          <w:type w:val="bbPlcHdr"/>
        </w:types>
        <w:behaviors>
          <w:behavior w:val="content"/>
        </w:behaviors>
        <w:guid w:val="{DCEFFF75-4D71-46CC-826C-DE1402A0529B}"/>
      </w:docPartPr>
      <w:docPartBody>
        <w:p xmlns:wp14="http://schemas.microsoft.com/office/word/2010/wordml" w:rsidR="00963324" w:rsidP="00517A43" w:rsidRDefault="00517A43" w14:paraId="193B9C51" wp14:textId="77777777">
          <w:pPr>
            <w:pStyle w:val="927FE95A95014C389303585974969D5B"/>
          </w:pPr>
          <w:r w:rsidRPr="0087385A">
            <w:rPr>
              <w:rStyle w:val="PlaceholderText"/>
              <w:rFonts w:eastAsia="Calibri"/>
              <w:sz w:val="22"/>
              <w:szCs w:val="22"/>
            </w:rPr>
            <w:t>Click here to enter text.</w:t>
          </w:r>
        </w:p>
      </w:docPartBody>
    </w:docPart>
    <w:docPart>
      <w:docPartPr>
        <w:name w:val="D74BEB22D35F461797E707C77C9DEE92"/>
        <w:category>
          <w:name w:val="General"/>
          <w:gallery w:val="placeholder"/>
        </w:category>
        <w:types>
          <w:type w:val="bbPlcHdr"/>
        </w:types>
        <w:behaviors>
          <w:behavior w:val="content"/>
        </w:behaviors>
        <w:guid w:val="{4F707C7D-2568-489F-B635-3B54AF332C31}"/>
      </w:docPartPr>
      <w:docPartBody>
        <w:p xmlns:wp14="http://schemas.microsoft.com/office/word/2010/wordml" w:rsidR="009B0CD0" w:rsidP="00963324" w:rsidRDefault="00963324" w14:paraId="718FDB90" wp14:textId="77777777">
          <w:pPr>
            <w:pStyle w:val="D74BEB22D35F461797E707C77C9DEE92"/>
          </w:pPr>
          <w:r w:rsidRPr="0049025C">
            <w:rPr>
              <w:rStyle w:val="PlaceholderText"/>
              <w:u w:val="single"/>
            </w:rPr>
            <w:t>Click here to enter text</w:t>
          </w:r>
        </w:p>
      </w:docPartBody>
    </w:docPart>
    <w:docPart>
      <w:docPartPr>
        <w:name w:val="5F3D0668F8C84D41A09BA62F1216E868"/>
        <w:category>
          <w:name w:val="General"/>
          <w:gallery w:val="placeholder"/>
        </w:category>
        <w:types>
          <w:type w:val="bbPlcHdr"/>
        </w:types>
        <w:behaviors>
          <w:behavior w:val="content"/>
        </w:behaviors>
        <w:guid w:val="{00637C24-8066-4169-AC79-545062B890FF}"/>
      </w:docPartPr>
      <w:docPartBody>
        <w:p xmlns:wp14="http://schemas.microsoft.com/office/word/2010/wordml" w:rsidR="009B0CD0" w:rsidP="00963324" w:rsidRDefault="00963324" w14:paraId="23C573B1" wp14:textId="77777777">
          <w:pPr>
            <w:pStyle w:val="5F3D0668F8C84D41A09BA62F1216E868"/>
          </w:pPr>
          <w:r w:rsidRPr="0049025C">
            <w:rPr>
              <w:rStyle w:val="PlaceholderText"/>
              <w:u w:val="single"/>
            </w:rPr>
            <w:t>Click here to enter text</w:t>
          </w:r>
        </w:p>
      </w:docPartBody>
    </w:docPart>
    <w:docPart>
      <w:docPartPr>
        <w:name w:val="95518DFBE9F04A63B51AD6AD97756DF5"/>
        <w:category>
          <w:name w:val="General"/>
          <w:gallery w:val="placeholder"/>
        </w:category>
        <w:types>
          <w:type w:val="bbPlcHdr"/>
        </w:types>
        <w:behaviors>
          <w:behavior w:val="content"/>
        </w:behaviors>
        <w:guid w:val="{7303BA4C-8932-419E-B950-D7F884C1D169}"/>
      </w:docPartPr>
      <w:docPartBody>
        <w:p w:rsidR="67DEC94C" w:rsidRDefault="67DEC94C" w14:paraId="724BBC46" w14:noSpellErr="1">
          <w:r w:rsidRPr="386EED3F" w:rsidR="67DEC94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A43"/>
    <w:rsid w:val="00090307"/>
    <w:rsid w:val="001D1116"/>
    <w:rsid w:val="00517A43"/>
    <w:rsid w:val="008F2031"/>
    <w:rsid w:val="009406E3"/>
    <w:rsid w:val="00963324"/>
    <w:rsid w:val="009B0CD0"/>
    <w:rsid w:val="00D77D92"/>
    <w:rsid w:val="00DA3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3324"/>
    <w:rPr>
      <w:color w:val="808080"/>
    </w:rPr>
  </w:style>
  <w:style w:type="paragraph" w:customStyle="1" w:styleId="D74BEB22D35F461797E707C77C9DEE92">
    <w:name w:val="D74BEB22D35F461797E707C77C9DEE92"/>
    <w:rsid w:val="00963324"/>
  </w:style>
  <w:style w:type="paragraph" w:customStyle="1" w:styleId="E574389E499349599D6BA6369CEB6E96">
    <w:name w:val="E574389E499349599D6BA6369CEB6E96"/>
    <w:rsid w:val="00963324"/>
  </w:style>
  <w:style w:type="paragraph" w:customStyle="1" w:styleId="E671BECA7EC148EEB5AAAC02B1E88C5A">
    <w:name w:val="E671BECA7EC148EEB5AAAC02B1E88C5A"/>
    <w:rsid w:val="00517A43"/>
  </w:style>
  <w:style w:type="paragraph" w:customStyle="1" w:styleId="5F3D0668F8C84D41A09BA62F1216E868">
    <w:name w:val="5F3D0668F8C84D41A09BA62F1216E868"/>
    <w:rsid w:val="00963324"/>
  </w:style>
  <w:style w:type="paragraph" w:customStyle="1" w:styleId="A733141029FB4ED2968EAE687E8D74BC">
    <w:name w:val="A733141029FB4ED2968EAE687E8D74BC"/>
    <w:rsid w:val="00517A43"/>
  </w:style>
  <w:style w:type="paragraph" w:customStyle="1" w:styleId="F12A71D5D28348348358F9754E8701F8">
    <w:name w:val="F12A71D5D28348348358F9754E8701F8"/>
    <w:rsid w:val="00517A43"/>
  </w:style>
  <w:style w:type="paragraph" w:customStyle="1" w:styleId="CB3173EA1F6F4826919669CDF5DABAFA">
    <w:name w:val="CB3173EA1F6F4826919669CDF5DABAFA"/>
    <w:rsid w:val="00517A43"/>
  </w:style>
  <w:style w:type="paragraph" w:customStyle="1" w:styleId="6B6E6E8B585B43FB801DF92D868BFA64">
    <w:name w:val="6B6E6E8B585B43FB801DF92D868BFA64"/>
    <w:rsid w:val="00517A43"/>
  </w:style>
  <w:style w:type="paragraph" w:customStyle="1" w:styleId="817153D02EE54E6A93A776639FB052D8">
    <w:name w:val="817153D02EE54E6A93A776639FB052D8"/>
    <w:rsid w:val="00517A43"/>
  </w:style>
  <w:style w:type="paragraph" w:customStyle="1" w:styleId="C216EDD1CFCE4185A0BA7EEF051B3AD3">
    <w:name w:val="C216EDD1CFCE4185A0BA7EEF051B3AD3"/>
    <w:rsid w:val="00517A43"/>
  </w:style>
  <w:style w:type="paragraph" w:customStyle="1" w:styleId="D94867B96E9D4ACDB6A31AAC39DEB076">
    <w:name w:val="D94867B96E9D4ACDB6A31AAC39DEB076"/>
    <w:rsid w:val="00517A43"/>
  </w:style>
  <w:style w:type="paragraph" w:customStyle="1" w:styleId="A3041308851E48D6B7C038715FE4DA2B">
    <w:name w:val="A3041308851E48D6B7C038715FE4DA2B"/>
    <w:rsid w:val="00517A43"/>
  </w:style>
  <w:style w:type="paragraph" w:customStyle="1" w:styleId="404188D42C864651A8F53F0C8BA91955">
    <w:name w:val="404188D42C864651A8F53F0C8BA91955"/>
    <w:rsid w:val="00517A43"/>
  </w:style>
  <w:style w:type="paragraph" w:customStyle="1" w:styleId="8EF7E86C51244053A81CC3FC40C2F570">
    <w:name w:val="8EF7E86C51244053A81CC3FC40C2F570"/>
    <w:rsid w:val="00517A43"/>
  </w:style>
  <w:style w:type="paragraph" w:customStyle="1" w:styleId="AD8297CE397F4D8CB8D932247C26D31D">
    <w:name w:val="AD8297CE397F4D8CB8D932247C26D31D"/>
    <w:rsid w:val="00517A43"/>
  </w:style>
  <w:style w:type="paragraph" w:customStyle="1" w:styleId="46586DB8776E4EF4AAB8952720A70721">
    <w:name w:val="46586DB8776E4EF4AAB8952720A70721"/>
    <w:rsid w:val="00517A43"/>
  </w:style>
  <w:style w:type="paragraph" w:customStyle="1" w:styleId="93A25276DA7040ADA0A77BCECA82AD42">
    <w:name w:val="93A25276DA7040ADA0A77BCECA82AD42"/>
    <w:rsid w:val="00517A43"/>
  </w:style>
  <w:style w:type="paragraph" w:customStyle="1" w:styleId="CA6CDA86B356493EB40EAF7949A9491D">
    <w:name w:val="CA6CDA86B356493EB40EAF7949A9491D"/>
    <w:rsid w:val="00517A43"/>
  </w:style>
  <w:style w:type="paragraph" w:customStyle="1" w:styleId="AB492E26D1CE44048A1715DD8D6C9853">
    <w:name w:val="AB492E26D1CE44048A1715DD8D6C9853"/>
    <w:rsid w:val="00517A43"/>
  </w:style>
  <w:style w:type="paragraph" w:customStyle="1" w:styleId="BBC5CBD72896474A9EE4951030E86F82">
    <w:name w:val="BBC5CBD72896474A9EE4951030E86F82"/>
    <w:rsid w:val="00517A43"/>
  </w:style>
  <w:style w:type="paragraph" w:customStyle="1" w:styleId="D2ED53DB58E7417BA068DE1D6905976F">
    <w:name w:val="D2ED53DB58E7417BA068DE1D6905976F"/>
    <w:rsid w:val="00517A43"/>
  </w:style>
  <w:style w:type="paragraph" w:customStyle="1" w:styleId="C38968BB68A04AD79013EE3014954FFD">
    <w:name w:val="C38968BB68A04AD79013EE3014954FFD"/>
    <w:rsid w:val="00517A43"/>
  </w:style>
  <w:style w:type="paragraph" w:customStyle="1" w:styleId="6C283B93062E457AB21923907C0582BC">
    <w:name w:val="6C283B93062E457AB21923907C0582BC"/>
    <w:rsid w:val="00517A43"/>
  </w:style>
  <w:style w:type="paragraph" w:customStyle="1" w:styleId="9213CA6227C94782A34791F8DEFE7DC5">
    <w:name w:val="9213CA6227C94782A34791F8DEFE7DC5"/>
    <w:rsid w:val="00517A43"/>
  </w:style>
  <w:style w:type="paragraph" w:customStyle="1" w:styleId="EEB2A644D866441FAA5BEC41631C3F3B">
    <w:name w:val="EEB2A644D866441FAA5BEC41631C3F3B"/>
    <w:rsid w:val="00517A43"/>
  </w:style>
  <w:style w:type="paragraph" w:customStyle="1" w:styleId="927FE95A95014C389303585974969D5B">
    <w:name w:val="927FE95A95014C389303585974969D5B"/>
    <w:rsid w:val="00517A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2BFECA0FD93941A21F40941F049956" ma:contentTypeVersion="18" ma:contentTypeDescription="Create a new document." ma:contentTypeScope="" ma:versionID="4365fa376fa95f99a8f0449f388cf4aa">
  <xsd:schema xmlns:xsd="http://www.w3.org/2001/XMLSchema" xmlns:xs="http://www.w3.org/2001/XMLSchema" xmlns:p="http://schemas.microsoft.com/office/2006/metadata/properties" xmlns:ns2="59cac104-02b9-493b-892a-3c910690156f" xmlns:ns3="8a2cb662-d819-43d4-aa0a-098e15cc90bd" targetNamespace="http://schemas.microsoft.com/office/2006/metadata/properties" ma:root="true" ma:fieldsID="f13ff6ffe1339ab150d33dde98b62889" ns2:_="" ns3:_="">
    <xsd:import namespace="59cac104-02b9-493b-892a-3c910690156f"/>
    <xsd:import namespace="8a2cb662-d819-43d4-aa0a-098e15cc90b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c104-02b9-493b-892a-3c910690156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8572229-1421-4658-b18f-ae74f2ad030c"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2cb662-d819-43d4-aa0a-098e15cc90bd"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TaxCatchAll" ma:index="18" nillable="true" ma:displayName="Taxonomy Catch All Column" ma:hidden="true" ma:list="{0c2c5d3e-8558-4de6-81e6-fdd48d7dca88}" ma:internalName="TaxCatchAll" ma:showField="CatchAllData" ma:web="8a2cb662-d819-43d4-aa0a-098e15cc90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a2cb662-d819-43d4-aa0a-098e15cc90bd" xsi:nil="true"/>
    <lcf76f155ced4ddcb4097134ff3c332f xmlns="59cac104-02b9-493b-892a-3c910690156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6F230F-9268-4D12-A817-0F815D208F60}"/>
</file>

<file path=customXml/itemProps2.xml><?xml version="1.0" encoding="utf-8"?>
<ds:datastoreItem xmlns:ds="http://schemas.openxmlformats.org/officeDocument/2006/customXml" ds:itemID="{CF79740A-F2A5-4527-8330-10C9859F2EFC}">
  <ds:schemaRefs>
    <ds:schemaRef ds:uri="http://schemas.microsoft.com/office/2006/metadata/properties"/>
    <ds:schemaRef ds:uri="http://schemas.microsoft.com/office/infopath/2007/PartnerControls"/>
    <ds:schemaRef ds:uri="8a2cb662-d819-43d4-aa0a-098e15cc90bd"/>
    <ds:schemaRef ds:uri="59cac104-02b9-493b-892a-3c910690156f"/>
  </ds:schemaRefs>
</ds:datastoreItem>
</file>

<file path=customXml/itemProps3.xml><?xml version="1.0" encoding="utf-8"?>
<ds:datastoreItem xmlns:ds="http://schemas.openxmlformats.org/officeDocument/2006/customXml" ds:itemID="{BC748DAF-E470-4ACD-93A6-3D5699CEF02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Sarah Morlidge</dc:creator>
  <keywords/>
  <dc:description/>
  <lastModifiedBy>Sonali Thakre</lastModifiedBy>
  <revision>3</revision>
  <dcterms:created xsi:type="dcterms:W3CDTF">2026-03-31T21:43:00.0000000Z</dcterms:created>
  <dcterms:modified xsi:type="dcterms:W3CDTF">2026-05-13T04:40:55.6491269Z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b9e6b2c8-0fdf-4dac-a756-efcbb6700bcf</vt:lpwstr>
  </property>
  <property fmtid="{D5CDD505-2E9C-101B-9397-08002B2CF9AE}" pid="3" name="ContentTypeId">
    <vt:lpwstr>0x0101008B2BFECA0FD93941A21F40941F049956</vt:lpwstr>
  </property>
  <property fmtid="{D5CDD505-2E9C-101B-9397-08002B2CF9AE}" pid="4" name="MediaServiceImageTags">
    <vt:lpwstr/>
  </property>
</Properties>
</file>