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中国天气网讯 中央气象台11月2日10时继续发布台风黄色预警：</w:t>
      </w:r>
    </w:p>
    <w:p>
      <w:r>
        <w:t xml:space="preserve">  今年第22号台风“尼格”（强热带风暴级）的中心今天（11月2日）上午10点钟位于广东省台山市东偏南方向大约320公里的南海东北部海面上，就是北纬20.9度、东经115.5度，中心附近最大风力有10级（28米/秒），中心最低气压为982百帕，七级风圈半径220-320公里，十级风圈半径60公里。</w:t>
      </w:r>
    </w:p>
    <w:p>
      <w:r>
        <w:t xml:space="preserve">  预计，“尼格”将以每小时15公里左右的速度向西北方向移动，强度逐渐减弱，并将于3日早晨到上午在广东珠海到阳江一带沿海登陆（热带低压或热带风暴级，7-8级，15-18米/秒），也有可能于3日白天在广东西部近海减弱消散。</w:t>
      </w:r>
    </w:p>
    <w:p>
      <w:r>
        <w:t xml:space="preserve">  </w:t>
      </w:r>
    </w:p>
    <w:p>
      <w:r>
        <w:t xml:space="preserve">  大风预报：11月2日14时至3日14时，受“尼格”和冷空气的共同影响，台湾海峡、南海北部偏北海域、浙江沿海、福建沿海、台湾岛沿海、广东中部和东部沿海将有7-8级大风，其中台湾海峡部分海域、南海北部偏北的部分海域、珠江口附近及其沿海、香港沿海、广东东部沿海将有9-10级大风，阵风可达11-12级。</w:t>
      </w:r>
    </w:p>
    <w:p>
      <w:r>
        <w:t xml:space="preserve">  </w:t>
      </w:r>
    </w:p>
    <w:p>
      <w:r>
        <w:t xml:space="preserve">  降水预报：11月2日14时至3日14时，广东珠江口附近及其东侧沿海、台湾岛东北部的部分地区将有大到暴雨（50-90毫米）。</w:t>
      </w:r>
    </w:p>
    <w:p>
      <w:r>
        <w:t xml:space="preserve">  </w:t>
      </w:r>
    </w:p>
    <w:p>
      <w:r>
        <w:t xml:space="preserve">  防御指南：</w:t>
      </w:r>
    </w:p>
    <w:p>
      <w:r>
        <w:t xml:space="preserve">  1.政府及相关部门按照职责做好防台风抢险应急工作。</w:t>
      </w:r>
    </w:p>
    <w:p>
      <w:r>
        <w:t xml:space="preserve">  2.相关水域水上作业和过往船舶应当回港避风，加固港口设施，防止船舶走锚、搁浅和碰撞。</w:t>
      </w:r>
    </w:p>
    <w:p>
      <w:r>
        <w:t xml:space="preserve">  3.停止室内外大型集会和高空等户外危险作业。</w:t>
      </w:r>
    </w:p>
    <w:p>
      <w:r>
        <w:t xml:space="preserve">  4.加固或者拆除易被风吹动的搭建物,人员切勿随意外出，应尽可能待在防风安全的地方，确保老人小孩留在家中最安全的地方，危房人员及时转移。当台风中心经过时风力会减小或者静止一段时间，切记强风将会突然吹袭，应当继续留在安全处避风，危房人员及时转移。</w:t>
      </w:r>
    </w:p>
    <w:p>
      <w:r>
        <w:t xml:space="preserve">  5.相关地区应当注意防范强降水可能引发的山洪、地质灾害。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