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速报参数</w:t>
      </w:r>
    </w:p>
    <w:p>
      <w:r>
        <w:t xml:space="preserve">  速报参数：据中国地震台网正式测定，12月4日5时20分在河北秦皇岛市卢龙县发生3.8级地震，震源深度10千米，震中位于北纬39.88度，东经118.87度。</w:t>
      </w:r>
    </w:p>
    <w:p>
      <w:r>
        <w:t xml:space="preserve">  </w:t>
      </w:r>
    </w:p>
    <w:p>
      <w:r>
        <w:t xml:space="preserve">  </w:t>
      </w:r>
    </w:p>
    <w:p>
      <w:r>
        <w:t xml:space="preserve">  基础背景</w:t>
      </w:r>
    </w:p>
    <w:p>
      <w:r>
        <w:t xml:space="preserve">  附近村镇：本次地震周边5公里内的村庄有达连巷村、东菜园村、一街村、万庄、四街村、朱庄子村、油粉店村、夹河滩村、赵庄子村、新庄子，20公里内的乡镇有卢龙镇、刘田各庄镇、下寨乡、石门镇、朱各庄镇、木井镇、双望镇、陈官屯镇。</w:t>
      </w:r>
    </w:p>
    <w:p>
      <w:r>
        <w:t xml:space="preserve">  </w:t>
      </w:r>
    </w:p>
    <w:p>
      <w:r>
        <w:t xml:space="preserve">  周边县城：震中距卢龙县2公里、距迁安市20公里、距滦州市21公里、距抚宁区32公里、距昌黎县35公里，距秦皇岛市56公里，距天津市168公里。</w:t>
      </w:r>
    </w:p>
    <w:p>
      <w:r>
        <w:t xml:space="preserve">  </w:t>
      </w:r>
    </w:p>
    <w:p>
      <w:r>
        <w:t xml:space="preserve">  震中地形：震中5公里范围内平均海拔约55米。</w:t>
      </w:r>
    </w:p>
    <w:p>
      <w:r>
        <w:t xml:space="preserve">  </w:t>
      </w:r>
    </w:p>
    <w:p>
      <w:r>
        <w:t xml:space="preserve">  </w:t>
      </w:r>
    </w:p>
    <w:p>
      <w:r>
        <w:t xml:space="preserve">  历史地震：根据中国地震台网速报目录，震中周边200公里内近5年来发生3级以上地震共13次，最大地震是2020年7月12日在河北唐山市古冶区发生的5.1级地震（距离本次震中38公里），历史地震分布如图。</w:t>
      </w:r>
    </w:p>
    <w:p>
      <w:r>
        <w:t xml:space="preserve">  </w:t>
      </w:r>
    </w:p>
    <w:p>
      <w:r>
        <w:t xml:space="preserve">  网友表示</w:t>
      </w:r>
    </w:p>
    <w:p>
      <w:r>
        <w:t xml:space="preserve">  多地震感强烈，被晃醒</w:t>
      </w:r>
    </w:p>
    <w:p>
      <w:r>
        <w:t xml:space="preserve">  </w:t>
      </w:r>
    </w:p>
    <w:p>
      <w:r>
        <w:t xml:space="preserve">  </w:t>
      </w:r>
    </w:p>
    <w:p>
      <w:r>
        <w:t xml:space="preserve">  </w:t>
      </w:r>
    </w:p>
    <w:p>
      <w:r>
        <w:t xml:space="preserve">  </w:t>
      </w:r>
    </w:p>
    <w:p>
      <w:r>
        <w:t xml:space="preserve">  编辑 | 程婷</w:t>
      </w:r>
    </w:p>
    <w:p>
      <w:r>
        <w:t xml:space="preserve">  来源 | 中国地震台网 新浪微博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