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56FADF07" w14:textId="7E73318B" w:rsidR="00393DDC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84357" w:history="1">
            <w:r w:rsidR="00393DDC" w:rsidRPr="00F75CA0">
              <w:rPr>
                <w:rStyle w:val="Hyperlink"/>
                <w:noProof/>
                <w:lang w:val="en"/>
              </w:rPr>
              <w:t>Introduction</w:t>
            </w:r>
            <w:r w:rsidR="00393DDC">
              <w:rPr>
                <w:noProof/>
                <w:webHidden/>
              </w:rPr>
              <w:tab/>
            </w:r>
            <w:r w:rsidR="00393DDC">
              <w:rPr>
                <w:noProof/>
                <w:webHidden/>
              </w:rPr>
              <w:fldChar w:fldCharType="begin"/>
            </w:r>
            <w:r w:rsidR="00393DDC">
              <w:rPr>
                <w:noProof/>
                <w:webHidden/>
              </w:rPr>
              <w:instrText xml:space="preserve"> PAGEREF _Toc126684357 \h </w:instrText>
            </w:r>
            <w:r w:rsidR="00393DDC">
              <w:rPr>
                <w:noProof/>
                <w:webHidden/>
              </w:rPr>
            </w:r>
            <w:r w:rsidR="00393DDC">
              <w:rPr>
                <w:noProof/>
                <w:webHidden/>
              </w:rPr>
              <w:fldChar w:fldCharType="separate"/>
            </w:r>
            <w:r w:rsidR="00393DDC">
              <w:rPr>
                <w:noProof/>
                <w:webHidden/>
              </w:rPr>
              <w:t>2</w:t>
            </w:r>
            <w:r w:rsidR="00393DDC">
              <w:rPr>
                <w:noProof/>
                <w:webHidden/>
              </w:rPr>
              <w:fldChar w:fldCharType="end"/>
            </w:r>
          </w:hyperlink>
        </w:p>
        <w:p w14:paraId="714AEBA1" w14:textId="35513A2A" w:rsidR="00393DDC" w:rsidRDefault="00393DD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58" w:history="1">
            <w:r w:rsidRPr="00F75CA0">
              <w:rPr>
                <w:rStyle w:val="Hyperlink"/>
                <w:noProof/>
                <w:lang w:val="en"/>
              </w:rPr>
              <w:t>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6264" w14:textId="0209DBD7" w:rsidR="00393DDC" w:rsidRDefault="00393DD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59" w:history="1">
            <w:r w:rsidRPr="00F75CA0">
              <w:rPr>
                <w:rStyle w:val="Hyperlink"/>
                <w:noProof/>
                <w:lang w:val="en"/>
              </w:rPr>
              <w:t>Item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8D8B" w14:textId="2F83138B" w:rsidR="00393DDC" w:rsidRDefault="00393DD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60" w:history="1">
            <w:r w:rsidRPr="00F75CA0">
              <w:rPr>
                <w:rStyle w:val="Hyperlink"/>
                <w:noProof/>
                <w:lang w:val="en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C098" w14:textId="623EB1D4" w:rsidR="00393DDC" w:rsidRDefault="00393DD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61" w:history="1">
            <w:r w:rsidRPr="00F75CA0">
              <w:rPr>
                <w:rStyle w:val="Hyperlink"/>
                <w:noProof/>
              </w:rPr>
              <w:t>For</w:t>
            </w:r>
            <w:r w:rsidRPr="00F75CA0">
              <w:rPr>
                <w:rStyle w:val="Hyperlink"/>
                <w:noProof/>
                <w:lang w:val="en"/>
              </w:rPr>
              <w:t xml:space="preserve">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82C7" w14:textId="3987DDF9" w:rsidR="00393DDC" w:rsidRDefault="00393DD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62" w:history="1">
            <w:r w:rsidRPr="00F75CA0">
              <w:rPr>
                <w:rStyle w:val="Hyperlink"/>
                <w:noProof/>
                <w:lang w:val="en"/>
              </w:rPr>
              <w:t>For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D3ED" w14:textId="7699C232" w:rsidR="00393DDC" w:rsidRDefault="00393DD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63" w:history="1">
            <w:r w:rsidRPr="00F75CA0">
              <w:rPr>
                <w:rStyle w:val="Hyperlink"/>
                <w:noProof/>
                <w:lang w:val="en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_Toc126684363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55E" w14:textId="5E1BF773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26684357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26684358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08F3162D" w14:textId="4A460688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26684359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51577F89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5D12D760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12E5D2BB" w14:textId="77777777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  <w:r w:rsidR="00211C31">
        <w:rPr>
          <w:rFonts w:ascii="Calibri" w:hAnsi="Calibri" w:cs="Calibri"/>
          <w:szCs w:val="22"/>
          <w:lang w:val="en"/>
        </w:rPr>
        <w:t xml:space="preserve"> (.NET MAUI)</w:t>
      </w:r>
    </w:p>
    <w:p w14:paraId="36DD5F0F" w14:textId="15D21086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 (.NET MAUI)</w:t>
      </w:r>
    </w:p>
    <w:p w14:paraId="79D2F0CE" w14:textId="77777777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5E3447EA" w14:textId="13420984" w:rsidR="00D5459B" w:rsidRP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7B4809E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proofErr w:type="spellStart"/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proofErr w:type="spellEnd"/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EE6F5D" w14:textId="1C5A3D0E" w:rsidR="00120F38" w:rsidRDefault="00120F38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lang w:val="en"/>
        </w:rPr>
      </w:pP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lastRenderedPageBreak/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5C7EAB31" w:rsidR="000B7BBF" w:rsidRPr="00207957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027A6DDE" w14:textId="510800B1" w:rsidR="00207957" w:rsidRDefault="00207957" w:rsidP="002079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Partial Class</w:t>
      </w:r>
      <w:r>
        <w:rPr>
          <w:rFonts w:ascii="Calibri" w:hAnsi="Calibri" w:cs="Calibri"/>
          <w:szCs w:val="22"/>
          <w:lang w:val="en"/>
        </w:rPr>
        <w:t xml:space="preserve">, a C# class (partial), useful for defining </w:t>
      </w:r>
      <w:r w:rsidRPr="00207957">
        <w:rPr>
          <w:rFonts w:ascii="Calibri" w:hAnsi="Calibri" w:cs="Calibri"/>
          <w:i/>
          <w:iCs/>
          <w:szCs w:val="22"/>
          <w:lang w:val="en"/>
        </w:rPr>
        <w:t>ViewModel type</w:t>
      </w:r>
      <w:r>
        <w:rPr>
          <w:rFonts w:ascii="Calibri" w:hAnsi="Calibri" w:cs="Calibri"/>
          <w:szCs w:val="22"/>
          <w:lang w:val="en"/>
        </w:rPr>
        <w:t xml:space="preserve"> with </w:t>
      </w:r>
      <w:r>
        <w:rPr>
          <w:rFonts w:ascii="Calibri" w:hAnsi="Calibri" w:cs="Calibri"/>
          <w:szCs w:val="22"/>
          <w:lang w:val="en"/>
        </w:rPr>
        <w:t xml:space="preserve">the </w:t>
      </w:r>
      <w:r w:rsidRPr="00207957">
        <w:rPr>
          <w:rFonts w:ascii="Calibri" w:hAnsi="Calibri" w:cs="Calibri"/>
          <w:i/>
          <w:iCs/>
          <w:szCs w:val="22"/>
          <w:lang w:val="en"/>
        </w:rPr>
        <w:t>MVVM Toolkit</w:t>
      </w:r>
      <w:r>
        <w:rPr>
          <w:rFonts w:ascii="Calibri" w:hAnsi="Calibri" w:cs="Calibri"/>
          <w:szCs w:val="22"/>
          <w:lang w:val="en"/>
        </w:rPr>
        <w:t xml:space="preserve">, </w:t>
      </w:r>
      <w:r>
        <w:rPr>
          <w:rFonts w:ascii="Calibri" w:hAnsi="Calibri" w:cs="Calibri"/>
          <w:szCs w:val="22"/>
          <w:lang w:val="en"/>
        </w:rPr>
        <w:t>Made a</w:t>
      </w:r>
      <w:r>
        <w:rPr>
          <w:rFonts w:ascii="Calibri" w:hAnsi="Calibri" w:cs="Calibri"/>
          <w:szCs w:val="22"/>
          <w:lang w:val="en"/>
        </w:rPr>
        <w:t>vailable in the</w:t>
      </w:r>
      <w:r>
        <w:rPr>
          <w:rFonts w:ascii="Calibri" w:hAnsi="Calibri" w:cs="Calibri"/>
          <w:szCs w:val="22"/>
          <w:lang w:val="en"/>
        </w:rPr>
        <w:t xml:space="preserve"> section titled </w:t>
      </w:r>
      <w:r w:rsidRPr="00207957">
        <w:rPr>
          <w:rFonts w:ascii="Calibri" w:hAnsi="Calibri" w:cs="Calibri"/>
          <w:b/>
          <w:bCs/>
          <w:szCs w:val="22"/>
          <w:lang w:val="en"/>
        </w:rPr>
        <w:t>Code</w:t>
      </w:r>
      <w:r w:rsidRPr="00AE0160">
        <w:rPr>
          <w:rFonts w:ascii="Calibri" w:hAnsi="Calibri" w:cs="Calibri"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26684360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26684361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PointerGestureRecognizer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  <w:proofErr w:type="spellEnd"/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HostPage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wwwroot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RootComponent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ComponentType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="{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x:Type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Microsoft.AspNetCore.Components.WebView.Maui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wb</w:t>
            </w:r>
            <w:proofErr w:type="spellEnd"/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26684362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58"/>
        <w:gridCol w:w="1292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  <w:proofErr w:type="spellEnd"/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 xml:space="preserve">async Task </w:t>
            </w:r>
            <w:proofErr w:type="spellStart"/>
            <w:r w:rsidR="00225A2C">
              <w:rPr>
                <w:rFonts w:ascii="Calibri" w:hAnsi="Calibri" w:cs="Calibri"/>
                <w:szCs w:val="22"/>
                <w:lang w:val="en"/>
              </w:rPr>
              <w:t>MyMethod</w:t>
            </w:r>
            <w:proofErr w:type="spellEnd"/>
            <w:r w:rsidR="00225A2C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  <w:proofErr w:type="spellEnd"/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ObservableProperty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rcmd</w:t>
            </w:r>
            <w:proofErr w:type="spellEnd"/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RelayCommand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6D23542E" w14:textId="63330425" w:rsidR="00A075D1" w:rsidRDefault="009B669A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  <w:proofErr w:type="spellEnd"/>
          </w:p>
        </w:tc>
        <w:tc>
          <w:tcPr>
            <w:tcW w:w="2750" w:type="pct"/>
          </w:tcPr>
          <w:p w14:paraId="7F614B3D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RelayCommand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52905DF8" w14:textId="5D04AB26" w:rsidR="00A075D1" w:rsidRDefault="00210A00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proofErr w:type="spellEnd"/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26684363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647809F2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</w:t>
      </w:r>
      <w:r w:rsidR="00C4233D">
        <w:rPr>
          <w:rFonts w:ascii="Calibri" w:hAnsi="Calibri" w:cs="Calibri"/>
          <w:szCs w:val="22"/>
          <w:u w:val="single"/>
          <w:lang w:val="en"/>
        </w:rPr>
        <w:t>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>.NET 6</w:t>
      </w:r>
      <w:r w:rsidR="00BD162B">
        <w:rPr>
          <w:rFonts w:ascii="Calibri" w:hAnsi="Calibri" w:cs="Calibri"/>
          <w:szCs w:val="22"/>
          <w:lang w:val="en"/>
        </w:rPr>
        <w:t>/7</w:t>
      </w:r>
      <w:r w:rsidR="002D4C2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B4ED0" w14:textId="77777777" w:rsidR="00117705" w:rsidRDefault="00117705" w:rsidP="00503B03">
      <w:pPr>
        <w:spacing w:after="0" w:line="240" w:lineRule="auto"/>
      </w:pPr>
      <w:r>
        <w:separator/>
      </w:r>
    </w:p>
  </w:endnote>
  <w:endnote w:type="continuationSeparator" w:id="0">
    <w:p w14:paraId="1488D6D1" w14:textId="77777777" w:rsidR="00117705" w:rsidRDefault="00117705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8F24" w14:textId="77777777" w:rsidR="00117705" w:rsidRDefault="00117705" w:rsidP="00503B03">
      <w:pPr>
        <w:spacing w:after="0" w:line="240" w:lineRule="auto"/>
      </w:pPr>
      <w:r>
        <w:separator/>
      </w:r>
    </w:p>
  </w:footnote>
  <w:footnote w:type="continuationSeparator" w:id="0">
    <w:p w14:paraId="16E8D503" w14:textId="77777777" w:rsidR="00117705" w:rsidRDefault="00117705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48FF"/>
    <w:rsid w:val="00115098"/>
    <w:rsid w:val="00115ACB"/>
    <w:rsid w:val="00117705"/>
    <w:rsid w:val="00120F38"/>
    <w:rsid w:val="00126093"/>
    <w:rsid w:val="00134CF7"/>
    <w:rsid w:val="00151173"/>
    <w:rsid w:val="00156DC0"/>
    <w:rsid w:val="00157AD7"/>
    <w:rsid w:val="001605BC"/>
    <w:rsid w:val="00161966"/>
    <w:rsid w:val="00166015"/>
    <w:rsid w:val="00171430"/>
    <w:rsid w:val="00176466"/>
    <w:rsid w:val="001768F7"/>
    <w:rsid w:val="0017720F"/>
    <w:rsid w:val="0018628C"/>
    <w:rsid w:val="001A5D87"/>
    <w:rsid w:val="001A7E57"/>
    <w:rsid w:val="001E40C2"/>
    <w:rsid w:val="001F158B"/>
    <w:rsid w:val="001F2B1A"/>
    <w:rsid w:val="001F7244"/>
    <w:rsid w:val="002004F3"/>
    <w:rsid w:val="00202C16"/>
    <w:rsid w:val="00204676"/>
    <w:rsid w:val="002053D3"/>
    <w:rsid w:val="00207957"/>
    <w:rsid w:val="00210564"/>
    <w:rsid w:val="00210A00"/>
    <w:rsid w:val="00211C31"/>
    <w:rsid w:val="00216C0D"/>
    <w:rsid w:val="002176F4"/>
    <w:rsid w:val="00217F08"/>
    <w:rsid w:val="00220387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4083"/>
    <w:rsid w:val="002A0BF0"/>
    <w:rsid w:val="002A6F06"/>
    <w:rsid w:val="002B6CF4"/>
    <w:rsid w:val="002C18C7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3DDC"/>
    <w:rsid w:val="00394FF1"/>
    <w:rsid w:val="003A3C2A"/>
    <w:rsid w:val="003A3EEB"/>
    <w:rsid w:val="003B7732"/>
    <w:rsid w:val="003C23FF"/>
    <w:rsid w:val="003D4494"/>
    <w:rsid w:val="003D4A96"/>
    <w:rsid w:val="003E36FA"/>
    <w:rsid w:val="003F56EA"/>
    <w:rsid w:val="004053FA"/>
    <w:rsid w:val="004059DA"/>
    <w:rsid w:val="0040621C"/>
    <w:rsid w:val="00412455"/>
    <w:rsid w:val="00413E90"/>
    <w:rsid w:val="00416900"/>
    <w:rsid w:val="00424D3C"/>
    <w:rsid w:val="004252A7"/>
    <w:rsid w:val="004335FD"/>
    <w:rsid w:val="004340F6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B5252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3A8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93F33"/>
    <w:rsid w:val="005C080C"/>
    <w:rsid w:val="005C0D1E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50040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66B64"/>
    <w:rsid w:val="00771B80"/>
    <w:rsid w:val="00784F71"/>
    <w:rsid w:val="00785327"/>
    <w:rsid w:val="00786D52"/>
    <w:rsid w:val="00790FD6"/>
    <w:rsid w:val="0079535D"/>
    <w:rsid w:val="00797663"/>
    <w:rsid w:val="007A5059"/>
    <w:rsid w:val="007A7495"/>
    <w:rsid w:val="007C145F"/>
    <w:rsid w:val="007C7C84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6E85"/>
    <w:rsid w:val="008A7F0D"/>
    <w:rsid w:val="008C0F08"/>
    <w:rsid w:val="008C0FEC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3134"/>
    <w:rsid w:val="009C4BAF"/>
    <w:rsid w:val="009D5A2D"/>
    <w:rsid w:val="009D67B1"/>
    <w:rsid w:val="009D6CC8"/>
    <w:rsid w:val="009E232E"/>
    <w:rsid w:val="009E349E"/>
    <w:rsid w:val="009E75C9"/>
    <w:rsid w:val="009F5488"/>
    <w:rsid w:val="009F549F"/>
    <w:rsid w:val="009F5FFE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1F3"/>
    <w:rsid w:val="00A61B5D"/>
    <w:rsid w:val="00A651CD"/>
    <w:rsid w:val="00A755BF"/>
    <w:rsid w:val="00A803A0"/>
    <w:rsid w:val="00A80C91"/>
    <w:rsid w:val="00A90050"/>
    <w:rsid w:val="00A95B18"/>
    <w:rsid w:val="00AA2C0F"/>
    <w:rsid w:val="00AB0CA3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0160"/>
    <w:rsid w:val="00AE6ADF"/>
    <w:rsid w:val="00AF4F19"/>
    <w:rsid w:val="00AF51B3"/>
    <w:rsid w:val="00AF6363"/>
    <w:rsid w:val="00B00759"/>
    <w:rsid w:val="00B00959"/>
    <w:rsid w:val="00B16FA7"/>
    <w:rsid w:val="00B27D66"/>
    <w:rsid w:val="00B312D6"/>
    <w:rsid w:val="00B3297A"/>
    <w:rsid w:val="00B33D13"/>
    <w:rsid w:val="00B40463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162B"/>
    <w:rsid w:val="00BD2593"/>
    <w:rsid w:val="00BD566E"/>
    <w:rsid w:val="00BE0BDC"/>
    <w:rsid w:val="00BE33F0"/>
    <w:rsid w:val="00BE5A90"/>
    <w:rsid w:val="00BF3138"/>
    <w:rsid w:val="00BF5A50"/>
    <w:rsid w:val="00BF799A"/>
    <w:rsid w:val="00C05655"/>
    <w:rsid w:val="00C13A02"/>
    <w:rsid w:val="00C13B66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2094"/>
    <w:rsid w:val="00D653CA"/>
    <w:rsid w:val="00D838E3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E04726"/>
    <w:rsid w:val="00E07C52"/>
    <w:rsid w:val="00E13EE2"/>
    <w:rsid w:val="00E15E12"/>
    <w:rsid w:val="00E16126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36044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50D"/>
    <w:rsid w:val="00FC0B97"/>
    <w:rsid w:val="00FC2694"/>
    <w:rsid w:val="00FD6AA9"/>
    <w:rsid w:val="00FD7770"/>
    <w:rsid w:val="00FE0A02"/>
    <w:rsid w:val="00FE302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44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480</cp:revision>
  <cp:lastPrinted>2022-06-22T22:59:00Z</cp:lastPrinted>
  <dcterms:created xsi:type="dcterms:W3CDTF">2021-08-30T05:12:00Z</dcterms:created>
  <dcterms:modified xsi:type="dcterms:W3CDTF">2023-02-07T12:15:00Z</dcterms:modified>
</cp:coreProperties>
</file>