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91F5" w14:textId="2E467AFC" w:rsidR="00ED14C9" w:rsidRDefault="00ED14C9" w:rsidP="00ED14C9">
      <w:pPr>
        <w:pStyle w:val="Ttulo1"/>
      </w:pPr>
      <w:r>
        <w:t>Lista de prioridad de requerimientos</w:t>
      </w:r>
    </w:p>
    <w:p w14:paraId="60E8E6EB" w14:textId="77777777" w:rsidR="00ED14C9" w:rsidRPr="00ED14C9" w:rsidRDefault="00ED14C9" w:rsidP="00ED14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35C4B" w:rsidRPr="00ED14C9" w14:paraId="1313741E" w14:textId="77777777" w:rsidTr="00F35C4B">
        <w:tc>
          <w:tcPr>
            <w:tcW w:w="1555" w:type="dxa"/>
          </w:tcPr>
          <w:p w14:paraId="53B4F653" w14:textId="2A50688E" w:rsidR="00F35C4B" w:rsidRPr="00ED14C9" w:rsidRDefault="00F35C4B">
            <w:pPr>
              <w:rPr>
                <w:b/>
                <w:bCs/>
              </w:rPr>
            </w:pPr>
            <w:r w:rsidRPr="00ED14C9">
              <w:rPr>
                <w:b/>
                <w:bCs/>
              </w:rPr>
              <w:t>Prioridad</w:t>
            </w:r>
          </w:p>
        </w:tc>
        <w:tc>
          <w:tcPr>
            <w:tcW w:w="7273" w:type="dxa"/>
          </w:tcPr>
          <w:p w14:paraId="605AB660" w14:textId="6C5D218C" w:rsidR="00F35C4B" w:rsidRPr="00ED14C9" w:rsidRDefault="00F35C4B">
            <w:pPr>
              <w:rPr>
                <w:b/>
                <w:bCs/>
              </w:rPr>
            </w:pPr>
            <w:r w:rsidRPr="00ED14C9">
              <w:rPr>
                <w:b/>
                <w:bCs/>
              </w:rPr>
              <w:t xml:space="preserve">Requerimientos </w:t>
            </w:r>
          </w:p>
        </w:tc>
      </w:tr>
      <w:tr w:rsidR="00F35C4B" w14:paraId="0B502DEA" w14:textId="77777777" w:rsidTr="00F35C4B">
        <w:tc>
          <w:tcPr>
            <w:tcW w:w="1555" w:type="dxa"/>
          </w:tcPr>
          <w:p w14:paraId="6C5A644F" w14:textId="3BC692C7" w:rsidR="00F35C4B" w:rsidRDefault="00F35C4B">
            <w:r>
              <w:t>Muy alta</w:t>
            </w:r>
          </w:p>
        </w:tc>
        <w:tc>
          <w:tcPr>
            <w:tcW w:w="7273" w:type="dxa"/>
          </w:tcPr>
          <w:p w14:paraId="6FB182D3" w14:textId="77777777" w:rsidR="00ED14C9" w:rsidRPr="00FC2525" w:rsidRDefault="00ED14C9" w:rsidP="00ED14C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2525">
              <w:rPr>
                <w:rFonts w:ascii="Arial" w:hAnsi="Arial" w:cs="Arial"/>
                <w:sz w:val="24"/>
                <w:szCs w:val="24"/>
                <w:lang w:val="es-ES"/>
              </w:rPr>
              <w:t>1.1 El usuario guardara documentos en el sistema, los cuales se organizarán en carpetas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según las etiquetas usadas</w:t>
            </w:r>
            <w:r w:rsidRPr="00FC2525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E34D46C" w14:textId="77777777" w:rsidR="00F35C4B" w:rsidRDefault="00ED14C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1.5 El usuario podrá guardar documentos de office y PDF por medio del programa</w:t>
            </w:r>
          </w:p>
          <w:p w14:paraId="0C796BEE" w14:textId="77777777" w:rsidR="00614494" w:rsidRPr="00FC2525" w:rsidRDefault="00614494" w:rsidP="00614494">
            <w:pPr>
              <w:pStyle w:val="Prrafodelista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2525">
              <w:rPr>
                <w:rFonts w:ascii="Arial" w:hAnsi="Arial" w:cs="Arial"/>
                <w:sz w:val="24"/>
                <w:szCs w:val="24"/>
                <w:lang w:val="es-ES"/>
              </w:rPr>
              <w:t>El programa guardara los documentos por medio de etiquetas en el titulo los documentos en las carpetas del mismo nombre.</w:t>
            </w:r>
          </w:p>
          <w:p w14:paraId="6EC1EAE6" w14:textId="355A827A" w:rsidR="00614494" w:rsidRPr="00614494" w:rsidRDefault="00614494" w:rsidP="00614494">
            <w:pPr>
              <w:pStyle w:val="Prrafodelista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14494">
              <w:rPr>
                <w:rFonts w:ascii="Arial" w:hAnsi="Arial" w:cs="Arial"/>
                <w:sz w:val="24"/>
                <w:szCs w:val="24"/>
                <w:lang w:val="es-ES"/>
              </w:rPr>
              <w:t>El programa será una extensión del buscador de archivos de Windows 10.</w:t>
            </w:r>
          </w:p>
          <w:p w14:paraId="41137DA4" w14:textId="77777777" w:rsidR="00614494" w:rsidRDefault="00614494" w:rsidP="00614494">
            <w:pPr>
              <w:pStyle w:val="Prrafodelista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programa será compatible con los archivos de office y PDF.</w:t>
            </w:r>
          </w:p>
          <w:p w14:paraId="62C71A7E" w14:textId="1982E917" w:rsidR="00ED14C9" w:rsidRDefault="00ED14C9"/>
        </w:tc>
      </w:tr>
      <w:tr w:rsidR="00F35C4B" w14:paraId="33F9087B" w14:textId="77777777" w:rsidTr="00F35C4B">
        <w:tc>
          <w:tcPr>
            <w:tcW w:w="1555" w:type="dxa"/>
          </w:tcPr>
          <w:p w14:paraId="1DFE3131" w14:textId="3AEE563A" w:rsidR="00F35C4B" w:rsidRDefault="00F35C4B">
            <w:r>
              <w:t>Alta</w:t>
            </w:r>
          </w:p>
        </w:tc>
        <w:tc>
          <w:tcPr>
            <w:tcW w:w="7273" w:type="dxa"/>
          </w:tcPr>
          <w:p w14:paraId="0DE59094" w14:textId="77777777" w:rsidR="00CD06AE" w:rsidRDefault="00CD06AE" w:rsidP="00CD06A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2525">
              <w:rPr>
                <w:rFonts w:ascii="Arial" w:hAnsi="Arial" w:cs="Arial"/>
                <w:sz w:val="24"/>
                <w:szCs w:val="24"/>
                <w:lang w:val="es-ES"/>
              </w:rPr>
              <w:t>1.2 El usuario podrá buscar y encontrar los archivos que necesite en las carpetas correspondientes ya generadas.</w:t>
            </w:r>
          </w:p>
          <w:p w14:paraId="7AF4DD27" w14:textId="696605DC" w:rsidR="00CD06AE" w:rsidRDefault="00CD06AE" w:rsidP="00CD06A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2525">
              <w:rPr>
                <w:rFonts w:ascii="Arial" w:hAnsi="Arial" w:cs="Arial"/>
                <w:sz w:val="24"/>
                <w:szCs w:val="24"/>
                <w:lang w:val="es-ES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Pr="00FC2525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Pr="00FC2525">
              <w:rPr>
                <w:rFonts w:ascii="Arial" w:hAnsi="Arial" w:cs="Arial"/>
                <w:sz w:val="24"/>
                <w:szCs w:val="24"/>
                <w:lang w:val="es-ES"/>
              </w:rPr>
              <w:t>l usuario podrá guardar documentos en almacenamientos físicos, como el ordenador o memorias externas, y en almacenamiento en nube.</w:t>
            </w:r>
          </w:p>
          <w:p w14:paraId="6EA80B20" w14:textId="40455CD6" w:rsidR="00CD06AE" w:rsidRDefault="00CD06AE" w:rsidP="00CD06A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2.3 </w:t>
            </w:r>
            <w:r w:rsidRPr="00CD06AE">
              <w:rPr>
                <w:rFonts w:ascii="Arial" w:hAnsi="Arial" w:cs="Arial"/>
                <w:sz w:val="24"/>
                <w:szCs w:val="24"/>
                <w:lang w:val="es-ES"/>
              </w:rPr>
              <w:t>El Programa generara una nueva carpeta con el nombre de la</w:t>
            </w:r>
            <w:r w:rsidRPr="00CD06A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D06AE">
              <w:rPr>
                <w:rFonts w:ascii="Arial" w:hAnsi="Arial" w:cs="Arial"/>
                <w:sz w:val="24"/>
                <w:szCs w:val="24"/>
                <w:lang w:val="es-ES"/>
              </w:rPr>
              <w:t>etiqueta en caso de no encontrar una carpeta correspondiente a la etiqueta generada por el usuario.</w:t>
            </w:r>
          </w:p>
          <w:p w14:paraId="40076358" w14:textId="696F4DCF" w:rsidR="00CD06AE" w:rsidRDefault="00CD06AE" w:rsidP="00CD06A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D06AE">
              <w:rPr>
                <w:rFonts w:ascii="Arial" w:hAnsi="Arial" w:cs="Arial"/>
                <w:sz w:val="24"/>
                <w:szCs w:val="24"/>
                <w:lang w:val="es-ES"/>
              </w:rPr>
              <w:t>2.4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 </w:t>
            </w:r>
            <w:r w:rsidRPr="00CD06AE">
              <w:rPr>
                <w:rFonts w:ascii="Arial" w:hAnsi="Arial" w:cs="Arial"/>
                <w:sz w:val="24"/>
                <w:szCs w:val="24"/>
                <w:lang w:val="es-ES"/>
              </w:rPr>
              <w:t>programa podrá generar subcarpetas dentro de la primera carpeta con etiquetas adicionales auxiliares generadas por el usuario.</w:t>
            </w:r>
          </w:p>
          <w:p w14:paraId="3BB1EDB5" w14:textId="787C54F8" w:rsidR="00F35C4B" w:rsidRPr="00185AF4" w:rsidRDefault="00966150" w:rsidP="00185AF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2.5 </w:t>
            </w:r>
            <w:r w:rsidRPr="00FC2525">
              <w:rPr>
                <w:rFonts w:ascii="Arial" w:hAnsi="Arial" w:cs="Arial"/>
                <w:sz w:val="24"/>
                <w:szCs w:val="24"/>
                <w:lang w:val="es-ES"/>
              </w:rPr>
              <w:t>El programa podrá funcionar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guardar archivos y carpetas</w:t>
            </w:r>
            <w:r w:rsidRPr="00FC2525">
              <w:rPr>
                <w:rFonts w:ascii="Arial" w:hAnsi="Arial" w:cs="Arial"/>
                <w:sz w:val="24"/>
                <w:szCs w:val="24"/>
                <w:lang w:val="es-ES"/>
              </w:rPr>
              <w:t xml:space="preserve"> en almacenamientos en nube que se encuentren sincronizados en el ordenador</w:t>
            </w:r>
          </w:p>
        </w:tc>
      </w:tr>
      <w:tr w:rsidR="00F35C4B" w14:paraId="269B0D59" w14:textId="77777777" w:rsidTr="00F35C4B">
        <w:tc>
          <w:tcPr>
            <w:tcW w:w="1555" w:type="dxa"/>
          </w:tcPr>
          <w:p w14:paraId="73C71459" w14:textId="624C543E" w:rsidR="00F35C4B" w:rsidRDefault="00F35C4B">
            <w:r>
              <w:t xml:space="preserve">Media </w:t>
            </w:r>
          </w:p>
        </w:tc>
        <w:tc>
          <w:tcPr>
            <w:tcW w:w="7273" w:type="dxa"/>
          </w:tcPr>
          <w:p w14:paraId="2C57DE04" w14:textId="4A4C00A4" w:rsidR="00CD06AE" w:rsidRDefault="00CD06AE" w:rsidP="00CD06A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1.3 El usuario podrá revisar el historial de cambios para encontrar el archivo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más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actualizado.</w:t>
            </w:r>
          </w:p>
          <w:p w14:paraId="376486FB" w14:textId="77777777" w:rsidR="00F35C4B" w:rsidRDefault="00F35C4B" w:rsidP="00185AF4">
            <w:pPr>
              <w:spacing w:line="360" w:lineRule="auto"/>
            </w:pPr>
          </w:p>
        </w:tc>
      </w:tr>
    </w:tbl>
    <w:p w14:paraId="669E6036" w14:textId="2E647AD0" w:rsidR="0013075D" w:rsidRDefault="0013075D"/>
    <w:p w14:paraId="5FC85740" w14:textId="23C81C5A" w:rsidR="00DC6E09" w:rsidRDefault="00DC6E09"/>
    <w:p w14:paraId="4EF463F7" w14:textId="3256A679" w:rsidR="00DC6E09" w:rsidRDefault="00DC6E09">
      <w:r>
        <w:lastRenderedPageBreak/>
        <w:t>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DC6E09" w:rsidRPr="00ED14C9" w14:paraId="29BA6114" w14:textId="77777777" w:rsidTr="00EE423C">
        <w:tc>
          <w:tcPr>
            <w:tcW w:w="1555" w:type="dxa"/>
          </w:tcPr>
          <w:p w14:paraId="5525F38C" w14:textId="77777777" w:rsidR="00DC6E09" w:rsidRPr="00ED14C9" w:rsidRDefault="00DC6E09" w:rsidP="00EE423C">
            <w:pPr>
              <w:rPr>
                <w:b/>
                <w:bCs/>
              </w:rPr>
            </w:pPr>
            <w:r w:rsidRPr="00ED14C9">
              <w:rPr>
                <w:b/>
                <w:bCs/>
              </w:rPr>
              <w:t>Prioridad</w:t>
            </w:r>
          </w:p>
        </w:tc>
        <w:tc>
          <w:tcPr>
            <w:tcW w:w="7273" w:type="dxa"/>
          </w:tcPr>
          <w:p w14:paraId="2BFD267D" w14:textId="77777777" w:rsidR="00DC6E09" w:rsidRPr="00ED14C9" w:rsidRDefault="00DC6E09" w:rsidP="00EE423C">
            <w:pPr>
              <w:rPr>
                <w:b/>
                <w:bCs/>
              </w:rPr>
            </w:pPr>
            <w:r w:rsidRPr="00ED14C9">
              <w:rPr>
                <w:b/>
                <w:bCs/>
              </w:rPr>
              <w:t xml:space="preserve">Requerimientos </w:t>
            </w:r>
          </w:p>
        </w:tc>
      </w:tr>
      <w:tr w:rsidR="00DC6E09" w14:paraId="633F55C9" w14:textId="77777777" w:rsidTr="00EE423C">
        <w:tc>
          <w:tcPr>
            <w:tcW w:w="1555" w:type="dxa"/>
          </w:tcPr>
          <w:p w14:paraId="6E2B03AB" w14:textId="77777777" w:rsidR="00DC6E09" w:rsidRDefault="00DC6E09" w:rsidP="00EE423C">
            <w:r>
              <w:t>Muy alta</w:t>
            </w:r>
          </w:p>
        </w:tc>
        <w:tc>
          <w:tcPr>
            <w:tcW w:w="7273" w:type="dxa"/>
          </w:tcPr>
          <w:p w14:paraId="68857751" w14:textId="244A9C93" w:rsidR="00DC6E09" w:rsidRPr="00185AF4" w:rsidRDefault="00DC6E09" w:rsidP="00185AF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C6E09">
              <w:rPr>
                <w:rFonts w:ascii="Arial" w:hAnsi="Arial" w:cs="Arial"/>
                <w:sz w:val="24"/>
                <w:szCs w:val="24"/>
                <w:lang w:val="es-ES"/>
              </w:rPr>
              <w:t>3.5 El sistema solo aceptara archivos de Office y PDF para guardar los archivos en el ordenador.</w:t>
            </w:r>
          </w:p>
        </w:tc>
      </w:tr>
      <w:tr w:rsidR="00DC6E09" w14:paraId="30666701" w14:textId="77777777" w:rsidTr="00EE423C">
        <w:tc>
          <w:tcPr>
            <w:tcW w:w="1555" w:type="dxa"/>
          </w:tcPr>
          <w:p w14:paraId="0FCAE76D" w14:textId="77777777" w:rsidR="00DC6E09" w:rsidRDefault="00DC6E09" w:rsidP="00EE423C">
            <w:r>
              <w:t>Alta</w:t>
            </w:r>
          </w:p>
        </w:tc>
        <w:tc>
          <w:tcPr>
            <w:tcW w:w="7273" w:type="dxa"/>
          </w:tcPr>
          <w:p w14:paraId="13358B18" w14:textId="77777777" w:rsidR="00DC6E09" w:rsidRPr="00FC2525" w:rsidRDefault="00DC6E09" w:rsidP="00EE423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2525">
              <w:rPr>
                <w:rFonts w:ascii="Arial" w:hAnsi="Arial" w:cs="Arial"/>
                <w:sz w:val="24"/>
                <w:szCs w:val="24"/>
                <w:lang w:val="es-ES"/>
              </w:rPr>
              <w:t>3.2 Las etiquetas auxiliares se encontrarán después de las etiquetas principales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929CE2B" w14:textId="77777777" w:rsidR="00DC6E09" w:rsidRPr="00FC2525" w:rsidRDefault="00DC6E09" w:rsidP="00DC6E0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2525">
              <w:rPr>
                <w:rFonts w:ascii="Arial" w:hAnsi="Arial" w:cs="Arial"/>
                <w:sz w:val="24"/>
                <w:szCs w:val="24"/>
                <w:lang w:val="es-ES"/>
              </w:rPr>
              <w:t>3.3 El programa podrá guardar archivos en unidades físicas, como la memoria interna del ordenador o un dispositivo de memoria externa, así como en almacenamientos en nube sincronizados al ordenador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los archivos o carpetas que genere el usuario.</w:t>
            </w:r>
          </w:p>
          <w:p w14:paraId="0825E247" w14:textId="77777777" w:rsidR="00DC6E09" w:rsidRDefault="00DC6E09" w:rsidP="00EE423C"/>
        </w:tc>
      </w:tr>
      <w:tr w:rsidR="00DC6E09" w14:paraId="2A8DAFB4" w14:textId="77777777" w:rsidTr="00EE423C">
        <w:tc>
          <w:tcPr>
            <w:tcW w:w="1555" w:type="dxa"/>
          </w:tcPr>
          <w:p w14:paraId="638A6774" w14:textId="77777777" w:rsidR="00DC6E09" w:rsidRDefault="00DC6E09" w:rsidP="00EE423C">
            <w:r>
              <w:t xml:space="preserve">Media </w:t>
            </w:r>
          </w:p>
        </w:tc>
        <w:tc>
          <w:tcPr>
            <w:tcW w:w="7273" w:type="dxa"/>
          </w:tcPr>
          <w:p w14:paraId="24B36E2C" w14:textId="77777777" w:rsidR="00DC6E09" w:rsidRPr="00FC2525" w:rsidRDefault="00DC6E09" w:rsidP="00EE423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2525">
              <w:rPr>
                <w:rFonts w:ascii="Arial" w:hAnsi="Arial" w:cs="Arial"/>
                <w:sz w:val="24"/>
                <w:szCs w:val="24"/>
                <w:lang w:val="es-ES"/>
              </w:rPr>
              <w:t>3.1 El programa solo podrá guardar un archivo a la vez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con la etiqueta correspondiente a la carpeta donde se guardará.</w:t>
            </w:r>
          </w:p>
          <w:p w14:paraId="1296497B" w14:textId="77777777" w:rsidR="00DC6E09" w:rsidRDefault="00DC6E09" w:rsidP="00EE423C"/>
        </w:tc>
      </w:tr>
      <w:tr w:rsidR="00DC6E09" w14:paraId="217B2E63" w14:textId="77777777" w:rsidTr="00EE423C">
        <w:tc>
          <w:tcPr>
            <w:tcW w:w="1555" w:type="dxa"/>
          </w:tcPr>
          <w:p w14:paraId="189A52D3" w14:textId="77777777" w:rsidR="00DC6E09" w:rsidRDefault="00DC6E09" w:rsidP="00EE423C">
            <w:r>
              <w:t>Baja</w:t>
            </w:r>
          </w:p>
        </w:tc>
        <w:tc>
          <w:tcPr>
            <w:tcW w:w="7273" w:type="dxa"/>
          </w:tcPr>
          <w:p w14:paraId="73683899" w14:textId="77777777" w:rsidR="00DC6E09" w:rsidRPr="00FC2525" w:rsidRDefault="00DC6E09" w:rsidP="00EE423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C2525">
              <w:rPr>
                <w:rFonts w:ascii="Arial" w:hAnsi="Arial" w:cs="Arial"/>
                <w:sz w:val="24"/>
                <w:szCs w:val="24"/>
                <w:lang w:val="es-ES"/>
              </w:rPr>
              <w:t>3.4 El sistema no guardara archivos si el almacenamiento se encuentra lleno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no eliminara archivos del ordenador de manera automática.</w:t>
            </w:r>
          </w:p>
          <w:p w14:paraId="00503E85" w14:textId="77777777" w:rsidR="00DC6E09" w:rsidRDefault="00DC6E09" w:rsidP="00EE423C"/>
        </w:tc>
      </w:tr>
    </w:tbl>
    <w:p w14:paraId="413D4C45" w14:textId="77777777" w:rsidR="00DC6E09" w:rsidRDefault="00DC6E09"/>
    <w:sectPr w:rsidR="00DC6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C2E65"/>
    <w:multiLevelType w:val="multilevel"/>
    <w:tmpl w:val="2E4471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DC71E8C"/>
    <w:multiLevelType w:val="multilevel"/>
    <w:tmpl w:val="4FC6E2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C4B4727"/>
    <w:multiLevelType w:val="multilevel"/>
    <w:tmpl w:val="CE74F7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4B"/>
    <w:rsid w:val="0013075D"/>
    <w:rsid w:val="00185AF4"/>
    <w:rsid w:val="001D0142"/>
    <w:rsid w:val="004246D3"/>
    <w:rsid w:val="00614494"/>
    <w:rsid w:val="00966150"/>
    <w:rsid w:val="00CD06AE"/>
    <w:rsid w:val="00DC6E09"/>
    <w:rsid w:val="00ED14C9"/>
    <w:rsid w:val="00F3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508C"/>
  <w15:chartTrackingRefBased/>
  <w15:docId w15:val="{231680CF-DCE6-4D2B-8E9F-1646F398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D1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1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MELHEM ABRAHAM BERZUNZA RAMIREZ</dc:creator>
  <cp:keywords/>
  <dc:description/>
  <cp:lastModifiedBy>MELHEM ABRAHAM BERZUNZA RAMIREZ</cp:lastModifiedBy>
  <cp:revision>2</cp:revision>
  <dcterms:created xsi:type="dcterms:W3CDTF">2021-11-17T00:00:00Z</dcterms:created>
  <dcterms:modified xsi:type="dcterms:W3CDTF">2021-11-17T00:37:00Z</dcterms:modified>
</cp:coreProperties>
</file>