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896" w:rsidRDefault="00DC1F1D">
      <w:pPr>
        <w:spacing w:after="0" w:line="259" w:lineRule="auto"/>
        <w:ind w:left="532" w:firstLine="0"/>
      </w:pPr>
      <w:bookmarkStart w:id="0" w:name="_GoBack"/>
      <w:bookmarkEnd w:id="0"/>
      <w:r>
        <w:rPr>
          <w:b/>
          <w:color w:val="8F3DFF"/>
          <w:sz w:val="40"/>
        </w:rPr>
        <w:t>BUGS Y CORRECCIONES — AGENTE PAULA</w:t>
      </w:r>
      <w:r>
        <w:t xml:space="preserve"> </w:t>
      </w:r>
    </w:p>
    <w:p w:rsidR="00135896" w:rsidRDefault="00DC1F1D">
      <w:pPr>
        <w:spacing w:after="57" w:line="265" w:lineRule="auto"/>
        <w:ind w:left="2331" w:right="1903"/>
        <w:jc w:val="center"/>
      </w:pPr>
      <w:r>
        <w:t xml:space="preserve">Testeo 11/05/2026 — Dra. Laura Delgado </w:t>
      </w:r>
    </w:p>
    <w:p w:rsidR="00135896" w:rsidRDefault="00DC1F1D">
      <w:pPr>
        <w:spacing w:after="582" w:line="259" w:lineRule="auto"/>
        <w:ind w:left="418" w:firstLine="0"/>
        <w:jc w:val="center"/>
      </w:pPr>
      <w:r>
        <w:rPr>
          <w:i/>
          <w:color w:val="666666"/>
        </w:rPr>
        <w:t>Cada bug tiene: qué pasó en el chat, qué dijo Laura, y el texto exacto aprobado.</w:t>
      </w:r>
      <w:r>
        <w:t xml:space="preserve"> </w:t>
      </w:r>
    </w:p>
    <w:p w:rsidR="00135896" w:rsidRDefault="00DC1F1D">
      <w:pPr>
        <w:spacing w:after="0" w:line="259" w:lineRule="auto"/>
        <w:ind w:left="2325" w:firstLine="0"/>
      </w:pPr>
      <w:r>
        <w:t xml:space="preserve"> </w:t>
      </w:r>
      <w:r>
        <w:br w:type="page"/>
      </w:r>
    </w:p>
    <w:p w:rsidR="00135896" w:rsidRDefault="00DC1F1D">
      <w:pPr>
        <w:pStyle w:val="Heading1"/>
        <w:ind w:left="-5" w:right="150"/>
      </w:pPr>
      <w:r>
        <w:lastRenderedPageBreak/>
        <w:t>BUG 1 — Mensaje inicial rudo + incompleto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>Prioridad: ALTA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Chat con el bot </w:t>
      </w:r>
    </w:p>
    <w:p w:rsidR="00135896" w:rsidRDefault="00DC1F1D">
      <w:pPr>
        <w:spacing w:after="227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 xml:space="preserve">Hola soy </w:t>
      </w:r>
      <w:r>
        <w:rPr>
          <w:color w:val="CC0000"/>
        </w:rPr>
        <w:t>Paula... decíme qué turno necesitás.</w:t>
      </w:r>
      <w:r>
        <w:t xml:space="preserve"> </w:t>
      </w:r>
    </w:p>
    <w:p w:rsidR="00135896" w:rsidRDefault="00DC1F1D">
      <w:pPr>
        <w:pStyle w:val="Heading2"/>
        <w:spacing w:after="0"/>
        <w:ind w:left="-5"/>
      </w:pPr>
      <w:r>
        <w:t xml:space="preserve">Corrección de Laura </w:t>
      </w:r>
    </w:p>
    <w:tbl>
      <w:tblPr>
        <w:tblStyle w:val="TableGrid"/>
        <w:tblW w:w="9360" w:type="dxa"/>
        <w:tblInd w:w="360" w:type="dxa"/>
        <w:tblCellMar>
          <w:top w:w="2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2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"decíme que turno necesitas me suena rudo. Tendría que decir: soy paula... contame en qué </w:t>
            </w:r>
          </w:p>
        </w:tc>
      </w:tr>
      <w:tr w:rsidR="0013589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color w:val="2E7D32"/>
              </w:rPr>
              <w:t>podemos ayudarte y te orientamos"</w:t>
            </w:r>
            <w:r>
              <w:t xml:space="preserve"> </w:t>
            </w:r>
          </w:p>
        </w:tc>
      </w:tr>
      <w:tr w:rsidR="00135896">
        <w:trPr>
          <w:trHeight w:val="25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"fijate q dice hola soy paula... decime que turno </w:t>
            </w:r>
            <w:r>
              <w:rPr>
                <w:color w:val="2E7D32"/>
              </w:rPr>
              <w:t>necesitas"</w:t>
            </w:r>
            <w:r>
              <w:t xml:space="preserve"> </w:t>
            </w:r>
          </w:p>
        </w:tc>
      </w:tr>
    </w:tbl>
    <w:p w:rsidR="00135896" w:rsidRDefault="00DC1F1D">
      <w:pPr>
        <w:pStyle w:val="Heading2"/>
        <w:ind w:left="-5"/>
      </w:pPr>
      <w:r>
        <w:t xml:space="preserve">Mensaje inicial completo aprobado por Laura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Hola, Soy Paula, del equipo de Clínica Dra. Laura Delgado.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La consulta de evaluación tiene un valor de $50.000.</w:t>
      </w:r>
      <w:r>
        <w:t xml:space="preserve"> </w:t>
      </w:r>
    </w:p>
    <w:p w:rsidR="00135896" w:rsidRDefault="00DC1F1D">
      <w:pPr>
        <w:spacing w:after="41" w:line="250" w:lineRule="auto"/>
        <w:ind w:left="355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Ahí la doctora evalúa tu caso y te orienta sobre las opciones </w:t>
      </w:r>
      <w:r>
        <w:rPr>
          <w:color w:val="1A7A1A"/>
        </w:rPr>
        <w:t>de tratamiento más adecuadas para vos.</w:t>
      </w:r>
      <w:r>
        <w:t xml:space="preserve"> </w:t>
      </w:r>
    </w:p>
    <w:p w:rsidR="00135896" w:rsidRDefault="00DC1F1D">
      <w:pPr>
        <w:spacing w:after="190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Te ayudo a coordinar un turno.</w:t>
      </w:r>
      <w:r>
        <w:t xml:space="preserve">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36" w:line="259" w:lineRule="auto"/>
        <w:ind w:left="0" w:right="-4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3039" name="Group 33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39" style="width:486pt;height:1pt;mso-position-horizontal-relative:char;mso-position-vertical-relative:line" coordsize="61722,127">
                <v:shape id="Shape 70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2 — "Dale, pasámelos y sigo" — tono grotesco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>Prioridad: ALTA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</w:t>
      </w:r>
    </w:p>
    <w:p w:rsidR="00135896" w:rsidRDefault="00DC1F1D">
      <w:pPr>
        <w:spacing w:after="70" w:line="259" w:lineRule="auto"/>
        <w:ind w:left="355"/>
      </w:pPr>
      <w:r>
        <w:rPr>
          <w:b/>
          <w:color w:val="333333"/>
        </w:rPr>
        <w:t xml:space="preserve">PACIENTE: </w:t>
      </w:r>
      <w:r>
        <w:t xml:space="preserve">Martes </w:t>
      </w:r>
    </w:p>
    <w:p w:rsidR="00135896" w:rsidRDefault="00DC1F1D">
      <w:pPr>
        <w:spacing w:after="222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Para poder dejarlo agendado, necesito tu nombre y apellido, y tu</w:t>
      </w:r>
      <w:r>
        <w:rPr>
          <w:color w:val="CC0000"/>
        </w:rPr>
        <w:t xml:space="preserve"> DNI solo con números </w:t>
      </w:r>
      <w:r>
        <w:rPr>
          <w:rFonts w:ascii="Calibri" w:eastAsia="Calibri" w:hAnsi="Calibri" w:cs="Calibri"/>
          <w:color w:val="CC0000"/>
        </w:rPr>
        <w:t>😊</w:t>
      </w:r>
      <w:r>
        <w:t xml:space="preserve"> </w:t>
      </w:r>
      <w:r>
        <w:rPr>
          <w:b/>
          <w:color w:val="CC0000"/>
        </w:rPr>
        <w:t xml:space="preserve">PAULA: </w:t>
      </w:r>
      <w:r>
        <w:rPr>
          <w:color w:val="CC0000"/>
        </w:rPr>
        <w:t>Dale, pasámelos y sigo.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Corrección de Laura </w:t>
      </w:r>
    </w:p>
    <w:p w:rsidR="00135896" w:rsidRDefault="00DC1F1D">
      <w:pPr>
        <w:shd w:val="clear" w:color="auto" w:fill="F0FFF0"/>
        <w:spacing w:after="42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"Dale, pasámelos y sigo. Responde la ia. Medio grotesco."</w:t>
      </w:r>
      <w:r>
        <w:t xml:space="preserve"> </w:t>
      </w:r>
    </w:p>
    <w:p w:rsidR="00135896" w:rsidRDefault="00DC1F1D">
      <w:pPr>
        <w:spacing w:after="182" w:line="259" w:lineRule="auto"/>
        <w:ind w:left="360" w:firstLine="0"/>
      </w:pPr>
      <w:r>
        <w:t xml:space="preserve">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32" w:line="259" w:lineRule="auto"/>
        <w:ind w:left="0" w:right="-4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3040" name="Group 3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40" style="width:486pt;height:1pt;mso-position-horizontal-relative:char;mso-position-vertical-relative:line" coordsize="61722,127">
                <v:shape id="Shape 72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3 — No confirma turno cuando paciente elige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>Prioridad: ALTA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— Caso 1 </w:t>
      </w:r>
    </w:p>
    <w:p w:rsidR="00135896" w:rsidRDefault="00DC1F1D">
      <w:pPr>
        <w:spacing w:after="43"/>
        <w:ind w:left="370" w:right="622"/>
      </w:pPr>
      <w:r>
        <w:rPr>
          <w:b/>
        </w:rPr>
        <w:t xml:space="preserve">PAULA: </w:t>
      </w:r>
      <w:r>
        <w:t>1</w:t>
      </w:r>
      <w:r>
        <w:rPr>
          <w:rFonts w:ascii="Calibri" w:eastAsia="Calibri" w:hAnsi="Calibri" w:cs="Calibri"/>
        </w:rPr>
        <w:t>⃣</w:t>
      </w:r>
      <w:r>
        <w:t xml:space="preserve"> </w:t>
      </w:r>
      <w:r>
        <w:t>Martes 12/05 — 10:00 hs / 2</w:t>
      </w:r>
      <w:r>
        <w:rPr>
          <w:rFonts w:ascii="Calibri" w:eastAsia="Calibri" w:hAnsi="Calibri" w:cs="Calibri"/>
        </w:rPr>
        <w:t>⃣</w:t>
      </w:r>
      <w:r>
        <w:t xml:space="preserve"> Jueves 14/05 — 10:00 hs. ¿Cuál te queda mejor? </w:t>
      </w:r>
    </w:p>
    <w:p w:rsidR="00135896" w:rsidRDefault="00DC1F1D">
      <w:pPr>
        <w:spacing w:after="32" w:line="259" w:lineRule="auto"/>
        <w:ind w:left="355"/>
      </w:pPr>
      <w:r>
        <w:rPr>
          <w:b/>
          <w:color w:val="333333"/>
        </w:rPr>
        <w:t xml:space="preserve">PACIENTE: </w:t>
      </w:r>
      <w:r>
        <w:t xml:space="preserve">Martes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Para poder dejarlo agendado, necesito tu nombre y apellido...</w:t>
      </w:r>
      <w:r>
        <w:t xml:space="preserve"> </w:t>
      </w:r>
    </w:p>
    <w:p w:rsidR="00135896" w:rsidRDefault="00DC1F1D">
      <w:pPr>
        <w:spacing w:after="229"/>
        <w:ind w:left="10" w:right="622"/>
      </w:pPr>
      <w:r>
        <w:t xml:space="preserve">No confirmó qué turno quedó. Saltó directo a pedir datos. </w:t>
      </w:r>
    </w:p>
    <w:p w:rsidR="00135896" w:rsidRDefault="00DC1F1D">
      <w:pPr>
        <w:pStyle w:val="Heading2"/>
        <w:ind w:left="-5"/>
      </w:pPr>
      <w:r>
        <w:t xml:space="preserve">Corrección de Laura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 xml:space="preserve">"no </w:t>
      </w:r>
      <w:r>
        <w:rPr>
          <w:color w:val="2E7D32"/>
        </w:rPr>
        <w:t>entendió q la paciente eligió martes"</w:t>
      </w:r>
      <w:r>
        <w:t xml:space="preserve"> </w:t>
      </w:r>
    </w:p>
    <w:p w:rsidR="00135896" w:rsidRDefault="00135896">
      <w:pPr>
        <w:spacing w:after="0" w:line="259" w:lineRule="auto"/>
        <w:ind w:left="-1260" w:right="10562" w:firstLine="0"/>
      </w:pPr>
    </w:p>
    <w:tbl>
      <w:tblPr>
        <w:tblStyle w:val="TableGrid"/>
        <w:tblW w:w="9360" w:type="dxa"/>
        <w:tblInd w:w="360" w:type="dxa"/>
        <w:tblCellMar>
          <w:top w:w="3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>"y al decirle con solo martes no queda claro... queda como q yo le dije mal"</w:t>
            </w:r>
            <w:r>
              <w:t xml:space="preserve"> </w:t>
            </w:r>
          </w:p>
        </w:tc>
      </w:tr>
      <w:tr w:rsidR="00135896">
        <w:trPr>
          <w:trHeight w:val="2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>"y la respuesta sería: perfecto te agendo el martes..."</w:t>
            </w:r>
            <w:r>
              <w:t xml:space="preserve"> </w:t>
            </w:r>
          </w:p>
        </w:tc>
      </w:tr>
    </w:tbl>
    <w:p w:rsidR="00135896" w:rsidRDefault="00DC1F1D">
      <w:pPr>
        <w:spacing w:after="0" w:line="259" w:lineRule="auto"/>
        <w:ind w:left="0" w:right="-4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7569200"/>
                <wp:effectExtent l="0" t="0" r="0" b="0"/>
                <wp:docPr id="31615" name="Group 31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7569200"/>
                          <a:chOff x="0" y="0"/>
                          <a:chExt cx="6172200" cy="7569200"/>
                        </a:xfrm>
                      </wpg:grpSpPr>
                      <wps:wsp>
                        <wps:cNvPr id="36133" name="Shape 36133"/>
                        <wps:cNvSpPr/>
                        <wps:spPr>
                          <a:xfrm>
                            <a:off x="0" y="0"/>
                            <a:ext cx="6172200" cy="756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 h="7569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  <a:lnTo>
                                  <a:pt x="6172200" y="7569200"/>
                                </a:lnTo>
                                <a:lnTo>
                                  <a:pt x="0" y="7569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D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3486150" y="7338988"/>
                            <a:ext cx="57007" cy="245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35896" w:rsidRDefault="00DC1F1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25"/>
                            <a:ext cx="3448051" cy="74676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15" style="width:486pt;height:596pt;mso-position-horizontal-relative:char;mso-position-vertical-relative:line" coordsize="61722,75692">
                <v:shape id="Shape 36134" style="position:absolute;width:61722;height:75692;left:0;top:0;" coordsize="6172200,7569200" path="m0,0l6172200,0l6172200,7569200l0,7569200l0,0">
                  <v:stroke weight="0pt" endcap="flat" joinstyle="miter" miterlimit="10" on="false" color="#000000" opacity="0"/>
                  <v:fill on="true" color="#25d366"/>
                </v:shape>
                <v:rect id="Rectangle 611" style="position:absolute;width:570;height:2452;left:34861;top:73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13" style="position:absolute;width:34480;height:74676;left:190;top:190;" filled="f">
                  <v:imagedata r:id="rId6"/>
                </v:shape>
              </v:group>
            </w:pict>
          </mc:Fallback>
        </mc:AlternateContent>
      </w:r>
    </w:p>
    <w:p w:rsidR="00135896" w:rsidRDefault="00DC1F1D">
      <w:pPr>
        <w:shd w:val="clear" w:color="auto" w:fill="25D366"/>
        <w:spacing w:after="210" w:line="259" w:lineRule="auto"/>
        <w:ind w:left="0" w:firstLine="0"/>
      </w:pPr>
      <w:r>
        <w:rPr>
          <w:rFonts w:ascii="Calibri" w:eastAsia="Calibri" w:hAnsi="Calibri" w:cs="Calibri"/>
          <w:color w:val="FFFFFF"/>
          <w:sz w:val="24"/>
        </w:rPr>
        <w:t xml:space="preserve">EL bot lo deriva xq se pierde  </w:t>
      </w:r>
    </w:p>
    <w:p w:rsidR="00135896" w:rsidRDefault="00DC1F1D">
      <w:pPr>
        <w:pStyle w:val="Heading2"/>
        <w:ind w:left="-5"/>
      </w:pPr>
      <w:r>
        <w:t xml:space="preserve">Chat con el bot — Caso 2: </w:t>
      </w:r>
      <w:r>
        <w:t xml:space="preserve">vuelve a ofrecer turnos post-confirmación </w:t>
      </w:r>
    </w:p>
    <w:p w:rsidR="00135896" w:rsidRDefault="00DC1F1D">
      <w:pPr>
        <w:spacing w:after="105"/>
        <w:ind w:left="10" w:right="622"/>
      </w:pPr>
      <w:r>
        <w:t xml:space="preserve">Después de confirmar turno + enviar dirección + seña + ficha médica: </w:t>
      </w:r>
    </w:p>
    <w:p w:rsidR="00135896" w:rsidRDefault="00DC1F1D">
      <w:pPr>
        <w:spacing w:after="34" w:line="259" w:lineRule="auto"/>
        <w:ind w:left="0" w:right="1012" w:firstLine="0"/>
        <w:jc w:val="right"/>
      </w:pPr>
      <w:r>
        <w:rPr>
          <w:b/>
          <w:color w:val="CC0000"/>
        </w:rPr>
        <w:t xml:space="preserve">PAULA: </w:t>
      </w:r>
      <w:r>
        <w:rPr>
          <w:color w:val="CC0000"/>
        </w:rPr>
        <w:t>1</w:t>
      </w:r>
      <w:r>
        <w:rPr>
          <w:rFonts w:ascii="Calibri" w:eastAsia="Calibri" w:hAnsi="Calibri" w:cs="Calibri"/>
          <w:color w:val="CC0000"/>
        </w:rPr>
        <w:t>⃣</w:t>
      </w:r>
      <w:r>
        <w:rPr>
          <w:color w:val="CC0000"/>
        </w:rPr>
        <w:t xml:space="preserve"> Martes 12/05 — 10:00 hs / 2</w:t>
      </w:r>
      <w:r>
        <w:rPr>
          <w:rFonts w:ascii="Calibri" w:eastAsia="Calibri" w:hAnsi="Calibri" w:cs="Calibri"/>
          <w:color w:val="CC0000"/>
        </w:rPr>
        <w:t>⃣</w:t>
      </w:r>
      <w:r>
        <w:rPr>
          <w:color w:val="CC0000"/>
        </w:rPr>
        <w:t xml:space="preserve"> Martes 12/05 — 13:00 hs. ¿Cuál te queda mejor?</w:t>
      </w:r>
      <w:r>
        <w:t xml:space="preserve">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¡Ya dije que el martes! </w:t>
      </w:r>
    </w:p>
    <w:p w:rsidR="00135896" w:rsidRDefault="00DC1F1D">
      <w:pPr>
        <w:ind w:left="10" w:right="622"/>
      </w:pPr>
      <w:r>
        <w:t>El agente no debe vol</w:t>
      </w:r>
      <w:r>
        <w:t xml:space="preserve">ver a ofrecer turnos si ya hay uno confirmado. </w:t>
      </w:r>
    </w:p>
    <w:p w:rsidR="00135896" w:rsidRDefault="00135896">
      <w:pPr>
        <w:sectPr w:rsidR="00135896">
          <w:pgSz w:w="12240" w:h="15840"/>
          <w:pgMar w:top="1440" w:right="1678" w:bottom="1634" w:left="1260" w:header="720" w:footer="720" w:gutter="0"/>
          <w:cols w:space="720"/>
        </w:sectPr>
      </w:pPr>
    </w:p>
    <w:p w:rsidR="00135896" w:rsidRDefault="00DC1F1D">
      <w:pPr>
        <w:spacing w:after="0" w:line="259" w:lineRule="auto"/>
        <w:ind w:left="-1440" w:right="1080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819150</wp:posOffset>
            </wp:positionH>
            <wp:positionV relativeFrom="page">
              <wp:posOffset>933452</wp:posOffset>
            </wp:positionV>
            <wp:extent cx="5148072" cy="9125712"/>
            <wp:effectExtent l="0" t="0" r="0" b="0"/>
            <wp:wrapTopAndBottom/>
            <wp:docPr id="35463" name="Picture 35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" name="Picture 354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72" cy="912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5896" w:rsidRDefault="00135896">
      <w:pPr>
        <w:sectPr w:rsidR="00135896">
          <w:pgSz w:w="12240" w:h="15840"/>
          <w:pgMar w:top="1440" w:right="1440" w:bottom="1440" w:left="1440" w:header="720" w:footer="720" w:gutter="0"/>
          <w:cols w:space="720"/>
        </w:sectPr>
      </w:pPr>
    </w:p>
    <w:p w:rsidR="00135896" w:rsidRDefault="00DC1F1D">
      <w:pPr>
        <w:spacing w:after="191" w:line="268" w:lineRule="auto"/>
        <w:ind w:left="-5" w:right="76"/>
      </w:pPr>
      <w:r>
        <w:rPr>
          <w:sz w:val="22"/>
        </w:rPr>
        <w:t xml:space="preserve">Documentado en el chat al final del documento 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24" w:line="259" w:lineRule="auto"/>
        <w:ind w:left="0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1677" name="Group 3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773" name="Shape 773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77" style="width:486pt;height:1pt;mso-position-horizontal-relative:char;mso-position-vertical-relative:line" coordsize="61722,127">
                <v:shape id="Shape 773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4 — Mención de anestesia sin aguja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Me da miedo realizarme el implante, no estoy segura </w:t>
      </w:r>
    </w:p>
    <w:p w:rsidR="00135896" w:rsidRDefault="00DC1F1D">
      <w:pPr>
        <w:spacing w:after="230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...La doctora trabaja con planificación personalizada y un sistema de anestesia sin aguja, que minimiza el dolor y la incomodidad.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Corrección de Laura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"Por ahí sacar lo de la aguja. Creo q antes ya lo había mencionado. Únicamente."</w:t>
      </w:r>
      <w:r>
        <w:t xml:space="preserve"> </w:t>
      </w:r>
    </w:p>
    <w:p w:rsidR="00135896" w:rsidRDefault="00DC1F1D">
      <w:pPr>
        <w:pStyle w:val="Heading2"/>
        <w:spacing w:after="78"/>
        <w:ind w:left="-5"/>
      </w:pPr>
      <w:r>
        <w:t>Texto aprobado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Es totalmente normal sentir miedo o inseguridad </w:t>
      </w:r>
      <w:r>
        <w:rPr>
          <w:rFonts w:ascii="Calibri" w:eastAsia="Calibri" w:hAnsi="Calibri" w:cs="Calibri"/>
          <w:color w:val="1A7A1A"/>
        </w:rPr>
        <w:t>😊</w:t>
      </w:r>
      <w:r>
        <w:t xml:space="preserve"> </w:t>
      </w:r>
    </w:p>
    <w:p w:rsidR="00135896" w:rsidRDefault="00DC1F1D">
      <w:pPr>
        <w:spacing w:after="41" w:line="250" w:lineRule="auto"/>
        <w:ind w:left="355"/>
      </w:pPr>
      <w:r>
        <w:rPr>
          <w:b/>
          <w:color w:val="1A7A1A"/>
        </w:rPr>
        <w:t xml:space="preserve">PAULA: </w:t>
      </w:r>
      <w:r>
        <w:rPr>
          <w:color w:val="1A7A1A"/>
        </w:rPr>
        <w:t>De hecho, muchos pacientes llegan a la consulta con esa misma preocupación y se sienten más tranquilos después de poder hablarlo y entender bien cómo sería el tratamiento.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La idea </w:t>
      </w:r>
      <w:r>
        <w:rPr>
          <w:color w:val="1A7A1A"/>
        </w:rPr>
        <w:t xml:space="preserve">de la evaluación es justamente explicarte todo con calma y que puedas sacarte las dudas antes de decidir. </w:t>
      </w:r>
    </w:p>
    <w:p w:rsidR="00135896" w:rsidRDefault="00135896">
      <w:pPr>
        <w:sectPr w:rsidR="00135896">
          <w:pgSz w:w="12240" w:h="15840"/>
          <w:pgMar w:top="1440" w:right="1267" w:bottom="1440" w:left="1260" w:header="720" w:footer="720" w:gutter="0"/>
          <w:cols w:space="720"/>
        </w:sectPr>
      </w:pPr>
    </w:p>
    <w:p w:rsidR="00135896" w:rsidRDefault="00DC1F1D">
      <w:pPr>
        <w:spacing w:after="0" w:line="259" w:lineRule="auto"/>
        <w:ind w:left="-1440" w:right="1080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819150</wp:posOffset>
            </wp:positionH>
            <wp:positionV relativeFrom="page">
              <wp:posOffset>933452</wp:posOffset>
            </wp:positionV>
            <wp:extent cx="5148072" cy="9125712"/>
            <wp:effectExtent l="0" t="0" r="0" b="0"/>
            <wp:wrapTopAndBottom/>
            <wp:docPr id="35467" name="Picture 35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" name="Picture 354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72" cy="9125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35896" w:rsidRDefault="00135896">
      <w:pPr>
        <w:sectPr w:rsidR="00135896">
          <w:pgSz w:w="12240" w:h="15840"/>
          <w:pgMar w:top="1440" w:right="1440" w:bottom="1440" w:left="1440" w:header="720" w:footer="720" w:gutter="0"/>
          <w:cols w:space="720"/>
        </w:sectPr>
      </w:pPr>
    </w:p>
    <w:p w:rsidR="00135896" w:rsidRDefault="00DC1F1D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:rsidR="00135896" w:rsidRDefault="00DC1F1D">
      <w:pPr>
        <w:spacing w:after="8" w:line="268" w:lineRule="auto"/>
        <w:ind w:left="-5" w:right="76"/>
      </w:pPr>
      <w:r>
        <w:rPr>
          <w:sz w:val="22"/>
        </w:rPr>
        <w:t xml:space="preserve">Enviado por dra al grupo: [19:01, 11/5/2026] Dra. Maria Laura Delgado: Es totalmente normal sentir miedo o inseguridad </w:t>
      </w:r>
      <w:r>
        <w:rPr>
          <w:rFonts w:ascii="Calibri" w:eastAsia="Calibri" w:hAnsi="Calibri" w:cs="Calibri"/>
          <w:sz w:val="22"/>
        </w:rPr>
        <w:t>😊</w:t>
      </w:r>
      <w:r>
        <w:rPr>
          <w:sz w:val="22"/>
        </w:rPr>
        <w:t xml:space="preserve"> </w:t>
      </w:r>
    </w:p>
    <w:p w:rsidR="00135896" w:rsidRDefault="00DC1F1D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:rsidR="00135896" w:rsidRDefault="00DC1F1D">
      <w:pPr>
        <w:spacing w:after="8" w:line="268" w:lineRule="auto"/>
        <w:ind w:left="-5" w:right="76"/>
      </w:pPr>
      <w:r>
        <w:rPr>
          <w:sz w:val="22"/>
        </w:rPr>
        <w:t xml:space="preserve">De hecho, </w:t>
      </w:r>
      <w:r>
        <w:rPr>
          <w:sz w:val="22"/>
        </w:rPr>
        <w:t xml:space="preserve">muchos pacientes llegan a la consulta con esa misma preocupación y se sienten más tranquilos después de poder hablarlo y entender bien cómo sería el tratamiento. </w:t>
      </w:r>
    </w:p>
    <w:p w:rsidR="00135896" w:rsidRDefault="00DC1F1D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:rsidR="00135896" w:rsidRDefault="00DC1F1D">
      <w:pPr>
        <w:spacing w:after="8" w:line="268" w:lineRule="auto"/>
        <w:ind w:left="-5" w:right="76"/>
      </w:pPr>
      <w:r>
        <w:rPr>
          <w:sz w:val="22"/>
        </w:rPr>
        <w:t>La idea de la evaluación es justamente explicarte todo con calma y que puedas sacarte las d</w:t>
      </w:r>
      <w:r>
        <w:rPr>
          <w:sz w:val="22"/>
        </w:rPr>
        <w:t xml:space="preserve">udas antes de decidir. </w:t>
      </w:r>
    </w:p>
    <w:p w:rsidR="00135896" w:rsidRDefault="00DC1F1D">
      <w:pPr>
        <w:spacing w:after="8" w:line="268" w:lineRule="auto"/>
        <w:ind w:left="-5" w:right="76"/>
      </w:pPr>
      <w:r>
        <w:rPr>
          <w:sz w:val="22"/>
        </w:rPr>
        <w:t xml:space="preserve">[19:01, 11/5/2026] Dra. Maria Laura Delgado: Por ahi sacar lo de la aguja. Creo q antes ya lo habia mencionado. </w:t>
      </w:r>
    </w:p>
    <w:p w:rsidR="00135896" w:rsidRDefault="00DC1F1D">
      <w:pPr>
        <w:spacing w:line="493" w:lineRule="auto"/>
        <w:ind w:left="10" w:right="2527"/>
      </w:pPr>
      <w:r>
        <w:rPr>
          <w:sz w:val="22"/>
        </w:rPr>
        <w:t xml:space="preserve">[19:01, 11/5/2026] Dra. Maria Laura Delgado: Unicamente </w:t>
      </w:r>
      <w:r>
        <w:t>nota: Esta parte esta bien, lo unico que remarca la dra es la p</w:t>
      </w:r>
      <w:r>
        <w:t xml:space="preserve">arte de aguja. irrelevante  </w:t>
      </w:r>
    </w:p>
    <w:p w:rsidR="00135896" w:rsidRDefault="00DC1F1D">
      <w:pPr>
        <w:spacing w:after="42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2913" name="Group 3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1051" name="Shape 1051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13" style="width:486pt;height:1pt;mso-position-horizontal-relative:char;mso-position-vertical-relative:line" coordsize="61722,127">
                <v:shape id="Shape 1051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5 — Repetición excesiva + no avanza cuando paciente ya decidió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>Prioridad: ALTA</w:t>
      </w:r>
      <w:r>
        <w:t xml:space="preserve"> </w:t>
      </w:r>
    </w:p>
    <w:p w:rsidR="00135896" w:rsidRDefault="00DC1F1D">
      <w:pPr>
        <w:pStyle w:val="Heading2"/>
        <w:spacing w:after="0"/>
        <w:ind w:left="-5"/>
      </w:pPr>
      <w:r>
        <w:t xml:space="preserve">Corrección de Laura </w:t>
      </w:r>
    </w:p>
    <w:tbl>
      <w:tblPr>
        <w:tblStyle w:val="TableGrid"/>
        <w:tblW w:w="9360" w:type="dxa"/>
        <w:tblInd w:w="360" w:type="dxa"/>
        <w:tblCellMar>
          <w:top w:w="2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31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>"habría que corregir: mucha repetición de te ayudo a coordinar un turno"</w:t>
            </w:r>
            <w:r>
              <w:t xml:space="preserve"> </w:t>
            </w:r>
          </w:p>
        </w:tc>
      </w:tr>
      <w:tr w:rsidR="00135896">
        <w:trPr>
          <w:trHeight w:val="25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"a veces vuelve a explicar </w:t>
            </w:r>
            <w:r>
              <w:rPr>
                <w:color w:val="2E7D32"/>
              </w:rPr>
              <w:t>cosas cuando el paciente ya decidió avanzar"</w:t>
            </w:r>
            <w:r>
              <w:t xml:space="preserve"> </w:t>
            </w:r>
          </w:p>
        </w:tc>
      </w:tr>
    </w:tbl>
    <w:p w:rsidR="00135896" w:rsidRDefault="00DC1F1D">
      <w:pPr>
        <w:pStyle w:val="Heading2"/>
        <w:ind w:left="-5"/>
      </w:pPr>
      <w:r>
        <w:t xml:space="preserve">Chat con el bot — Conversación Aurora López </w:t>
      </w:r>
    </w:p>
    <w:p w:rsidR="00135896" w:rsidRDefault="00DC1F1D">
      <w:pPr>
        <w:spacing w:after="91"/>
        <w:ind w:left="10" w:right="622"/>
      </w:pPr>
      <w:r>
        <w:t xml:space="preserve">El agente repite "si querés, te ayudo a coordinar un turno de evaluación" 4 veces seguidas: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Ok cto es el valor del implante?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 xml:space="preserve">...Si querés, te </w:t>
      </w:r>
      <w:r>
        <w:rPr>
          <w:color w:val="CC0000"/>
        </w:rPr>
        <w:t>ayudo a coordinar un turno de evaluación.</w:t>
      </w:r>
      <w:r>
        <w:t xml:space="preserve"> </w:t>
      </w:r>
    </w:p>
    <w:p w:rsidR="00135896" w:rsidRDefault="00DC1F1D">
      <w:pPr>
        <w:spacing w:after="79"/>
        <w:ind w:left="370" w:right="622"/>
      </w:pPr>
      <w:r>
        <w:rPr>
          <w:b/>
          <w:color w:val="333333"/>
        </w:rPr>
        <w:t xml:space="preserve">PACIENTE: </w:t>
      </w:r>
      <w:r>
        <w:t xml:space="preserve">Cto sale la consulta? </w:t>
      </w:r>
    </w:p>
    <w:p w:rsidR="00135896" w:rsidRDefault="00DC1F1D">
      <w:pPr>
        <w:ind w:left="370" w:right="622"/>
      </w:pPr>
      <w:r>
        <w:rPr>
          <w:b/>
        </w:rPr>
        <w:t xml:space="preserve">PAULA: </w:t>
      </w:r>
      <w:r>
        <w:t xml:space="preserve">La consulta tiene un valor de $50.000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Si querés, te ayudo a coordinar un turno de evaluación.</w:t>
      </w:r>
      <w:r>
        <w:t xml:space="preserve"> </w:t>
      </w:r>
    </w:p>
    <w:p w:rsidR="00135896" w:rsidRDefault="00DC1F1D">
      <w:pPr>
        <w:spacing w:after="80"/>
        <w:ind w:left="370" w:right="622"/>
      </w:pPr>
      <w:r>
        <w:rPr>
          <w:b/>
          <w:color w:val="333333"/>
        </w:rPr>
        <w:t xml:space="preserve">PACIENTE: </w:t>
      </w:r>
      <w:r>
        <w:t xml:space="preserve">Ok. Pensé que era más barata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Entiendo, totalmente</w:t>
      </w:r>
      <w:r>
        <w:rPr>
          <w:color w:val="CC0000"/>
        </w:rPr>
        <w:t xml:space="preserve"> </w:t>
      </w:r>
      <w:r>
        <w:rPr>
          <w:rFonts w:ascii="Calibri" w:eastAsia="Calibri" w:hAnsi="Calibri" w:cs="Calibri"/>
          <w:color w:val="CC0000"/>
        </w:rPr>
        <w:t>😊</w:t>
      </w:r>
      <w:r>
        <w:rPr>
          <w:color w:val="CC0000"/>
        </w:rPr>
        <w:t xml:space="preserve"> Si querés, te ayudo a coordinar un turno de evaluación.</w:t>
      </w:r>
      <w:r>
        <w:t xml:space="preserve">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Ok voy a tomar un turno </w:t>
      </w:r>
    </w:p>
    <w:p w:rsidR="00135896" w:rsidRDefault="00DC1F1D">
      <w:pPr>
        <w:spacing w:after="36" w:line="250" w:lineRule="auto"/>
        <w:ind w:left="355" w:right="394"/>
      </w:pPr>
      <w:r>
        <w:rPr>
          <w:b/>
          <w:color w:val="CC0000"/>
        </w:rPr>
        <w:t xml:space="preserve">PAULA: </w:t>
      </w:r>
      <w:r>
        <w:rPr>
          <w:color w:val="CC0000"/>
        </w:rPr>
        <w:t>En implantes lo ideal es hacer primero una evaluación... Si querés, te ayudo a coordinar un turno.</w:t>
      </w:r>
      <w:r>
        <w:t xml:space="preserve">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Voy a tomar un turno </w:t>
      </w:r>
    </w:p>
    <w:p w:rsidR="00135896" w:rsidRDefault="00DC1F1D">
      <w:pPr>
        <w:spacing w:after="93"/>
        <w:ind w:left="10" w:right="622"/>
      </w:pPr>
      <w:r>
        <w:t xml:space="preserve">La paciente tuvo que </w:t>
      </w:r>
      <w:r>
        <w:t xml:space="preserve">decirlo dos veces. El agente debería detectar intención de avanzar y pasar directo a pedir datos o mostrar turnos. </w:t>
      </w:r>
    </w:p>
    <w:p w:rsidR="00135896" w:rsidRDefault="00DC1F1D">
      <w:pPr>
        <w:spacing w:after="82" w:line="259" w:lineRule="auto"/>
        <w:ind w:left="0" w:firstLine="0"/>
      </w:pPr>
      <w:r>
        <w:t xml:space="preserve"> </w:t>
      </w:r>
    </w:p>
    <w:p w:rsidR="00135896" w:rsidRDefault="00DC1F1D">
      <w:pPr>
        <w:spacing w:after="191"/>
        <w:ind w:left="10" w:right="622"/>
      </w:pPr>
      <w:r>
        <w:t xml:space="preserve">NOTA: Documentado en conversacion al final del documento 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2914" name="Group 3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1054" name="Shape 1054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14" style="width:486pt;height:1pt;mso-position-horizontal-relative:char;mso-position-vertical-relative:line" coordsize="61722,127">
                <v:shape id="Shape 1054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6 — "Si querés" suena débil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Chat con el bot </w:t>
      </w:r>
    </w:p>
    <w:p w:rsidR="00135896" w:rsidRDefault="00DC1F1D">
      <w:pPr>
        <w:spacing w:after="227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Si querés, te ayudo a coordinar un turno de evaluación.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Corrección de Laura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"ahí esta todo ok. no va mucho el si queres"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Texto aprobado </w:t>
      </w:r>
    </w:p>
    <w:p w:rsidR="00135896" w:rsidRDefault="00DC1F1D">
      <w:pPr>
        <w:spacing w:after="190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Te ayudo a coordinar un turno.</w:t>
      </w:r>
      <w:r>
        <w:t xml:space="preserve">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3987" name="Group 33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1696" name="Shape 1696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87" style="width:486pt;height:1pt;mso-position-horizontal-relative:char;mso-position-vertical-relative:line" coordsize="61722,127">
                <v:shape id="Shape 1696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7 — No responde sobre cobertura de obra social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 xml:space="preserve">Prioridad: </w:t>
      </w:r>
      <w:r>
        <w:rPr>
          <w:b/>
          <w:color w:val="CC0000"/>
        </w:rPr>
        <w:t>CRITICA</w:t>
      </w:r>
      <w:r>
        <w:t xml:space="preserve"> </w:t>
      </w:r>
    </w:p>
    <w:p w:rsidR="00135896" w:rsidRDefault="00DC1F1D">
      <w:pPr>
        <w:pStyle w:val="Heading2"/>
        <w:spacing w:after="0"/>
        <w:ind w:left="-5"/>
      </w:pPr>
      <w:r>
        <w:t xml:space="preserve">Corrección de Laura </w:t>
      </w:r>
    </w:p>
    <w:tbl>
      <w:tblPr>
        <w:tblStyle w:val="TableGrid"/>
        <w:tblW w:w="9360" w:type="dxa"/>
        <w:tblInd w:w="360" w:type="dxa"/>
        <w:tblCellMar>
          <w:top w:w="31" w:type="dxa"/>
          <w:left w:w="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2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"cuando el paciente pregunta si OSDE cubre implantes, la IA no responde y sigue con otro </w:t>
            </w:r>
          </w:p>
        </w:tc>
      </w:tr>
      <w:tr w:rsidR="00135896">
        <w:trPr>
          <w:trHeight w:val="2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color w:val="2E7D32"/>
              </w:rPr>
              <w:t xml:space="preserve">tema. Debe responder: los implantes no tienen cobertura de obra social. La consulta de evaluación sí </w:t>
            </w:r>
          </w:p>
        </w:tc>
      </w:tr>
      <w:tr w:rsidR="0013589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color w:val="2E7D32"/>
              </w:rPr>
              <w:t>está cubierta."</w:t>
            </w:r>
            <w:r>
              <w:t xml:space="preserve"> </w:t>
            </w:r>
          </w:p>
        </w:tc>
      </w:tr>
      <w:tr w:rsidR="00135896">
        <w:trPr>
          <w:trHeight w:val="2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"Cuando un paciente menciona una obra social, la IA debe identificar cuál es, aplicar la regla </w:t>
            </w:r>
          </w:p>
        </w:tc>
      </w:tr>
      <w:tr w:rsidR="00135896">
        <w:trPr>
          <w:trHeight w:val="2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  <w:jc w:val="both"/>
            </w:pPr>
            <w:r>
              <w:rPr>
                <w:color w:val="2E7D32"/>
              </w:rPr>
              <w:t xml:space="preserve">correspondiente y responder con claridad antes de ofrecer turnos. No ignorar la pregunta de cobertura y </w:t>
            </w:r>
          </w:p>
        </w:tc>
      </w:tr>
      <w:tr w:rsidR="00135896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color w:val="2E7D32"/>
              </w:rPr>
              <w:t>seguir con otro tema."</w:t>
            </w:r>
            <w:r>
              <w:t xml:space="preserve"> </w:t>
            </w:r>
          </w:p>
        </w:tc>
      </w:tr>
      <w:tr w:rsidR="00135896">
        <w:trPr>
          <w:trHeight w:val="25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>"las únicas distintas</w:t>
            </w:r>
            <w:r>
              <w:rPr>
                <w:color w:val="2E7D32"/>
              </w:rPr>
              <w:t xml:space="preserve"> son osde e issn"</w:t>
            </w:r>
            <w:r>
              <w:t xml:space="preserve"> </w:t>
            </w:r>
          </w:p>
        </w:tc>
      </w:tr>
    </w:tbl>
    <w:p w:rsidR="00135896" w:rsidRDefault="00DC1F1D">
      <w:pPr>
        <w:pStyle w:val="Heading2"/>
        <w:ind w:left="-5"/>
      </w:pPr>
      <w:r>
        <w:t xml:space="preserve">Reglas por obra social (texto exacto de Laura) </w:t>
      </w:r>
    </w:p>
    <w:p w:rsidR="00135896" w:rsidRDefault="00DC1F1D">
      <w:pPr>
        <w:spacing w:after="77" w:line="265" w:lineRule="auto"/>
        <w:ind w:left="-5"/>
      </w:pPr>
      <w:r>
        <w:rPr>
          <w:b/>
        </w:rPr>
        <w:t>OSDE</w:t>
      </w:r>
      <w:r>
        <w:t xml:space="preserve"> </w:t>
      </w:r>
    </w:p>
    <w:p w:rsidR="00135896" w:rsidRDefault="00DC1F1D">
      <w:pPr>
        <w:spacing w:after="93"/>
        <w:ind w:left="10" w:right="622"/>
      </w:pPr>
      <w:r>
        <w:t xml:space="preserve">Cubre únicamente consultas y cirugías maxilofaciales (nomenclador de cirugía maxilofacial). No cubre implantes, rehabilitaciones ni prótesis. El paciente que consulta por implantes </w:t>
      </w:r>
      <w:r>
        <w:t xml:space="preserve">con OSDE debe ser tratado como particular para ese tratamiento. </w:t>
      </w:r>
    </w:p>
    <w:p w:rsidR="00135896" w:rsidRDefault="00DC1F1D">
      <w:pPr>
        <w:spacing w:after="93"/>
        <w:ind w:left="10" w:right="622"/>
      </w:pPr>
      <w:r>
        <w:t xml:space="preserve">Si pregunta si OSDE cubre implantes: "Los implantes no tienen cobertura de obra social. La consulta de evaluación sí está cubierta." </w:t>
      </w:r>
    </w:p>
    <w:p w:rsidR="00135896" w:rsidRDefault="00DC1F1D">
      <w:pPr>
        <w:spacing w:after="93"/>
        <w:ind w:left="10" w:right="622"/>
      </w:pPr>
      <w:r>
        <w:t xml:space="preserve">Alternativa de Laura: "La consulta de evaluación sí está </w:t>
      </w:r>
      <w:r>
        <w:t xml:space="preserve">cubierta. El presupuesto del tratamiento se entrega en esa primera consulta." </w:t>
      </w:r>
    </w:p>
    <w:p w:rsidR="00135896" w:rsidRDefault="00DC1F1D">
      <w:pPr>
        <w:spacing w:after="77" w:line="265" w:lineRule="auto"/>
        <w:ind w:left="-5"/>
      </w:pPr>
      <w:r>
        <w:rPr>
          <w:b/>
        </w:rPr>
        <w:t>ISSN</w:t>
      </w:r>
      <w:r>
        <w:t xml:space="preserve"> </w:t>
      </w:r>
    </w:p>
    <w:p w:rsidR="00135896" w:rsidRDefault="00DC1F1D">
      <w:pPr>
        <w:spacing w:after="93"/>
        <w:ind w:left="10" w:right="622"/>
      </w:pPr>
      <w:r>
        <w:t xml:space="preserve">En el consultorio particular NO hay cobertura — ni de odontología general ni de cirugía maxilofacial. El paciente con ISSN debe ser captado como particular. Si quiere una </w:t>
      </w:r>
      <w:r>
        <w:t xml:space="preserve">consulta de cirugía maxilofacial cubierta por ISSN, derivar a CIMO: +54 9 299 329-4089. </w:t>
      </w:r>
    </w:p>
    <w:p w:rsidR="00135896" w:rsidRDefault="00DC1F1D">
      <w:pPr>
        <w:spacing w:after="77" w:line="265" w:lineRule="auto"/>
        <w:ind w:left="-5"/>
      </w:pPr>
      <w:r>
        <w:rPr>
          <w:b/>
        </w:rPr>
        <w:t>Galeno, Medicus, Federada, Medife y demás</w:t>
      </w:r>
      <w:r>
        <w:t xml:space="preserve"> </w:t>
      </w:r>
    </w:p>
    <w:p w:rsidR="00135896" w:rsidRDefault="00DC1F1D">
      <w:pPr>
        <w:spacing w:after="231"/>
        <w:ind w:left="10" w:right="622"/>
      </w:pPr>
      <w:r>
        <w:t xml:space="preserve">Se aceptan para consulta. En la consulta se evalúa qué tratamientos tienen cobertura y cuáles se abonan como particular. La </w:t>
      </w:r>
      <w:r>
        <w:t xml:space="preserve">IA NO debe adelantar si cubre o no — solo confirmar que se acepta la obra social y coordinar el turno. </w:t>
      </w:r>
    </w:p>
    <w:p w:rsidR="00135896" w:rsidRDefault="00DC1F1D">
      <w:pPr>
        <w:pStyle w:val="Heading2"/>
        <w:ind w:left="-5"/>
      </w:pPr>
      <w:r>
        <w:t xml:space="preserve">Flujo aprobado cuando paciente tiene OSDE </w:t>
      </w:r>
    </w:p>
    <w:p w:rsidR="00135896" w:rsidRDefault="00DC1F1D">
      <w:pPr>
        <w:ind w:left="370" w:right="622"/>
      </w:pPr>
      <w:r>
        <w:rPr>
          <w:b/>
          <w:color w:val="333333"/>
        </w:rPr>
        <w:t xml:space="preserve">PACIENTE: </w:t>
      </w:r>
      <w:r>
        <w:t xml:space="preserve">Martes. Tengo OSDE </w:t>
      </w:r>
    </w:p>
    <w:p w:rsidR="00135896" w:rsidRDefault="00DC1F1D">
      <w:pPr>
        <w:spacing w:after="192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Perfecto. Te agendo entonces para el martes 12/05 a las 10 hs. Sí, </w:t>
      </w:r>
      <w:r>
        <w:rPr>
          <w:color w:val="1A7A1A"/>
        </w:rPr>
        <w:t>trabajamos con OSDE. La consulta tiene coseguro y luego vemos específicamente la cobertura según el tratamiento. Te envío la dirección y los datos para confirmar el turno.</w:t>
      </w:r>
      <w:r>
        <w:t xml:space="preserve"> </w:t>
      </w:r>
    </w:p>
    <w:p w:rsidR="00135896" w:rsidRDefault="00DC1F1D">
      <w:pPr>
        <w:ind w:left="10" w:right="622"/>
      </w:pPr>
      <w:r>
        <w:t xml:space="preserve">Nota: este puede ser el motivo del bug 3 al preguntarle obra social y asignar un </w:t>
      </w:r>
      <w:r>
        <w:t xml:space="preserve">turno al mismo tiempo, se pierde y deriva, buena accion al derivar  </w:t>
      </w:r>
    </w:p>
    <w:p w:rsidR="00135896" w:rsidRDefault="00DC1F1D">
      <w:pPr>
        <w:spacing w:after="43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4027" name="Group 3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2346" name="Shape 2346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27" style="width:486pt;height:1pt;mso-position-horizontal-relative:char;mso-position-vertical-relative:line" coordsize="61722,127">
                <v:shape id="Shape 2346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8 — Referencia incorrecta a la doctora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Chat con el bot — Caso 1 </w:t>
      </w:r>
    </w:p>
    <w:p w:rsidR="00135896" w:rsidRDefault="00DC1F1D">
      <w:pPr>
        <w:spacing w:after="227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...te ayudo a coordinar un turno para que Laura Delgado te vea el caso...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>Corrección de L</w:t>
      </w:r>
      <w:r>
        <w:rPr>
          <w:b/>
          <w:sz w:val="24"/>
        </w:rPr>
        <w:t xml:space="preserve">aura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"Para que laura delgado... suena raro"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— Caso 2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>Listo, quedó tu evaluación con Laura el martes 12/05...</w:t>
      </w:r>
      <w:r>
        <w:t xml:space="preserve"> </w:t>
      </w:r>
    </w:p>
    <w:p w:rsidR="00135896" w:rsidRDefault="00DC1F1D">
      <w:pPr>
        <w:spacing w:after="229"/>
        <w:ind w:left="10" w:right="622"/>
      </w:pPr>
      <w:r>
        <w:t xml:space="preserve">Dice "con Laura" a secas, sin "Dra." ni apellido. </w:t>
      </w:r>
    </w:p>
    <w:p w:rsidR="00135896" w:rsidRDefault="00DC1F1D">
      <w:pPr>
        <w:pStyle w:val="Heading2"/>
        <w:ind w:left="-5"/>
      </w:pPr>
      <w:r>
        <w:t xml:space="preserve">Texto aprobado </w:t>
      </w:r>
    </w:p>
    <w:p w:rsidR="00135896" w:rsidRDefault="00DC1F1D">
      <w:pPr>
        <w:spacing w:after="191"/>
        <w:ind w:left="10" w:right="622"/>
      </w:pPr>
      <w:r>
        <w:t>Siempre usar "con la Dra. Laura Delgado". Nunc</w:t>
      </w:r>
      <w:r>
        <w:t xml:space="preserve">a "Laura Delgado" ni "Laura" sola.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3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4028" name="Group 3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2348" name="Shape 2348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28" style="width:486pt;height:1pt;mso-position-horizontal-relative:char;mso-position-vertical-relative:line" coordsize="61722,127">
                <v:shape id="Shape 2348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9 — Respuesta sobre descuento de consulta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¿Luego se descuenta del tratamiento el valor de la consulta? </w:t>
      </w:r>
    </w:p>
    <w:p w:rsidR="00135896" w:rsidRDefault="00DC1F1D">
      <w:pPr>
        <w:spacing w:after="230" w:line="250" w:lineRule="auto"/>
        <w:ind w:left="355" w:right="337"/>
      </w:pPr>
      <w:r>
        <w:rPr>
          <w:b/>
          <w:color w:val="CC0000"/>
        </w:rPr>
        <w:t xml:space="preserve">PAULA: </w:t>
      </w:r>
      <w:r>
        <w:rPr>
          <w:color w:val="CC0000"/>
        </w:rPr>
        <w:t xml:space="preserve">El valor exacto del tratamiento se define en la </w:t>
      </w:r>
      <w:r>
        <w:rPr>
          <w:color w:val="CC0000"/>
        </w:rPr>
        <w:t>consulta de evaluación, así que no se descuenta de forma automática.</w:t>
      </w:r>
      <w:r>
        <w:t xml:space="preserve"> </w:t>
      </w:r>
    </w:p>
    <w:p w:rsidR="00135896" w:rsidRDefault="00DC1F1D">
      <w:pPr>
        <w:pStyle w:val="Heading2"/>
        <w:spacing w:after="0"/>
        <w:ind w:left="-5"/>
      </w:pPr>
      <w:r>
        <w:t xml:space="preserve">Corrección de Laura </w:t>
      </w:r>
    </w:p>
    <w:tbl>
      <w:tblPr>
        <w:tblStyle w:val="TableGrid"/>
        <w:tblW w:w="9360" w:type="dxa"/>
        <w:tblInd w:w="360" w:type="dxa"/>
        <w:tblCellMar>
          <w:top w:w="2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25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"Esa sería la respuesta como explicándole al paciente que la consulta tiene un valor y no se </w:t>
            </w:r>
          </w:p>
        </w:tc>
      </w:tr>
      <w:tr w:rsidR="00135896">
        <w:trPr>
          <w:trHeight w:val="25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color w:val="2E7D32"/>
              </w:rPr>
              <w:t>descuenta"</w:t>
            </w:r>
            <w:r>
              <w:t xml:space="preserve"> </w:t>
            </w:r>
          </w:p>
        </w:tc>
      </w:tr>
    </w:tbl>
    <w:p w:rsidR="00135896" w:rsidRDefault="00DC1F1D">
      <w:pPr>
        <w:pStyle w:val="Heading2"/>
        <w:ind w:left="-5"/>
      </w:pPr>
      <w:r>
        <w:t xml:space="preserve">Texto aprobado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La consulta corresponde a </w:t>
      </w:r>
      <w:r>
        <w:rPr>
          <w:color w:val="1A7A1A"/>
        </w:rPr>
        <w:t>una evaluación completa.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Ahí la doctora analiza tu situación, te orienta sobre las opciones de tratamiento y define cuál sería la alternativa más adecuada para vos.</w:t>
      </w:r>
      <w:r>
        <w:t xml:space="preserve"> </w:t>
      </w:r>
    </w:p>
    <w:p w:rsidR="00135896" w:rsidRDefault="00DC1F1D">
      <w:pPr>
        <w:spacing w:after="190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Una vez realizada la evaluación, se informa el plan y el presupuesto corres</w:t>
      </w:r>
      <w:r>
        <w:rPr>
          <w:color w:val="1A7A1A"/>
        </w:rPr>
        <w:t>pondiente.</w:t>
      </w:r>
      <w:r>
        <w:t xml:space="preserve"> </w:t>
      </w:r>
    </w:p>
    <w:p w:rsidR="00135896" w:rsidRDefault="00DC1F1D">
      <w:pPr>
        <w:ind w:left="10" w:right="622"/>
      </w:pPr>
      <w:r>
        <w:t xml:space="preserve">Nota: El bot contesta bien ya que explica que la consulta no se descuenta del tratamiento flujo correcto. Irrelevante o mejorar un poco mejor esa explicacion </w:t>
      </w:r>
    </w:p>
    <w:p w:rsidR="00135896" w:rsidRDefault="00DC1F1D">
      <w:pPr>
        <w:spacing w:after="424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4029" name="Group 34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2351" name="Shape 2351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29" style="width:486pt;height:1pt;mso-position-horizontal-relative:char;mso-position-vertical-relative:line" coordsize="61722,127">
                <v:shape id="Shape 2351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10 — No avanza después de datos: pregunta si quiere turnos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CC0000"/>
        </w:rPr>
        <w:t>Prioridad: ALTA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Chat con el bot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Ok voy a tomar un turno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Voy a tomar un turno </w:t>
      </w:r>
    </w:p>
    <w:p w:rsidR="00135896" w:rsidRDefault="00DC1F1D">
      <w:pPr>
        <w:spacing w:after="41"/>
        <w:ind w:left="370" w:right="622"/>
      </w:pPr>
      <w:r>
        <w:rPr>
          <w:b/>
        </w:rPr>
        <w:t xml:space="preserve">PAULA: </w:t>
      </w:r>
      <w:r>
        <w:t xml:space="preserve">Para agendar necesito tu nombre y apellido, y tu DNI. </w:t>
      </w:r>
    </w:p>
    <w:p w:rsidR="00135896" w:rsidRDefault="00DC1F1D">
      <w:pPr>
        <w:spacing w:after="80"/>
        <w:ind w:left="370" w:right="622"/>
      </w:pPr>
      <w:r>
        <w:rPr>
          <w:b/>
          <w:color w:val="333333"/>
        </w:rPr>
        <w:t xml:space="preserve">PACIENTE: </w:t>
      </w:r>
      <w:r>
        <w:t xml:space="preserve">Aurora López / DNI 8155234 </w:t>
      </w:r>
    </w:p>
    <w:p w:rsidR="00135896" w:rsidRDefault="00DC1F1D">
      <w:pPr>
        <w:spacing w:after="36" w:line="250" w:lineRule="auto"/>
        <w:ind w:left="355" w:right="33"/>
      </w:pPr>
      <w:r>
        <w:rPr>
          <w:b/>
          <w:color w:val="CC0000"/>
        </w:rPr>
        <w:t xml:space="preserve">PAULA: </w:t>
      </w:r>
      <w:r>
        <w:rPr>
          <w:color w:val="CC0000"/>
        </w:rPr>
        <w:t xml:space="preserve">Te puedo ayudar a coordinarlo de forma particular </w:t>
      </w:r>
      <w:r>
        <w:rPr>
          <w:rFonts w:ascii="Calibri" w:eastAsia="Calibri" w:hAnsi="Calibri" w:cs="Calibri"/>
          <w:color w:val="CC0000"/>
        </w:rPr>
        <w:t>😊</w:t>
      </w:r>
      <w:r>
        <w:rPr>
          <w:color w:val="CC0000"/>
        </w:rPr>
        <w:t xml:space="preserve"> La consulta </w:t>
      </w:r>
      <w:r>
        <w:rPr>
          <w:color w:val="CC0000"/>
        </w:rPr>
        <w:t>tiene un valor de $50.000. ¿Querés que te pase los turnos disponibles?</w:t>
      </w:r>
      <w:r>
        <w:t xml:space="preserve"> </w:t>
      </w:r>
    </w:p>
    <w:p w:rsidR="00135896" w:rsidRDefault="00DC1F1D">
      <w:pPr>
        <w:spacing w:after="193"/>
        <w:ind w:left="10" w:right="622"/>
      </w:pPr>
      <w:r>
        <w:t xml:space="preserve">La paciente ya dijo "voy a tomar un turno" dos veces y dio nombre y DNI. El agente no debería preguntar si quiere ver turnos — debe mostrarlos directo.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2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3255" name="Group 33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2972" name="Shape 2972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5" style="width:486pt;height:1pt;mso-position-horizontal-relative:char;mso-position-vertical-relative:line" coordsize="61722,127">
                <v:shape id="Shape 2972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11 — Respuesta sobre cu</w:t>
      </w:r>
      <w:r>
        <w:t>ánto sale el tratamiento/presupuesto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spacing w:after="40" w:line="259" w:lineRule="auto"/>
        <w:ind w:left="-5"/>
      </w:pPr>
      <w:r>
        <w:rPr>
          <w:b/>
          <w:sz w:val="24"/>
        </w:rPr>
        <w:t xml:space="preserve">Corrección de Laura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Texto aprobado a las 20:09 para cuando preguntan cuánto sale el presupuesto o tratamiento:</w:t>
      </w:r>
      <w:r>
        <w:t xml:space="preserve"> </w:t>
      </w:r>
    </w:p>
    <w:p w:rsidR="00135896" w:rsidRDefault="00DC1F1D">
      <w:pPr>
        <w:pStyle w:val="Heading2"/>
        <w:spacing w:after="79"/>
        <w:ind w:left="-5"/>
      </w:pPr>
      <w:r>
        <w:t xml:space="preserve">Texto aprobado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Entiendo </w:t>
      </w:r>
      <w:r>
        <w:rPr>
          <w:rFonts w:ascii="Calibri" w:eastAsia="Calibri" w:hAnsi="Calibri" w:cs="Calibri"/>
          <w:color w:val="1A7A1A"/>
        </w:rPr>
        <w:t>😊</w:t>
      </w:r>
      <w:r>
        <w:rPr>
          <w:color w:val="1A7A1A"/>
        </w:rPr>
        <w:t xml:space="preserve"> En este tipo de tratamientos, el presupuesto </w:t>
      </w:r>
      <w:r>
        <w:rPr>
          <w:color w:val="1A7A1A"/>
        </w:rPr>
        <w:t>puede variar bastante según cada caso y el tipo de rehabilitación que necesite el paciente.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Lo ideal es poder evaluarte y explicarte con claridad cuáles serían las opciones más adecuadas para vos.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Si querés, te ayudo a coordinar un turno co</w:t>
      </w:r>
      <w:r>
        <w:rPr>
          <w:color w:val="1A7A1A"/>
        </w:rPr>
        <w:t xml:space="preserve">n la Dra. Laura Delgado. </w:t>
      </w:r>
    </w:p>
    <w:p w:rsidR="00135896" w:rsidRDefault="00DC1F1D">
      <w:pPr>
        <w:spacing w:after="284" w:line="259" w:lineRule="auto"/>
        <w:ind w:left="3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6383263"/>
                <wp:effectExtent l="0" t="0" r="0" b="0"/>
                <wp:docPr id="33563" name="Group 3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6383263"/>
                          <a:chOff x="0" y="0"/>
                          <a:chExt cx="6172200" cy="6383263"/>
                        </a:xfrm>
                      </wpg:grpSpPr>
                      <pic:pic xmlns:pic="http://schemas.openxmlformats.org/drawingml/2006/picture">
                        <pic:nvPicPr>
                          <pic:cNvPr id="3419" name="Picture 34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276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1" name="Picture 34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4438"/>
                            <a:ext cx="6172200" cy="2028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63" style="width:486pt;height:502.619pt;mso-position-horizontal-relative:char;mso-position-vertical-relative:line" coordsize="61722,63832">
                <v:shape id="Picture 3419" style="position:absolute;width:61722;height:42767;left:0;top:0;" filled="f">
                  <v:imagedata r:id="rId11"/>
                </v:shape>
                <v:shape id="Picture 3421" style="position:absolute;width:61722;height:20288;left:0;top:43544;" filled="f">
                  <v:imagedata r:id="rId12"/>
                </v:shape>
              </v:group>
            </w:pict>
          </mc:Fallback>
        </mc:AlternateConten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3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3562" name="Group 33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3332" name="Shape 3332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62" style="width:486pt;height:1pt;mso-position-horizontal-relative:char;mso-position-vertical-relative:line" coordsize="61722,127">
                <v:shape id="Shape 3332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pStyle w:val="Heading1"/>
        <w:ind w:left="-5" w:right="150"/>
      </w:pPr>
      <w:r>
        <w:t>BUG 12 — Detección emocional + cuándo derivar</w:t>
      </w:r>
      <w:r>
        <w:rPr>
          <w:color w:val="000000"/>
        </w:rPr>
        <w:t xml:space="preserve"> </w:t>
      </w:r>
    </w:p>
    <w:p w:rsidR="00135896" w:rsidRDefault="00DC1F1D">
      <w:pPr>
        <w:spacing w:after="219" w:line="259" w:lineRule="auto"/>
        <w:ind w:left="-5"/>
      </w:pPr>
      <w:r>
        <w:rPr>
          <w:b/>
          <w:color w:val="E68A00"/>
        </w:rPr>
        <w:t>Prioridad: MEDIA</w:t>
      </w:r>
      <w:r>
        <w:t xml:space="preserve"> </w:t>
      </w:r>
    </w:p>
    <w:p w:rsidR="00135896" w:rsidRDefault="00DC1F1D">
      <w:pPr>
        <w:pStyle w:val="Heading2"/>
        <w:spacing w:after="0"/>
        <w:ind w:left="-5"/>
      </w:pPr>
      <w:r>
        <w:t xml:space="preserve">Corrección de Laura </w:t>
      </w:r>
    </w:p>
    <w:tbl>
      <w:tblPr>
        <w:tblStyle w:val="TableGrid"/>
        <w:tblW w:w="9360" w:type="dxa"/>
        <w:tblInd w:w="360" w:type="dxa"/>
        <w:tblCellMar>
          <w:top w:w="2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135896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>"mejorar detección emocional y definir mejor cuándo contener vs cuándo derivar"</w:t>
            </w:r>
            <w:r>
              <w:t xml:space="preserve"> </w:t>
            </w:r>
          </w:p>
        </w:tc>
      </w:tr>
      <w:tr w:rsidR="00135896">
        <w:trPr>
          <w:trHeight w:val="24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FF0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2E7D32"/>
              </w:rPr>
              <w:t xml:space="preserve">LAURA: </w:t>
            </w:r>
            <w:r>
              <w:rPr>
                <w:color w:val="2E7D32"/>
              </w:rPr>
              <w:t xml:space="preserve">"no supo responder... pero está bien q </w:t>
            </w:r>
            <w:r>
              <w:rPr>
                <w:color w:val="2E7D32"/>
              </w:rPr>
              <w:t>derive a humano si no sabe... prefiero."</w:t>
            </w:r>
            <w:r>
              <w:t xml:space="preserve"> </w:t>
            </w:r>
          </w:p>
        </w:tc>
      </w:tr>
    </w:tbl>
    <w:p w:rsidR="00135896" w:rsidRDefault="00DC1F1D">
      <w:pPr>
        <w:pStyle w:val="Heading2"/>
        <w:ind w:left="-5"/>
      </w:pPr>
      <w:r>
        <w:t xml:space="preserve">Caso 1: paciente dice que no tiene hueso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Me dijeron que no tengo hueso para implantes. </w:t>
      </w:r>
    </w:p>
    <w:p w:rsidR="00135896" w:rsidRDefault="00DC1F1D">
      <w:pPr>
        <w:spacing w:after="77" w:line="265" w:lineRule="auto"/>
        <w:ind w:left="-5"/>
      </w:pPr>
      <w:r>
        <w:rPr>
          <w:b/>
        </w:rPr>
        <w:t>Texto aprobado: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En algunos casos donde no es posible trabajar con implantes convencionales, existen altern</w:t>
      </w:r>
      <w:r>
        <w:rPr>
          <w:color w:val="1A7A1A"/>
        </w:rPr>
        <w:t>ativas más avanzadas que permiten rehabilitar la boca igualmente.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Por eso, lo ideal es evaluar tu caso de forma personalizada y ver qué opción sería la adecuada para vos.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Te ayudo a coordinar una consulta.</w:t>
      </w:r>
      <w:r>
        <w:t xml:space="preserve"> </w:t>
      </w:r>
    </w:p>
    <w:p w:rsidR="00135896" w:rsidRDefault="00DC1F1D">
      <w:pPr>
        <w:spacing w:after="231"/>
        <w:ind w:left="10" w:right="622"/>
      </w:pPr>
      <w:r>
        <w:rPr>
          <w:b/>
        </w:rPr>
        <w:t xml:space="preserve">Nota de Laura: </w:t>
      </w:r>
      <w:r>
        <w:t xml:space="preserve">usar "qué opción </w:t>
      </w:r>
      <w:r>
        <w:t xml:space="preserve">sería la adecuada para vos" en vez de "ver si es la opción adecuada para tu caso". Y usar "trabajar con" en vez de "colocar". </w:t>
      </w:r>
    </w:p>
    <w:p w:rsidR="00135896" w:rsidRDefault="00DC1F1D">
      <w:pPr>
        <w:pStyle w:val="Heading2"/>
        <w:ind w:left="-5"/>
      </w:pPr>
      <w:r>
        <w:t xml:space="preserve">Caso 2: paciente recibió opiniones diferentes </w:t>
      </w:r>
    </w:p>
    <w:p w:rsidR="00135896" w:rsidRDefault="00DC1F1D">
      <w:pPr>
        <w:spacing w:after="115" w:line="265" w:lineRule="auto"/>
        <w:ind w:left="-5"/>
      </w:pPr>
      <w:r>
        <w:rPr>
          <w:b/>
        </w:rPr>
        <w:t>Texto aprobado por Laura: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Es bastante común que en algunos casos puedas re</w:t>
      </w:r>
      <w:r>
        <w:rPr>
          <w:color w:val="1A7A1A"/>
        </w:rPr>
        <w:t xml:space="preserve">cibir opiniones diferentes </w:t>
      </w:r>
      <w:r>
        <w:rPr>
          <w:rFonts w:ascii="Calibri" w:eastAsia="Calibri" w:hAnsi="Calibri" w:cs="Calibri"/>
          <w:color w:val="1A7A1A"/>
        </w:rPr>
        <w:t>😊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Lo ideal es poder evaluar bien tu caso y explicarte todo con claridad para que tengas una orientación más precisa.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Si querés, te ayudo a coordinar una evaluación con la Dra. Laura Delgado.</w:t>
      </w:r>
      <w:r>
        <w:t xml:space="preserve"> </w:t>
      </w:r>
    </w:p>
    <w:p w:rsidR="00135896" w:rsidRDefault="00DC1F1D">
      <w:pPr>
        <w:shd w:val="clear" w:color="auto" w:fill="F0FFF0"/>
        <w:spacing w:after="219" w:line="259" w:lineRule="auto"/>
        <w:ind w:left="355"/>
      </w:pPr>
      <w:r>
        <w:rPr>
          <w:b/>
          <w:color w:val="2E7D32"/>
        </w:rPr>
        <w:t xml:space="preserve">LAURA: </w:t>
      </w:r>
      <w:r>
        <w:rPr>
          <w:color w:val="2E7D32"/>
        </w:rPr>
        <w:t>"Suena más cl</w:t>
      </w:r>
      <w:r>
        <w:rPr>
          <w:color w:val="2E7D32"/>
        </w:rPr>
        <w:t>aro"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Caso 3: paciente tuvo mala experiencia previa </w:t>
      </w:r>
    </w:p>
    <w:p w:rsidR="00135896" w:rsidRDefault="00DC1F1D">
      <w:pPr>
        <w:spacing w:after="77" w:line="265" w:lineRule="auto"/>
        <w:ind w:left="-5"/>
      </w:pPr>
      <w:r>
        <w:rPr>
          <w:b/>
        </w:rPr>
        <w:t>Texto aprobado por Laura:</w:t>
      </w:r>
      <w:r>
        <w:t xml:space="preserve"> </w:t>
      </w:r>
    </w:p>
    <w:p w:rsidR="00135896" w:rsidRDefault="00DC1F1D">
      <w:pPr>
        <w:spacing w:after="8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Entiendo… y es normal que después de una mala experiencia aparezcan dudas o inseguridad </w:t>
      </w:r>
    </w:p>
    <w:p w:rsidR="00135896" w:rsidRDefault="00DC1F1D">
      <w:pPr>
        <w:spacing w:after="18" w:line="259" w:lineRule="auto"/>
        <w:ind w:left="360" w:firstLine="0"/>
      </w:pPr>
      <w:r>
        <w:rPr>
          <w:rFonts w:ascii="Calibri" w:eastAsia="Calibri" w:hAnsi="Calibri" w:cs="Calibri"/>
          <w:color w:val="1A7A1A"/>
        </w:rPr>
        <w:t>😊</w:t>
      </w:r>
      <w:r>
        <w:t xml:space="preserve">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Lo más importante es poder evaluar bien tu caso actual y explicarte c</w:t>
      </w:r>
      <w:r>
        <w:rPr>
          <w:color w:val="1A7A1A"/>
        </w:rPr>
        <w:t>on claridad qué opciones serían posibles para vos.</w:t>
      </w:r>
      <w:r>
        <w:t xml:space="preserve"> </w:t>
      </w:r>
    </w:p>
    <w:p w:rsidR="00135896" w:rsidRDefault="00DC1F1D">
      <w:pPr>
        <w:spacing w:after="227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Si querés, puedo ayudarte a coordinar una evaluación con la Dra. Laura Delgado.</w:t>
      </w:r>
      <w:r>
        <w:t xml:space="preserve"> </w:t>
      </w:r>
    </w:p>
    <w:p w:rsidR="00135896" w:rsidRDefault="00DC1F1D">
      <w:pPr>
        <w:pStyle w:val="Heading2"/>
        <w:ind w:left="-5"/>
      </w:pPr>
      <w:r>
        <w:t xml:space="preserve">Regla de derivación </w:t>
      </w:r>
    </w:p>
    <w:p w:rsidR="00135896" w:rsidRDefault="00DC1F1D">
      <w:pPr>
        <w:ind w:left="10" w:right="622"/>
      </w:pPr>
      <w:r>
        <w:t xml:space="preserve">Si el agente no sabe qué responder → derivar a humano. Laura lo prefiere explícitamente. </w:t>
      </w:r>
    </w:p>
    <w:p w:rsidR="00135896" w:rsidRDefault="00DC1F1D">
      <w:pPr>
        <w:spacing w:after="327" w:line="259" w:lineRule="auto"/>
        <w:ind w:left="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4050" cy="4835252"/>
                <wp:effectExtent l="0" t="0" r="0" b="0"/>
                <wp:docPr id="31452" name="Group 31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4835252"/>
                          <a:chOff x="0" y="0"/>
                          <a:chExt cx="5734050" cy="4835252"/>
                        </a:xfrm>
                      </wpg:grpSpPr>
                      <pic:pic xmlns:pic="http://schemas.openxmlformats.org/drawingml/2006/picture">
                        <pic:nvPicPr>
                          <pic:cNvPr id="3919" name="Picture 391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20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" name="Picture 39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2677"/>
                            <a:ext cx="5734050" cy="1552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52" style="width:451.5pt;height:380.729pt;mso-position-horizontal-relative:char;mso-position-vertical-relative:line" coordsize="57340,48352">
                <v:shape id="Picture 3919" style="position:absolute;width:57340;height:32099;left:0;top:0;" filled="f">
                  <v:imagedata r:id="rId15"/>
                </v:shape>
                <v:shape id="Picture 3921" style="position:absolute;width:57340;height:15525;left:0;top:32826;" filled="f">
                  <v:imagedata r:id="rId16"/>
                </v:shape>
              </v:group>
            </w:pict>
          </mc:Fallback>
        </mc:AlternateConten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24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1451" name="Group 31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3913" name="Shape 3913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51" style="width:486pt;height:1pt;mso-position-horizontal-relative:char;mso-position-vertical-relative:line" coordsize="61722,127">
                <v:shape id="Shape 3913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spacing w:after="0" w:line="259" w:lineRule="auto"/>
        <w:ind w:left="2325" w:firstLine="0"/>
      </w:pPr>
      <w:r>
        <w:t xml:space="preserve"> </w:t>
      </w:r>
    </w:p>
    <w:p w:rsidR="00135896" w:rsidRDefault="00DC1F1D">
      <w:pPr>
        <w:pStyle w:val="Heading1"/>
        <w:ind w:left="-5" w:right="150"/>
      </w:pPr>
      <w:r>
        <w:t>FLUJO COMPLETO APROBADO — Implantes</w:t>
      </w:r>
      <w:r>
        <w:rPr>
          <w:color w:val="000000"/>
        </w:rPr>
        <w:t xml:space="preserve"> </w:t>
      </w:r>
    </w:p>
    <w:p w:rsidR="00135896" w:rsidRDefault="00DC1F1D">
      <w:pPr>
        <w:spacing w:after="151"/>
        <w:ind w:left="10" w:right="622"/>
      </w:pPr>
      <w:r>
        <w:t xml:space="preserve">Estructura ideal final dada por Laura: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Quiero implantes </w:t>
      </w:r>
    </w:p>
    <w:p w:rsidR="00135896" w:rsidRDefault="00DC1F1D">
      <w:pPr>
        <w:spacing w:after="41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>Claro. Lo ideal es realizar primero una evaluación para ver qué opción es la más adecuada para vos. Tengo estos turnos disponibles: 1</w:t>
      </w:r>
      <w:r>
        <w:rPr>
          <w:rFonts w:ascii="Calibri" w:eastAsia="Calibri" w:hAnsi="Calibri" w:cs="Calibri"/>
          <w:color w:val="1A7A1A"/>
        </w:rPr>
        <w:t>⃣</w:t>
      </w:r>
      <w:r>
        <w:rPr>
          <w:color w:val="1A7A1A"/>
        </w:rPr>
        <w:t xml:space="preserve"> </w:t>
      </w:r>
      <w:r>
        <w:rPr>
          <w:color w:val="1A7A1A"/>
        </w:rPr>
        <w:t>Martes 12/05 — 10 hs / 2</w:t>
      </w:r>
      <w:r>
        <w:rPr>
          <w:rFonts w:ascii="Calibri" w:eastAsia="Calibri" w:hAnsi="Calibri" w:cs="Calibri"/>
          <w:color w:val="1A7A1A"/>
        </w:rPr>
        <w:t>⃣</w:t>
      </w:r>
      <w:r>
        <w:rPr>
          <w:color w:val="1A7A1A"/>
        </w:rPr>
        <w:t xml:space="preserve"> Jueves 14/05 — 10 hs. ¿Cuál te queda mejor?</w:t>
      </w:r>
      <w:r>
        <w:t xml:space="preserve"> </w:t>
      </w:r>
    </w:p>
    <w:p w:rsidR="00135896" w:rsidRDefault="00DC1F1D">
      <w:pPr>
        <w:spacing w:after="41"/>
        <w:ind w:left="370" w:right="622"/>
      </w:pPr>
      <w:r>
        <w:rPr>
          <w:b/>
          <w:color w:val="333333"/>
        </w:rPr>
        <w:t xml:space="preserve">PACIENTE: </w:t>
      </w:r>
      <w:r>
        <w:t xml:space="preserve">Martes. Tengo OSDE </w:t>
      </w:r>
    </w:p>
    <w:p w:rsidR="00135896" w:rsidRDefault="00DC1F1D">
      <w:pPr>
        <w:spacing w:after="192" w:line="250" w:lineRule="auto"/>
        <w:ind w:left="355" w:right="421"/>
      </w:pPr>
      <w:r>
        <w:rPr>
          <w:b/>
          <w:color w:val="1A7A1A"/>
        </w:rPr>
        <w:t xml:space="preserve">PAULA: </w:t>
      </w:r>
      <w:r>
        <w:rPr>
          <w:color w:val="1A7A1A"/>
        </w:rPr>
        <w:t xml:space="preserve">Perfecto. Te agendo entonces para el martes 12/05 a las 10 hs. Sí, trabajamos con OSDE. La consulta tiene coseguro y luego vemos específicamente la </w:t>
      </w:r>
      <w:r>
        <w:rPr>
          <w:color w:val="1A7A1A"/>
        </w:rPr>
        <w:t>cobertura según el tratamiento. Te envío la dirección y los datos para confirmar el turno.</w:t>
      </w:r>
      <w:r>
        <w:t xml:space="preserve"> </w:t>
      </w:r>
    </w:p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24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1585" name="Group 31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3925" name="Shape 3925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585" style="width:486pt;height:1pt;mso-position-horizontal-relative:char;mso-position-vertical-relative:line" coordsize="61722,127">
                <v:shape id="Shape 3925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spacing w:after="0" w:line="259" w:lineRule="auto"/>
        <w:ind w:left="2325" w:firstLine="0"/>
      </w:pPr>
      <w:r>
        <w:t xml:space="preserve"> </w:t>
      </w:r>
      <w:r>
        <w:br w:type="page"/>
      </w:r>
    </w:p>
    <w:p w:rsidR="00135896" w:rsidRDefault="00DC1F1D">
      <w:pPr>
        <w:pStyle w:val="Heading1"/>
        <w:spacing w:after="12"/>
        <w:ind w:left="-5" w:right="150"/>
      </w:pPr>
      <w:r>
        <w:t>RESUMEN</w:t>
      </w:r>
      <w:r>
        <w:rPr>
          <w:color w:val="000000"/>
        </w:rPr>
        <w:t xml:space="preserve"> </w:t>
      </w:r>
    </w:p>
    <w:tbl>
      <w:tblPr>
        <w:tblStyle w:val="TableGrid"/>
        <w:tblW w:w="9343" w:type="dxa"/>
        <w:tblInd w:w="8" w:type="dxa"/>
        <w:tblCellMar>
          <w:top w:w="0" w:type="dxa"/>
          <w:left w:w="113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483"/>
        <w:gridCol w:w="6500"/>
        <w:gridCol w:w="2360"/>
      </w:tblGrid>
      <w:tr w:rsidR="00135896">
        <w:trPr>
          <w:trHeight w:val="483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1A2E"/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#</w:t>
            </w:r>
            <w:r>
              <w:t xml:space="preserve">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1A2E"/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rPr>
                <w:b/>
                <w:color w:val="FFFFFF"/>
              </w:rPr>
              <w:t>Bug</w:t>
            </w:r>
            <w:r>
              <w:t xml:space="preserve">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A1A2E"/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rPr>
                <w:b/>
                <w:color w:val="FFFFFF"/>
              </w:rPr>
              <w:t>Prio</w:t>
            </w:r>
            <w:r>
              <w:t xml:space="preserve"> </w:t>
            </w:r>
          </w:p>
        </w:tc>
      </w:tr>
      <w:tr w:rsidR="00135896">
        <w:trPr>
          <w:trHeight w:val="498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Mensaje inicial rudo + incompleto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ALTA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"Dale, pasámelos y sigo" grotesco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ALTA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No confirma turno al elegir + ofrece </w:t>
            </w:r>
            <w:r>
              <w:t xml:space="preserve">turnos post-confirmación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ALTA </w:t>
            </w:r>
          </w:p>
        </w:tc>
      </w:tr>
      <w:tr w:rsidR="00135896">
        <w:trPr>
          <w:trHeight w:val="48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Menciona anestesia sin aguja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Repite "te ayudo a coordinar" 4+ veces + no avanza post-decisión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ALTA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"Si querés" suena débil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No responde cobertura de OS (OSDE/ISSN/resto)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CRÍTICA </w:t>
            </w:r>
          </w:p>
        </w:tc>
      </w:tr>
      <w:tr w:rsidR="00135896">
        <w:trPr>
          <w:trHeight w:val="48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"Laura </w:t>
            </w:r>
            <w:r>
              <w:t xml:space="preserve">Delgado" o "Laura" sin "Dra."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Respuesta genérica sobre descuento de consulta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Pregunta si quiere turnos después de que ya los pidió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ALTA </w:t>
            </w:r>
          </w:p>
        </w:tc>
      </w:tr>
      <w:tr w:rsidR="00135896">
        <w:trPr>
          <w:trHeight w:val="50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11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 xml:space="preserve">Sin texto aprobado para pregunta de presupuesto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  <w:tr w:rsidR="00135896">
        <w:trPr>
          <w:trHeight w:val="480"/>
        </w:trPr>
        <w:tc>
          <w:tcPr>
            <w:tcW w:w="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0" w:firstLine="0"/>
            </w:pPr>
            <w:r>
              <w:t xml:space="preserve">12 </w:t>
            </w:r>
          </w:p>
        </w:tc>
        <w:tc>
          <w:tcPr>
            <w:tcW w:w="6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13" w:firstLine="0"/>
            </w:pPr>
            <w:r>
              <w:t>Detección emocional débil</w:t>
            </w:r>
            <w:r>
              <w:t xml:space="preserve"> + criterio derivación 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35896" w:rsidRDefault="00DC1F1D">
            <w:pPr>
              <w:spacing w:after="0" w:line="259" w:lineRule="auto"/>
              <w:ind w:left="8" w:firstLine="0"/>
            </w:pPr>
            <w:r>
              <w:t xml:space="preserve">MEDIA </w:t>
            </w:r>
          </w:p>
        </w:tc>
      </w:tr>
    </w:tbl>
    <w:p w:rsidR="00135896" w:rsidRDefault="00DC1F1D">
      <w:pPr>
        <w:spacing w:after="0" w:line="259" w:lineRule="auto"/>
        <w:ind w:left="0" w:firstLine="0"/>
      </w:pPr>
      <w:r>
        <w:t xml:space="preserve"> </w:t>
      </w:r>
    </w:p>
    <w:p w:rsidR="00135896" w:rsidRDefault="00DC1F1D">
      <w:pPr>
        <w:spacing w:after="34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72200" cy="12700"/>
                <wp:effectExtent l="0" t="0" r="0" b="0"/>
                <wp:docPr id="34415" name="Group 3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12700"/>
                          <a:chOff x="0" y="0"/>
                          <a:chExt cx="6172200" cy="12700"/>
                        </a:xfrm>
                      </wpg:grpSpPr>
                      <wps:wsp>
                        <wps:cNvPr id="4146" name="Shape 4146"/>
                        <wps:cNvSpPr/>
                        <wps:spPr>
                          <a:xfrm>
                            <a:off x="0" y="0"/>
                            <a:ext cx="6172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0">
                                <a:moveTo>
                                  <a:pt x="0" y="0"/>
                                </a:moveTo>
                                <a:lnTo>
                                  <a:pt x="6172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F3D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15" style="width:486pt;height:1pt;mso-position-horizontal-relative:char;mso-position-vertical-relative:line" coordsize="61722,127">
                <v:shape id="Shape 4146" style="position:absolute;width:61722;height:0;left:0;top:0;" coordsize="6172200,0" path="m0,0l6172200,0">
                  <v:stroke weight="1pt" endcap="flat" joinstyle="miter" miterlimit="10" on="true" color="#8f3dff"/>
                  <v:fill on="false" color="#000000" opacity="0"/>
                </v:shape>
              </v:group>
            </w:pict>
          </mc:Fallback>
        </mc:AlternateContent>
      </w:r>
    </w:p>
    <w:p w:rsidR="00135896" w:rsidRDefault="00DC1F1D">
      <w:pPr>
        <w:spacing w:after="123" w:line="259" w:lineRule="auto"/>
        <w:ind w:left="355"/>
      </w:pPr>
      <w:r>
        <w:rPr>
          <w:color w:val="1F4D78"/>
          <w:sz w:val="24"/>
        </w:rPr>
        <w:t xml:space="preserve">1. </w:t>
      </w:r>
      <w:r>
        <w:rPr>
          <w:b/>
          <w:sz w:val="26"/>
        </w:rPr>
        <w:t xml:space="preserve">CONVERSACIÓN 1 — Paciente no identificada (inicio 06:48) </w:t>
      </w:r>
    </w:p>
    <w:p w:rsidR="00135896" w:rsidRDefault="00DC1F1D">
      <w:pPr>
        <w:tabs>
          <w:tab w:val="center" w:pos="1193"/>
          <w:tab w:val="center" w:pos="3698"/>
          <w:tab w:val="center" w:pos="7500"/>
        </w:tabs>
        <w:spacing w:after="351" w:line="265" w:lineRule="auto"/>
        <w:ind w:left="0" w:firstLine="0"/>
      </w:pPr>
      <w:r>
        <w:rPr>
          <w:b/>
        </w:rPr>
        <w:t>#</w:t>
      </w:r>
      <w:r>
        <w:t xml:space="preserve"> </w:t>
      </w:r>
      <w:r>
        <w:tab/>
      </w:r>
      <w:r>
        <w:rPr>
          <w:b/>
        </w:rPr>
        <w:t>Quién</w:t>
      </w:r>
      <w:r>
        <w:t xml:space="preserve"> </w:t>
      </w:r>
      <w:r>
        <w:tab/>
      </w:r>
      <w:r>
        <w:rPr>
          <w:b/>
        </w:rPr>
        <w:t>Mensaje</w:t>
      </w:r>
      <w:r>
        <w:t xml:space="preserve"> </w:t>
      </w:r>
      <w:r>
        <w:tab/>
      </w:r>
      <w:r>
        <w:rPr>
          <w:b/>
        </w:rPr>
        <w:t>Bug</w:t>
      </w:r>
      <w:r>
        <w:t xml:space="preserve">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Hola </w:t>
      </w:r>
      <w:r>
        <w:rPr>
          <w:rFonts w:ascii="Calibri" w:eastAsia="Calibri" w:hAnsi="Calibri" w:cs="Calibri"/>
        </w:rPr>
        <w:t>😊</w:t>
      </w:r>
      <w:r>
        <w:t xml:space="preserve"> Soy Paula, del equipo de </w:t>
      </w:r>
      <w:r>
        <w:tab/>
      </w:r>
      <w:r>
        <w:rPr>
          <w:b/>
        </w:rPr>
        <w:t>BUG 3</w:t>
      </w:r>
      <w:r>
        <w:t xml:space="preserve"> — Laura marcó que el mensaje </w:t>
      </w:r>
    </w:p>
    <w:p w:rsidR="00135896" w:rsidRDefault="00DC1F1D">
      <w:pPr>
        <w:spacing w:after="816"/>
        <w:ind w:left="5580" w:right="622" w:hanging="3555"/>
      </w:pPr>
      <w:r>
        <w:t xml:space="preserve">Clínica Dra. Laura Delgado. </w:t>
      </w:r>
      <w:r>
        <w:tab/>
        <w:t xml:space="preserve">inicial dice "decime qué </w:t>
      </w:r>
      <w:r>
        <w:t xml:space="preserve">turno necesitás" y suena rudo. Debe ser "contame en qué podemos ayudarte y te orientamos"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La consulta tiene un valor de </w:t>
      </w:r>
      <w:r>
        <w:tab/>
        <w:t xml:space="preserve">— </w:t>
      </w:r>
    </w:p>
    <w:p w:rsidR="00135896" w:rsidRDefault="00DC1F1D">
      <w:pPr>
        <w:spacing w:after="374"/>
        <w:ind w:left="2035" w:right="622"/>
      </w:pPr>
      <w:r>
        <w:t xml:space="preserve">$50.000.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Si querés, te ayudo a coordinar un </w:t>
      </w:r>
      <w:r>
        <w:tab/>
      </w:r>
      <w:r>
        <w:rPr>
          <w:b/>
        </w:rPr>
        <w:t>BUG 6</w:t>
      </w:r>
      <w:r>
        <w:t xml:space="preserve"> — "si querés" suena débil turno de evaluación.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Ok. </w:t>
      </w:r>
      <w:r>
        <w:t xml:space="preserve">Luego se descuenta del </w:t>
      </w:r>
      <w:r>
        <w:tab/>
        <w:t xml:space="preserve">— </w:t>
      </w:r>
    </w:p>
    <w:p w:rsidR="00135896" w:rsidRDefault="00DC1F1D">
      <w:pPr>
        <w:spacing w:after="674"/>
        <w:ind w:left="2035" w:right="622"/>
      </w:pPr>
      <w:r>
        <w:t xml:space="preserve">tratamiento el valor de la consulta?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El valor exacto del tratamiento se </w:t>
      </w:r>
      <w:r>
        <w:tab/>
      </w:r>
      <w:r>
        <w:rPr>
          <w:b/>
        </w:rPr>
        <w:t>BUG 9</w:t>
      </w:r>
      <w:r>
        <w:t xml:space="preserve"> — Respuesta genérica. Laura define en la consulta de evaluación, </w:t>
      </w:r>
      <w:r>
        <w:tab/>
        <w:t xml:space="preserve">aprobó este texto: "La consulta así que no se descuenta de forma </w:t>
      </w:r>
      <w:r>
        <w:tab/>
        <w:t>correspond</w:t>
      </w:r>
      <w:r>
        <w:t xml:space="preserve">e a una evaluación completa. automática. </w:t>
      </w:r>
      <w:r>
        <w:tab/>
        <w:t xml:space="preserve">Ahí la doctora analiza tu situación, te </w:t>
      </w:r>
    </w:p>
    <w:p w:rsidR="00135896" w:rsidRDefault="00DC1F1D">
      <w:pPr>
        <w:spacing w:after="1166"/>
        <w:ind w:left="5590" w:right="622"/>
      </w:pPr>
      <w:r>
        <w:t>orienta sobre las opciones de tratamiento y define cuál sería la alternativa más adecuada para vos. Una vez realizada la evaluación, se informa el plan y el presupuesto corr</w:t>
      </w:r>
      <w:r>
        <w:t xml:space="preserve">espondiente."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Si querés, te ayudo a coordinar un </w:t>
      </w:r>
      <w:r>
        <w:tab/>
      </w:r>
      <w:r>
        <w:rPr>
          <w:b/>
        </w:rPr>
        <w:t>BUG 6</w:t>
      </w:r>
      <w:r>
        <w:t xml:space="preserve"> de nuevo </w:t>
      </w:r>
    </w:p>
    <w:p w:rsidR="00135896" w:rsidRDefault="00DC1F1D">
      <w:pPr>
        <w:spacing w:after="410"/>
        <w:ind w:left="2035" w:right="622"/>
      </w:pPr>
      <w:r>
        <w:t xml:space="preserve">turno de evaluación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Ok. Me da miedo realizarme el </w:t>
      </w:r>
      <w:r>
        <w:tab/>
        <w:t xml:space="preserve">— </w:t>
      </w:r>
    </w:p>
    <w:p w:rsidR="00135896" w:rsidRDefault="00DC1F1D">
      <w:pPr>
        <w:spacing w:after="374"/>
        <w:ind w:left="2035" w:right="622"/>
      </w:pPr>
      <w:r>
        <w:t xml:space="preserve">implante, no estoy segura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Es totalmente normal sentir miedo o </w:t>
      </w:r>
      <w:r>
        <w:tab/>
      </w:r>
      <w:r>
        <w:rPr>
          <w:b/>
        </w:rPr>
        <w:t>BUG 4</w:t>
      </w:r>
      <w:r>
        <w:t xml:space="preserve"> — Laura pidió sacar la mención de ins</w:t>
      </w:r>
      <w:r>
        <w:t xml:space="preserve">eguridad en este tipo de </w:t>
      </w:r>
      <w:r>
        <w:tab/>
        <w:t xml:space="preserve">anestesia sin aguja </w:t>
      </w:r>
    </w:p>
    <w:p w:rsidR="00135896" w:rsidRDefault="00DC1F1D">
      <w:pPr>
        <w:spacing w:after="1166"/>
        <w:ind w:left="2035" w:right="4770"/>
      </w:pPr>
      <w:r>
        <w:t>tratamientos. Muchos pacientes llegan con esa preocupación, y después de la evaluación se sienten más tranquilos. La doctora trabaja con planificación personalizada y un sistema de anestesia sin aguja, que min</w:t>
      </w:r>
      <w:r>
        <w:t xml:space="preserve">imiza el dolor y la incomodidad. </w:t>
      </w:r>
    </w:p>
    <w:p w:rsidR="00135896" w:rsidRDefault="00DC1F1D">
      <w:pPr>
        <w:numPr>
          <w:ilvl w:val="0"/>
          <w:numId w:val="1"/>
        </w:numPr>
        <w:spacing w:after="375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Lo ideal es hacer una evaluación </w:t>
      </w:r>
      <w:r>
        <w:tab/>
        <w:t xml:space="preserve">— para explicarte todo con calma.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Sabes que tengo dolor y se me </w:t>
      </w:r>
      <w:r>
        <w:tab/>
        <w:t xml:space="preserve">— </w:t>
      </w:r>
    </w:p>
    <w:p w:rsidR="00135896" w:rsidRDefault="00DC1F1D">
      <w:pPr>
        <w:spacing w:after="374"/>
        <w:ind w:left="2035" w:right="622"/>
      </w:pPr>
      <w:r>
        <w:t xml:space="preserve">hinchó la cara </w:t>
      </w:r>
    </w:p>
    <w:p w:rsidR="00135896" w:rsidRDefault="00DC1F1D">
      <w:pPr>
        <w:numPr>
          <w:ilvl w:val="0"/>
          <w:numId w:val="1"/>
        </w:numPr>
        <w:spacing w:after="746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Entiendo, si estás con dolor lo ideal </w:t>
      </w:r>
      <w:r>
        <w:tab/>
        <w:t xml:space="preserve">OK — reaccionó bien a urgencia es verte </w:t>
      </w:r>
      <w:r>
        <w:t xml:space="preserve">cuanto antes. Hace cuánto tiempo estás así y notás inflamación?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Sí, tengo hinchada la cara </w:t>
      </w:r>
      <w:r>
        <w:tab/>
        <w:t xml:space="preserve">—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Entiendo, si estás con dolor e </w:t>
      </w:r>
      <w:r>
        <w:tab/>
        <w:t xml:space="preserve">OK </w:t>
      </w:r>
    </w:p>
    <w:p w:rsidR="00135896" w:rsidRDefault="00DC1F1D">
      <w:pPr>
        <w:spacing w:after="446"/>
        <w:ind w:left="2035" w:right="4547"/>
      </w:pPr>
      <w:r>
        <w:t xml:space="preserve">hinchazón lo ideal es verte cuanto antes.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1</w:t>
      </w:r>
      <w:r>
        <w:rPr>
          <w:rFonts w:ascii="Calibri" w:eastAsia="Calibri" w:hAnsi="Calibri" w:cs="Calibri"/>
        </w:rPr>
        <w:t>⃣</w:t>
      </w:r>
      <w:r>
        <w:t xml:space="preserve"> Martes 12/05 — 10:00 hs / 2</w:t>
      </w:r>
      <w:r>
        <w:rPr>
          <w:rFonts w:ascii="Calibri" w:eastAsia="Calibri" w:hAnsi="Calibri" w:cs="Calibri"/>
        </w:rPr>
        <w:t>⃣</w:t>
      </w:r>
      <w:r>
        <w:t xml:space="preserve"> </w:t>
      </w:r>
      <w:r>
        <w:tab/>
        <w:t xml:space="preserve">OK </w:t>
      </w:r>
    </w:p>
    <w:p w:rsidR="00135896" w:rsidRDefault="00DC1F1D">
      <w:pPr>
        <w:spacing w:after="521"/>
        <w:ind w:left="2035" w:right="4425"/>
      </w:pPr>
      <w:r>
        <w:t>Jueves 14/05 — 10:00</w:t>
      </w:r>
      <w:r>
        <w:t xml:space="preserve"> hs. ¿Cuál te queda mejor? </w:t>
      </w:r>
    </w:p>
    <w:p w:rsidR="00135896" w:rsidRDefault="00DC1F1D">
      <w:pPr>
        <w:numPr>
          <w:ilvl w:val="0"/>
          <w:numId w:val="1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Martes </w:t>
      </w:r>
      <w:r>
        <w:tab/>
        <w:t xml:space="preserve">—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Para poder dejarlo agendado, </w:t>
      </w:r>
      <w:r>
        <w:tab/>
      </w:r>
      <w:r>
        <w:rPr>
          <w:b/>
        </w:rPr>
        <w:t>BUG 1</w:t>
      </w:r>
      <w:r>
        <w:t xml:space="preserve"> — No confirmó "te agendo el </w:t>
      </w:r>
    </w:p>
    <w:p w:rsidR="00135896" w:rsidRDefault="00DC1F1D">
      <w:pPr>
        <w:spacing w:after="514"/>
        <w:ind w:left="2035" w:right="622"/>
      </w:pPr>
      <w:r>
        <w:t xml:space="preserve">necesito tu nombre y apellido, y tu </w:t>
      </w:r>
      <w:r>
        <w:tab/>
        <w:t xml:space="preserve">martes 12/05 a las 10hs". Saltó directo a DNI solo con números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tab/>
        <w:t>pedir datos. Laura: "no entendi</w:t>
      </w:r>
      <w:r>
        <w:t xml:space="preserve">ó que la paciente eligió martes" </w:t>
      </w:r>
    </w:p>
    <w:p w:rsidR="00135896" w:rsidRDefault="00DC1F1D">
      <w:pPr>
        <w:numPr>
          <w:ilvl w:val="0"/>
          <w:numId w:val="1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Dale, pasámelos y sigo. </w:t>
      </w:r>
      <w:r>
        <w:tab/>
      </w:r>
      <w:r>
        <w:rPr>
          <w:b/>
        </w:rPr>
        <w:t>BUG 2</w:t>
      </w:r>
      <w:r>
        <w:t xml:space="preserve"> — Laura: "medio grotesco". Debe </w:t>
      </w:r>
    </w:p>
    <w:p w:rsidR="00135896" w:rsidRDefault="00DC1F1D">
      <w:pPr>
        <w:spacing w:after="456"/>
        <w:ind w:left="5590" w:right="622"/>
      </w:pPr>
      <w:r>
        <w:t xml:space="preserve">ser: "Perfecto </w:t>
      </w:r>
      <w:r>
        <w:rPr>
          <w:rFonts w:ascii="Calibri" w:eastAsia="Calibri" w:hAnsi="Calibri" w:cs="Calibri"/>
        </w:rPr>
        <w:t>😊</w:t>
      </w:r>
      <w:r>
        <w:t xml:space="preserve"> Para dejarte el turno agendado necesito: nombre y apellido + DNI" </w:t>
      </w:r>
    </w:p>
    <w:p w:rsidR="00135896" w:rsidRDefault="00DC1F1D">
      <w:pPr>
        <w:numPr>
          <w:ilvl w:val="1"/>
          <w:numId w:val="1"/>
        </w:numPr>
        <w:spacing w:after="325" w:line="259" w:lineRule="auto"/>
        <w:ind w:right="210" w:hanging="4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638800" cy="12700"/>
                <wp:effectExtent l="0" t="0" r="0" b="0"/>
                <wp:docPr id="32475" name="Group 32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12700"/>
                          <a:chOff x="0" y="0"/>
                          <a:chExt cx="5638800" cy="12700"/>
                        </a:xfrm>
                      </wpg:grpSpPr>
                      <wps:wsp>
                        <wps:cNvPr id="5264" name="Shape 5264"/>
                        <wps:cNvSpPr/>
                        <wps:spPr>
                          <a:xfrm>
                            <a:off x="0" y="0"/>
                            <a:ext cx="5638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00">
                                <a:moveTo>
                                  <a:pt x="0" y="0"/>
                                </a:moveTo>
                                <a:lnTo>
                                  <a:pt x="5638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75" style="width:444pt;height:1pt;mso-position-horizontal-relative:char;mso-position-vertical-relative:line" coordsize="56388,127">
                <v:shape id="Shape 5264" style="position:absolute;width:56388;height:0;left:0;top:0;" coordsize="5638800,0" path="m0,0l56388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:rsidR="00135896" w:rsidRDefault="00DC1F1D">
      <w:pPr>
        <w:numPr>
          <w:ilvl w:val="1"/>
          <w:numId w:val="1"/>
        </w:numPr>
        <w:spacing w:after="123" w:line="259" w:lineRule="auto"/>
        <w:ind w:right="210" w:hanging="420"/>
      </w:pPr>
      <w:r>
        <w:rPr>
          <w:b/>
          <w:sz w:val="26"/>
        </w:rPr>
        <w:t xml:space="preserve">CONVERSACIÓN 2 — Aurora López, DNI 8155234 (inicio 07:26) </w:t>
      </w:r>
    </w:p>
    <w:p w:rsidR="00135896" w:rsidRDefault="00DC1F1D">
      <w:pPr>
        <w:tabs>
          <w:tab w:val="center" w:pos="1193"/>
          <w:tab w:val="center" w:pos="3668"/>
          <w:tab w:val="center" w:pos="7478"/>
        </w:tabs>
        <w:spacing w:after="330" w:line="265" w:lineRule="auto"/>
        <w:ind w:left="0" w:firstLine="0"/>
      </w:pPr>
      <w:r>
        <w:rPr>
          <w:b/>
        </w:rPr>
        <w:t>#</w:t>
      </w:r>
      <w:r>
        <w:t xml:space="preserve"> </w:t>
      </w:r>
      <w:r>
        <w:tab/>
      </w:r>
      <w:r>
        <w:rPr>
          <w:b/>
        </w:rPr>
        <w:t>Quién</w:t>
      </w:r>
      <w:r>
        <w:t xml:space="preserve"> </w:t>
      </w:r>
      <w:r>
        <w:tab/>
      </w:r>
      <w:r>
        <w:rPr>
          <w:b/>
        </w:rPr>
        <w:t>Mensaje</w:t>
      </w:r>
      <w:r>
        <w:t xml:space="preserve"> </w:t>
      </w:r>
      <w:r>
        <w:tab/>
      </w:r>
      <w:r>
        <w:rPr>
          <w:b/>
        </w:rPr>
        <w:t>Bug</w:t>
      </w:r>
      <w:r>
        <w:t xml:space="preserve"> </w:t>
      </w:r>
    </w:p>
    <w:p w:rsidR="00135896" w:rsidRDefault="00DC1F1D">
      <w:pPr>
        <w:numPr>
          <w:ilvl w:val="0"/>
          <w:numId w:val="2"/>
        </w:numPr>
        <w:spacing w:after="394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Me dijeron que no tengo hueso para </w:t>
      </w:r>
      <w:r>
        <w:tab/>
        <w:t xml:space="preserve">— implantes. </w:t>
      </w:r>
    </w:p>
    <w:p w:rsidR="00135896" w:rsidRDefault="00DC1F1D">
      <w:pPr>
        <w:numPr>
          <w:ilvl w:val="0"/>
          <w:numId w:val="2"/>
        </w:numPr>
        <w:spacing w:after="340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Gracias por contarlo </w:t>
      </w:r>
      <w:r>
        <w:rPr>
          <w:rFonts w:ascii="Calibri" w:eastAsia="Calibri" w:hAnsi="Calibri" w:cs="Calibri"/>
        </w:rPr>
        <w:t>😊</w:t>
      </w:r>
      <w:r>
        <w:t xml:space="preserve"> </w:t>
      </w:r>
      <w:r>
        <w:tab/>
        <w:t xml:space="preserve">— </w:t>
      </w:r>
    </w:p>
    <w:p w:rsidR="00135896" w:rsidRDefault="00DC1F1D">
      <w:pPr>
        <w:numPr>
          <w:ilvl w:val="0"/>
          <w:numId w:val="2"/>
        </w:numPr>
        <w:spacing w:after="889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En algunos casos donde no es </w:t>
      </w:r>
      <w:r>
        <w:tab/>
      </w:r>
      <w:r>
        <w:rPr>
          <w:b/>
        </w:rPr>
        <w:t>BUG 10</w:t>
      </w:r>
      <w:r>
        <w:t xml:space="preserve"> — Laura corrigió: usar "trabajar posible colocar implantes de forma </w:t>
      </w:r>
      <w:r>
        <w:tab/>
        <w:t xml:space="preserve">con implantes </w:t>
      </w:r>
      <w:r>
        <w:t xml:space="preserve">convencionales" en vez de convencional, existen alternativas </w:t>
      </w:r>
      <w:r>
        <w:tab/>
        <w:t xml:space="preserve">"colocar". Y usar "qué opción sería la más avanzadas que permiten </w:t>
      </w:r>
      <w:r>
        <w:tab/>
        <w:t xml:space="preserve">adecuada para vos" en vez de "ver si es la rehabilitar la boca igualmente. </w:t>
      </w:r>
      <w:r>
        <w:tab/>
        <w:t xml:space="preserve">opción adecuada en tu caso"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Lo ideal es eva</w:t>
      </w:r>
      <w:r>
        <w:t xml:space="preserve">luarlo de forma </w:t>
      </w:r>
      <w:r>
        <w:tab/>
      </w:r>
      <w:r>
        <w:rPr>
          <w:b/>
        </w:rPr>
        <w:t>BUG 6 + BUG 10</w:t>
      </w:r>
      <w:r>
        <w:t xml:space="preserve"> — "si querés" débil + personalizada para ver si es la </w:t>
      </w:r>
      <w:r>
        <w:tab/>
        <w:t xml:space="preserve">texto no aprobado </w:t>
      </w:r>
    </w:p>
    <w:p w:rsidR="00135896" w:rsidRDefault="00DC1F1D">
      <w:pPr>
        <w:ind w:left="2035" w:right="4658"/>
      </w:pPr>
      <w:r>
        <w:t xml:space="preserve">opción adecuada en tu caso. Si querés, te ayudo a coordinar una consulta.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Ok, ¿cuánto es el valor del </w:t>
      </w:r>
      <w:r>
        <w:tab/>
        <w:t xml:space="preserve">— </w:t>
      </w:r>
    </w:p>
    <w:p w:rsidR="00135896" w:rsidRDefault="00DC1F1D">
      <w:pPr>
        <w:spacing w:after="374"/>
        <w:ind w:left="2035" w:right="622"/>
      </w:pPr>
      <w:r>
        <w:t xml:space="preserve">implante?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El valor exacto</w:t>
      </w:r>
      <w:r>
        <w:t xml:space="preserve"> se define en la </w:t>
      </w:r>
      <w:r>
        <w:tab/>
        <w:t xml:space="preserve">OK </w:t>
      </w:r>
    </w:p>
    <w:p w:rsidR="00135896" w:rsidRDefault="00DC1F1D">
      <w:pPr>
        <w:spacing w:after="516"/>
        <w:ind w:left="2035" w:right="4881"/>
      </w:pPr>
      <w:r>
        <w:t xml:space="preserve">consulta de evaluación, donde se arma un plan personalizado según tu caso. </w:t>
      </w:r>
    </w:p>
    <w:p w:rsidR="00135896" w:rsidRDefault="00DC1F1D">
      <w:pPr>
        <w:numPr>
          <w:ilvl w:val="0"/>
          <w:numId w:val="2"/>
        </w:numPr>
        <w:spacing w:after="375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Si querés, te ayudo a coordinar un </w:t>
      </w:r>
      <w:r>
        <w:tab/>
      </w:r>
      <w:r>
        <w:rPr>
          <w:b/>
        </w:rPr>
        <w:t>BUG 5</w:t>
      </w:r>
      <w:r>
        <w:t xml:space="preserve"> — ya empezó la repetición turno de evaluación. </w:t>
      </w:r>
    </w:p>
    <w:p w:rsidR="00135896" w:rsidRDefault="00DC1F1D">
      <w:pPr>
        <w:numPr>
          <w:ilvl w:val="0"/>
          <w:numId w:val="2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¿Cuánto sale la consulta? </w:t>
      </w:r>
      <w:r>
        <w:tab/>
        <w:t xml:space="preserve">—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La consulta ti</w:t>
      </w:r>
      <w:r>
        <w:t xml:space="preserve">ene un valor de </w:t>
      </w:r>
      <w:r>
        <w:tab/>
        <w:t xml:space="preserve">OK </w:t>
      </w:r>
    </w:p>
    <w:p w:rsidR="00135896" w:rsidRDefault="00DC1F1D">
      <w:pPr>
        <w:spacing w:after="409"/>
        <w:ind w:left="2035" w:right="622"/>
      </w:pPr>
      <w:r>
        <w:t xml:space="preserve">$50.000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135896" w:rsidRDefault="00DC1F1D">
      <w:pPr>
        <w:numPr>
          <w:ilvl w:val="0"/>
          <w:numId w:val="2"/>
        </w:numPr>
        <w:spacing w:after="375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Si querés, te ayudo a coordinar un </w:t>
      </w:r>
      <w:r>
        <w:tab/>
      </w:r>
      <w:r>
        <w:rPr>
          <w:b/>
        </w:rPr>
        <w:t>BUG 5</w:t>
      </w:r>
      <w:r>
        <w:t xml:space="preserve"> — segunda repetición turno de evaluación.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Ok. Pensé que era más barata la </w:t>
      </w:r>
      <w:r>
        <w:tab/>
        <w:t xml:space="preserve">— </w:t>
      </w:r>
    </w:p>
    <w:p w:rsidR="00135896" w:rsidRDefault="00DC1F1D">
      <w:pPr>
        <w:spacing w:after="394"/>
        <w:ind w:left="2035" w:right="622"/>
      </w:pPr>
      <w:r>
        <w:t xml:space="preserve">consulta </w:t>
      </w:r>
    </w:p>
    <w:p w:rsidR="00135896" w:rsidRDefault="00DC1F1D">
      <w:pPr>
        <w:numPr>
          <w:ilvl w:val="0"/>
          <w:numId w:val="2"/>
        </w:numPr>
        <w:spacing w:after="491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Entiendo, totalmente </w:t>
      </w:r>
      <w:r>
        <w:rPr>
          <w:rFonts w:ascii="Calibri" w:eastAsia="Calibri" w:hAnsi="Calibri" w:cs="Calibri"/>
        </w:rPr>
        <w:t>😊</w:t>
      </w:r>
      <w:r>
        <w:t xml:space="preserve"> Si querés, </w:t>
      </w:r>
      <w:r>
        <w:tab/>
      </w:r>
      <w:r>
        <w:rPr>
          <w:b/>
        </w:rPr>
        <w:t>BUG 5</w:t>
      </w:r>
      <w:r>
        <w:t xml:space="preserve"> — tercera repetición te </w:t>
      </w:r>
      <w:r>
        <w:t xml:space="preserve">ayudo a coordinar un turno de evaluación. </w:t>
      </w:r>
    </w:p>
    <w:p w:rsidR="00135896" w:rsidRDefault="00DC1F1D">
      <w:pPr>
        <w:numPr>
          <w:ilvl w:val="0"/>
          <w:numId w:val="2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Ok, voy a tomar un turno </w:t>
      </w:r>
      <w:r>
        <w:tab/>
        <w:t xml:space="preserve">— </w:t>
      </w:r>
    </w:p>
    <w:p w:rsidR="00135896" w:rsidRDefault="00DC1F1D">
      <w:pPr>
        <w:numPr>
          <w:ilvl w:val="0"/>
          <w:numId w:val="2"/>
        </w:numPr>
        <w:spacing w:after="584"/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En implantes lo ideal es hacer </w:t>
      </w:r>
      <w:r>
        <w:tab/>
      </w:r>
      <w:r>
        <w:rPr>
          <w:b/>
        </w:rPr>
        <w:t>BUG 5</w:t>
      </w:r>
      <w:r>
        <w:t xml:space="preserve"> — cuarta repetición. La paciente ya primero una evaluación para ver qué </w:t>
      </w:r>
      <w:r>
        <w:tab/>
        <w:t xml:space="preserve">dijo que quiere turno y el agente vuelve a opción es la </w:t>
      </w:r>
      <w:r>
        <w:t xml:space="preserve">más adecuada para </w:t>
      </w:r>
      <w:r>
        <w:tab/>
        <w:t xml:space="preserve">explicar y ofrecer en vez de avanzar vos. Si querés, te ayudo a coordinar un turno. </w:t>
      </w:r>
    </w:p>
    <w:p w:rsidR="00135896" w:rsidRDefault="00DC1F1D">
      <w:pPr>
        <w:numPr>
          <w:ilvl w:val="0"/>
          <w:numId w:val="2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Voy a tomar un turno </w:t>
      </w:r>
      <w:r>
        <w:tab/>
        <w:t xml:space="preserve">La paciente tuvo que repetirlo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Para agendar por primera vez </w:t>
      </w:r>
      <w:r>
        <w:tab/>
        <w:t xml:space="preserve">OK — finalmente avanzó </w:t>
      </w:r>
    </w:p>
    <w:p w:rsidR="00135896" w:rsidRDefault="00DC1F1D">
      <w:pPr>
        <w:spacing w:after="446"/>
        <w:ind w:left="2035" w:right="4737"/>
      </w:pPr>
      <w:r>
        <w:t>necesito tu nombre y apelli</w:t>
      </w:r>
      <w:r>
        <w:t xml:space="preserve">do, y tu DNI solo con números.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Aurora López / DNI 8155234 </w:t>
      </w:r>
      <w:r>
        <w:tab/>
        <w:t xml:space="preserve">— </w:t>
      </w:r>
    </w:p>
    <w:p w:rsidR="00135896" w:rsidRDefault="00135896">
      <w:pPr>
        <w:sectPr w:rsidR="00135896">
          <w:pgSz w:w="12240" w:h="15840"/>
          <w:pgMar w:top="1470" w:right="784" w:bottom="1524" w:left="1260" w:header="720" w:footer="720" w:gutter="0"/>
          <w:cols w:space="720"/>
        </w:sectPr>
      </w:pP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Te puedo ayudar a coordinarlo de </w:t>
      </w:r>
    </w:p>
    <w:p w:rsidR="00135896" w:rsidRDefault="00DC1F1D">
      <w:pPr>
        <w:ind w:left="1930"/>
      </w:pPr>
      <w:r>
        <w:t xml:space="preserve">forma particular </w:t>
      </w:r>
      <w:r>
        <w:rPr>
          <w:rFonts w:ascii="Calibri" w:eastAsia="Calibri" w:hAnsi="Calibri" w:cs="Calibri"/>
        </w:rPr>
        <w:t>😊</w:t>
      </w:r>
      <w:r>
        <w:t xml:space="preserve"> La consulta tiene un valor de $50.000. ¿Querés que te pase los turnos disponibles? </w:t>
      </w:r>
    </w:p>
    <w:p w:rsidR="00135896" w:rsidRDefault="00DC1F1D">
      <w:pPr>
        <w:ind w:left="10"/>
      </w:pPr>
      <w:r>
        <w:t>Raro — la paciente ya dijo "</w:t>
      </w:r>
      <w:r>
        <w:t xml:space="preserve">voy a tomar un turno" dos veces. No debería preguntar de nuevo si quiere turnos </w:t>
      </w:r>
    </w:p>
    <w:p w:rsidR="00135896" w:rsidRDefault="00135896">
      <w:pPr>
        <w:sectPr w:rsidR="00135896">
          <w:type w:val="continuous"/>
          <w:pgSz w:w="12240" w:h="15840"/>
          <w:pgMar w:top="1440" w:right="1666" w:bottom="1440" w:left="1365" w:header="720" w:footer="720" w:gutter="0"/>
          <w:cols w:num="2" w:space="720" w:equalWidth="0">
            <w:col w:w="5212" w:space="171"/>
            <w:col w:w="3826"/>
          </w:cols>
        </w:sectPr>
      </w:pPr>
    </w:p>
    <w:p w:rsidR="00135896" w:rsidRDefault="00DC1F1D">
      <w:pPr>
        <w:numPr>
          <w:ilvl w:val="0"/>
          <w:numId w:val="2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Sí, por favor </w:t>
      </w:r>
      <w:r>
        <w:tab/>
        <w:t xml:space="preserve">—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1</w:t>
      </w:r>
      <w:r>
        <w:rPr>
          <w:rFonts w:ascii="Calibri" w:eastAsia="Calibri" w:hAnsi="Calibri" w:cs="Calibri"/>
        </w:rPr>
        <w:t>⃣</w:t>
      </w:r>
      <w:r>
        <w:t xml:space="preserve"> Martes 12/05 — 10:00 hs / 2</w:t>
      </w:r>
      <w:r>
        <w:rPr>
          <w:rFonts w:ascii="Calibri" w:eastAsia="Calibri" w:hAnsi="Calibri" w:cs="Calibri"/>
        </w:rPr>
        <w:t>⃣</w:t>
      </w:r>
      <w:r>
        <w:t xml:space="preserve"> </w:t>
      </w:r>
      <w:r>
        <w:tab/>
        <w:t xml:space="preserve">OK </w:t>
      </w:r>
    </w:p>
    <w:p w:rsidR="00135896" w:rsidRDefault="00DC1F1D">
      <w:pPr>
        <w:spacing w:after="521"/>
        <w:ind w:left="1930" w:right="3488"/>
      </w:pPr>
      <w:r>
        <w:t xml:space="preserve">Jueves 14/05 — 10:00 hs. ¿Cuál te queda mejor? </w:t>
      </w:r>
    </w:p>
    <w:p w:rsidR="00135896" w:rsidRDefault="00DC1F1D">
      <w:pPr>
        <w:numPr>
          <w:ilvl w:val="0"/>
          <w:numId w:val="2"/>
        </w:numPr>
        <w:spacing w:after="345"/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Martes 12 </w:t>
      </w:r>
      <w:r>
        <w:tab/>
        <w:t xml:space="preserve">— </w:t>
      </w:r>
    </w:p>
    <w:p w:rsidR="00135896" w:rsidRDefault="00DC1F1D">
      <w:pPr>
        <w:numPr>
          <w:ilvl w:val="0"/>
          <w:numId w:val="2"/>
        </w:numPr>
        <w:spacing w:after="36"/>
        <w:ind w:right="622" w:hanging="465"/>
      </w:pPr>
      <w:r>
        <w:rPr>
          <w:b/>
        </w:rPr>
        <w:t>PAULA</w:t>
      </w:r>
      <w:r>
        <w:t xml:space="preserve"> </w:t>
      </w:r>
      <w:r>
        <w:tab/>
      </w:r>
      <w:r>
        <w:t xml:space="preserve">Listo, quedó tu evaluación con Laura </w:t>
      </w:r>
      <w:r>
        <w:tab/>
      </w:r>
      <w:r>
        <w:rPr>
          <w:b/>
        </w:rPr>
        <w:t>BUG 8</w:t>
      </w:r>
      <w:r>
        <w:t xml:space="preserve"> — "con Laura" en vez de "con la </w:t>
      </w:r>
    </w:p>
    <w:p w:rsidR="00135896" w:rsidRDefault="00DC1F1D">
      <w:pPr>
        <w:spacing w:after="794"/>
        <w:ind w:left="1930"/>
      </w:pPr>
      <w:r>
        <w:t xml:space="preserve">el martes 12/05 a las 10:00 </w:t>
      </w:r>
      <w:r>
        <w:rPr>
          <w:rFonts w:ascii="Calibri" w:eastAsia="Calibri" w:hAnsi="Calibri" w:cs="Calibri"/>
        </w:rPr>
        <w:t>😊</w:t>
      </w:r>
      <w:r>
        <w:t xml:space="preserve"> + </w:t>
      </w:r>
      <w:r>
        <w:tab/>
        <w:t xml:space="preserve">Dra. Laura Delgado". El resto del mensaje dirección + seña + ficha médica </w:t>
      </w:r>
      <w:r>
        <w:tab/>
        <w:t xml:space="preserve">OK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>1</w:t>
      </w:r>
      <w:r>
        <w:rPr>
          <w:rFonts w:ascii="Calibri" w:eastAsia="Calibri" w:hAnsi="Calibri" w:cs="Calibri"/>
        </w:rPr>
        <w:t>⃣</w:t>
      </w:r>
      <w:r>
        <w:t xml:space="preserve"> Martes 12/05 — 10:00 hs / 2 </w:t>
      </w:r>
      <w:r>
        <w:rPr>
          <w:rFonts w:ascii="Calibri" w:eastAsia="Calibri" w:hAnsi="Calibri" w:cs="Calibri"/>
        </w:rPr>
        <w:t>⃣</w:t>
      </w:r>
      <w:r>
        <w:tab/>
      </w:r>
      <w:r>
        <w:rPr>
          <w:b/>
        </w:rPr>
        <w:t>BUG 1</w:t>
      </w:r>
      <w:r>
        <w:t xml:space="preserve"> — Vuelve a ofrecer t</w:t>
      </w:r>
      <w:r>
        <w:t xml:space="preserve">urnos Martes 12/05 — 13:00 hs. ¿Cuál te </w:t>
      </w:r>
      <w:r>
        <w:tab/>
        <w:t xml:space="preserve">DESPUÉS de haber confirmado. Ya envió queda mejor? </w:t>
      </w:r>
      <w:r>
        <w:tab/>
        <w:t xml:space="preserve">dirección, seña y ficha. Esto no tiene </w:t>
      </w:r>
    </w:p>
    <w:p w:rsidR="00135896" w:rsidRDefault="00DC1F1D">
      <w:pPr>
        <w:spacing w:after="499" w:line="265" w:lineRule="auto"/>
        <w:ind w:left="2331"/>
        <w:jc w:val="center"/>
      </w:pPr>
      <w:r>
        <w:t xml:space="preserve">sentido </w:t>
      </w: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PACIENTE</w:t>
      </w:r>
      <w:r>
        <w:t xml:space="preserve"> </w:t>
      </w:r>
      <w:r>
        <w:tab/>
        <w:t xml:space="preserve">¡Ya dije que el martes! </w:t>
      </w:r>
      <w:r>
        <w:tab/>
        <w:t xml:space="preserve">Paciente frustrada </w:t>
      </w:r>
    </w:p>
    <w:p w:rsidR="00135896" w:rsidRDefault="00135896">
      <w:pPr>
        <w:sectPr w:rsidR="00135896">
          <w:type w:val="continuous"/>
          <w:pgSz w:w="12240" w:h="15840"/>
          <w:pgMar w:top="1440" w:right="1722" w:bottom="6520" w:left="1365" w:header="720" w:footer="720" w:gutter="0"/>
          <w:cols w:space="720"/>
        </w:sectPr>
      </w:pPr>
    </w:p>
    <w:p w:rsidR="00135896" w:rsidRDefault="00DC1F1D">
      <w:pPr>
        <w:numPr>
          <w:ilvl w:val="0"/>
          <w:numId w:val="2"/>
        </w:numPr>
        <w:ind w:right="622" w:hanging="465"/>
      </w:pPr>
      <w:r>
        <w:rPr>
          <w:b/>
        </w:rPr>
        <w:t>PAULA</w:t>
      </w:r>
      <w:r>
        <w:t xml:space="preserve"> </w:t>
      </w:r>
      <w:r>
        <w:tab/>
        <w:t xml:space="preserve">Ya tenés un turno agendado para </w:t>
      </w:r>
    </w:p>
    <w:p w:rsidR="00135896" w:rsidRDefault="00DC1F1D">
      <w:pPr>
        <w:spacing w:after="426"/>
        <w:ind w:left="1930"/>
      </w:pPr>
      <w:r>
        <w:t xml:space="preserve">ese día. </w:t>
      </w:r>
      <w:r>
        <w:t xml:space="preserve">Si querés cambiar el horario, decime y te lo reprogramo </w:t>
      </w:r>
      <w:r>
        <w:rPr>
          <w:rFonts w:ascii="Calibri" w:eastAsia="Calibri" w:hAnsi="Calibri" w:cs="Calibri"/>
        </w:rPr>
        <w:t>😊</w:t>
      </w:r>
      <w:r>
        <w:t xml:space="preserve"> </w:t>
      </w:r>
    </w:p>
    <w:p w:rsidR="00135896" w:rsidRDefault="00DC1F1D">
      <w:pPr>
        <w:spacing w:after="111"/>
        <w:ind w:left="265" w:right="622"/>
      </w:pPr>
      <w:r>
        <w:t xml:space="preserve">4.  </w:t>
      </w:r>
    </w:p>
    <w:p w:rsidR="00135896" w:rsidRDefault="00DC1F1D">
      <w:pPr>
        <w:spacing w:after="111"/>
        <w:ind w:left="265" w:right="622"/>
      </w:pPr>
      <w:r>
        <w:t xml:space="preserve">5.  </w:t>
      </w:r>
    </w:p>
    <w:p w:rsidR="00135896" w:rsidRDefault="00DC1F1D">
      <w:pPr>
        <w:ind w:left="265" w:right="622"/>
      </w:pPr>
      <w:r>
        <w:t xml:space="preserve">6.  </w:t>
      </w:r>
    </w:p>
    <w:p w:rsidR="00135896" w:rsidRDefault="00135896">
      <w:pPr>
        <w:sectPr w:rsidR="00135896">
          <w:type w:val="continuous"/>
          <w:pgSz w:w="12240" w:h="15840"/>
          <w:pgMar w:top="1440" w:right="5899" w:bottom="6520" w:left="1365" w:header="720" w:footer="720" w:gutter="0"/>
          <w:cols w:space="720"/>
        </w:sectPr>
      </w:pPr>
    </w:p>
    <w:p w:rsidR="00135896" w:rsidRDefault="00DC1F1D">
      <w:pPr>
        <w:ind w:left="10"/>
      </w:pPr>
      <w:r>
        <w:t xml:space="preserve">Reacción tardía, el daño ya está hecho </w:t>
      </w:r>
    </w:p>
    <w:sectPr w:rsidR="00135896">
      <w:type w:val="continuous"/>
      <w:pgSz w:w="12240" w:h="15840"/>
      <w:pgMar w:top="1440" w:right="1992" w:bottom="6520" w:left="6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A619E"/>
    <w:multiLevelType w:val="hybridMultilevel"/>
    <w:tmpl w:val="86BEBDF2"/>
    <w:lvl w:ilvl="0" w:tplc="A5F88D30">
      <w:start w:val="1"/>
      <w:numFmt w:val="decimal"/>
      <w:lvlText w:val="%1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D8A9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C854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BCF7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65E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8A1CB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541C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9854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036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C73F4A"/>
    <w:multiLevelType w:val="hybridMultilevel"/>
    <w:tmpl w:val="65A86642"/>
    <w:lvl w:ilvl="0" w:tplc="55F88798">
      <w:start w:val="1"/>
      <w:numFmt w:val="decimal"/>
      <w:lvlText w:val="%1"/>
      <w:lvlJc w:val="left"/>
      <w:pPr>
        <w:ind w:left="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2ABC2">
      <w:start w:val="2"/>
      <w:numFmt w:val="decimal"/>
      <w:lvlText w:val="%2."/>
      <w:lvlJc w:val="left"/>
      <w:pPr>
        <w:ind w:left="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84B8D0">
      <w:start w:val="1"/>
      <w:numFmt w:val="lowerRoman"/>
      <w:lvlText w:val="%3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604BE">
      <w:start w:val="1"/>
      <w:numFmt w:val="decimal"/>
      <w:lvlText w:val="%4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E850A8">
      <w:start w:val="1"/>
      <w:numFmt w:val="lowerLetter"/>
      <w:lvlText w:val="%5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2121C">
      <w:start w:val="1"/>
      <w:numFmt w:val="lowerRoman"/>
      <w:lvlText w:val="%6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CE3DBA">
      <w:start w:val="1"/>
      <w:numFmt w:val="decimal"/>
      <w:lvlText w:val="%7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1C38AA">
      <w:start w:val="1"/>
      <w:numFmt w:val="lowerLetter"/>
      <w:lvlText w:val="%8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3CCD52">
      <w:start w:val="1"/>
      <w:numFmt w:val="lowerRoman"/>
      <w:lvlText w:val="%9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896"/>
    <w:rsid w:val="00135896"/>
    <w:rsid w:val="00DC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CA12E02-D9C9-4ECC-A166-F5D576366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8" w:lineRule="auto"/>
      <w:ind w:left="428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2" w:line="250" w:lineRule="auto"/>
      <w:ind w:left="10" w:hanging="10"/>
      <w:outlineLvl w:val="0"/>
    </w:pPr>
    <w:rPr>
      <w:rFonts w:ascii="Arial" w:eastAsia="Arial" w:hAnsi="Arial" w:cs="Arial"/>
      <w:b/>
      <w:color w:val="8F3DFF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8F3DF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3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2709</Words>
  <Characters>15447</Characters>
  <Application>Microsoft Office Word</Application>
  <DocSecurity>4</DocSecurity>
  <Lines>128</Lines>
  <Paragraphs>36</Paragraphs>
  <ScaleCrop>false</ScaleCrop>
  <Company/>
  <LinksUpToDate>false</LinksUpToDate>
  <CharactersWithSpaces>18120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 Delgado Pruebas-1</dc:title>
  <dc:subject/>
  <dc:creator>word</dc:creator>
  <cp:keywords/>
  <cp:lastModifiedBy>word</cp:lastModifiedBy>
  <cp:revision>2</cp:revision>
  <dcterms:created xsi:type="dcterms:W3CDTF">2026-05-12T18:00:00Z</dcterms:created>
  <dcterms:modified xsi:type="dcterms:W3CDTF">2026-05-12T18:00:00Z</dcterms:modified>
</cp:coreProperties>
</file>