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71620" w14:textId="46E08C7F" w:rsidR="00F00F0B" w:rsidRPr="00D0546C" w:rsidRDefault="00F00F0B" w:rsidP="00F00F0B">
      <w:pPr>
        <w:pStyle w:val="ny-lesson-header"/>
        <w:jc w:val="both"/>
      </w:pPr>
      <w:r>
        <w:t>Lesson 21</w:t>
      </w:r>
      <w:r w:rsidRPr="00D0546C">
        <w:t>:</w:t>
      </w:r>
      <w:r>
        <w:t xml:space="preserve"> </w:t>
      </w:r>
      <w:r w:rsidRPr="00D0546C">
        <w:t xml:space="preserve"> </w:t>
      </w:r>
      <w:r>
        <w:t>Solution</w:t>
      </w:r>
      <w:r w:rsidR="00325FF3">
        <w:t xml:space="preserve"> Set</w:t>
      </w:r>
      <w:r>
        <w:t>s to Inequalities with Two Variables</w:t>
      </w:r>
    </w:p>
    <w:p w14:paraId="09FD655B" w14:textId="77777777" w:rsidR="0033604C" w:rsidRDefault="0033604C" w:rsidP="00F00F0B">
      <w:pPr>
        <w:pStyle w:val="ny-callout-hdr"/>
        <w:spacing w:after="60"/>
      </w:pPr>
    </w:p>
    <w:p w14:paraId="6958CCAC" w14:textId="2454D4ED" w:rsidR="00F00F0B" w:rsidRDefault="00F00F0B" w:rsidP="00F00F0B">
      <w:pPr>
        <w:pStyle w:val="ny-callout-hdr"/>
        <w:spacing w:after="60"/>
      </w:pPr>
      <w:r>
        <w:t>Classwork</w:t>
      </w:r>
    </w:p>
    <w:p w14:paraId="0EB0D6DA" w14:textId="23A06BD8" w:rsidR="00F00F0B" w:rsidRPr="00D6682C" w:rsidRDefault="00F00F0B" w:rsidP="00F00F0B">
      <w:pPr>
        <w:pStyle w:val="ny-lesson-hdr-1"/>
      </w:pPr>
      <w:r>
        <w:t>Exercise</w:t>
      </w:r>
      <w:r w:rsidR="00575514">
        <w:t>s</w:t>
      </w:r>
      <w:r>
        <w:t xml:space="preserve"> 1</w:t>
      </w:r>
      <w:r w:rsidR="00575514">
        <w:t>–2</w:t>
      </w:r>
    </w:p>
    <w:p w14:paraId="5C560EC4" w14:textId="77777777" w:rsidR="00575514" w:rsidRDefault="00575514" w:rsidP="00575514">
      <w:pPr>
        <w:pStyle w:val="ny-lesson-numbering"/>
      </w:pPr>
    </w:p>
    <w:p w14:paraId="312F200B" w14:textId="786A622A" w:rsidR="00F00F0B" w:rsidRPr="000B7843" w:rsidRDefault="00F00F0B" w:rsidP="000B7843">
      <w:pPr>
        <w:pStyle w:val="ny-lesson-numbering"/>
        <w:numPr>
          <w:ilvl w:val="1"/>
          <w:numId w:val="8"/>
        </w:numPr>
      </w:pPr>
      <w:r w:rsidRPr="000B7843">
        <w:t xml:space="preserve">Circle each ordered pair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F1CEC" w:rsidRPr="00DF1CEC">
        <w:t xml:space="preserve"> </w:t>
      </w:r>
      <w:r w:rsidRPr="000B7843">
        <w:t xml:space="preserve">that is a solution to the equation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≤10</m:t>
        </m:r>
      </m:oMath>
      <w:r w:rsidRPr="000B7843">
        <w:t xml:space="preserve">. </w:t>
      </w:r>
    </w:p>
    <w:p w14:paraId="17DDE7FD" w14:textId="039CD6D4" w:rsidR="00F00F0B" w:rsidRPr="000B7843" w:rsidRDefault="00F00F0B" w:rsidP="000B7843">
      <w:pPr>
        <w:pStyle w:val="ny-lesson-numbering"/>
        <w:numPr>
          <w:ilvl w:val="0"/>
          <w:numId w:val="0"/>
        </w:numPr>
        <w:ind w:left="360"/>
      </w:pPr>
    </w:p>
    <w:p w14:paraId="77ED1E55" w14:textId="7CCFD7A2" w:rsidR="00F00F0B" w:rsidRPr="000B7843" w:rsidRDefault="00E77D10" w:rsidP="000B7843">
      <w:pPr>
        <w:pStyle w:val="ny-lesson-numbering"/>
        <w:numPr>
          <w:ilvl w:val="2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3,2</m:t>
            </m:r>
          </m:e>
        </m:d>
      </m:oMath>
      <w:r w:rsidR="00F00F0B" w:rsidRPr="000B7843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2, 3</m:t>
            </m:r>
          </m:e>
        </m:d>
      </m:oMath>
      <w:r w:rsidR="00F00F0B" w:rsidRPr="000B7843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-1,-14</m:t>
            </m:r>
          </m:e>
        </m:d>
      </m:oMath>
      <w:r w:rsidR="00F00F0B" w:rsidRPr="000B7843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</m:t>
            </m:r>
          </m:e>
        </m:d>
      </m:oMath>
      <w:r w:rsidR="00F00F0B" w:rsidRPr="000B7843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1,-6</m:t>
            </m:r>
          </m:e>
        </m:d>
      </m:oMath>
    </w:p>
    <w:p w14:paraId="6FCAAB29" w14:textId="1DC23166" w:rsidR="00F00F0B" w:rsidRPr="000B7843" w:rsidRDefault="00F00F0B" w:rsidP="000B7843">
      <w:pPr>
        <w:pStyle w:val="ny-lesson-numbering"/>
        <w:numPr>
          <w:ilvl w:val="0"/>
          <w:numId w:val="0"/>
        </w:numPr>
        <w:ind w:left="360"/>
      </w:pPr>
    </w:p>
    <w:p w14:paraId="0B974D7E" w14:textId="6B597B47" w:rsidR="0033604C" w:rsidRPr="000B7843" w:rsidRDefault="0033604C" w:rsidP="000B7843">
      <w:pPr>
        <w:pStyle w:val="ny-lesson-numbering"/>
        <w:numPr>
          <w:ilvl w:val="0"/>
          <w:numId w:val="0"/>
        </w:numPr>
        <w:ind w:left="360"/>
      </w:pPr>
    </w:p>
    <w:p w14:paraId="60AD443B" w14:textId="770E2694" w:rsidR="00F00F0B" w:rsidRPr="000B7843" w:rsidRDefault="00E77D10" w:rsidP="000B7843">
      <w:pPr>
        <w:pStyle w:val="ny-lesson-numbering"/>
        <w:numPr>
          <w:ilvl w:val="2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5,10</m:t>
            </m:r>
          </m:e>
        </m:d>
      </m:oMath>
      <w:r w:rsidR="00F00F0B" w:rsidRPr="000B7843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-10</m:t>
            </m:r>
          </m:e>
        </m:d>
      </m:oMath>
      <w:r w:rsidR="00F00F0B" w:rsidRPr="000B7843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3,4</m:t>
            </m:r>
          </m:e>
        </m:d>
      </m:oMath>
      <w:r w:rsidR="00F00F0B" w:rsidRPr="000B7843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6,0</m:t>
            </m:r>
          </m:e>
        </m:d>
      </m:oMath>
      <w:r w:rsidR="00F00F0B" w:rsidRPr="000B7843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4,-1</m:t>
            </m:r>
          </m:e>
        </m:d>
      </m:oMath>
    </w:p>
    <w:p w14:paraId="201349E6" w14:textId="164CBDA8" w:rsidR="00F00F0B" w:rsidRPr="000B7843" w:rsidRDefault="00F00F0B" w:rsidP="000B7843">
      <w:pPr>
        <w:pStyle w:val="ny-lesson-numbering"/>
        <w:numPr>
          <w:ilvl w:val="0"/>
          <w:numId w:val="0"/>
        </w:numPr>
        <w:ind w:left="360"/>
      </w:pPr>
    </w:p>
    <w:p w14:paraId="1A750AFE" w14:textId="46D24E66" w:rsidR="0033604C" w:rsidRPr="000B7843" w:rsidRDefault="0033604C" w:rsidP="000B7843">
      <w:pPr>
        <w:pStyle w:val="ny-lesson-numbering"/>
        <w:numPr>
          <w:ilvl w:val="0"/>
          <w:numId w:val="0"/>
        </w:numPr>
        <w:ind w:left="360"/>
      </w:pPr>
    </w:p>
    <w:p w14:paraId="441A0ACC" w14:textId="77777777" w:rsidR="000A5A0B" w:rsidRPr="000B7843" w:rsidRDefault="000A5A0B" w:rsidP="000B7843">
      <w:pPr>
        <w:pStyle w:val="ny-lesson-numbering"/>
        <w:numPr>
          <w:ilvl w:val="0"/>
          <w:numId w:val="0"/>
        </w:numPr>
        <w:ind w:left="360"/>
      </w:pPr>
    </w:p>
    <w:p w14:paraId="3E7666D0" w14:textId="0D16736D" w:rsidR="00F00F0B" w:rsidRPr="000B7843" w:rsidRDefault="00575514" w:rsidP="000B7843">
      <w:pPr>
        <w:pStyle w:val="ny-lesson-numbering"/>
        <w:numPr>
          <w:ilvl w:val="1"/>
          <w:numId w:val="8"/>
        </w:numPr>
      </w:pPr>
      <w:r w:rsidRPr="000B7843">
        <w:rPr>
          <w:noProof/>
        </w:rPr>
        <w:drawing>
          <wp:anchor distT="0" distB="0" distL="114300" distR="114300" simplePos="0" relativeHeight="251651584" behindDoc="1" locked="0" layoutInCell="1" allowOverlap="1" wp14:anchorId="3137B9EB" wp14:editId="2E91BF72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2593975" cy="2604770"/>
            <wp:effectExtent l="0" t="0" r="0" b="5080"/>
            <wp:wrapSquare wrapText="bothSides"/>
            <wp:docPr id="3" name="Picture 3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F0B" w:rsidRPr="000B7843">
        <w:t xml:space="preserve">Plot each solution as a point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00F0B" w:rsidRPr="000B7843">
        <w:t xml:space="preserve"> in the coordinate plane. </w:t>
      </w:r>
    </w:p>
    <w:p w14:paraId="49EF6EB4" w14:textId="77777777" w:rsidR="00F00F0B" w:rsidRPr="000B7843" w:rsidRDefault="00F00F0B" w:rsidP="000B7843">
      <w:pPr>
        <w:pStyle w:val="ny-lesson-numbering"/>
        <w:numPr>
          <w:ilvl w:val="0"/>
          <w:numId w:val="0"/>
        </w:numPr>
        <w:ind w:left="360"/>
      </w:pPr>
    </w:p>
    <w:p w14:paraId="0E930709" w14:textId="77777777" w:rsidR="0033604C" w:rsidRPr="000B7843" w:rsidRDefault="0033604C" w:rsidP="000B7843">
      <w:pPr>
        <w:pStyle w:val="ny-lesson-numbering"/>
        <w:numPr>
          <w:ilvl w:val="0"/>
          <w:numId w:val="0"/>
        </w:numPr>
        <w:ind w:left="360"/>
      </w:pPr>
    </w:p>
    <w:p w14:paraId="361D1764" w14:textId="77777777" w:rsidR="000A5A0B" w:rsidRPr="000B7843" w:rsidRDefault="000A5A0B" w:rsidP="000B7843">
      <w:pPr>
        <w:pStyle w:val="ny-lesson-numbering"/>
        <w:numPr>
          <w:ilvl w:val="0"/>
          <w:numId w:val="0"/>
        </w:numPr>
        <w:ind w:left="360"/>
      </w:pPr>
    </w:p>
    <w:p w14:paraId="6AB886D8" w14:textId="77777777" w:rsidR="000A5A0B" w:rsidRPr="000B7843" w:rsidRDefault="000A5A0B" w:rsidP="000B7843">
      <w:pPr>
        <w:pStyle w:val="ny-lesson-numbering"/>
        <w:numPr>
          <w:ilvl w:val="0"/>
          <w:numId w:val="0"/>
        </w:numPr>
        <w:ind w:left="360"/>
      </w:pPr>
    </w:p>
    <w:p w14:paraId="5E75D1FE" w14:textId="77777777" w:rsidR="0033604C" w:rsidRPr="000B7843" w:rsidRDefault="0033604C" w:rsidP="000B7843">
      <w:pPr>
        <w:pStyle w:val="ny-lesson-numbering"/>
        <w:numPr>
          <w:ilvl w:val="0"/>
          <w:numId w:val="0"/>
        </w:numPr>
        <w:ind w:left="360"/>
      </w:pPr>
    </w:p>
    <w:p w14:paraId="0DAC8FAB" w14:textId="5E22E1A5" w:rsidR="00F00F0B" w:rsidRPr="000B7843" w:rsidRDefault="00F00F0B" w:rsidP="000B7843">
      <w:pPr>
        <w:pStyle w:val="ny-lesson-numbering"/>
        <w:numPr>
          <w:ilvl w:val="1"/>
          <w:numId w:val="8"/>
        </w:numPr>
      </w:pPr>
      <w:r w:rsidRPr="000B7843">
        <w:t>How would you describe the location of the sol</w:t>
      </w:r>
      <w:r w:rsidR="003D590F" w:rsidRPr="000B7843">
        <w:t>utions in the coordinate plane?</w:t>
      </w:r>
    </w:p>
    <w:p w14:paraId="7B37623C" w14:textId="77777777" w:rsidR="003D590F" w:rsidRPr="000B7843" w:rsidRDefault="003D590F" w:rsidP="000B7843">
      <w:pPr>
        <w:pStyle w:val="ny-lesson-numbering"/>
        <w:numPr>
          <w:ilvl w:val="0"/>
          <w:numId w:val="0"/>
        </w:numPr>
        <w:ind w:left="360"/>
      </w:pPr>
    </w:p>
    <w:p w14:paraId="16C09C33" w14:textId="77777777" w:rsidR="003D590F" w:rsidRPr="000B7843" w:rsidRDefault="003D590F" w:rsidP="000B7843">
      <w:pPr>
        <w:pStyle w:val="ny-lesson-numbering"/>
        <w:numPr>
          <w:ilvl w:val="0"/>
          <w:numId w:val="0"/>
        </w:numPr>
        <w:ind w:left="360"/>
      </w:pPr>
    </w:p>
    <w:p w14:paraId="76350280" w14:textId="77777777" w:rsidR="003D590F" w:rsidRPr="000B7843" w:rsidRDefault="003D590F" w:rsidP="000B7843">
      <w:pPr>
        <w:pStyle w:val="ny-lesson-numbering"/>
        <w:numPr>
          <w:ilvl w:val="0"/>
          <w:numId w:val="0"/>
        </w:numPr>
        <w:ind w:left="360"/>
      </w:pPr>
    </w:p>
    <w:p w14:paraId="6AADEE9F" w14:textId="77777777" w:rsidR="003D590F" w:rsidRPr="000B7843" w:rsidRDefault="003D590F" w:rsidP="000B7843">
      <w:pPr>
        <w:pStyle w:val="ny-lesson-numbering"/>
        <w:numPr>
          <w:ilvl w:val="0"/>
          <w:numId w:val="0"/>
        </w:numPr>
        <w:ind w:left="360"/>
      </w:pPr>
    </w:p>
    <w:p w14:paraId="2DA828D9" w14:textId="77777777" w:rsidR="003D590F" w:rsidRPr="000B7843" w:rsidRDefault="003D590F" w:rsidP="000B7843">
      <w:pPr>
        <w:pStyle w:val="ny-lesson-numbering"/>
        <w:numPr>
          <w:ilvl w:val="0"/>
          <w:numId w:val="0"/>
        </w:numPr>
        <w:ind w:left="360"/>
      </w:pPr>
    </w:p>
    <w:p w14:paraId="59BB6FEA" w14:textId="77777777" w:rsidR="0033604C" w:rsidRDefault="0033604C">
      <w:pPr>
        <w:rPr>
          <w:rFonts w:ascii="Calibri Bold" w:eastAsia="Myriad Pro" w:hAnsi="Calibri Bold" w:cs="Myriad Pro"/>
          <w:b/>
          <w:color w:val="231F20"/>
        </w:rPr>
      </w:pPr>
      <w:r>
        <w:br w:type="page"/>
      </w:r>
      <w:bookmarkStart w:id="0" w:name="_GoBack"/>
      <w:bookmarkEnd w:id="0"/>
    </w:p>
    <w:p w14:paraId="3923A8CB" w14:textId="77777777" w:rsidR="000B7843" w:rsidRDefault="000B7843" w:rsidP="000B7843">
      <w:pPr>
        <w:pStyle w:val="ny-lesson-numbering"/>
      </w:pPr>
    </w:p>
    <w:p w14:paraId="3C1427E0" w14:textId="1A20E3EE" w:rsidR="00F00F0B" w:rsidRPr="000B7843" w:rsidRDefault="00F00F0B" w:rsidP="000B7843">
      <w:pPr>
        <w:pStyle w:val="ny-lesson-numbering"/>
        <w:numPr>
          <w:ilvl w:val="1"/>
          <w:numId w:val="12"/>
        </w:numPr>
      </w:pPr>
      <w:r w:rsidRPr="000B7843">
        <w:t xml:space="preserve">Discover as many additional solutions to the </w:t>
      </w:r>
      <w:r w:rsidR="00875697" w:rsidRPr="000B7843">
        <w:t>inequality</w:t>
      </w:r>
      <w:r w:rsidRPr="000B7843">
        <w:t xml:space="preserve">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≤10</m:t>
        </m:r>
      </m:oMath>
      <w:r w:rsidRPr="000B7843">
        <w:t xml:space="preserve"> as possible.  Organize solutions by plotting each solution as a point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B7843">
        <w:t xml:space="preserve"> in the coordinate plane.  Be prepared to share the strategies used to find </w:t>
      </w:r>
      <w:r w:rsidR="008A5D14" w:rsidRPr="000B7843">
        <w:t xml:space="preserve">the </w:t>
      </w:r>
      <w:r w:rsidRPr="000B7843">
        <w:t>solutions.</w:t>
      </w:r>
    </w:p>
    <w:p w14:paraId="6C4A9610" w14:textId="706F008F" w:rsidR="00F00F0B" w:rsidRPr="000B7843" w:rsidRDefault="00F00F0B" w:rsidP="000B7843">
      <w:pPr>
        <w:pStyle w:val="ny-lesson-numbering"/>
        <w:numPr>
          <w:ilvl w:val="0"/>
          <w:numId w:val="0"/>
        </w:numPr>
        <w:ind w:left="403"/>
      </w:pPr>
    </w:p>
    <w:p w14:paraId="2D32DFA7" w14:textId="7EC463CA" w:rsidR="00F00F0B" w:rsidRPr="000B7843" w:rsidRDefault="00F00F0B" w:rsidP="000B7843">
      <w:pPr>
        <w:pStyle w:val="ny-lesson-numbering"/>
        <w:numPr>
          <w:ilvl w:val="0"/>
          <w:numId w:val="0"/>
        </w:numPr>
        <w:ind w:left="403"/>
      </w:pPr>
    </w:p>
    <w:p w14:paraId="412553A4" w14:textId="250AC823" w:rsidR="000A5A0B" w:rsidRDefault="000A5A0B" w:rsidP="000B7843">
      <w:pPr>
        <w:pStyle w:val="ny-lesson-numbering"/>
        <w:numPr>
          <w:ilvl w:val="0"/>
          <w:numId w:val="0"/>
        </w:numPr>
        <w:ind w:left="403"/>
      </w:pPr>
    </w:p>
    <w:p w14:paraId="6B101A04" w14:textId="77777777" w:rsidR="009248CF" w:rsidRDefault="009248CF" w:rsidP="000B7843">
      <w:pPr>
        <w:pStyle w:val="ny-lesson-numbering"/>
        <w:numPr>
          <w:ilvl w:val="0"/>
          <w:numId w:val="0"/>
        </w:numPr>
        <w:ind w:left="403"/>
      </w:pPr>
    </w:p>
    <w:p w14:paraId="63C30403" w14:textId="77777777" w:rsidR="009248CF" w:rsidRPr="000B7843" w:rsidRDefault="009248CF" w:rsidP="000B7843">
      <w:pPr>
        <w:pStyle w:val="ny-lesson-numbering"/>
        <w:numPr>
          <w:ilvl w:val="0"/>
          <w:numId w:val="0"/>
        </w:numPr>
        <w:ind w:left="403"/>
      </w:pPr>
    </w:p>
    <w:p w14:paraId="2CDBA6FB" w14:textId="42AE6A8C" w:rsidR="0033604C" w:rsidRPr="000B7843" w:rsidRDefault="0033604C" w:rsidP="000B7843">
      <w:pPr>
        <w:pStyle w:val="ny-lesson-numbering"/>
        <w:numPr>
          <w:ilvl w:val="0"/>
          <w:numId w:val="0"/>
        </w:numPr>
        <w:ind w:left="403"/>
      </w:pPr>
    </w:p>
    <w:p w14:paraId="3E33A60B" w14:textId="3AFF8586" w:rsidR="0033604C" w:rsidRPr="000B7843" w:rsidRDefault="0033604C" w:rsidP="000B7843">
      <w:pPr>
        <w:pStyle w:val="ny-lesson-numbering"/>
        <w:numPr>
          <w:ilvl w:val="0"/>
          <w:numId w:val="0"/>
        </w:numPr>
        <w:ind w:left="403"/>
      </w:pPr>
    </w:p>
    <w:p w14:paraId="01FEF7B0" w14:textId="051FE18E" w:rsidR="00F00F0B" w:rsidRPr="000B7843" w:rsidRDefault="00F00F0B" w:rsidP="000B7843">
      <w:pPr>
        <w:pStyle w:val="ny-lesson-numbering"/>
        <w:numPr>
          <w:ilvl w:val="0"/>
          <w:numId w:val="0"/>
        </w:numPr>
        <w:ind w:left="403"/>
      </w:pPr>
    </w:p>
    <w:p w14:paraId="046BCDEA" w14:textId="331CA5B5" w:rsidR="00F00F0B" w:rsidRPr="000B7843" w:rsidRDefault="009248CF" w:rsidP="000B7843">
      <w:pPr>
        <w:pStyle w:val="ny-lesson-numbering"/>
        <w:numPr>
          <w:ilvl w:val="1"/>
          <w:numId w:val="8"/>
        </w:numPr>
      </w:pPr>
      <w:r w:rsidRPr="000B7843">
        <w:rPr>
          <w:noProof/>
        </w:rPr>
        <w:drawing>
          <wp:anchor distT="0" distB="0" distL="114300" distR="114300" simplePos="0" relativeHeight="251658752" behindDoc="1" locked="0" layoutInCell="1" allowOverlap="1" wp14:anchorId="3DB3A7E9" wp14:editId="45D18A39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2593975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415" y="21484"/>
                <wp:lineTo x="21415" y="0"/>
                <wp:lineTo x="0" y="0"/>
              </wp:wrapPolygon>
            </wp:wrapTight>
            <wp:docPr id="24" name="Picture 24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F0B" w:rsidRPr="000B7843">
        <w:t xml:space="preserve">Graph the line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-10</m:t>
        </m:r>
      </m:oMath>
      <w:r w:rsidR="00F00F0B" w:rsidRPr="000B7843">
        <w:t xml:space="preserve">.  What do </w:t>
      </w:r>
      <w:r w:rsidR="008A5D14" w:rsidRPr="000B7843">
        <w:t xml:space="preserve">we </w:t>
      </w:r>
      <w:r w:rsidR="00F00F0B" w:rsidRPr="000B7843">
        <w:t>notice about the solutions</w:t>
      </w:r>
      <w:r w:rsidR="0033604C" w:rsidRPr="000B7843">
        <w:t xml:space="preserve"> </w:t>
      </w:r>
      <w:r w:rsidR="00F00F0B" w:rsidRPr="000B7843">
        <w:t xml:space="preserve">to the inequality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≤10</m:t>
        </m:r>
      </m:oMath>
      <w:r w:rsidR="00F00F0B" w:rsidRPr="000B7843">
        <w:t xml:space="preserve"> and the graph of the line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-10</m:t>
        </m:r>
      </m:oMath>
      <w:r w:rsidR="00F00F0B" w:rsidRPr="000B7843">
        <w:t xml:space="preserve">? </w:t>
      </w:r>
    </w:p>
    <w:p w14:paraId="0FF4550C" w14:textId="77777777" w:rsidR="00F00F0B" w:rsidRPr="000B7843" w:rsidRDefault="00F00F0B" w:rsidP="000B7843">
      <w:pPr>
        <w:pStyle w:val="ny-lesson-numbering"/>
        <w:numPr>
          <w:ilvl w:val="0"/>
          <w:numId w:val="0"/>
        </w:numPr>
        <w:ind w:left="360"/>
      </w:pPr>
    </w:p>
    <w:p w14:paraId="67BFE86C" w14:textId="77777777" w:rsidR="000A5A0B" w:rsidRDefault="000A5A0B" w:rsidP="000B7843">
      <w:pPr>
        <w:pStyle w:val="ny-lesson-numbering"/>
        <w:numPr>
          <w:ilvl w:val="0"/>
          <w:numId w:val="0"/>
        </w:numPr>
        <w:ind w:left="360"/>
      </w:pPr>
    </w:p>
    <w:p w14:paraId="2A17B88F" w14:textId="77777777" w:rsidR="009248CF" w:rsidRDefault="009248CF" w:rsidP="000B7843">
      <w:pPr>
        <w:pStyle w:val="ny-lesson-numbering"/>
        <w:numPr>
          <w:ilvl w:val="0"/>
          <w:numId w:val="0"/>
        </w:numPr>
        <w:ind w:left="360"/>
      </w:pPr>
    </w:p>
    <w:p w14:paraId="78943330" w14:textId="77777777" w:rsidR="009248CF" w:rsidRDefault="009248CF" w:rsidP="000B7843">
      <w:pPr>
        <w:pStyle w:val="ny-lesson-numbering"/>
        <w:numPr>
          <w:ilvl w:val="0"/>
          <w:numId w:val="0"/>
        </w:numPr>
        <w:ind w:left="360"/>
      </w:pPr>
    </w:p>
    <w:p w14:paraId="687CC0F4" w14:textId="77777777" w:rsidR="009248CF" w:rsidRDefault="009248CF" w:rsidP="000B7843">
      <w:pPr>
        <w:pStyle w:val="ny-lesson-numbering"/>
        <w:numPr>
          <w:ilvl w:val="0"/>
          <w:numId w:val="0"/>
        </w:numPr>
        <w:ind w:left="360"/>
      </w:pPr>
    </w:p>
    <w:p w14:paraId="4B7DCAF8" w14:textId="77777777" w:rsidR="009248CF" w:rsidRPr="000B7843" w:rsidRDefault="009248CF" w:rsidP="000B7843">
      <w:pPr>
        <w:pStyle w:val="ny-lesson-numbering"/>
        <w:numPr>
          <w:ilvl w:val="0"/>
          <w:numId w:val="0"/>
        </w:numPr>
        <w:ind w:left="360"/>
      </w:pPr>
    </w:p>
    <w:p w14:paraId="500681C2" w14:textId="77777777" w:rsidR="000A5A0B" w:rsidRPr="000B7843" w:rsidRDefault="000A5A0B" w:rsidP="000B7843">
      <w:pPr>
        <w:pStyle w:val="ny-lesson-numbering"/>
        <w:numPr>
          <w:ilvl w:val="0"/>
          <w:numId w:val="0"/>
        </w:numPr>
        <w:ind w:left="360"/>
      </w:pPr>
    </w:p>
    <w:p w14:paraId="36C74547" w14:textId="3CE8AEFD" w:rsidR="00F00F0B" w:rsidRPr="000B7843" w:rsidRDefault="00F00F0B" w:rsidP="000B7843">
      <w:pPr>
        <w:pStyle w:val="ny-lesson-numbering"/>
        <w:numPr>
          <w:ilvl w:val="1"/>
          <w:numId w:val="8"/>
        </w:numPr>
      </w:pPr>
      <w:r w:rsidRPr="000B7843">
        <w:t xml:space="preserve">Solve the inequality for </w:t>
      </w:r>
      <m:oMath>
        <m:r>
          <w:rPr>
            <w:rFonts w:ascii="Cambria Math" w:hAnsi="Cambria Math"/>
          </w:rPr>
          <m:t>y</m:t>
        </m:r>
      </m:oMath>
      <w:r w:rsidRPr="000B7843">
        <w:t>.</w:t>
      </w:r>
      <w:r w:rsidR="0033604C" w:rsidRPr="000B7843">
        <w:t xml:space="preserve"> </w:t>
      </w:r>
    </w:p>
    <w:p w14:paraId="15B98246" w14:textId="77777777" w:rsidR="00F00F0B" w:rsidRPr="000B7843" w:rsidRDefault="00F00F0B" w:rsidP="000B7843">
      <w:pPr>
        <w:pStyle w:val="ny-lesson-numbering"/>
        <w:numPr>
          <w:ilvl w:val="0"/>
          <w:numId w:val="0"/>
        </w:numPr>
        <w:ind w:left="403"/>
      </w:pPr>
    </w:p>
    <w:p w14:paraId="09E1AEFC" w14:textId="77777777" w:rsidR="00F00F0B" w:rsidRPr="000B7843" w:rsidRDefault="00F00F0B" w:rsidP="000B7843">
      <w:pPr>
        <w:pStyle w:val="ny-lesson-numbering"/>
        <w:numPr>
          <w:ilvl w:val="0"/>
          <w:numId w:val="0"/>
        </w:numPr>
        <w:ind w:left="403"/>
      </w:pPr>
    </w:p>
    <w:p w14:paraId="01A1B571" w14:textId="77777777" w:rsidR="0033604C" w:rsidRPr="000B7843" w:rsidRDefault="0033604C" w:rsidP="000B7843">
      <w:pPr>
        <w:pStyle w:val="ny-lesson-numbering"/>
        <w:numPr>
          <w:ilvl w:val="0"/>
          <w:numId w:val="0"/>
        </w:numPr>
        <w:ind w:left="403"/>
      </w:pPr>
    </w:p>
    <w:p w14:paraId="33BA63C1" w14:textId="77777777" w:rsidR="0033604C" w:rsidRPr="000B7843" w:rsidRDefault="0033604C" w:rsidP="000B7843">
      <w:pPr>
        <w:pStyle w:val="ny-lesson-numbering"/>
        <w:numPr>
          <w:ilvl w:val="0"/>
          <w:numId w:val="0"/>
        </w:numPr>
        <w:ind w:left="403"/>
      </w:pPr>
    </w:p>
    <w:p w14:paraId="1091A355" w14:textId="77777777" w:rsidR="0033604C" w:rsidRPr="000B7843" w:rsidRDefault="0033604C" w:rsidP="000B7843">
      <w:pPr>
        <w:pStyle w:val="ny-lesson-numbering"/>
        <w:numPr>
          <w:ilvl w:val="0"/>
          <w:numId w:val="0"/>
        </w:numPr>
        <w:ind w:left="403"/>
      </w:pPr>
    </w:p>
    <w:p w14:paraId="0C7AE8A7" w14:textId="77777777" w:rsidR="00B2442A" w:rsidRPr="000B7843" w:rsidRDefault="00F00F0B" w:rsidP="000B7843">
      <w:pPr>
        <w:pStyle w:val="ny-lesson-numbering"/>
        <w:numPr>
          <w:ilvl w:val="1"/>
          <w:numId w:val="8"/>
        </w:numPr>
      </w:pPr>
      <w:r w:rsidRPr="000B7843">
        <w:t xml:space="preserve">Complete the following sentence:  </w:t>
      </w:r>
    </w:p>
    <w:p w14:paraId="07D22629" w14:textId="006BE555" w:rsidR="00B2442A" w:rsidRPr="000B7843" w:rsidRDefault="00F00F0B" w:rsidP="000B7843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color w:val="231F20"/>
          <w:sz w:val="20"/>
          <w:szCs w:val="22"/>
        </w:rPr>
      </w:pPr>
      <w:r w:rsidRPr="000B7843">
        <w:t xml:space="preserve">If an ordered pair is a solution to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≤10</m:t>
        </m:r>
      </m:oMath>
      <w:r w:rsidR="00DF1CEC" w:rsidRPr="00DF1CEC">
        <w:t xml:space="preserve">, </w:t>
      </w:r>
      <w:r w:rsidRPr="000B7843">
        <w:t>then it will be located</w:t>
      </w:r>
      <w:r w:rsidR="000B7843">
        <w:tab/>
      </w:r>
      <w:r w:rsidRPr="000B7843">
        <w:rPr>
          <w:rStyle w:val="ny-lesson-SFinsert-responseChar"/>
          <w:b w:val="0"/>
          <w:i w:val="0"/>
          <w:color w:val="231F20"/>
          <w:sz w:val="20"/>
          <w:szCs w:val="22"/>
          <w:u w:val="single"/>
        </w:rPr>
        <w:tab/>
      </w:r>
      <w:r w:rsidR="00B2442A" w:rsidRPr="000B7843">
        <w:rPr>
          <w:rStyle w:val="ny-lesson-SFinsert-responseChar"/>
          <w:b w:val="0"/>
          <w:i w:val="0"/>
          <w:color w:val="231F20"/>
          <w:sz w:val="20"/>
          <w:szCs w:val="22"/>
          <w:u w:val="single"/>
        </w:rPr>
        <w:tab/>
      </w:r>
      <w:r w:rsidR="00B2442A" w:rsidRPr="000B7843">
        <w:rPr>
          <w:rStyle w:val="ny-lesson-SFinsert-responseChar"/>
          <w:b w:val="0"/>
          <w:i w:val="0"/>
          <w:color w:val="231F20"/>
          <w:sz w:val="20"/>
          <w:szCs w:val="22"/>
          <w:u w:val="single"/>
        </w:rPr>
        <w:tab/>
      </w:r>
      <w:r w:rsidR="00B2442A" w:rsidRPr="000B7843">
        <w:rPr>
          <w:rStyle w:val="ny-lesson-SFinsert-responseChar"/>
          <w:b w:val="0"/>
          <w:i w:val="0"/>
          <w:color w:val="231F20"/>
          <w:sz w:val="20"/>
          <w:szCs w:val="22"/>
          <w:u w:val="single"/>
        </w:rPr>
        <w:tab/>
      </w:r>
    </w:p>
    <w:p w14:paraId="5DC1F0C1" w14:textId="6ACD8183" w:rsidR="00B2442A" w:rsidRPr="000B7843" w:rsidRDefault="00F00F0B" w:rsidP="000B7843">
      <w:pPr>
        <w:pStyle w:val="ny-lesson-numbering"/>
        <w:numPr>
          <w:ilvl w:val="0"/>
          <w:numId w:val="0"/>
        </w:numPr>
        <w:ind w:left="806"/>
      </w:pPr>
      <w:r w:rsidRPr="000B7843">
        <w:t xml:space="preserve">the line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-10</m:t>
        </m:r>
      </m:oMath>
      <w:r w:rsidRPr="000B7843">
        <w:t xml:space="preserve">.  </w:t>
      </w:r>
    </w:p>
    <w:p w14:paraId="7B8CC4C8" w14:textId="77777777" w:rsidR="00B2442A" w:rsidRPr="000B7843" w:rsidRDefault="00B2442A" w:rsidP="000B7843">
      <w:pPr>
        <w:pStyle w:val="ny-lesson-numbering"/>
        <w:numPr>
          <w:ilvl w:val="0"/>
          <w:numId w:val="0"/>
        </w:numPr>
        <w:ind w:left="360"/>
      </w:pPr>
    </w:p>
    <w:p w14:paraId="08C763DE" w14:textId="743DF44D" w:rsidR="00F00F0B" w:rsidRDefault="00F00F0B" w:rsidP="000B7843">
      <w:pPr>
        <w:pStyle w:val="ny-lesson-numbering"/>
        <w:numPr>
          <w:ilvl w:val="1"/>
          <w:numId w:val="8"/>
        </w:numPr>
      </w:pPr>
      <w:r w:rsidRPr="000B7843">
        <w:t>Explain how you arrived at your conclusion.</w:t>
      </w:r>
    </w:p>
    <w:p w14:paraId="33E06ACE" w14:textId="77777777" w:rsidR="009248CF" w:rsidRDefault="009248CF" w:rsidP="009248CF">
      <w:pPr>
        <w:pStyle w:val="ny-lesson-numbering"/>
        <w:numPr>
          <w:ilvl w:val="0"/>
          <w:numId w:val="0"/>
        </w:numPr>
        <w:ind w:left="806"/>
      </w:pPr>
    </w:p>
    <w:p w14:paraId="436E2B17" w14:textId="77777777" w:rsidR="009248CF" w:rsidRDefault="009248CF" w:rsidP="009248CF">
      <w:pPr>
        <w:pStyle w:val="ny-lesson-numbering"/>
        <w:numPr>
          <w:ilvl w:val="0"/>
          <w:numId w:val="0"/>
        </w:numPr>
        <w:ind w:left="806"/>
      </w:pPr>
    </w:p>
    <w:p w14:paraId="7477EB6B" w14:textId="77777777" w:rsidR="009248CF" w:rsidRDefault="009248CF" w:rsidP="009248CF">
      <w:pPr>
        <w:pStyle w:val="ny-lesson-numbering"/>
        <w:numPr>
          <w:ilvl w:val="0"/>
          <w:numId w:val="0"/>
        </w:numPr>
        <w:ind w:left="806"/>
      </w:pPr>
    </w:p>
    <w:p w14:paraId="378F4E73" w14:textId="77777777" w:rsidR="009248CF" w:rsidRDefault="009248CF" w:rsidP="009248CF">
      <w:pPr>
        <w:pStyle w:val="ny-lesson-numbering"/>
        <w:numPr>
          <w:ilvl w:val="0"/>
          <w:numId w:val="0"/>
        </w:numPr>
        <w:ind w:left="806"/>
      </w:pPr>
    </w:p>
    <w:p w14:paraId="0FC15EE2" w14:textId="77777777" w:rsidR="009248CF" w:rsidRDefault="009248CF" w:rsidP="009248CF">
      <w:pPr>
        <w:pStyle w:val="ny-lesson-numbering"/>
        <w:numPr>
          <w:ilvl w:val="0"/>
          <w:numId w:val="0"/>
        </w:numPr>
        <w:ind w:left="806"/>
      </w:pPr>
    </w:p>
    <w:p w14:paraId="2B948338" w14:textId="77777777" w:rsidR="009248CF" w:rsidRDefault="009248CF" w:rsidP="009248CF">
      <w:pPr>
        <w:pStyle w:val="ny-lesson-numbering"/>
        <w:numPr>
          <w:ilvl w:val="0"/>
          <w:numId w:val="0"/>
        </w:numPr>
        <w:ind w:left="806"/>
      </w:pPr>
    </w:p>
    <w:p w14:paraId="644EE41C" w14:textId="7A109B15" w:rsidR="00F00F0B" w:rsidRPr="0033604C" w:rsidRDefault="00F00F0B" w:rsidP="00F00F0B">
      <w:pPr>
        <w:pStyle w:val="ny-lesson-hdr-1"/>
        <w:rPr>
          <w:rStyle w:val="ny-lesson-hdr-2"/>
          <w:b/>
        </w:rPr>
      </w:pPr>
      <w:r w:rsidRPr="0033604C">
        <w:rPr>
          <w:rStyle w:val="ny-lesson-hdr-2"/>
          <w:b/>
        </w:rPr>
        <w:lastRenderedPageBreak/>
        <w:t>Example</w:t>
      </w:r>
    </w:p>
    <w:p w14:paraId="4191E34F" w14:textId="05721A9B" w:rsidR="00F00F0B" w:rsidRDefault="00F00F0B" w:rsidP="00F00F0B">
      <w:pPr>
        <w:pStyle w:val="ny-lesson-paragraph"/>
      </w:pPr>
      <w:r w:rsidRPr="00F00F0B">
        <w:t xml:space="preserve">The solution to </w:t>
      </w:r>
      <m:oMath>
        <m:r>
          <w:rPr>
            <w:rFonts w:ascii="Cambria Math" w:hAnsi="Cambria Math"/>
          </w:rPr>
          <m:t>x+y=20</m:t>
        </m:r>
      </m:oMath>
      <w:r w:rsidRPr="00F00F0B">
        <w:t xml:space="preserve"> is shown on the graph below.</w:t>
      </w:r>
    </w:p>
    <w:p w14:paraId="49EC34C6" w14:textId="3C9B4052" w:rsidR="008E3BFB" w:rsidRDefault="008E3BFB" w:rsidP="00CE314B">
      <w:pPr>
        <w:pStyle w:val="ny-lesson-paragraph"/>
        <w:jc w:val="center"/>
      </w:pPr>
      <w:r w:rsidRPr="00400606">
        <w:rPr>
          <w:b/>
          <w:noProof/>
        </w:rPr>
        <w:drawing>
          <wp:inline distT="0" distB="0" distL="0" distR="0" wp14:anchorId="656861AF" wp14:editId="70786DDC">
            <wp:extent cx="1462214" cy="147218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85C7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214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BDA7" w14:textId="4645130C" w:rsidR="00CE314B" w:rsidRPr="00F00F0B" w:rsidRDefault="00CE314B" w:rsidP="00CE314B">
      <w:pPr>
        <w:pStyle w:val="ny-lesson-numbering"/>
        <w:numPr>
          <w:ilvl w:val="0"/>
          <w:numId w:val="0"/>
        </w:numPr>
        <w:ind w:left="806"/>
      </w:pP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B2442A" w14:paraId="7B9260B2" w14:textId="77777777" w:rsidTr="00B2442A">
        <w:trPr>
          <w:trHeight w:val="1779"/>
        </w:trPr>
        <w:tc>
          <w:tcPr>
            <w:tcW w:w="5040" w:type="dxa"/>
          </w:tcPr>
          <w:p w14:paraId="1B3E6C3B" w14:textId="01F7FFC8" w:rsidR="00B2442A" w:rsidRPr="00B2442A" w:rsidRDefault="00B2442A" w:rsidP="00B2442A">
            <w:pPr>
              <w:pStyle w:val="ny-lesson-numbering"/>
              <w:numPr>
                <w:ilvl w:val="1"/>
                <w:numId w:val="18"/>
              </w:numPr>
            </w:pPr>
            <w:r w:rsidRPr="00B2442A">
              <w:t xml:space="preserve">Graph the solution to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≤20</m:t>
              </m:r>
            </m:oMath>
            <w:r w:rsidR="000A5A0B">
              <w:t>.</w:t>
            </w:r>
          </w:p>
          <w:p w14:paraId="44CADFA3" w14:textId="530520D5" w:rsidR="00B2442A" w:rsidRPr="00B2442A" w:rsidRDefault="008E3BFB" w:rsidP="00CE314B">
            <w:pPr>
              <w:pStyle w:val="ny-lesson-paragraph"/>
              <w:jc w:val="center"/>
            </w:pPr>
            <w:r w:rsidRPr="00400606">
              <w:rPr>
                <w:noProof/>
              </w:rPr>
              <w:drawing>
                <wp:inline distT="0" distB="0" distL="0" distR="0" wp14:anchorId="5A1A4DCA" wp14:editId="3E271C32">
                  <wp:extent cx="1496375" cy="1472184"/>
                  <wp:effectExtent l="0" t="0" r="889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684E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5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38911" w14:textId="77777777" w:rsidR="00B2442A" w:rsidRDefault="00B2442A" w:rsidP="000A5A0B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1234614C" w14:textId="77777777" w:rsidR="000A5A0B" w:rsidRPr="00B2442A" w:rsidRDefault="000A5A0B" w:rsidP="000A5A0B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14DE11B1" w14:textId="5434071B" w:rsidR="00B2442A" w:rsidRPr="00B2442A" w:rsidRDefault="00B2442A" w:rsidP="00B2442A">
            <w:pPr>
              <w:pStyle w:val="ny-lesson-numbering"/>
              <w:numPr>
                <w:ilvl w:val="1"/>
                <w:numId w:val="8"/>
              </w:numPr>
            </w:pPr>
            <w:r w:rsidRPr="00B2442A">
              <w:t xml:space="preserve">Graph the solution to </w:t>
            </w:r>
            <m:oMath>
              <m:r>
                <w:rPr>
                  <w:rFonts w:ascii="Cambria Math" w:hAnsi="Cambria Math"/>
                </w:rPr>
                <m:t>x+y≥20</m:t>
              </m:r>
            </m:oMath>
            <w:r w:rsidR="000A5A0B">
              <w:t>.</w:t>
            </w:r>
          </w:p>
          <w:p w14:paraId="510A77F8" w14:textId="73F05A87" w:rsidR="00B2442A" w:rsidRPr="00B2442A" w:rsidRDefault="008E3BFB" w:rsidP="00CE314B">
            <w:pPr>
              <w:pStyle w:val="ny-lesson-paragraph"/>
              <w:jc w:val="center"/>
            </w:pPr>
            <w:r w:rsidRPr="00400606">
              <w:rPr>
                <w:noProof/>
              </w:rPr>
              <w:drawing>
                <wp:inline distT="0" distB="0" distL="0" distR="0" wp14:anchorId="66CDEB98" wp14:editId="04D41E7C">
                  <wp:extent cx="1496375" cy="1472184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684E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5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94E25" w14:textId="77777777" w:rsidR="00B2442A" w:rsidRPr="00B2442A" w:rsidRDefault="00B2442A" w:rsidP="004A66AC">
            <w:pPr>
              <w:pStyle w:val="ny-lesson-SFinsert-number-list"/>
              <w:numPr>
                <w:ilvl w:val="0"/>
                <w:numId w:val="0"/>
              </w:numPr>
              <w:ind w:right="0"/>
              <w:rPr>
                <w:b w:val="0"/>
              </w:rPr>
            </w:pPr>
          </w:p>
        </w:tc>
        <w:tc>
          <w:tcPr>
            <w:tcW w:w="5040" w:type="dxa"/>
          </w:tcPr>
          <w:p w14:paraId="0F27AE3F" w14:textId="221C57AD" w:rsidR="00B2442A" w:rsidRPr="00B2442A" w:rsidRDefault="00B2442A" w:rsidP="00B2442A">
            <w:pPr>
              <w:pStyle w:val="ny-lesson-numbering"/>
              <w:numPr>
                <w:ilvl w:val="1"/>
                <w:numId w:val="8"/>
              </w:numPr>
            </w:pPr>
            <w:r w:rsidRPr="00B2442A">
              <w:t xml:space="preserve">Graph the solution to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&lt;20</m:t>
              </m:r>
            </m:oMath>
            <w:r w:rsidR="000A5A0B">
              <w:t>.</w:t>
            </w:r>
          </w:p>
          <w:p w14:paraId="00546156" w14:textId="773CE703" w:rsidR="00B2442A" w:rsidRPr="00B2442A" w:rsidRDefault="00B6430A" w:rsidP="00CE314B">
            <w:pPr>
              <w:pStyle w:val="ny-lesson-paragraph"/>
              <w:jc w:val="center"/>
            </w:pPr>
            <w:r w:rsidRPr="00400606">
              <w:rPr>
                <w:noProof/>
              </w:rPr>
              <w:drawing>
                <wp:inline distT="0" distB="0" distL="0" distR="0" wp14:anchorId="4CAAC3E7" wp14:editId="7C3FA4C2">
                  <wp:extent cx="1496375" cy="1472184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684E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5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56AC9" w14:textId="77777777" w:rsidR="000A5A0B" w:rsidRDefault="000A5A0B" w:rsidP="000A5A0B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35F0DD57" w14:textId="77777777" w:rsidR="000A5A0B" w:rsidRPr="00B2442A" w:rsidRDefault="000A5A0B" w:rsidP="000A5A0B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  <w:p w14:paraId="47CBD8A9" w14:textId="345C4E49" w:rsidR="00B2442A" w:rsidRPr="00B2442A" w:rsidRDefault="00B2442A" w:rsidP="00B2442A">
            <w:pPr>
              <w:pStyle w:val="ny-lesson-numbering"/>
              <w:numPr>
                <w:ilvl w:val="1"/>
                <w:numId w:val="8"/>
              </w:numPr>
            </w:pPr>
            <w:r w:rsidRPr="00B2442A">
              <w:t xml:space="preserve">Graph the solution to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&gt;20</m:t>
              </m:r>
            </m:oMath>
            <w:r w:rsidR="000A5A0B">
              <w:t>.</w:t>
            </w:r>
          </w:p>
          <w:p w14:paraId="7243A41B" w14:textId="76775DD7" w:rsidR="00B2442A" w:rsidRPr="00B2442A" w:rsidRDefault="00B6430A" w:rsidP="00CE314B">
            <w:pPr>
              <w:pStyle w:val="ny-lesson-paragraph"/>
              <w:jc w:val="center"/>
            </w:pPr>
            <w:r w:rsidRPr="00400606">
              <w:rPr>
                <w:noProof/>
              </w:rPr>
              <w:drawing>
                <wp:inline distT="0" distB="0" distL="0" distR="0" wp14:anchorId="134E94B0" wp14:editId="48AAEBF2">
                  <wp:extent cx="1496375" cy="1472184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684E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5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BA269" w14:textId="1F54C301" w:rsidR="00B2442A" w:rsidRPr="00B2442A" w:rsidRDefault="00B2442A" w:rsidP="00B2442A">
            <w:pPr>
              <w:pStyle w:val="ny-lesson-SFinsert-response-table"/>
              <w:spacing w:before="60"/>
              <w:ind w:left="403"/>
              <w:rPr>
                <w:b w:val="0"/>
              </w:rPr>
            </w:pPr>
          </w:p>
        </w:tc>
      </w:tr>
    </w:tbl>
    <w:p w14:paraId="1212C6F1" w14:textId="77777777" w:rsidR="000A5A0B" w:rsidRDefault="000A5A0B" w:rsidP="00AB072C">
      <w:pPr>
        <w:pStyle w:val="ny-lesson-paragraph"/>
      </w:pPr>
    </w:p>
    <w:p w14:paraId="7566C4CB" w14:textId="77777777" w:rsidR="000A5A0B" w:rsidRDefault="000A5A0B" w:rsidP="00AB072C">
      <w:pPr>
        <w:pStyle w:val="ny-lesson-paragraph"/>
      </w:pPr>
    </w:p>
    <w:p w14:paraId="274E7ED1" w14:textId="6D825010" w:rsidR="00F05F8B" w:rsidRDefault="00F05F8B" w:rsidP="00AB072C">
      <w:pPr>
        <w:pStyle w:val="ny-lesson-paragraph"/>
      </w:pPr>
    </w:p>
    <w:p w14:paraId="28A21813" w14:textId="77777777" w:rsidR="00F05F8B" w:rsidRDefault="00F05F8B" w:rsidP="00AB072C">
      <w:pPr>
        <w:pStyle w:val="ny-lesson-paragraph"/>
      </w:pPr>
    </w:p>
    <w:p w14:paraId="265FB05F" w14:textId="1D57532E" w:rsidR="00F00F0B" w:rsidRPr="00D40E4C" w:rsidRDefault="00F00F0B" w:rsidP="00D40E4C">
      <w:pPr>
        <w:pStyle w:val="ny-lesson-hdr-1"/>
      </w:pPr>
      <w:r w:rsidRPr="00D40E4C">
        <w:lastRenderedPageBreak/>
        <w:t>Exercises 3</w:t>
      </w:r>
      <w:r w:rsidR="0033604C">
        <w:t>–</w:t>
      </w:r>
      <w:r w:rsidRPr="00D40E4C">
        <w:t>5</w:t>
      </w:r>
    </w:p>
    <w:p w14:paraId="0A6134C2" w14:textId="77777777" w:rsidR="00F00F0B" w:rsidRDefault="00F00F0B" w:rsidP="00A717BC">
      <w:pPr>
        <w:pStyle w:val="ny-lesson-numbering"/>
        <w:numPr>
          <w:ilvl w:val="0"/>
          <w:numId w:val="14"/>
        </w:numPr>
      </w:pPr>
      <w:r>
        <w:t>Using</w:t>
      </w:r>
      <w:r w:rsidRPr="00975928">
        <w:t xml:space="preserve"> a separate sheet of graph paper</w:t>
      </w:r>
      <w:r>
        <w:t>, p</w:t>
      </w:r>
      <w:r w:rsidRPr="00975928">
        <w:t>lot the solution sets to the following equations and inequaliti</w:t>
      </w:r>
      <w:r>
        <w:t>es:</w:t>
      </w:r>
    </w:p>
    <w:tbl>
      <w:tblPr>
        <w:tblStyle w:val="TableGrid"/>
        <w:tblW w:w="99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B2442A" w14:paraId="7255966E" w14:textId="77777777" w:rsidTr="000A5A0B">
        <w:trPr>
          <w:trHeight w:val="1509"/>
        </w:trPr>
        <w:tc>
          <w:tcPr>
            <w:tcW w:w="3312" w:type="dxa"/>
          </w:tcPr>
          <w:p w14:paraId="1458FECF" w14:textId="46CD683E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=10</m:t>
              </m:r>
            </m:oMath>
          </w:p>
          <w:p w14:paraId="3534135B" w14:textId="7EB25889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&lt;10</m:t>
              </m:r>
            </m:oMath>
          </w:p>
          <w:p w14:paraId="29D760D4" w14:textId="21A509C2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-10</m:t>
              </m:r>
            </m:oMath>
          </w:p>
          <w:p w14:paraId="46AA6587" w14:textId="6B9A9143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x</m:t>
              </m:r>
            </m:oMath>
          </w:p>
          <w:p w14:paraId="1205D4F2" w14:textId="39E0E673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y</m:t>
              </m:r>
            </m:oMath>
          </w:p>
          <w:p w14:paraId="04C706C8" w14:textId="77777777" w:rsidR="00B2442A" w:rsidRPr="000A5A0B" w:rsidRDefault="00B2442A" w:rsidP="000A5A0B">
            <w:pPr>
              <w:pStyle w:val="ny-lesson-numbering"/>
              <w:numPr>
                <w:ilvl w:val="1"/>
                <w:numId w:val="8"/>
              </w:numPr>
              <w:ind w:left="403"/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625BE957" w14:textId="3F08B3F4" w:rsidR="00B2442A" w:rsidRPr="000A5A0B" w:rsidRDefault="000A5A0B" w:rsidP="00BE253B">
            <w:pPr>
              <w:pStyle w:val="ny-lesson-numbering"/>
              <w:numPr>
                <w:ilvl w:val="1"/>
                <w:numId w:val="44"/>
              </w:numPr>
              <w:ind w:left="461"/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=5</m:t>
              </m:r>
            </m:oMath>
          </w:p>
          <w:p w14:paraId="7B13A1C4" w14:textId="7F7BE011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&lt;5</m:t>
              </m:r>
            </m:oMath>
          </w:p>
          <w:p w14:paraId="3B31E360" w14:textId="7B47466A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≥5</m:t>
              </m:r>
            </m:oMath>
          </w:p>
          <w:p w14:paraId="03ECA76E" w14:textId="67CE5CF0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≠1</m:t>
              </m:r>
            </m:oMath>
          </w:p>
          <w:p w14:paraId="28DFDA5D" w14:textId="3A56C27F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  <w:p w14:paraId="2EC8EC7D" w14:textId="77777777" w:rsidR="00B2442A" w:rsidRPr="000A5A0B" w:rsidRDefault="00B2442A" w:rsidP="000A5A0B">
            <w:pPr>
              <w:pStyle w:val="ny-lesson-numbering"/>
              <w:numPr>
                <w:ilvl w:val="1"/>
                <w:numId w:val="8"/>
              </w:numPr>
              <w:ind w:left="403"/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6D2554EB" w14:textId="0B0D9094" w:rsidR="00B2442A" w:rsidRPr="000A5A0B" w:rsidRDefault="000A5A0B" w:rsidP="00BE253B">
            <w:pPr>
              <w:pStyle w:val="ny-lesson-numbering"/>
              <w:numPr>
                <w:ilvl w:val="1"/>
                <w:numId w:val="45"/>
              </w:numPr>
              <w:ind w:left="461"/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oMath>
          </w:p>
          <w:p w14:paraId="4C37AF96" w14:textId="1742FC7F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&lt;0</m:t>
              </m:r>
            </m:oMath>
          </w:p>
          <w:p w14:paraId="0F57DCD8" w14:textId="1C007E6E" w:rsidR="00B2442A" w:rsidRPr="000A5A0B" w:rsidRDefault="00E77D10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  <w:p w14:paraId="38C00BA8" w14:textId="5277862B" w:rsidR="00B2442A" w:rsidRPr="000A5A0B" w:rsidRDefault="00E77D10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oMath>
          </w:p>
          <w:p w14:paraId="3A8C06EC" w14:textId="09D67A4C" w:rsidR="00B2442A" w:rsidRPr="000A5A0B" w:rsidRDefault="000A5A0B" w:rsidP="00431F14">
            <w:pPr>
              <w:pStyle w:val="ny-lesson-numbering"/>
              <w:numPr>
                <w:ilvl w:val="1"/>
                <w:numId w:val="8"/>
              </w:numPr>
              <w:ind w:left="461"/>
            </w:pPr>
            <m:oMath>
              <m:r>
                <w:rPr>
                  <w:rFonts w:ascii="Cambria Math" w:hAnsi="Cambria Math"/>
                </w:rPr>
                <m:t>xy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≤0</m:t>
              </m:r>
            </m:oMath>
          </w:p>
          <w:p w14:paraId="28F24BE0" w14:textId="77777777" w:rsidR="00B2442A" w:rsidRPr="000A5A0B" w:rsidRDefault="00B2442A" w:rsidP="000A5A0B">
            <w:pPr>
              <w:pStyle w:val="ny-lesson-numbering"/>
              <w:numPr>
                <w:ilvl w:val="1"/>
                <w:numId w:val="8"/>
              </w:numPr>
              <w:ind w:left="403"/>
              <w:rPr>
                <w:sz w:val="2"/>
                <w:szCs w:val="2"/>
              </w:rPr>
            </w:pPr>
          </w:p>
        </w:tc>
      </w:tr>
    </w:tbl>
    <w:p w14:paraId="4E31A335" w14:textId="77777777" w:rsidR="00F00F0B" w:rsidRDefault="00F00F0B" w:rsidP="00B2442A">
      <w:pPr>
        <w:pStyle w:val="ny-lesson-example"/>
        <w:rPr>
          <w:rFonts w:ascii="Cambria Math" w:hAnsi="Cambria Math"/>
          <w:sz w:val="16"/>
          <w:szCs w:val="16"/>
          <w:oMath/>
        </w:rPr>
        <w:sectPr w:rsidR="00F00F0B" w:rsidSect="00BF6090">
          <w:headerReference w:type="default" r:id="rId15"/>
          <w:footerReference w:type="default" r:id="rId16"/>
          <w:type w:val="continuous"/>
          <w:pgSz w:w="12240" w:h="15840"/>
          <w:pgMar w:top="1920" w:right="1600" w:bottom="1200" w:left="800" w:header="553" w:footer="1606" w:gutter="0"/>
          <w:pgNumType w:start="113"/>
          <w:cols w:space="720"/>
          <w:docGrid w:linePitch="299"/>
        </w:sectPr>
      </w:pPr>
    </w:p>
    <w:p w14:paraId="3A1ECF26" w14:textId="77777777" w:rsidR="0033604C" w:rsidRDefault="0033604C" w:rsidP="00B2442A">
      <w:pPr>
        <w:pStyle w:val="ny-lesson-numbering"/>
        <w:numPr>
          <w:ilvl w:val="0"/>
          <w:numId w:val="0"/>
        </w:numPr>
      </w:pPr>
    </w:p>
    <w:p w14:paraId="14EF81EB" w14:textId="2D381DA8" w:rsidR="00F00F0B" w:rsidRDefault="00F00F0B" w:rsidP="0033604C">
      <w:pPr>
        <w:pStyle w:val="ny-lesson-numbering"/>
        <w:numPr>
          <w:ilvl w:val="0"/>
          <w:numId w:val="0"/>
        </w:numPr>
        <w:ind w:left="360"/>
      </w:pPr>
      <w:r w:rsidRPr="00C41F75">
        <w:t xml:space="preserve">Which of the inequalities in this exercise are </w:t>
      </w:r>
      <w:r w:rsidRPr="00C41F75">
        <w:rPr>
          <w:i/>
        </w:rPr>
        <w:t>linear</w:t>
      </w:r>
      <w:r w:rsidRPr="00C41F75">
        <w:t xml:space="preserve"> inequalities?</w:t>
      </w:r>
    </w:p>
    <w:p w14:paraId="06032E4C" w14:textId="77777777" w:rsidR="00D40E4C" w:rsidRDefault="00D40E4C" w:rsidP="00AB072C">
      <w:pPr>
        <w:pStyle w:val="ny-lesson-numbering"/>
        <w:numPr>
          <w:ilvl w:val="0"/>
          <w:numId w:val="0"/>
        </w:numPr>
        <w:ind w:left="360"/>
      </w:pPr>
    </w:p>
    <w:p w14:paraId="07E249D7" w14:textId="77777777" w:rsidR="00AB072C" w:rsidRDefault="00AB072C" w:rsidP="00AB072C">
      <w:pPr>
        <w:pStyle w:val="ny-lesson-numbering"/>
        <w:numPr>
          <w:ilvl w:val="0"/>
          <w:numId w:val="0"/>
        </w:numPr>
        <w:ind w:left="360"/>
      </w:pPr>
    </w:p>
    <w:p w14:paraId="62E8611C" w14:textId="77777777" w:rsidR="00AB072C" w:rsidRDefault="00AB072C" w:rsidP="00AB072C">
      <w:pPr>
        <w:pStyle w:val="ny-lesson-numbering"/>
        <w:numPr>
          <w:ilvl w:val="0"/>
          <w:numId w:val="0"/>
        </w:numPr>
        <w:ind w:left="360"/>
      </w:pPr>
    </w:p>
    <w:p w14:paraId="37D6C884" w14:textId="5DDAA965" w:rsidR="00D40E4C" w:rsidRDefault="00D40E4C" w:rsidP="00400606">
      <w:pPr>
        <w:pStyle w:val="ny-lesson-paragraph"/>
      </w:pPr>
      <w:r w:rsidRPr="00681A6E">
        <w:rPr>
          <w:noProof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573CED" wp14:editId="57807FAF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6217920" cy="527050"/>
                <wp:effectExtent l="0" t="0" r="11430" b="25400"/>
                <wp:wrapTopAndBottom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951D5" w14:textId="2DF255A2" w:rsidR="00F00F0B" w:rsidRDefault="00F00F0B" w:rsidP="000A5A0B">
                            <w:pPr>
                              <w:pStyle w:val="ny-lesson-paragraph"/>
                              <w:spacing w:before="60"/>
                            </w:pPr>
                            <w:r>
                              <w:t>A</w:t>
                            </w:r>
                            <w:r w:rsidR="00D40E4C">
                              <w:t xml:space="preserve"> </w:t>
                            </w:r>
                            <w:r w:rsidR="00512855">
                              <w:rPr>
                                <w:i/>
                              </w:rPr>
                              <w:t>half-</w:t>
                            </w:r>
                            <w:r w:rsidRPr="003E4CC3">
                              <w:rPr>
                                <w:i/>
                              </w:rPr>
                              <w:t>plane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681A6E">
                              <w:t>is the graph of a solution set in the Cartesian coordinate plane of an inequality in two real</w:t>
                            </w:r>
                            <w:r w:rsidR="008A5D14">
                              <w:t>-</w:t>
                            </w:r>
                            <w:r w:rsidRPr="00681A6E">
                              <w:t>number variables that is linear and strict</w:t>
                            </w:r>
                            <w:r w:rsidRPr="003E4CC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3CED" id="Rectangle 42" o:spid="_x0000_s1026" style="position:absolute;margin-left:0;margin-top:23.45pt;width:489.6pt;height:4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" filled="f" strokecolor="black [3213]">
                <v:textbox>
                  <w:txbxContent>
                    <w:p w14:paraId="163951D5" w14:textId="2DF255A2" w:rsidR="00F00F0B" w:rsidRDefault="00F00F0B" w:rsidP="000A5A0B">
                      <w:pPr>
                        <w:pStyle w:val="ny-lesson-paragraph"/>
                        <w:spacing w:before="60"/>
                      </w:pPr>
                      <w:r>
                        <w:t>A</w:t>
                      </w:r>
                      <w:r w:rsidR="00D40E4C">
                        <w:t xml:space="preserve"> </w:t>
                      </w:r>
                      <w:r w:rsidR="00512855">
                        <w:rPr>
                          <w:i/>
                        </w:rPr>
                        <w:t>half-</w:t>
                      </w:r>
                      <w:r w:rsidRPr="003E4CC3">
                        <w:rPr>
                          <w:i/>
                        </w:rPr>
                        <w:t>plane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Pr="00681A6E">
                        <w:t>is the graph of a solution set in the Cartesian coordinate plane of an inequality in two real</w:t>
                      </w:r>
                      <w:r w:rsidR="008A5D14">
                        <w:t>-</w:t>
                      </w:r>
                      <w:r w:rsidRPr="00681A6E">
                        <w:t>number variables that is linear and strict</w:t>
                      </w:r>
                      <w:r w:rsidRPr="003E4CC3">
                        <w:t>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18203E01" w14:textId="77777777" w:rsidR="00D40E4C" w:rsidRDefault="00D40E4C" w:rsidP="00D40E4C">
      <w:pPr>
        <w:pStyle w:val="ny-lesson-numbering"/>
        <w:numPr>
          <w:ilvl w:val="0"/>
          <w:numId w:val="0"/>
        </w:numPr>
        <w:ind w:left="360" w:hanging="360"/>
      </w:pPr>
    </w:p>
    <w:p w14:paraId="4357C573" w14:textId="77777777" w:rsidR="00F00F0B" w:rsidRPr="00975928" w:rsidRDefault="00F00F0B" w:rsidP="00D40E4C">
      <w:pPr>
        <w:pStyle w:val="ny-lesson-numbering"/>
      </w:pPr>
      <w:r w:rsidRPr="00975928">
        <w:t>Describe in words the half-plane that is the solution to each inequality.</w:t>
      </w:r>
    </w:p>
    <w:p w14:paraId="193EA5A5" w14:textId="01E5238F" w:rsidR="00F00F0B" w:rsidRPr="00D40E4C" w:rsidRDefault="00D40E4C" w:rsidP="00A717BC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≥0</m:t>
        </m:r>
      </m:oMath>
      <w:r w:rsidR="00F00F0B" w:rsidRPr="00D40E4C">
        <w:t xml:space="preserve"> </w:t>
      </w:r>
    </w:p>
    <w:p w14:paraId="13656EC1" w14:textId="77777777" w:rsidR="00F00F0B" w:rsidRDefault="00F00F0B" w:rsidP="00D40E4C">
      <w:pPr>
        <w:pStyle w:val="ny-lesson-numbering"/>
        <w:numPr>
          <w:ilvl w:val="0"/>
          <w:numId w:val="0"/>
        </w:numPr>
        <w:ind w:left="360" w:hanging="360"/>
      </w:pPr>
    </w:p>
    <w:p w14:paraId="2CEB4DE3" w14:textId="77777777" w:rsidR="0033604C" w:rsidRDefault="0033604C" w:rsidP="00D40E4C">
      <w:pPr>
        <w:pStyle w:val="ny-lesson-numbering"/>
        <w:numPr>
          <w:ilvl w:val="0"/>
          <w:numId w:val="0"/>
        </w:numPr>
        <w:ind w:left="360" w:hanging="360"/>
      </w:pPr>
    </w:p>
    <w:p w14:paraId="66E7ADDD" w14:textId="77777777" w:rsidR="006A791C" w:rsidRDefault="006A791C" w:rsidP="00D40E4C">
      <w:pPr>
        <w:pStyle w:val="ny-lesson-numbering"/>
        <w:numPr>
          <w:ilvl w:val="0"/>
          <w:numId w:val="0"/>
        </w:numPr>
        <w:ind w:left="360" w:hanging="360"/>
      </w:pPr>
    </w:p>
    <w:p w14:paraId="23747389" w14:textId="77777777" w:rsidR="00D40E4C" w:rsidRPr="00D40E4C" w:rsidRDefault="00D40E4C" w:rsidP="00D40E4C">
      <w:pPr>
        <w:pStyle w:val="ny-lesson-numbering"/>
        <w:numPr>
          <w:ilvl w:val="0"/>
          <w:numId w:val="0"/>
        </w:numPr>
        <w:ind w:left="360" w:hanging="360"/>
      </w:pPr>
    </w:p>
    <w:p w14:paraId="3556A45A" w14:textId="4C369841" w:rsidR="00F00F0B" w:rsidRPr="00D40E4C" w:rsidRDefault="00D40E4C" w:rsidP="00A717BC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&lt;-5</m:t>
        </m:r>
      </m:oMath>
    </w:p>
    <w:p w14:paraId="57EBDA0D" w14:textId="77777777" w:rsidR="00F00F0B" w:rsidRDefault="00F00F0B" w:rsidP="00D40E4C">
      <w:pPr>
        <w:pStyle w:val="ny-lesson-numbering"/>
        <w:numPr>
          <w:ilvl w:val="0"/>
          <w:numId w:val="0"/>
        </w:numPr>
        <w:ind w:left="360" w:hanging="360"/>
      </w:pPr>
    </w:p>
    <w:p w14:paraId="6105F83C" w14:textId="77777777" w:rsidR="006A791C" w:rsidRDefault="006A791C" w:rsidP="00D40E4C">
      <w:pPr>
        <w:pStyle w:val="ny-lesson-numbering"/>
        <w:numPr>
          <w:ilvl w:val="0"/>
          <w:numId w:val="0"/>
        </w:numPr>
        <w:ind w:left="360" w:hanging="360"/>
      </w:pPr>
    </w:p>
    <w:p w14:paraId="18A96535" w14:textId="77777777" w:rsidR="00D40E4C" w:rsidRDefault="00D40E4C" w:rsidP="00D40E4C">
      <w:pPr>
        <w:pStyle w:val="ny-lesson-numbering"/>
        <w:numPr>
          <w:ilvl w:val="0"/>
          <w:numId w:val="0"/>
        </w:numPr>
        <w:ind w:left="360" w:hanging="360"/>
      </w:pPr>
    </w:p>
    <w:p w14:paraId="5A17B8E2" w14:textId="77777777" w:rsidR="0033604C" w:rsidRPr="00D40E4C" w:rsidRDefault="0033604C" w:rsidP="00D40E4C">
      <w:pPr>
        <w:pStyle w:val="ny-lesson-numbering"/>
        <w:numPr>
          <w:ilvl w:val="0"/>
          <w:numId w:val="0"/>
        </w:numPr>
        <w:ind w:left="360" w:hanging="360"/>
      </w:pPr>
    </w:p>
    <w:p w14:paraId="0E18F7E5" w14:textId="2F32E25B" w:rsidR="00F00F0B" w:rsidRPr="00D40E4C" w:rsidRDefault="00D40E4C" w:rsidP="00A717BC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≥2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-5</m:t>
        </m:r>
      </m:oMath>
    </w:p>
    <w:p w14:paraId="6EEAD77E" w14:textId="77777777" w:rsidR="00F00F0B" w:rsidRDefault="00F00F0B" w:rsidP="00D40E4C">
      <w:pPr>
        <w:pStyle w:val="ny-lesson-numbering"/>
        <w:numPr>
          <w:ilvl w:val="0"/>
          <w:numId w:val="0"/>
        </w:numPr>
        <w:ind w:left="360" w:hanging="360"/>
      </w:pPr>
    </w:p>
    <w:p w14:paraId="3D1106CA" w14:textId="77777777" w:rsidR="006A791C" w:rsidRDefault="006A791C" w:rsidP="00D40E4C">
      <w:pPr>
        <w:pStyle w:val="ny-lesson-numbering"/>
        <w:numPr>
          <w:ilvl w:val="0"/>
          <w:numId w:val="0"/>
        </w:numPr>
        <w:ind w:left="360" w:hanging="360"/>
      </w:pPr>
    </w:p>
    <w:p w14:paraId="5B1C9183" w14:textId="77777777" w:rsidR="0033604C" w:rsidRDefault="0033604C" w:rsidP="00D40E4C">
      <w:pPr>
        <w:pStyle w:val="ny-lesson-numbering"/>
        <w:numPr>
          <w:ilvl w:val="0"/>
          <w:numId w:val="0"/>
        </w:numPr>
        <w:ind w:left="360" w:hanging="360"/>
      </w:pPr>
    </w:p>
    <w:p w14:paraId="6E0560AB" w14:textId="77777777" w:rsidR="00D40E4C" w:rsidRPr="00D40E4C" w:rsidRDefault="00D40E4C" w:rsidP="00D40E4C">
      <w:pPr>
        <w:pStyle w:val="ny-lesson-numbering"/>
        <w:numPr>
          <w:ilvl w:val="0"/>
          <w:numId w:val="0"/>
        </w:numPr>
        <w:ind w:left="360" w:hanging="360"/>
      </w:pPr>
    </w:p>
    <w:p w14:paraId="4259EBAB" w14:textId="448222EC" w:rsidR="00F00F0B" w:rsidRDefault="00D40E4C" w:rsidP="00A717BC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-5</m:t>
        </m:r>
      </m:oMath>
    </w:p>
    <w:p w14:paraId="513E49ED" w14:textId="77777777" w:rsidR="006A791C" w:rsidRDefault="006A791C" w:rsidP="006A791C">
      <w:pPr>
        <w:pStyle w:val="ny-lesson-numbering"/>
        <w:numPr>
          <w:ilvl w:val="0"/>
          <w:numId w:val="0"/>
        </w:numPr>
        <w:ind w:left="806"/>
      </w:pPr>
    </w:p>
    <w:p w14:paraId="273AEE2B" w14:textId="77777777" w:rsidR="006A791C" w:rsidRDefault="006A791C" w:rsidP="006A791C">
      <w:pPr>
        <w:pStyle w:val="ny-lesson-numbering"/>
        <w:numPr>
          <w:ilvl w:val="0"/>
          <w:numId w:val="0"/>
        </w:numPr>
        <w:ind w:left="806"/>
      </w:pPr>
    </w:p>
    <w:p w14:paraId="69F0ADA0" w14:textId="77777777" w:rsidR="006A791C" w:rsidRDefault="006A791C" w:rsidP="006A791C">
      <w:pPr>
        <w:pStyle w:val="ny-lesson-numbering"/>
        <w:numPr>
          <w:ilvl w:val="0"/>
          <w:numId w:val="0"/>
        </w:numPr>
        <w:ind w:left="806"/>
      </w:pPr>
    </w:p>
    <w:p w14:paraId="7D3D326B" w14:textId="0C510E50" w:rsidR="00F00F0B" w:rsidRPr="00D40E4C" w:rsidRDefault="00F00F0B" w:rsidP="00D40E4C">
      <w:pPr>
        <w:pStyle w:val="ny-lesson-numbering"/>
      </w:pPr>
      <w:r w:rsidRPr="00D40E4C">
        <w:rPr>
          <w:rFonts w:ascii="Arial" w:hAnsi="Arial" w:cs="Arial"/>
          <w:noProof/>
          <w:color w:val="0000FF"/>
        </w:rPr>
        <w:lastRenderedPageBreak/>
        <w:drawing>
          <wp:anchor distT="0" distB="0" distL="114300" distR="114300" simplePos="0" relativeHeight="251662336" behindDoc="1" locked="0" layoutInCell="1" allowOverlap="1" wp14:anchorId="202C58E9" wp14:editId="6FC98C59">
            <wp:simplePos x="0" y="0"/>
            <wp:positionH relativeFrom="margin">
              <wp:align>right</wp:align>
            </wp:positionH>
            <wp:positionV relativeFrom="paragraph">
              <wp:posOffset>521335</wp:posOffset>
            </wp:positionV>
            <wp:extent cx="2560320" cy="2569845"/>
            <wp:effectExtent l="0" t="0" r="0" b="1905"/>
            <wp:wrapTight wrapText="bothSides">
              <wp:wrapPolygon edited="0">
                <wp:start x="0" y="0"/>
                <wp:lineTo x="0" y="21456"/>
                <wp:lineTo x="21375" y="21456"/>
                <wp:lineTo x="21375" y="0"/>
                <wp:lineTo x="0" y="0"/>
              </wp:wrapPolygon>
            </wp:wrapTight>
            <wp:docPr id="10" name="Picture 10" descr="http://t3.gstatic.com/images?q=tbn:ANd9GcTqMUwPrN0f1xfop-TTR-6A4xdvNwTXbE6IFylBSwgP18_ra3pZA0XNK8w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qMUwPrN0f1xfop-TTR-6A4xdvNwTXbE6IFylBSwgP18_ra3pZA0XNK8w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E4C">
        <w:t xml:space="preserve">Graph the solution set to </w:t>
      </w:r>
      <m:oMath>
        <m:r>
          <w:rPr>
            <w:rFonts w:ascii="Cambria Math" w:hAnsi="Cambria Math"/>
          </w:rPr>
          <m:t>x&lt;-5</m:t>
        </m:r>
      </m:oMath>
      <w:r w:rsidRPr="00D40E4C">
        <w:t xml:space="preserve">, reading it as an inequality in </w:t>
      </w:r>
      <w:r w:rsidRPr="00D40E4C">
        <w:rPr>
          <w:i/>
        </w:rPr>
        <w:t>one</w:t>
      </w:r>
      <w:r w:rsidRPr="00D40E4C">
        <w:t xml:space="preserve"> variable</w:t>
      </w:r>
      <w:r w:rsidR="00086672">
        <w:t>,</w:t>
      </w:r>
      <w:r w:rsidRPr="00D40E4C">
        <w:t xml:space="preserve"> and describe the solution set in words.  Then graph the solution set to </w:t>
      </w:r>
      <m:oMath>
        <m:r>
          <w:rPr>
            <w:rFonts w:ascii="Cambria Math" w:hAnsi="Cambria Math"/>
          </w:rPr>
          <m:t>x&lt;-5</m:t>
        </m:r>
      </m:oMath>
      <w:r w:rsidRPr="00D40E4C">
        <w:t xml:space="preserve"> again, this time reading it as an inequality in </w:t>
      </w:r>
      <w:r w:rsidRPr="00D40E4C">
        <w:rPr>
          <w:i/>
        </w:rPr>
        <w:t>two</w:t>
      </w:r>
      <w:r w:rsidRPr="00D40E4C">
        <w:t xml:space="preserve"> variables, and describe the solution set in words.  </w:t>
      </w:r>
    </w:p>
    <w:p w14:paraId="2FC41DA5" w14:textId="77777777" w:rsidR="00F00F0B" w:rsidRDefault="00F00F0B" w:rsidP="007B2750">
      <w:pPr>
        <w:pStyle w:val="ny-lesson-numbering"/>
        <w:numPr>
          <w:ilvl w:val="0"/>
          <w:numId w:val="0"/>
        </w:numPr>
        <w:ind w:left="360"/>
      </w:pPr>
    </w:p>
    <w:p w14:paraId="11B216A4" w14:textId="77777777" w:rsidR="00F00F0B" w:rsidRDefault="00F00F0B" w:rsidP="007B2750">
      <w:pPr>
        <w:pStyle w:val="ny-lesson-numbering"/>
        <w:numPr>
          <w:ilvl w:val="0"/>
          <w:numId w:val="0"/>
        </w:numPr>
        <w:ind w:left="360"/>
      </w:pPr>
    </w:p>
    <w:p w14:paraId="781B40EE" w14:textId="038E65DC" w:rsidR="00F00F0B" w:rsidRDefault="00F00F0B" w:rsidP="007B2750">
      <w:pPr>
        <w:pStyle w:val="ny-lesson-numbering"/>
        <w:numPr>
          <w:ilvl w:val="0"/>
          <w:numId w:val="0"/>
        </w:numPr>
        <w:ind w:left="360"/>
      </w:pPr>
    </w:p>
    <w:p w14:paraId="0245220B" w14:textId="5BB40D5A" w:rsidR="00F00F0B" w:rsidRDefault="00F00F0B" w:rsidP="007B2750">
      <w:pPr>
        <w:pStyle w:val="ny-lesson-numbering"/>
        <w:numPr>
          <w:ilvl w:val="0"/>
          <w:numId w:val="0"/>
        </w:numPr>
        <w:ind w:left="360"/>
      </w:pPr>
    </w:p>
    <w:p w14:paraId="1BAE8946" w14:textId="77777777" w:rsidR="00F00F0B" w:rsidRDefault="00F00F0B" w:rsidP="007B2750">
      <w:pPr>
        <w:pStyle w:val="ny-lesson-numbering"/>
        <w:numPr>
          <w:ilvl w:val="0"/>
          <w:numId w:val="0"/>
        </w:numPr>
        <w:ind w:left="360"/>
      </w:pPr>
    </w:p>
    <w:p w14:paraId="6E5F8E7E" w14:textId="77777777" w:rsidR="00D40E4C" w:rsidRDefault="00D40E4C" w:rsidP="007B2750">
      <w:pPr>
        <w:pStyle w:val="ny-lesson-numbering"/>
        <w:numPr>
          <w:ilvl w:val="0"/>
          <w:numId w:val="0"/>
        </w:numPr>
        <w:ind w:left="360"/>
      </w:pPr>
    </w:p>
    <w:p w14:paraId="62EA70B5" w14:textId="77777777" w:rsidR="00D40E4C" w:rsidRDefault="00D40E4C" w:rsidP="007B2750">
      <w:pPr>
        <w:pStyle w:val="ny-lesson-numbering"/>
        <w:numPr>
          <w:ilvl w:val="0"/>
          <w:numId w:val="0"/>
        </w:numPr>
        <w:ind w:left="360"/>
      </w:pPr>
    </w:p>
    <w:p w14:paraId="56F2B02F" w14:textId="77777777" w:rsidR="00D40E4C" w:rsidRDefault="00D40E4C" w:rsidP="007B2750">
      <w:pPr>
        <w:pStyle w:val="ny-lesson-numbering"/>
        <w:numPr>
          <w:ilvl w:val="0"/>
          <w:numId w:val="0"/>
        </w:numPr>
        <w:ind w:left="360"/>
      </w:pPr>
    </w:p>
    <w:p w14:paraId="5E6B25AE" w14:textId="77777777" w:rsidR="00D40E4C" w:rsidRDefault="00D40E4C" w:rsidP="007B2750">
      <w:pPr>
        <w:pStyle w:val="ny-lesson-numbering"/>
        <w:numPr>
          <w:ilvl w:val="0"/>
          <w:numId w:val="0"/>
        </w:numPr>
        <w:ind w:left="360"/>
      </w:pPr>
    </w:p>
    <w:p w14:paraId="4F91701B" w14:textId="77777777" w:rsidR="00D40E4C" w:rsidRDefault="00D40E4C" w:rsidP="007B2750">
      <w:pPr>
        <w:pStyle w:val="ny-lesson-numbering"/>
        <w:numPr>
          <w:ilvl w:val="0"/>
          <w:numId w:val="0"/>
        </w:numPr>
        <w:ind w:left="360"/>
      </w:pPr>
    </w:p>
    <w:p w14:paraId="1986AB3B" w14:textId="77777777" w:rsidR="00D40E4C" w:rsidRDefault="00D40E4C" w:rsidP="007B2750">
      <w:pPr>
        <w:pStyle w:val="ny-lesson-numbering"/>
        <w:numPr>
          <w:ilvl w:val="0"/>
          <w:numId w:val="0"/>
        </w:numPr>
        <w:ind w:left="360"/>
      </w:pPr>
    </w:p>
    <w:p w14:paraId="11D4F71C" w14:textId="5EAA7B55" w:rsidR="00F00F0B" w:rsidRDefault="00F00F0B" w:rsidP="007B2750">
      <w:pPr>
        <w:pStyle w:val="ny-lesson-numbering"/>
        <w:numPr>
          <w:ilvl w:val="0"/>
          <w:numId w:val="0"/>
        </w:numPr>
        <w:ind w:left="360"/>
      </w:pPr>
    </w:p>
    <w:p w14:paraId="743D4BC5" w14:textId="2DC1640D" w:rsidR="00D40E4C" w:rsidRDefault="00D40E4C" w:rsidP="00F00F0B">
      <w:pPr>
        <w:pStyle w:val="ny-callout-hdr"/>
      </w:pPr>
      <w:r>
        <w:br w:type="page"/>
      </w:r>
    </w:p>
    <w:p w14:paraId="78AF8BAD" w14:textId="7323E042" w:rsidR="0033604C" w:rsidRDefault="0033604C" w:rsidP="00F00F0B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94E23" wp14:editId="77AF32B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20460" cy="1526540"/>
                <wp:effectExtent l="19050" t="19050" r="27940" b="1651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0460" cy="152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506C3" w14:textId="008FE4D3" w:rsidR="00F00F0B" w:rsidRPr="003E6FF9" w:rsidRDefault="0033604C" w:rsidP="0033604C">
                            <w:pPr>
                              <w:pStyle w:val="ny-lesson-summary"/>
                              <w:rPr>
                                <w:rStyle w:val="ny-chart-sq-grey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79EAB229" w14:textId="3B6581C0" w:rsidR="0033604C" w:rsidRPr="00496FD0" w:rsidRDefault="0033604C" w:rsidP="0033604C">
                            <w:pPr>
                              <w:pStyle w:val="ny-lesson-paragraph"/>
                            </w:pPr>
                            <w:r w:rsidRPr="00496FD0">
                              <w:t xml:space="preserve">An ordered pair is a </w:t>
                            </w:r>
                            <w:r w:rsidRPr="009702E3">
                              <w:rPr>
                                <w:i/>
                              </w:rPr>
                              <w:t>solution</w:t>
                            </w:r>
                            <w:r w:rsidR="002D0F0F">
                              <w:t xml:space="preserve"> to a two-</w:t>
                            </w:r>
                            <w:r w:rsidRPr="00496FD0">
                              <w:t xml:space="preserve">variable inequality if, when each number is substituted into its corresponding variable, it makes the inequality a true number sentence.   </w:t>
                            </w:r>
                          </w:p>
                          <w:p w14:paraId="3BC1BA44" w14:textId="4AFC1888" w:rsidR="0033604C" w:rsidRPr="00496FD0" w:rsidRDefault="0033604C" w:rsidP="0033604C">
                            <w:pPr>
                              <w:pStyle w:val="ny-lesson-paragraph"/>
                              <w:rPr>
                                <w:b/>
                              </w:rPr>
                            </w:pPr>
                            <w:r w:rsidRPr="00496FD0">
                              <w:t>Each ordered pair of numbers in the solution set of the inequality corresponds to a point on the coordinate plane</w:t>
                            </w:r>
                            <w:r w:rsidR="00C55724" w:rsidRPr="00496FD0">
                              <w:t xml:space="preserve">.  </w:t>
                            </w:r>
                            <w:r w:rsidRPr="00496FD0">
                              <w:t xml:space="preserve">The set of all such points in the coordinate plane is called the </w:t>
                            </w:r>
                            <w:r w:rsidRPr="009702E3">
                              <w:rPr>
                                <w:bCs/>
                                <w:i/>
                                <w:szCs w:val="20"/>
                              </w:rPr>
                              <w:t>graph of the inequality</w:t>
                            </w:r>
                            <w:r w:rsidRPr="007B2750">
                              <w:rPr>
                                <w:i/>
                              </w:rPr>
                              <w:t>.</w:t>
                            </w:r>
                            <w:r w:rsidRPr="00496FD0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1213A7C9" w14:textId="77777777" w:rsidR="0033604C" w:rsidRPr="00496FD0" w:rsidRDefault="0033604C" w:rsidP="0033604C">
                            <w:pPr>
                              <w:pStyle w:val="ny-lesson-paragraph"/>
                            </w:pPr>
                            <w:r w:rsidRPr="00496FD0">
                              <w:t xml:space="preserve">The graph of a linear inequality in the coordinate plane is called a </w:t>
                            </w:r>
                            <w:r w:rsidRPr="009702E3">
                              <w:rPr>
                                <w:i/>
                              </w:rPr>
                              <w:t>half-plane</w:t>
                            </w:r>
                            <w:r w:rsidRPr="00496FD0">
                              <w:rPr>
                                <w:i/>
                              </w:rPr>
                              <w:t>.</w:t>
                            </w:r>
                          </w:p>
                          <w:p w14:paraId="0A5EE467" w14:textId="77777777" w:rsidR="00F00F0B" w:rsidRDefault="00F00F0B" w:rsidP="00F00F0B">
                            <w:pPr>
                              <w:pStyle w:val="ny-lesson-examp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94E23" id="Rectangle 20" o:spid="_x0000_s1027" style="position:absolute;margin-left:0;margin-top:0;width:489.8pt;height:12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" strokecolor="#4f6228" strokeweight="3pt">
                <v:stroke linestyle="thinThin"/>
                <v:textbox>
                  <w:txbxContent>
                    <w:p w14:paraId="300506C3" w14:textId="008FE4D3" w:rsidR="00F00F0B" w:rsidRPr="003E6FF9" w:rsidRDefault="0033604C" w:rsidP="0033604C">
                      <w:pPr>
                        <w:pStyle w:val="ny-lesson-summary"/>
                        <w:rPr>
                          <w:rStyle w:val="ny-chart-sq-grey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sz w:val="22"/>
                          <w:szCs w:val="22"/>
                        </w:rPr>
                        <w:t>Lesson Summary</w:t>
                      </w:r>
                    </w:p>
                    <w:p w14:paraId="79EAB229" w14:textId="3B6581C0" w:rsidR="0033604C" w:rsidRPr="00496FD0" w:rsidRDefault="0033604C" w:rsidP="0033604C">
                      <w:pPr>
                        <w:pStyle w:val="ny-lesson-paragraph"/>
                      </w:pPr>
                      <w:r w:rsidRPr="00496FD0">
                        <w:t xml:space="preserve">An ordered pair is a </w:t>
                      </w:r>
                      <w:r w:rsidRPr="009702E3">
                        <w:rPr>
                          <w:i/>
                        </w:rPr>
                        <w:t>solution</w:t>
                      </w:r>
                      <w:r w:rsidR="002D0F0F">
                        <w:t xml:space="preserve"> to a two-</w:t>
                      </w:r>
                      <w:r w:rsidRPr="00496FD0">
                        <w:t xml:space="preserve">variable inequality if, when each number is substituted into its corresponding variable, it makes the inequality a true number sentence.   </w:t>
                      </w:r>
                    </w:p>
                    <w:p w14:paraId="3BC1BA44" w14:textId="4AFC1888" w:rsidR="0033604C" w:rsidRPr="00496FD0" w:rsidRDefault="0033604C" w:rsidP="0033604C">
                      <w:pPr>
                        <w:pStyle w:val="ny-lesson-paragraph"/>
                        <w:rPr>
                          <w:b/>
                        </w:rPr>
                      </w:pPr>
                      <w:r w:rsidRPr="00496FD0">
                        <w:t>Each ordered pair of numbers in the solution set of the inequality corresponds to a point on the coordinate plane</w:t>
                      </w:r>
                      <w:r w:rsidR="00C55724" w:rsidRPr="00496FD0">
                        <w:t xml:space="preserve">.  </w:t>
                      </w:r>
                      <w:r w:rsidRPr="00496FD0">
                        <w:t xml:space="preserve">The set of all such points in the coordinate plane is called the </w:t>
                      </w:r>
                      <w:r w:rsidRPr="009702E3">
                        <w:rPr>
                          <w:bCs/>
                          <w:i/>
                          <w:szCs w:val="20"/>
                        </w:rPr>
                        <w:t>graph of the inequality</w:t>
                      </w:r>
                      <w:r w:rsidRPr="007B2750">
                        <w:rPr>
                          <w:i/>
                        </w:rPr>
                        <w:t>.</w:t>
                      </w:r>
                      <w:r w:rsidRPr="00496FD0">
                        <w:rPr>
                          <w:b/>
                        </w:rPr>
                        <w:t xml:space="preserve">  </w:t>
                      </w:r>
                    </w:p>
                    <w:p w14:paraId="1213A7C9" w14:textId="77777777" w:rsidR="0033604C" w:rsidRPr="00496FD0" w:rsidRDefault="0033604C" w:rsidP="0033604C">
                      <w:pPr>
                        <w:pStyle w:val="ny-lesson-paragraph"/>
                      </w:pPr>
                      <w:r w:rsidRPr="00496FD0">
                        <w:t xml:space="preserve">The graph of a linear inequality in the coordinate plane is called a </w:t>
                      </w:r>
                      <w:r w:rsidRPr="009702E3">
                        <w:rPr>
                          <w:i/>
                        </w:rPr>
                        <w:t>half-plane</w:t>
                      </w:r>
                      <w:r w:rsidRPr="00496FD0">
                        <w:rPr>
                          <w:i/>
                        </w:rPr>
                        <w:t>.</w:t>
                      </w:r>
                    </w:p>
                    <w:p w14:paraId="0A5EE467" w14:textId="77777777" w:rsidR="00F00F0B" w:rsidRDefault="00F00F0B" w:rsidP="00F00F0B">
                      <w:pPr>
                        <w:pStyle w:val="ny-lesson-example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018E75DF" w14:textId="57FAF7C5" w:rsidR="0033604C" w:rsidRDefault="0033604C" w:rsidP="00F00F0B">
      <w:pPr>
        <w:pStyle w:val="ny-callout-hdr"/>
      </w:pPr>
    </w:p>
    <w:p w14:paraId="74148647" w14:textId="27A702E1" w:rsidR="00F00F0B" w:rsidRDefault="00F00F0B" w:rsidP="00F00F0B">
      <w:pPr>
        <w:pStyle w:val="ny-callout-hdr"/>
      </w:pPr>
      <w:r w:rsidRPr="00FE47B7">
        <w:t xml:space="preserve">Problem Set </w:t>
      </w:r>
    </w:p>
    <w:p w14:paraId="60B3E06A" w14:textId="216F5935" w:rsidR="004809FD" w:rsidRPr="00FE47B7" w:rsidRDefault="004809FD" w:rsidP="00F00F0B">
      <w:pPr>
        <w:pStyle w:val="ny-callout-hdr"/>
      </w:pPr>
    </w:p>
    <w:p w14:paraId="52704C60" w14:textId="47BDFF5A" w:rsidR="00F00F0B" w:rsidRPr="009F33BB" w:rsidRDefault="000A5A0B" w:rsidP="00A717BC">
      <w:pPr>
        <w:pStyle w:val="ny-lesson-numbering"/>
        <w:numPr>
          <w:ilvl w:val="0"/>
          <w:numId w:val="15"/>
        </w:numPr>
      </w:pPr>
      <w:r w:rsidRPr="00D40E4C">
        <w:rPr>
          <w:noProof/>
        </w:rPr>
        <w:drawing>
          <wp:anchor distT="0" distB="0" distL="114300" distR="114300" simplePos="0" relativeHeight="251654656" behindDoc="1" locked="0" layoutInCell="1" allowOverlap="1" wp14:anchorId="7FEF49DA" wp14:editId="221A2F2A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3348355" cy="3245485"/>
            <wp:effectExtent l="0" t="0" r="0" b="0"/>
            <wp:wrapSquare wrapText="bothSides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1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F0B" w:rsidRPr="009F33BB">
        <w:t xml:space="preserve">Match each inequality with its graph.  Explain your reasoning. </w:t>
      </w:r>
    </w:p>
    <w:p w14:paraId="392EDF02" w14:textId="1E96D698" w:rsidR="00F00F0B" w:rsidRPr="00D40E4C" w:rsidRDefault="00D40E4C" w:rsidP="00A717BC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&gt;6</m:t>
        </m:r>
      </m:oMath>
    </w:p>
    <w:p w14:paraId="443F8E60" w14:textId="53EBC503" w:rsidR="00F00F0B" w:rsidRPr="00D40E4C" w:rsidRDefault="00D40E4C" w:rsidP="00A717BC">
      <w:pPr>
        <w:pStyle w:val="ny-lesson-numbering"/>
        <w:numPr>
          <w:ilvl w:val="1"/>
          <w:numId w:val="8"/>
        </w:numPr>
        <w:rPr>
          <w:noProof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</m:t>
        </m:r>
      </m:oMath>
    </w:p>
    <w:p w14:paraId="6FEB8818" w14:textId="174318B8" w:rsidR="00F00F0B" w:rsidRPr="00D40E4C" w:rsidRDefault="00D40E4C" w:rsidP="00A717BC">
      <w:pPr>
        <w:pStyle w:val="ny-lesson-numbering"/>
        <w:numPr>
          <w:ilvl w:val="1"/>
          <w:numId w:val="8"/>
        </w:numPr>
        <w:rPr>
          <w:noProof/>
        </w:rPr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+6</m:t>
        </m:r>
      </m:oMath>
    </w:p>
    <w:p w14:paraId="1F5CEF3E" w14:textId="5DDEBBA1" w:rsidR="00F00F0B" w:rsidRPr="00D40E4C" w:rsidRDefault="00D40E4C" w:rsidP="00A717BC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-6≤</m:t>
        </m:r>
        <m:r>
          <w:rPr>
            <w:rFonts w:ascii="Cambria Math" w:hAnsi="Cambria Math"/>
          </w:rPr>
          <m:t>y</m:t>
        </m:r>
      </m:oMath>
    </w:p>
    <w:p w14:paraId="4B52EAB3" w14:textId="77777777" w:rsidR="00F00F0B" w:rsidRDefault="00F00F0B" w:rsidP="00F00F0B">
      <w:pPr>
        <w:pStyle w:val="ny-lesson-numbering"/>
        <w:numPr>
          <w:ilvl w:val="0"/>
          <w:numId w:val="0"/>
        </w:numPr>
        <w:ind w:left="720"/>
      </w:pPr>
    </w:p>
    <w:p w14:paraId="05B76C85" w14:textId="77777777" w:rsidR="00F00F0B" w:rsidRDefault="00F00F0B" w:rsidP="00F00F0B">
      <w:pPr>
        <w:pStyle w:val="ny-lesson-numbering"/>
        <w:numPr>
          <w:ilvl w:val="0"/>
          <w:numId w:val="0"/>
        </w:numPr>
        <w:ind w:left="720"/>
      </w:pPr>
    </w:p>
    <w:p w14:paraId="0701D3D2" w14:textId="77777777" w:rsidR="000A5A0B" w:rsidRDefault="000A5A0B" w:rsidP="00F00F0B">
      <w:pPr>
        <w:pStyle w:val="ny-lesson-numbering"/>
        <w:numPr>
          <w:ilvl w:val="0"/>
          <w:numId w:val="0"/>
        </w:numPr>
        <w:ind w:left="720"/>
      </w:pPr>
    </w:p>
    <w:p w14:paraId="6C27DD2D" w14:textId="1345D1EA" w:rsidR="000A5A0B" w:rsidRDefault="000A5A0B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68CAD672" w14:textId="77777777" w:rsidR="00F00F0B" w:rsidRDefault="00F00F0B" w:rsidP="00D40E4C">
      <w:pPr>
        <w:pStyle w:val="ny-lesson-numbering"/>
      </w:pPr>
      <w:r w:rsidRPr="009F33BB">
        <w:lastRenderedPageBreak/>
        <w:t>Graph the solution set in the coordinate plane.  Support your answer by selecting two ordered pairs in the solution set and verifying that they make the inequality true.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3184"/>
        <w:gridCol w:w="3184"/>
      </w:tblGrid>
      <w:tr w:rsidR="004809FD" w14:paraId="0454DF45" w14:textId="77777777" w:rsidTr="004809FD">
        <w:tc>
          <w:tcPr>
            <w:tcW w:w="3328" w:type="dxa"/>
          </w:tcPr>
          <w:p w14:paraId="01306F7A" w14:textId="25E28EF0" w:rsidR="004809FD" w:rsidRPr="004809FD" w:rsidRDefault="004809FD" w:rsidP="00350585">
            <w:pPr>
              <w:pStyle w:val="ny-lesson-numbering"/>
              <w:numPr>
                <w:ilvl w:val="1"/>
                <w:numId w:val="8"/>
              </w:numPr>
              <w:ind w:left="461"/>
              <w:rPr>
                <w:bCs/>
              </w:rPr>
            </w:pPr>
            <w:r w:rsidRPr="00975928">
              <w:rPr>
                <w:rFonts w:ascii="Arial" w:hAnsi="Arial" w:cs="Arial"/>
                <w:b/>
                <w:noProof/>
                <w:color w:val="0000FF"/>
              </w:rPr>
              <w:drawing>
                <wp:anchor distT="0" distB="0" distL="114300" distR="114300" simplePos="0" relativeHeight="251659776" behindDoc="1" locked="0" layoutInCell="1" allowOverlap="1" wp14:anchorId="7E4E67E4" wp14:editId="46E7BA64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228600</wp:posOffset>
                  </wp:positionV>
                  <wp:extent cx="1597660" cy="1604645"/>
                  <wp:effectExtent l="0" t="0" r="2540" b="0"/>
                  <wp:wrapTight wrapText="bothSides">
                    <wp:wrapPolygon edited="0">
                      <wp:start x="0" y="0"/>
                      <wp:lineTo x="0" y="21284"/>
                      <wp:lineTo x="21377" y="21284"/>
                      <wp:lineTo x="21377" y="0"/>
                      <wp:lineTo x="0" y="0"/>
                    </wp:wrapPolygon>
                  </wp:wrapTight>
                  <wp:docPr id="5" name="Picture 5" descr="http://t3.gstatic.com/images?q=tbn:ANd9GcTqMUwPrN0f1xfop-TTR-6A4xdvNwTXbE6IFylBSwgP18_ra3pZA0XNK8wR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3.gstatic.com/images?q=tbn:ANd9GcTqMUwPrN0f1xfop-TTR-6A4xdvNwTXbE6IFylBSwgP18_ra3pZA0XNK8wR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660" cy="160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-10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&gt;25</m:t>
              </m:r>
            </m:oMath>
          </w:p>
        </w:tc>
        <w:tc>
          <w:tcPr>
            <w:tcW w:w="3184" w:type="dxa"/>
          </w:tcPr>
          <w:p w14:paraId="41A19F88" w14:textId="2EB44C0D" w:rsidR="004809FD" w:rsidRPr="004809FD" w:rsidRDefault="004809FD" w:rsidP="00350585">
            <w:pPr>
              <w:pStyle w:val="ny-lesson-numbering"/>
              <w:numPr>
                <w:ilvl w:val="1"/>
                <w:numId w:val="8"/>
              </w:numPr>
              <w:ind w:left="461"/>
              <w:rPr>
                <w:bCs/>
              </w:rPr>
            </w:pPr>
            <w:r w:rsidRPr="00975928">
              <w:rPr>
                <w:rFonts w:ascii="Arial" w:hAnsi="Arial" w:cs="Arial"/>
                <w:b/>
                <w:noProof/>
                <w:color w:val="0000FF"/>
              </w:rPr>
              <w:drawing>
                <wp:anchor distT="0" distB="0" distL="114300" distR="114300" simplePos="0" relativeHeight="251660800" behindDoc="1" locked="0" layoutInCell="1" allowOverlap="1" wp14:anchorId="5E78DC79" wp14:editId="156B131A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228600</wp:posOffset>
                  </wp:positionV>
                  <wp:extent cx="1597660" cy="1604645"/>
                  <wp:effectExtent l="0" t="0" r="2540" b="0"/>
                  <wp:wrapTight wrapText="bothSides">
                    <wp:wrapPolygon edited="0">
                      <wp:start x="0" y="0"/>
                      <wp:lineTo x="0" y="21284"/>
                      <wp:lineTo x="21377" y="21284"/>
                      <wp:lineTo x="21377" y="0"/>
                      <wp:lineTo x="0" y="0"/>
                    </wp:wrapPolygon>
                  </wp:wrapTight>
                  <wp:docPr id="25" name="Picture 25" descr="http://t3.gstatic.com/images?q=tbn:ANd9GcTqMUwPrN0f1xfop-TTR-6A4xdvNwTXbE6IFylBSwgP18_ra3pZA0XNK8wR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3.gstatic.com/images?q=tbn:ANd9GcTqMUwPrN0f1xfop-TTR-6A4xdvNwTXbE6IFylBSwgP18_ra3pZA0XNK8wR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660" cy="160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-6≤</m:t>
              </m:r>
              <m:r>
                <w:rPr>
                  <w:rFonts w:ascii="Cambria Math" w:hAnsi="Cambria Math"/>
                </w:rPr>
                <m:t>y</m:t>
              </m:r>
            </m:oMath>
          </w:p>
          <w:p w14:paraId="3A315BFC" w14:textId="13794763" w:rsidR="004809FD" w:rsidRDefault="004809FD" w:rsidP="004809FD">
            <w:pPr>
              <w:pStyle w:val="ny-lesson-numbering"/>
              <w:numPr>
                <w:ilvl w:val="0"/>
                <w:numId w:val="0"/>
              </w:numPr>
              <w:rPr>
                <w:bCs/>
              </w:rPr>
            </w:pPr>
          </w:p>
        </w:tc>
        <w:tc>
          <w:tcPr>
            <w:tcW w:w="3184" w:type="dxa"/>
          </w:tcPr>
          <w:p w14:paraId="56DB3836" w14:textId="7ECB5D9E" w:rsidR="004809FD" w:rsidRPr="004809FD" w:rsidRDefault="004809FD" w:rsidP="00350585">
            <w:pPr>
              <w:pStyle w:val="ny-lesson-numbering"/>
              <w:numPr>
                <w:ilvl w:val="1"/>
                <w:numId w:val="8"/>
              </w:numPr>
              <w:ind w:left="461"/>
              <w:rPr>
                <w:bCs/>
              </w:rPr>
            </w:pPr>
            <w:r w:rsidRPr="00975928">
              <w:rPr>
                <w:rFonts w:ascii="Arial" w:hAnsi="Arial" w:cs="Arial"/>
                <w:b/>
                <w:noProof/>
                <w:color w:val="0000FF"/>
              </w:rPr>
              <w:drawing>
                <wp:anchor distT="0" distB="0" distL="114300" distR="114300" simplePos="0" relativeHeight="251661824" behindDoc="1" locked="0" layoutInCell="1" allowOverlap="1" wp14:anchorId="628081F2" wp14:editId="0983B20F">
                  <wp:simplePos x="0" y="0"/>
                  <wp:positionH relativeFrom="margin">
                    <wp:align>center</wp:align>
                  </wp:positionH>
                  <wp:positionV relativeFrom="paragraph">
                    <wp:posOffset>228600</wp:posOffset>
                  </wp:positionV>
                  <wp:extent cx="1597660" cy="1604645"/>
                  <wp:effectExtent l="0" t="0" r="2540" b="0"/>
                  <wp:wrapTight wrapText="bothSides">
                    <wp:wrapPolygon edited="0">
                      <wp:start x="0" y="0"/>
                      <wp:lineTo x="0" y="21284"/>
                      <wp:lineTo x="21377" y="21284"/>
                      <wp:lineTo x="21377" y="0"/>
                      <wp:lineTo x="0" y="0"/>
                    </wp:wrapPolygon>
                  </wp:wrapTight>
                  <wp:docPr id="41" name="Picture 41" descr="http://t3.gstatic.com/images?q=tbn:ANd9GcTqMUwPrN0f1xfop-TTR-6A4xdvNwTXbE6IFylBSwgP18_ra3pZA0XNK8wR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3.gstatic.com/images?q=tbn:ANd9GcTqMUwPrN0f1xfop-TTR-6A4xdvNwTXbE6IFylBSwgP18_ra3pZA0XNK8wR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660" cy="160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≤-7.5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+15</m:t>
              </m:r>
            </m:oMath>
          </w:p>
          <w:p w14:paraId="12A2A306" w14:textId="71B9C51A" w:rsidR="004809FD" w:rsidRDefault="004809FD" w:rsidP="004809FD">
            <w:pPr>
              <w:pStyle w:val="ny-lesson-numbering"/>
              <w:numPr>
                <w:ilvl w:val="0"/>
                <w:numId w:val="0"/>
              </w:numPr>
              <w:rPr>
                <w:bCs/>
              </w:rPr>
            </w:pPr>
          </w:p>
        </w:tc>
      </w:tr>
      <w:tr w:rsidR="004809FD" w14:paraId="7F0A4CCE" w14:textId="77777777" w:rsidTr="004809FD">
        <w:tc>
          <w:tcPr>
            <w:tcW w:w="3328" w:type="dxa"/>
          </w:tcPr>
          <w:p w14:paraId="2CA64A29" w14:textId="77777777" w:rsidR="004809FD" w:rsidRPr="004809FD" w:rsidRDefault="004809FD" w:rsidP="00350585">
            <w:pPr>
              <w:pStyle w:val="ny-lesson-numbering"/>
              <w:numPr>
                <w:ilvl w:val="1"/>
                <w:numId w:val="8"/>
              </w:numPr>
              <w:ind w:left="461"/>
              <w:rPr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≤24</m:t>
              </m:r>
            </m:oMath>
          </w:p>
          <w:p w14:paraId="4706157C" w14:textId="77367692" w:rsidR="004809FD" w:rsidRDefault="004809FD" w:rsidP="004809FD">
            <w:pPr>
              <w:pStyle w:val="ny-lesson-numbering"/>
              <w:numPr>
                <w:ilvl w:val="0"/>
                <w:numId w:val="0"/>
              </w:numPr>
              <w:rPr>
                <w:bCs/>
              </w:rPr>
            </w:pPr>
            <w:r w:rsidRPr="00975928">
              <w:rPr>
                <w:rFonts w:ascii="Arial" w:hAnsi="Arial" w:cs="Arial"/>
                <w:b/>
                <w:noProof/>
                <w:color w:val="0000FF"/>
              </w:rPr>
              <w:drawing>
                <wp:anchor distT="0" distB="0" distL="114300" distR="114300" simplePos="0" relativeHeight="251663872" behindDoc="1" locked="0" layoutInCell="1" allowOverlap="1" wp14:anchorId="3D16471A" wp14:editId="6E5308A2">
                  <wp:simplePos x="0" y="0"/>
                  <wp:positionH relativeFrom="margin">
                    <wp:align>center</wp:align>
                  </wp:positionH>
                  <wp:positionV relativeFrom="paragraph">
                    <wp:posOffset>112395</wp:posOffset>
                  </wp:positionV>
                  <wp:extent cx="1597660" cy="1604645"/>
                  <wp:effectExtent l="0" t="0" r="2540" b="0"/>
                  <wp:wrapTight wrapText="bothSides">
                    <wp:wrapPolygon edited="0">
                      <wp:start x="0" y="0"/>
                      <wp:lineTo x="0" y="21284"/>
                      <wp:lineTo x="21377" y="21284"/>
                      <wp:lineTo x="21377" y="0"/>
                      <wp:lineTo x="0" y="0"/>
                    </wp:wrapPolygon>
                  </wp:wrapTight>
                  <wp:docPr id="43" name="Picture 43" descr="http://t3.gstatic.com/images?q=tbn:ANd9GcTqMUwPrN0f1xfop-TTR-6A4xdvNwTXbE6IFylBSwgP18_ra3pZA0XNK8wR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3.gstatic.com/images?q=tbn:ANd9GcTqMUwPrN0f1xfop-TTR-6A4xdvNwTXbE6IFylBSwgP18_ra3pZA0XNK8wR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660" cy="160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84" w:type="dxa"/>
          </w:tcPr>
          <w:p w14:paraId="0277CD42" w14:textId="77777777" w:rsidR="004809FD" w:rsidRPr="004809FD" w:rsidRDefault="004809FD" w:rsidP="00350585">
            <w:pPr>
              <w:pStyle w:val="ny-lesson-numbering"/>
              <w:numPr>
                <w:ilvl w:val="1"/>
                <w:numId w:val="8"/>
              </w:numPr>
              <w:ind w:left="461"/>
              <w:rPr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y</m:t>
              </m:r>
            </m:oMath>
          </w:p>
          <w:p w14:paraId="4F731175" w14:textId="0B7873BE" w:rsidR="004809FD" w:rsidRDefault="004809FD" w:rsidP="004809FD">
            <w:pPr>
              <w:pStyle w:val="ny-lesson-numbering"/>
              <w:numPr>
                <w:ilvl w:val="0"/>
                <w:numId w:val="0"/>
              </w:numPr>
              <w:rPr>
                <w:bCs/>
              </w:rPr>
            </w:pPr>
            <w:r w:rsidRPr="00975928">
              <w:rPr>
                <w:rFonts w:ascii="Arial" w:hAnsi="Arial" w:cs="Arial"/>
                <w:b/>
                <w:noProof/>
                <w:color w:val="0000FF"/>
              </w:rPr>
              <w:drawing>
                <wp:anchor distT="0" distB="0" distL="114300" distR="114300" simplePos="0" relativeHeight="251665920" behindDoc="1" locked="0" layoutInCell="1" allowOverlap="1" wp14:anchorId="01F3BC15" wp14:editId="2163021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111760</wp:posOffset>
                  </wp:positionV>
                  <wp:extent cx="1597660" cy="1604645"/>
                  <wp:effectExtent l="0" t="0" r="2540" b="0"/>
                  <wp:wrapTight wrapText="bothSides">
                    <wp:wrapPolygon edited="0">
                      <wp:start x="0" y="0"/>
                      <wp:lineTo x="0" y="21284"/>
                      <wp:lineTo x="21377" y="21284"/>
                      <wp:lineTo x="21377" y="0"/>
                      <wp:lineTo x="0" y="0"/>
                    </wp:wrapPolygon>
                  </wp:wrapTight>
                  <wp:docPr id="46" name="Picture 46" descr="http://t3.gstatic.com/images?q=tbn:ANd9GcTqMUwPrN0f1xfop-TTR-6A4xdvNwTXbE6IFylBSwgP18_ra3pZA0XNK8wR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3.gstatic.com/images?q=tbn:ANd9GcTqMUwPrN0f1xfop-TTR-6A4xdvNwTXbE6IFylBSwgP18_ra3pZA0XNK8wR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660" cy="160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84" w:type="dxa"/>
          </w:tcPr>
          <w:p w14:paraId="4909FF98" w14:textId="77777777" w:rsidR="004809FD" w:rsidRPr="004809FD" w:rsidRDefault="004809FD" w:rsidP="00350585">
            <w:pPr>
              <w:pStyle w:val="ny-lesson-numbering"/>
              <w:numPr>
                <w:ilvl w:val="1"/>
                <w:numId w:val="8"/>
              </w:numPr>
              <w:ind w:left="461"/>
              <w:rPr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oMath>
          </w:p>
          <w:p w14:paraId="0C71A66D" w14:textId="7F6FC216" w:rsidR="004809FD" w:rsidRDefault="004809FD" w:rsidP="004809FD">
            <w:pPr>
              <w:pStyle w:val="ny-lesson-numbering"/>
              <w:numPr>
                <w:ilvl w:val="0"/>
                <w:numId w:val="0"/>
              </w:numPr>
              <w:rPr>
                <w:bCs/>
              </w:rPr>
            </w:pPr>
            <w:r w:rsidRPr="00975928">
              <w:rPr>
                <w:rFonts w:ascii="Arial" w:hAnsi="Arial" w:cs="Arial"/>
                <w:b/>
                <w:noProof/>
                <w:color w:val="0000FF"/>
              </w:rPr>
              <w:drawing>
                <wp:anchor distT="0" distB="0" distL="114300" distR="114300" simplePos="0" relativeHeight="251664896" behindDoc="1" locked="0" layoutInCell="1" allowOverlap="1" wp14:anchorId="3166E5BE" wp14:editId="027F337B">
                  <wp:simplePos x="0" y="0"/>
                  <wp:positionH relativeFrom="margin">
                    <wp:align>center</wp:align>
                  </wp:positionH>
                  <wp:positionV relativeFrom="paragraph">
                    <wp:posOffset>111760</wp:posOffset>
                  </wp:positionV>
                  <wp:extent cx="1597660" cy="1604645"/>
                  <wp:effectExtent l="0" t="0" r="2540" b="0"/>
                  <wp:wrapTight wrapText="bothSides">
                    <wp:wrapPolygon edited="0">
                      <wp:start x="0" y="0"/>
                      <wp:lineTo x="0" y="21284"/>
                      <wp:lineTo x="21377" y="21284"/>
                      <wp:lineTo x="21377" y="0"/>
                      <wp:lineTo x="0" y="0"/>
                    </wp:wrapPolygon>
                  </wp:wrapTight>
                  <wp:docPr id="45" name="Picture 45" descr="http://t3.gstatic.com/images?q=tbn:ANd9GcTqMUwPrN0f1xfop-TTR-6A4xdvNwTXbE6IFylBSwgP18_ra3pZA0XNK8wR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3.gstatic.com/images?q=tbn:ANd9GcTqMUwPrN0f1xfop-TTR-6A4xdvNwTXbE6IFylBSwgP18_ra3pZA0XNK8wR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660" cy="160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E4BB34" w14:textId="77777777" w:rsidR="004809FD" w:rsidRDefault="004809FD" w:rsidP="004809FD">
      <w:pPr>
        <w:pStyle w:val="ny-lesson-numbering"/>
        <w:numPr>
          <w:ilvl w:val="0"/>
          <w:numId w:val="0"/>
        </w:numPr>
        <w:ind w:left="360"/>
      </w:pPr>
    </w:p>
    <w:p w14:paraId="0CCF61C2" w14:textId="0E6FF7E3" w:rsidR="00F00F0B" w:rsidRPr="004F629E" w:rsidRDefault="00F00F0B" w:rsidP="000A5A0B">
      <w:pPr>
        <w:pStyle w:val="ny-lesson-numbering"/>
        <w:spacing w:after="120"/>
      </w:pPr>
      <w:r w:rsidRPr="009F33BB">
        <w:t>Marti sells tacos and burritos from a food truck at the farmers market.  She sells burritos for</w:t>
      </w:r>
      <w:r w:rsidR="00DF1CEC" w:rsidRPr="00DF1CEC">
        <w:t xml:space="preserve"> </w:t>
      </w:r>
      <m:oMath>
        <m:r>
          <w:rPr>
            <w:rFonts w:ascii="Cambria Math" w:hAnsi="Cambria Math"/>
          </w:rPr>
          <m:t>$3.50</m:t>
        </m:r>
      </m:oMath>
      <w:r w:rsidRPr="009F33BB">
        <w:t xml:space="preserve"> each and tacos for </w:t>
      </w:r>
      <m:oMath>
        <m:r>
          <w:rPr>
            <w:rFonts w:ascii="Cambria Math" w:hAnsi="Cambria Math"/>
          </w:rPr>
          <m:t>$2.00</m:t>
        </m:r>
      </m:oMath>
      <w:r w:rsidRPr="009F33BB">
        <w:t xml:space="preserve"> each.  She hopes to earn at least </w:t>
      </w:r>
      <m:oMath>
        <m:r>
          <w:rPr>
            <w:rFonts w:ascii="Cambria Math" w:hAnsi="Cambria Math"/>
          </w:rPr>
          <m:t>$120</m:t>
        </m:r>
      </m:oMath>
      <w:r w:rsidRPr="009F33BB">
        <w:t xml:space="preserve"> at the </w:t>
      </w:r>
      <w:r w:rsidRPr="004F629E">
        <w:t>farmers market this Saturday.</w:t>
      </w:r>
    </w:p>
    <w:p w14:paraId="0AE5F6F8" w14:textId="1AE0A3BE" w:rsidR="00F00F0B" w:rsidRDefault="00F00F0B" w:rsidP="00A717BC">
      <w:pPr>
        <w:pStyle w:val="ny-lesson-numbering"/>
        <w:numPr>
          <w:ilvl w:val="1"/>
          <w:numId w:val="8"/>
        </w:numPr>
      </w:pPr>
      <w:r w:rsidRPr="004F629E">
        <w:t xml:space="preserve">Identify </w:t>
      </w:r>
      <w:r w:rsidR="004E1AE7">
        <w:t>three</w:t>
      </w:r>
      <w:r w:rsidRPr="004F629E">
        <w:t xml:space="preserve"> combinations of tacos and burritos that will earn</w:t>
      </w:r>
      <w:r>
        <w:t xml:space="preserve"> Marti more than </w:t>
      </w:r>
      <m:oMath>
        <m:r>
          <w:rPr>
            <w:rFonts w:ascii="Cambria Math" w:hAnsi="Cambria Math"/>
          </w:rPr>
          <m:t>$120</m:t>
        </m:r>
      </m:oMath>
      <w:r>
        <w:t>.</w:t>
      </w:r>
    </w:p>
    <w:p w14:paraId="40A4D3F2" w14:textId="323B18EC" w:rsidR="00F00F0B" w:rsidRDefault="00F00F0B" w:rsidP="00A717BC">
      <w:pPr>
        <w:pStyle w:val="ny-lesson-numbering"/>
        <w:numPr>
          <w:ilvl w:val="1"/>
          <w:numId w:val="8"/>
        </w:numPr>
      </w:pPr>
      <w:r>
        <w:t xml:space="preserve">Identify </w:t>
      </w:r>
      <w:r w:rsidR="004E1AE7">
        <w:t>three</w:t>
      </w:r>
      <w:r>
        <w:t xml:space="preserve"> combinations of tacos and burritos that will earn Marti exactly </w:t>
      </w:r>
      <m:oMath>
        <m:r>
          <w:rPr>
            <w:rFonts w:ascii="Cambria Math" w:hAnsi="Cambria Math"/>
          </w:rPr>
          <m:t>$120</m:t>
        </m:r>
      </m:oMath>
      <w:r>
        <w:t>.</w:t>
      </w:r>
    </w:p>
    <w:p w14:paraId="254648DD" w14:textId="74BDD7CD" w:rsidR="00F00F0B" w:rsidRDefault="00F00F0B" w:rsidP="00A717BC">
      <w:pPr>
        <w:pStyle w:val="ny-lesson-numbering"/>
        <w:numPr>
          <w:ilvl w:val="1"/>
          <w:numId w:val="8"/>
        </w:numPr>
      </w:pPr>
      <w:r>
        <w:t xml:space="preserve">Identify </w:t>
      </w:r>
      <w:r w:rsidR="004E1AE7">
        <w:t>three</w:t>
      </w:r>
      <w:r>
        <w:t xml:space="preserve"> combinations of tacos and burritos that will </w:t>
      </w:r>
      <w:r w:rsidRPr="00BF2311">
        <w:rPr>
          <w:i/>
        </w:rPr>
        <w:t xml:space="preserve">not </w:t>
      </w:r>
      <w:r>
        <w:t xml:space="preserve">earn Marti at least </w:t>
      </w:r>
      <m:oMath>
        <m:r>
          <w:rPr>
            <w:rFonts w:ascii="Cambria Math" w:hAnsi="Cambria Math"/>
          </w:rPr>
          <m:t>$120</m:t>
        </m:r>
      </m:oMath>
      <w:r>
        <w:t>.</w:t>
      </w:r>
    </w:p>
    <w:p w14:paraId="2A7B795D" w14:textId="052EE312" w:rsidR="00F00F0B" w:rsidRDefault="00F00F0B" w:rsidP="00A717BC">
      <w:pPr>
        <w:pStyle w:val="ny-lesson-numbering"/>
        <w:numPr>
          <w:ilvl w:val="1"/>
          <w:numId w:val="8"/>
        </w:numPr>
      </w:pPr>
      <w:r>
        <w:t>Graph your answers to parts (a</w:t>
      </w:r>
      <w:r w:rsidR="00BB0679">
        <w:t>)</w:t>
      </w:r>
      <w:r>
        <w:t>–</w:t>
      </w:r>
      <w:r w:rsidR="00BB0679">
        <w:t>(</w:t>
      </w:r>
      <w:r>
        <w:t>c) in the coordinate plane</w:t>
      </w:r>
      <w:r w:rsidR="00BB0679">
        <w:t>,</w:t>
      </w:r>
      <w:r>
        <w:t xml:space="preserve"> and then shade a half-plane that contains all possible solutions to this problem.</w:t>
      </w:r>
    </w:p>
    <w:p w14:paraId="33F4E03A" w14:textId="34F51E8C" w:rsidR="00F00F0B" w:rsidRPr="004809FD" w:rsidRDefault="00F00F0B" w:rsidP="00A717BC">
      <w:pPr>
        <w:pStyle w:val="ny-lesson-numbering"/>
        <w:numPr>
          <w:ilvl w:val="1"/>
          <w:numId w:val="8"/>
        </w:numPr>
      </w:pPr>
      <w:r w:rsidRPr="004F629E">
        <w:t xml:space="preserve">Create a linear inequality that represents the solution to this problem. </w:t>
      </w:r>
      <w:r w:rsidR="00173FA2">
        <w:t xml:space="preserve"> </w:t>
      </w:r>
      <w:r w:rsidRPr="004809FD">
        <w:t xml:space="preserve">Let </w:t>
      </w:r>
      <m:oMath>
        <m:r>
          <w:rPr>
            <w:rFonts w:ascii="Cambria Math" w:hAnsi="Cambria Math"/>
          </w:rPr>
          <m:t>x</m:t>
        </m:r>
      </m:oMath>
      <w:r w:rsidRPr="004809FD">
        <w:t xml:space="preserve"> equal the number of burritos that Marti sells, and let </w:t>
      </w:r>
      <m:oMath>
        <m:r>
          <w:rPr>
            <w:rFonts w:ascii="Cambria Math" w:hAnsi="Cambria Math"/>
          </w:rPr>
          <m:t>y</m:t>
        </m:r>
      </m:oMath>
      <w:r w:rsidRPr="004809FD">
        <w:t xml:space="preserve"> equal the number of tacos that Marti sells. </w:t>
      </w:r>
    </w:p>
    <w:p w14:paraId="321894E3" w14:textId="2C9EEAA6" w:rsidR="00F00F0B" w:rsidRPr="004809FD" w:rsidRDefault="00BB0679" w:rsidP="00A717BC">
      <w:pPr>
        <w:pStyle w:val="ny-lesson-numbering"/>
        <w:numPr>
          <w:ilvl w:val="1"/>
          <w:numId w:val="8"/>
        </w:numPr>
      </w:pPr>
      <w:r>
        <w:t>Is</w:t>
      </w:r>
      <w:r w:rsidRPr="004809FD">
        <w:t xml:space="preserve"> </w:t>
      </w:r>
      <w:r w:rsidR="00F00F0B" w:rsidRPr="004809FD">
        <w:t xml:space="preserve">the point </w:t>
      </w:r>
      <m:oMath>
        <m:r>
          <w:rPr>
            <w:rFonts w:ascii="Cambria Math" w:hAnsi="Cambria Math"/>
          </w:rPr>
          <m:t>(10, 49.5)</m:t>
        </m:r>
      </m:oMath>
      <w:r w:rsidR="00F00F0B" w:rsidRPr="004809FD">
        <w:t xml:space="preserve"> a solution to </w:t>
      </w:r>
      <w:r w:rsidR="008A5D14">
        <w:t xml:space="preserve">the </w:t>
      </w:r>
      <w:r w:rsidR="00F00F0B" w:rsidRPr="004809FD">
        <w:t>inequality you created in part (e)?  Explain your reasoning.</w:t>
      </w:r>
    </w:p>
    <w:sectPr w:rsidR="00F00F0B" w:rsidRPr="004809FD" w:rsidSect="001B747B">
      <w:headerReference w:type="default" r:id="rId18"/>
      <w:type w:val="continuous"/>
      <w:pgSz w:w="12240" w:h="15840"/>
      <w:pgMar w:top="1920" w:right="1600" w:bottom="1200" w:left="800" w:header="553" w:footer="16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1F61C" w14:textId="77777777" w:rsidR="00E77D10" w:rsidRDefault="00E77D10">
      <w:pPr>
        <w:spacing w:after="0" w:line="240" w:lineRule="auto"/>
      </w:pPr>
      <w:r>
        <w:separator/>
      </w:r>
    </w:p>
  </w:endnote>
  <w:endnote w:type="continuationSeparator" w:id="0">
    <w:p w14:paraId="21C45098" w14:textId="77777777" w:rsidR="00E77D10" w:rsidRDefault="00E7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08986" w14:textId="595F8CD3" w:rsidR="00F00F0B" w:rsidRPr="000A5A0B" w:rsidRDefault="007A0659" w:rsidP="000A5A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1AA6F8A" wp14:editId="4285E8C2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BB3AD" w14:textId="77777777" w:rsidR="007A0659" w:rsidRDefault="007A0659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7F48CF42" w14:textId="77777777" w:rsidR="007A0659" w:rsidRPr="00A54F4C" w:rsidRDefault="007A0659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AA6F8A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6" type="#_x0000_t202" style="position:absolute;margin-left:-.25pt;margin-top:63.75pt;width:270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5B9BB3AD" w14:textId="77777777" w:rsidR="007A0659" w:rsidRDefault="007A0659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7F48CF42" w14:textId="77777777" w:rsidR="007A0659" w:rsidRPr="00A54F4C" w:rsidRDefault="007A0659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683840" behindDoc="1" locked="0" layoutInCell="1" allowOverlap="1" wp14:anchorId="263F3C56" wp14:editId="62FA6B42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F1AFC6" wp14:editId="41F10EE1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407E5" w14:textId="77777777" w:rsidR="007A0659" w:rsidRPr="00B81D46" w:rsidRDefault="007A0659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AFC6" id="Text Box 154" o:spid="_x0000_s1037" type="#_x0000_t202" style="position:absolute;margin-left:347.45pt;margin-top:59.65pt;width:273.4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274407E5" w14:textId="77777777" w:rsidR="007A0659" w:rsidRPr="00B81D46" w:rsidRDefault="007A0659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4864" behindDoc="1" locked="0" layoutInCell="1" allowOverlap="1" wp14:anchorId="57D4A04F" wp14:editId="1316D6FC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4244AE" wp14:editId="7F51BDD2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EFABD6" w14:textId="77777777" w:rsidR="007A0659" w:rsidRPr="003E4777" w:rsidRDefault="007A0659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119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E4244AE" id="Text Box 172" o:spid="_x0000_s1038" type="#_x0000_t202" style="position:absolute;margin-left:512.35pt;margin-top:37.65pt;width:36pt;height:1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77EFABD6" w14:textId="77777777" w:rsidR="007A0659" w:rsidRPr="003E4777" w:rsidRDefault="007A0659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119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EC0FCE" wp14:editId="64274F0A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0871A20" w14:textId="77777777" w:rsidR="007A0659" w:rsidRDefault="007A0659" w:rsidP="007A0659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21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400606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Solution Sets to Inequalities with Two Variables</w:t>
                          </w:r>
                          <w:r w:rsidRPr="00400606" w:rsidDel="008D5435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40A0342B" w14:textId="77777777" w:rsidR="007A0659" w:rsidRDefault="007A0659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CFE202C" w14:textId="77777777" w:rsidR="007A0659" w:rsidRPr="002273E5" w:rsidRDefault="007A0659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1C252DED" w14:textId="77777777" w:rsidR="007A0659" w:rsidRPr="002273E5" w:rsidRDefault="007A0659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DEC0FCE" id="Text Box 10" o:spid="_x0000_s1039" type="#_x0000_t202" style="position:absolute;margin-left:93.1pt;margin-top:31.25pt;width:293.4pt;height:24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10871A20" w14:textId="77777777" w:rsidR="007A0659" w:rsidRDefault="007A0659" w:rsidP="007A0659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21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400606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Solution Sets to Inequalities with Two Variables</w:t>
                    </w:r>
                    <w:r w:rsidRPr="00400606" w:rsidDel="008D5435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40A0342B" w14:textId="77777777" w:rsidR="007A0659" w:rsidRDefault="007A0659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CFE202C" w14:textId="77777777" w:rsidR="007A0659" w:rsidRPr="002273E5" w:rsidRDefault="007A0659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1C252DED" w14:textId="77777777" w:rsidR="007A0659" w:rsidRPr="002273E5" w:rsidRDefault="007A0659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310208D" wp14:editId="2CBDACF9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748C79" id="Group 23" o:spid="_x0000_s1026" style="position:absolute;margin-left:86.45pt;margin-top:30.4pt;width:6.55pt;height:21.35pt;z-index:25167564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3A18794" wp14:editId="66DAF84E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31F314E" id="Group 25" o:spid="_x0000_s1026" style="position:absolute;margin-left:515.7pt;margin-top:51.1pt;width:28.8pt;height:7.05pt;z-index:25168076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7974A35F" wp14:editId="0AAC67F4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4CACB7" id="Group 12" o:spid="_x0000_s1026" style="position:absolute;margin-left:-.15pt;margin-top:20.35pt;width:492.4pt;height:.1pt;z-index:25167667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82816" behindDoc="0" locked="0" layoutInCell="1" allowOverlap="1" wp14:anchorId="131CB99C" wp14:editId="50095177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778E2" w14:textId="77777777" w:rsidR="00E77D10" w:rsidRDefault="00E77D10">
      <w:pPr>
        <w:spacing w:after="0" w:line="240" w:lineRule="auto"/>
      </w:pPr>
      <w:r>
        <w:separator/>
      </w:r>
    </w:p>
  </w:footnote>
  <w:footnote w:type="continuationSeparator" w:id="0">
    <w:p w14:paraId="18BAB4D9" w14:textId="77777777" w:rsidR="00E77D10" w:rsidRDefault="00E7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028EB" w14:textId="096A8061" w:rsidR="00FE1388" w:rsidRDefault="00E9441F" w:rsidP="00FE1388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5CBC81A" wp14:editId="21A9C834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56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180" cy="254000"/>
                        <a:chOff x="0" y="0"/>
                        <a:chExt cx="5758180" cy="254000"/>
                      </a:xfrm>
                    </wpg:grpSpPr>
                    <wps:wsp>
                      <wps:cNvPr id="1" name="Freeform 1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287FCC9" w14:textId="77777777" w:rsidR="00FE1388" w:rsidRDefault="00FE1388" w:rsidP="00FE1388">
                            <w:pPr>
                              <w:jc w:val="center"/>
                            </w:pPr>
                          </w:p>
                          <w:p w14:paraId="55F973EC" w14:textId="77777777" w:rsidR="00FE1388" w:rsidRDefault="00FE1388" w:rsidP="00FE1388">
                            <w:pPr>
                              <w:jc w:val="center"/>
                            </w:pPr>
                          </w:p>
                          <w:p w14:paraId="5DE11AD2" w14:textId="77777777" w:rsidR="00FE1388" w:rsidRDefault="00FE1388" w:rsidP="00FE1388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19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04D72" w14:textId="77777777" w:rsidR="00FE1388" w:rsidRPr="002273E5" w:rsidRDefault="00FE1388" w:rsidP="00FE1388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CAC25" w14:textId="2CFD4F79" w:rsidR="00FE1388" w:rsidRPr="003212BA" w:rsidRDefault="00FE1388" w:rsidP="00FE1388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21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CBC81A" id="Group 56" o:spid="_x0000_s1028" style="position:absolute;margin-left:1.9pt;margin-top:3.5pt;width:453.4pt;height:20pt;z-index:251672576" coordsize="575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">
              <v:shape id="Freeform 1" o:spid="_x0000_s1029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hsMAA&#10;AADaAAAADwAAAGRycy9kb3ducmV2LnhtbERPTYvCMBC9C/6HMAt7EU1dwa7VKKIsCJ6sXvY2NmNT&#10;tpmUJmr99xtB8DQ83ucsVp2txY1aXzlWMB4lIIgLpysuFZyOP8NvED4ga6wdk4IHeVgt+70FZtrd&#10;+UC3PJQihrDPUIEJocmk9IUhi37kGuLIXVxrMUTYllK3eI/htpZfSTKVFiuODQYb2hgq/vKrVXA4&#10;77bW7LfFpJylv+ljNkjHx4FSnx/deg4iUBfe4pd7p+N8eL7yvH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hsMAAAADaAAAADwAAAAAAAAAAAAAAAACYAgAAZHJzL2Rvd25y&#10;ZXYueG1sUEsFBgAAAAAEAAQA9QAAAIU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2287FCC9" w14:textId="77777777" w:rsidR="00FE1388" w:rsidRDefault="00FE1388" w:rsidP="00FE1388">
                      <w:pPr>
                        <w:jc w:val="center"/>
                      </w:pPr>
                    </w:p>
                    <w:p w14:paraId="55F973EC" w14:textId="77777777" w:rsidR="00FE1388" w:rsidRDefault="00FE1388" w:rsidP="00FE1388">
                      <w:pPr>
                        <w:jc w:val="center"/>
                      </w:pPr>
                    </w:p>
                    <w:p w14:paraId="5DE11AD2" w14:textId="77777777" w:rsidR="00FE1388" w:rsidRDefault="00FE1388" w:rsidP="00FE1388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0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<v:textbox inset="0,0,0,0">
                  <w:txbxContent>
                    <w:p w14:paraId="6D604D72" w14:textId="77777777" w:rsidR="00FE1388" w:rsidRPr="002273E5" w:rsidRDefault="00FE1388" w:rsidP="00FE1388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16" o:spid="_x0000_s1031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jecAA&#10;AADbAAAADwAAAGRycy9kb3ducmV2LnhtbERP32vCMBB+H/g/hBP2MjSdMJFqFHFMfF2nxMejOZvS&#10;5lKazHb/vRkM9nYf38/b7EbXijv1ofas4HWegSAuvam5UnD++pitQISIbLD1TAp+KMBuO3naYG78&#10;wJ90L2IlUgiHHBXYGLtcylBachjmviNO3M33DmOCfSVNj0MKd61cZNlSOqw5NVjs6GCpbIpvp+DS&#10;HF/sbSj02+iaa6k7rd8rrdTzdNyvQUQa47/4z30yaf4Sfn9J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ijecAAAADbAAAADwAAAAAAAAAAAAAAAACYAgAAZHJzL2Rvd25y&#10;ZXYueG1sUEsFBgAAAAAEAAQA9QAAAIUDAAAAAA==&#10;" filled="f" stroked="f">
                <v:textbox inset="6e-5mm,0,0,0">
                  <w:txbxContent>
                    <w:p w14:paraId="623CAC25" w14:textId="2CFD4F79" w:rsidR="00FE1388" w:rsidRPr="003212BA" w:rsidRDefault="00FE1388" w:rsidP="00FE1388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33E546A" wp14:editId="7676B2EF">
              <wp:simplePos x="0" y="0"/>
              <wp:positionH relativeFrom="column">
                <wp:posOffset>5824561</wp:posOffset>
              </wp:positionH>
              <wp:positionV relativeFrom="paragraph">
                <wp:posOffset>44630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254000"/>
                        <a:chOff x="0" y="0"/>
                        <a:chExt cx="442595" cy="254000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FCECE52" w14:textId="77777777" w:rsidR="00FE1388" w:rsidRDefault="00FE1388" w:rsidP="00FE1388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17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6824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4E7E0" w14:textId="77777777" w:rsidR="00FE1388" w:rsidRPr="002273E5" w:rsidRDefault="00FE1388" w:rsidP="00FE1388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3E546A" id="Group 55" o:spid="_x0000_s1032" style="position:absolute;margin-left:458.65pt;margin-top:3.5pt;width:34.85pt;height:20pt;z-index:251671552" coordsize="44259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">
              <v:shape id="Freeform 2" o:spid="_x0000_s1033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RJ8QA&#10;AADaAAAADwAAAGRycy9kb3ducmV2LnhtbESPzWrDMBCE74G+g9hCboncNITiWAmlNE0KPeQPcl2s&#10;tWVirYylxHafvioUehxmvhkmW/e2FndqfeVYwdM0AUGcO11xqeB82kxeQPiArLF2TAoG8rBePYwy&#10;TLXr+ED3YyhFLGGfogITQpNK6XNDFv3UNcTRK1xrMUTZllK32MVyW8tZkiykxYrjgsGG3gzl1+PN&#10;Kph9LL6Gft4Vw/b7/flg9pfPvb4oNX7sX5cgAvXhP/xH73Tk4PdKv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SUSf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1FCECE52" w14:textId="77777777" w:rsidR="00FE1388" w:rsidRDefault="00FE1388" w:rsidP="00FE1388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Text Box 17" o:spid="_x0000_s1034" type="#_x0000_t202" style="position:absolute;left:6824;top:27296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<v:textbox inset="0,0,0,0">
                  <w:txbxContent>
                    <w:p w14:paraId="4CA4E7E0" w14:textId="77777777" w:rsidR="00FE1388" w:rsidRPr="002273E5" w:rsidRDefault="00FE1388" w:rsidP="00FE1388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722E73D1" w14:textId="77777777" w:rsidR="00FE1388" w:rsidRPr="00015AD5" w:rsidRDefault="00FE1388" w:rsidP="00FE13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7CECB12" wp14:editId="42BB81FF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DE612" w14:textId="77777777" w:rsidR="00FE1388" w:rsidRPr="002F031E" w:rsidRDefault="00FE1388" w:rsidP="00FE1388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ECB12" id="Text Box 23" o:spid="_x0000_s1035" type="#_x0000_t202" style="position:absolute;margin-left:274.35pt;margin-top:10.85pt;width:20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5Wqoxb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5BCDE612" w14:textId="77777777" w:rsidR="00FE1388" w:rsidRPr="002F031E" w:rsidRDefault="00FE1388" w:rsidP="00FE1388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7B1E1ED2" w14:textId="77777777" w:rsidR="00FE1388" w:rsidRDefault="00FE1388" w:rsidP="00FE1388">
    <w:pPr>
      <w:pStyle w:val="Header"/>
    </w:pPr>
  </w:p>
  <w:p w14:paraId="4D914EE8" w14:textId="77777777" w:rsidR="00FE1388" w:rsidRDefault="00FE1388" w:rsidP="00FE1388">
    <w:pPr>
      <w:pStyle w:val="Header"/>
    </w:pPr>
  </w:p>
  <w:p w14:paraId="36D19593" w14:textId="77777777" w:rsidR="00F00F0B" w:rsidRPr="00FE1388" w:rsidRDefault="00F00F0B" w:rsidP="00FE13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81591" w14:textId="4DF43F6D" w:rsidR="00FE5C40" w:rsidRDefault="003D25A4" w:rsidP="00FE5C40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2E320CF8" wp14:editId="1EC30233">
              <wp:simplePos x="0" y="0"/>
              <wp:positionH relativeFrom="column">
                <wp:posOffset>5824561</wp:posOffset>
              </wp:positionH>
              <wp:positionV relativeFrom="paragraph">
                <wp:posOffset>44630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254000"/>
                        <a:chOff x="0" y="0"/>
                        <a:chExt cx="442595" cy="254000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BDDBF78" w14:textId="77777777" w:rsidR="00FE5C40" w:rsidRDefault="00FE5C40" w:rsidP="00FE5C40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9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6824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74738" w14:textId="77777777" w:rsidR="00FE5C40" w:rsidRPr="002273E5" w:rsidRDefault="00FE5C40" w:rsidP="00FE5C40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320CF8" id="Group 28" o:spid="_x0000_s1040" style="position:absolute;margin-left:458.65pt;margin-top:3.5pt;width:34.85pt;height:20pt;z-index:251651072" coordsize="44259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">
              <v:shape id="Freeform 6" o:spid="_x0000_s1041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XJMQA&#10;AADaAAAADwAAAGRycy9kb3ducmV2LnhtbESPT2vCQBTE7wW/w/KE3upGLaFEVxFR20IP/gOvj+wz&#10;G8y+DdnVJP303UKhx2FmfsPMl52txIMaXzpWMB4lIIhzp0suFJxP25c3ED4ga6wck4KePCwXg6c5&#10;Ztq1fKDHMRQiQthnqMCEUGdS+tyQRT9yNXH0rq6xGKJsCqkbbCPcVnKSJKm0WHJcMFjT2lB+O96t&#10;gsku/eq71/bav39vpgezv3zu9UWp52G3moEI1IX/8F/7QytI4fdKvA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yT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5BDDBF78" w14:textId="77777777" w:rsidR="00FE5C40" w:rsidRDefault="00FE5C40" w:rsidP="00FE5C40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2" type="#_x0000_t202" style="position:absolute;left:6824;top:27296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<v:textbox inset="0,0,0,0">
                  <w:txbxContent>
                    <w:p w14:paraId="71C74738" w14:textId="77777777" w:rsidR="00FE5C40" w:rsidRPr="002273E5" w:rsidRDefault="00FE5C40" w:rsidP="00FE5C40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5708D5B" wp14:editId="123D84CC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7" name="Group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180" cy="254000"/>
                        <a:chOff x="0" y="0"/>
                        <a:chExt cx="5758180" cy="254000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AB83598" w14:textId="77777777" w:rsidR="00FE5C40" w:rsidRDefault="00FE5C40" w:rsidP="00FE5C40">
                            <w:pPr>
                              <w:jc w:val="center"/>
                            </w:pPr>
                          </w:p>
                          <w:p w14:paraId="57ECCC41" w14:textId="77777777" w:rsidR="00FE5C40" w:rsidRDefault="00FE5C40" w:rsidP="00FE5C40">
                            <w:pPr>
                              <w:jc w:val="center"/>
                            </w:pPr>
                          </w:p>
                          <w:p w14:paraId="3264B0C2" w14:textId="77777777" w:rsidR="00FE5C40" w:rsidRDefault="00FE5C40" w:rsidP="00FE5C40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11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422D0" w14:textId="77777777" w:rsidR="00FE5C40" w:rsidRPr="002273E5" w:rsidRDefault="00FE5C40" w:rsidP="00FE5C40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BDFD8" w14:textId="77777777" w:rsidR="00FE5C40" w:rsidRPr="003212BA" w:rsidRDefault="00FE5C40" w:rsidP="00FE5C40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21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708D5B" id="Group 27" o:spid="_x0000_s1043" style="position:absolute;margin-left:1.9pt;margin-top:3.5pt;width:453.4pt;height:20pt;z-index:251654144" coordsize="575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">
              <v:shape id="Freeform 4" o:spid="_x0000_s1044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CKMMA&#10;AADaAAAADwAAAGRycy9kb3ducmV2LnhtbESPT4vCMBTE7wv7HcITvIimuovVrlEWZUHw5J+Lt2fz&#10;tik2L6WJWr+9EQSPw8z8hpktWluJKzW+dKxgOEhAEOdOl1woOOz/+hMQPiBrrByTgjt5WMw/P2aY&#10;aXfjLV13oRARwj5DBSaEOpPS54Ys+oGriaP37xqLIcqmkLrBW4TbSo6SZCwtlhwXDNa0NJSfdxer&#10;YHtar6zZrPKvYpoe0/u0lw73PaW6nfb3B0SgNrzDr/ZaK/iG5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fCKMMAAADaAAAADwAAAAAAAAAAAAAAAACYAgAAZHJzL2Rv&#10;d25yZXYueG1sUEsFBgAAAAAEAAQA9QAAAIg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0AB83598" w14:textId="77777777" w:rsidR="00FE5C40" w:rsidRDefault="00FE5C40" w:rsidP="00FE5C40">
                      <w:pPr>
                        <w:jc w:val="center"/>
                      </w:pPr>
                    </w:p>
                    <w:p w14:paraId="57ECCC41" w14:textId="77777777" w:rsidR="00FE5C40" w:rsidRDefault="00FE5C40" w:rsidP="00FE5C40">
                      <w:pPr>
                        <w:jc w:val="center"/>
                      </w:pPr>
                    </w:p>
                    <w:p w14:paraId="3264B0C2" w14:textId="77777777" w:rsidR="00FE5C40" w:rsidRDefault="00FE5C40" w:rsidP="00FE5C40"/>
                  </w:txbxContent>
                </v:textbox>
              </v:shape>
              <v:shape id="Text Box 11" o:spid="_x0000_s1045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<v:textbox inset="0,0,0,0">
                  <w:txbxContent>
                    <w:p w14:paraId="050422D0" w14:textId="77777777" w:rsidR="00FE5C40" w:rsidRPr="002273E5" w:rsidRDefault="00FE5C40" w:rsidP="00FE5C40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" o:spid="_x0000_s1046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cwOb8A&#10;AADaAAAADwAAAGRycy9kb3ducmV2LnhtbERPz2vCMBS+D/wfwhN2GZpOUKQaRRzKrtaNeHw0z6a0&#10;eSlNtN1/vxwGO358v7f70bXiSX2oPSt4n2cgiEtvaq4UfF1PszWIEJENtp5JwQ8F2O8mL1vMjR/4&#10;Qs8iViKFcMhRgY2xy6UMpSWHYe474sTdfe8wJthX0vQ4pHDXykWWraTDmlODxY6OlsqmeDgF3835&#10;zd6HQi9H19xK3Wn9UWmlXqfjYQMi0hj/xX/uT6M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zA5vwAAANoAAAAPAAAAAAAAAAAAAAAAAJgCAABkcnMvZG93bnJl&#10;di54bWxQSwUGAAAAAAQABAD1AAAAhAMAAAAA&#10;" filled="f" stroked="f">
                <v:textbox inset="6e-5mm,0,0,0">
                  <w:txbxContent>
                    <w:p w14:paraId="78FBDFD8" w14:textId="77777777" w:rsidR="00FE5C40" w:rsidRPr="003212BA" w:rsidRDefault="00FE5C40" w:rsidP="00FE5C40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62A0331E" w14:textId="77777777" w:rsidR="00FE5C40" w:rsidRPr="00015AD5" w:rsidRDefault="00FE5C40" w:rsidP="00FE5C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344840" wp14:editId="4A2E5F21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732E3" w14:textId="77777777" w:rsidR="00FE5C40" w:rsidRPr="002F031E" w:rsidRDefault="00FE5C40" w:rsidP="00FE5C40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344840" id="Text Box 26" o:spid="_x0000_s1047" type="#_x0000_t202" style="position:absolute;margin-left:274.35pt;margin-top:10.85pt;width:209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cWtQIAAMM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" filled="f" stroked="f">
              <v:textbox inset=",7.2pt,,7.2pt">
                <w:txbxContent>
                  <w:p w14:paraId="650732E3" w14:textId="77777777" w:rsidR="00FE5C40" w:rsidRPr="002F031E" w:rsidRDefault="00FE5C40" w:rsidP="00FE5C40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D5DEC4" w14:textId="77777777" w:rsidR="00FE5C40" w:rsidRDefault="00FE5C40" w:rsidP="00FE5C40">
    <w:pPr>
      <w:pStyle w:val="Header"/>
    </w:pPr>
  </w:p>
  <w:p w14:paraId="45CFC903" w14:textId="77777777" w:rsidR="00FE5C40" w:rsidRDefault="00FE5C40" w:rsidP="00FE5C40">
    <w:pPr>
      <w:pStyle w:val="Header"/>
    </w:pPr>
  </w:p>
  <w:p w14:paraId="55DCA98A" w14:textId="77777777" w:rsidR="00E41BD7" w:rsidRPr="00FE5C40" w:rsidRDefault="00E41BD7" w:rsidP="00FE5C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6484"/>
    <w:multiLevelType w:val="multilevel"/>
    <w:tmpl w:val="CC58BFEA"/>
    <w:lvl w:ilvl="0">
      <w:start w:val="1"/>
      <w:numFmt w:val="lowerLetter"/>
      <w:lvlText w:val="%1."/>
      <w:lvlJc w:val="left"/>
      <w:pPr>
        <w:ind w:left="1224" w:hanging="360"/>
      </w:pPr>
      <w:rPr>
        <w:rFonts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" w15:restartNumberingAfterBreak="0">
    <w:nsid w:val="0B3650F3"/>
    <w:multiLevelType w:val="multilevel"/>
    <w:tmpl w:val="152C823C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F37C7D86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543003B3"/>
    <w:multiLevelType w:val="hybridMultilevel"/>
    <w:tmpl w:val="E7CAACE8"/>
    <w:lvl w:ilvl="0" w:tplc="9E5E20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  <w:lvlOverride w:ilvl="0">
      <w:startOverride w:val="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3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3930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6672"/>
    <w:rsid w:val="00087BF9"/>
    <w:rsid w:val="000A5A0B"/>
    <w:rsid w:val="000B02EC"/>
    <w:rsid w:val="000B17D3"/>
    <w:rsid w:val="000B7843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3FA2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B747B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17A8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0F0F"/>
    <w:rsid w:val="002D2BE1"/>
    <w:rsid w:val="002D577A"/>
    <w:rsid w:val="002D6C55"/>
    <w:rsid w:val="002E1AAB"/>
    <w:rsid w:val="002E6CFA"/>
    <w:rsid w:val="002E753C"/>
    <w:rsid w:val="002F500C"/>
    <w:rsid w:val="002F675A"/>
    <w:rsid w:val="00302860"/>
    <w:rsid w:val="00304FDA"/>
    <w:rsid w:val="00305DF2"/>
    <w:rsid w:val="00313843"/>
    <w:rsid w:val="003220FF"/>
    <w:rsid w:val="0032572B"/>
    <w:rsid w:val="00325B75"/>
    <w:rsid w:val="00325FF3"/>
    <w:rsid w:val="00331CF2"/>
    <w:rsid w:val="0033420C"/>
    <w:rsid w:val="00334A20"/>
    <w:rsid w:val="0033604C"/>
    <w:rsid w:val="003425A6"/>
    <w:rsid w:val="00344B26"/>
    <w:rsid w:val="003452D4"/>
    <w:rsid w:val="003463F7"/>
    <w:rsid w:val="00346D22"/>
    <w:rsid w:val="00350585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1350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5A4"/>
    <w:rsid w:val="003D2E10"/>
    <w:rsid w:val="003D327D"/>
    <w:rsid w:val="003D590F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00606"/>
    <w:rsid w:val="0040582C"/>
    <w:rsid w:val="00411D71"/>
    <w:rsid w:val="00413BE9"/>
    <w:rsid w:val="004269AD"/>
    <w:rsid w:val="00431F14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09FD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E1AE7"/>
    <w:rsid w:val="004F0429"/>
    <w:rsid w:val="004F0998"/>
    <w:rsid w:val="00502E5D"/>
    <w:rsid w:val="00512855"/>
    <w:rsid w:val="00512914"/>
    <w:rsid w:val="005156AD"/>
    <w:rsid w:val="00515CEB"/>
    <w:rsid w:val="0052261F"/>
    <w:rsid w:val="00535FF9"/>
    <w:rsid w:val="0054590D"/>
    <w:rsid w:val="00551E26"/>
    <w:rsid w:val="005532D9"/>
    <w:rsid w:val="00553927"/>
    <w:rsid w:val="00556816"/>
    <w:rsid w:val="005570D6"/>
    <w:rsid w:val="005615D3"/>
    <w:rsid w:val="00567CC6"/>
    <w:rsid w:val="005728FF"/>
    <w:rsid w:val="00575514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06940"/>
    <w:rsid w:val="0061064A"/>
    <w:rsid w:val="006128AD"/>
    <w:rsid w:val="006128CB"/>
    <w:rsid w:val="00615722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A791C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57D2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659"/>
    <w:rsid w:val="007A0FF8"/>
    <w:rsid w:val="007A37B9"/>
    <w:rsid w:val="007A5467"/>
    <w:rsid w:val="007A701B"/>
    <w:rsid w:val="007B2750"/>
    <w:rsid w:val="007B28E6"/>
    <w:rsid w:val="007B2C2A"/>
    <w:rsid w:val="007B3B8C"/>
    <w:rsid w:val="007B7A58"/>
    <w:rsid w:val="007C32B5"/>
    <w:rsid w:val="007C3BFC"/>
    <w:rsid w:val="007C453C"/>
    <w:rsid w:val="007C712B"/>
    <w:rsid w:val="007C7C34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5697"/>
    <w:rsid w:val="0087640E"/>
    <w:rsid w:val="00877AAB"/>
    <w:rsid w:val="0088150F"/>
    <w:rsid w:val="008A0025"/>
    <w:rsid w:val="008A44AE"/>
    <w:rsid w:val="008A4E80"/>
    <w:rsid w:val="008A5D14"/>
    <w:rsid w:val="008A76B7"/>
    <w:rsid w:val="008B48DB"/>
    <w:rsid w:val="008C09A4"/>
    <w:rsid w:val="008C696F"/>
    <w:rsid w:val="008D1016"/>
    <w:rsid w:val="008D35C1"/>
    <w:rsid w:val="008D5435"/>
    <w:rsid w:val="008E1E35"/>
    <w:rsid w:val="008E225E"/>
    <w:rsid w:val="008E260A"/>
    <w:rsid w:val="008E36F3"/>
    <w:rsid w:val="008E3BFB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248CF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02E3"/>
    <w:rsid w:val="00972405"/>
    <w:rsid w:val="00976FB2"/>
    <w:rsid w:val="00987C6F"/>
    <w:rsid w:val="009B4149"/>
    <w:rsid w:val="009B5D52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716E5"/>
    <w:rsid w:val="00A717BC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72C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442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430A"/>
    <w:rsid w:val="00B65645"/>
    <w:rsid w:val="00B7175D"/>
    <w:rsid w:val="00B82FC0"/>
    <w:rsid w:val="00B86947"/>
    <w:rsid w:val="00B8783E"/>
    <w:rsid w:val="00B90B9B"/>
    <w:rsid w:val="00B97CCA"/>
    <w:rsid w:val="00BA5E1F"/>
    <w:rsid w:val="00BA756A"/>
    <w:rsid w:val="00BB0679"/>
    <w:rsid w:val="00BB0AC7"/>
    <w:rsid w:val="00BC321A"/>
    <w:rsid w:val="00BC4AF6"/>
    <w:rsid w:val="00BD4AD1"/>
    <w:rsid w:val="00BE253B"/>
    <w:rsid w:val="00BE30A6"/>
    <w:rsid w:val="00BE3990"/>
    <w:rsid w:val="00BE3C08"/>
    <w:rsid w:val="00BE4A95"/>
    <w:rsid w:val="00BE5C12"/>
    <w:rsid w:val="00BF43B4"/>
    <w:rsid w:val="00BF6090"/>
    <w:rsid w:val="00BF707B"/>
    <w:rsid w:val="00C0036F"/>
    <w:rsid w:val="00C01232"/>
    <w:rsid w:val="00C01267"/>
    <w:rsid w:val="00C04F0D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55724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E314B"/>
    <w:rsid w:val="00CE662B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3C2A"/>
    <w:rsid w:val="00D353E3"/>
    <w:rsid w:val="00D40E4C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24EE"/>
    <w:rsid w:val="00DD7B52"/>
    <w:rsid w:val="00DE4F38"/>
    <w:rsid w:val="00DF1CEC"/>
    <w:rsid w:val="00DF59B8"/>
    <w:rsid w:val="00E02BB3"/>
    <w:rsid w:val="00E07B74"/>
    <w:rsid w:val="00E1411E"/>
    <w:rsid w:val="00E276F4"/>
    <w:rsid w:val="00E27BDB"/>
    <w:rsid w:val="00E30A9F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77D10"/>
    <w:rsid w:val="00E84216"/>
    <w:rsid w:val="00E85710"/>
    <w:rsid w:val="00E9441F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0F0B"/>
    <w:rsid w:val="00F05108"/>
    <w:rsid w:val="00F05F8B"/>
    <w:rsid w:val="00F10777"/>
    <w:rsid w:val="00F16CB4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67416"/>
    <w:rsid w:val="00F70AEB"/>
    <w:rsid w:val="00F7132E"/>
    <w:rsid w:val="00F73F94"/>
    <w:rsid w:val="00F7615E"/>
    <w:rsid w:val="00F80B31"/>
    <w:rsid w:val="00F81909"/>
    <w:rsid w:val="00F82F65"/>
    <w:rsid w:val="00F846F0"/>
    <w:rsid w:val="00F84C34"/>
    <w:rsid w:val="00F86A03"/>
    <w:rsid w:val="00F958FD"/>
    <w:rsid w:val="00FA041C"/>
    <w:rsid w:val="00FA2503"/>
    <w:rsid w:val="00FB376B"/>
    <w:rsid w:val="00FC4DA1"/>
    <w:rsid w:val="00FD1517"/>
    <w:rsid w:val="00FD1893"/>
    <w:rsid w:val="00FE1388"/>
    <w:rsid w:val="00FE1D68"/>
    <w:rsid w:val="00FE46A5"/>
    <w:rsid w:val="00FE5C40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9E06D8C2-0F7B-4966-946B-BE2E6DE0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F00F0B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F00F0B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F00F0B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F00F0B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F00F0B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F00F0B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F00F0B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-table">
    <w:name w:val="ny-lesson-SF insert-response-table"/>
    <w:basedOn w:val="Normal"/>
    <w:qFormat/>
    <w:rsid w:val="00F00F0B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F00F0B"/>
    <w:pPr>
      <w:spacing w:before="0" w:after="0"/>
      <w:ind w:left="0" w:right="0"/>
    </w:pPr>
  </w:style>
  <w:style w:type="paragraph" w:customStyle="1" w:styleId="ny-lesson-SFinsert-response-number-list">
    <w:name w:val="ny-lesson-SF insert-response-number-list"/>
    <w:basedOn w:val="ny-lesson-SFinsert-number-list"/>
    <w:qFormat/>
    <w:rsid w:val="00F00F0B"/>
    <w:pPr>
      <w:numPr>
        <w:numId w:val="0"/>
      </w:numPr>
      <w:ind w:left="1670"/>
    </w:pPr>
    <w:rPr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oogle.com/imgres?imgurl&amp;imgrefurl=http://www.crestviewlocal.k12.oh.us/chs/staff/mcc/cp10.html&amp;h=0&amp;w=0&amp;sz=1&amp;tbnid=r8ugDHFRf1kAzM&amp;tbnh=225&amp;tbnw=224&amp;prev=/search?q=coordinate+plane&amp;tbm=isch&amp;tbo=u&amp;zoom=1&amp;q=coordinate%20plane&amp;docid=bc5yn1XHt6D8NM&amp;hl=en&amp;ei=hny_Ua2aKumSiALt9YHoCw&amp;ved=0CAEQsC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tm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4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for V2
V3 copy edit complete - TH
changes made per Amy - TH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0751CAD3-7660-40FD-B66A-A268FBAC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27</cp:revision>
  <cp:lastPrinted>2012-11-24T17:54:00Z</cp:lastPrinted>
  <dcterms:created xsi:type="dcterms:W3CDTF">2015-02-11T21:21:00Z</dcterms:created>
  <dcterms:modified xsi:type="dcterms:W3CDTF">2015-07-24T17:23:00Z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