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2380"/>
        <w:gridCol w:w="7916"/>
      </w:tblGrid>
      <w:tr w:rsidR="00E51E14" w:rsidTr="007D6748">
        <w:trPr>
          <w:trHeight w:val="648"/>
        </w:trPr>
        <w:tc>
          <w:tcPr>
            <w:tcW w:w="2380" w:type="dxa"/>
            <w:tcBorders>
              <w:top w:val="nil"/>
              <w:left w:val="nil"/>
              <w:bottom w:val="single" w:sz="36" w:space="0" w:color="FFFFFF" w:themeColor="background1"/>
              <w:right w:val="nil"/>
            </w:tcBorders>
            <w:shd w:val="clear" w:color="auto" w:fill="775F55" w:themeFill="text2"/>
            <w:vAlign w:val="center"/>
          </w:tcPr>
          <w:p w:rsidR="0035617B" w:rsidRDefault="0035617B">
            <w:pPr>
              <w:pStyle w:val="PersonalName"/>
            </w:pPr>
          </w:p>
        </w:tc>
        <w:tc>
          <w:tcPr>
            <w:tcW w:w="7916" w:type="dxa"/>
            <w:tcBorders>
              <w:top w:val="nil"/>
              <w:left w:val="nil"/>
              <w:bottom w:val="single" w:sz="36" w:space="0" w:color="FFFFFF" w:themeColor="background1"/>
              <w:right w:val="nil"/>
            </w:tcBorders>
            <w:shd w:val="clear" w:color="auto" w:fill="775F55" w:themeFill="text2"/>
            <w:vAlign w:val="center"/>
          </w:tcPr>
          <w:p w:rsidR="0035617B" w:rsidRDefault="007E3DC1">
            <w:pPr>
              <w:pStyle w:val="PersonalName"/>
            </w:pPr>
            <w:sdt>
              <w:sdtPr>
                <w:id w:val="809184597"/>
                <w:placeholder>
                  <w:docPart w:val="2FA141B170164581AB059F9A693F774F"/>
                </w:placeholder>
                <w:dataBinding w:prefixMappings="xmlns:ns0='http://schemas.openxmlformats.org/package/2006/metadata/core-properties' xmlns:ns1='http://purl.org/dc/elements/1.1/'" w:xpath="/ns0:coreProperties[1]/ns1:creator[1]" w:storeItemID="{6C3C8BC8-F283-45AE-878A-BAB7291924A1}"/>
                <w:text/>
              </w:sdtPr>
              <w:sdtEndPr/>
              <w:sdtContent>
                <w:r w:rsidR="007D6748">
                  <w:t>shammarie mathis</w:t>
                </w:r>
              </w:sdtContent>
            </w:sdt>
          </w:p>
        </w:tc>
      </w:tr>
      <w:tr w:rsidR="00E51E14" w:rsidTr="007D6748">
        <w:trPr>
          <w:trHeight w:val="144"/>
        </w:trPr>
        <w:tc>
          <w:tcPr>
            <w:tcW w:w="2380"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p w:rsidR="0035617B" w:rsidRDefault="0035617B">
            <w:pPr>
              <w:pStyle w:val="Date"/>
              <w:framePr w:wrap="auto" w:hAnchor="text" w:xAlign="left" w:yAlign="inline"/>
              <w:suppressOverlap w:val="0"/>
            </w:pPr>
          </w:p>
        </w:tc>
        <w:tc>
          <w:tcPr>
            <w:tcW w:w="7916"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vAlign w:val="center"/>
          </w:tcPr>
          <w:p w:rsidR="0035617B" w:rsidRDefault="007D6748" w:rsidP="003B6399">
            <w:pPr>
              <w:jc w:val="center"/>
            </w:pPr>
            <w:r>
              <w:t xml:space="preserve">4536 SE Boise St, Portland, OR • Ph: </w:t>
            </w:r>
            <w:r w:rsidR="003B6399">
              <w:t>503-915-8763</w:t>
            </w:r>
            <w:r>
              <w:t xml:space="preserve"> </w:t>
            </w:r>
            <w:r>
              <w:rPr>
                <w:rFonts w:ascii="Tw Cen MT" w:hAnsi="Tw Cen MT"/>
              </w:rPr>
              <w:t>•</w:t>
            </w:r>
            <w:r>
              <w:t xml:space="preserve"> </w:t>
            </w:r>
            <w:hyperlink r:id="rId10" w:history="1">
              <w:r w:rsidRPr="007D6748">
                <w:rPr>
                  <w:rStyle w:val="Hyperlink"/>
                  <w:color w:val="C00000"/>
                </w:rPr>
                <w:t>shammarie.r@gmail.com</w:t>
              </w:r>
            </w:hyperlink>
            <w:r>
              <w:t xml:space="preserve"> </w:t>
            </w:r>
          </w:p>
        </w:tc>
      </w:tr>
    </w:tbl>
    <w:tbl>
      <w:tblPr>
        <w:tblpPr w:leftFromText="180" w:rightFromText="180" w:vertAnchor="text" w:tblpY="1"/>
        <w:tblOverlap w:val="never"/>
        <w:tblW w:w="19530" w:type="dxa"/>
        <w:tblLook w:val="01E0" w:firstRow="1" w:lastRow="1" w:firstColumn="1" w:lastColumn="1" w:noHBand="0" w:noVBand="0"/>
      </w:tblPr>
      <w:tblGrid>
        <w:gridCol w:w="966"/>
        <w:gridCol w:w="1108"/>
        <w:gridCol w:w="2262"/>
        <w:gridCol w:w="1310"/>
        <w:gridCol w:w="1909"/>
        <w:gridCol w:w="2615"/>
        <w:gridCol w:w="78"/>
        <w:gridCol w:w="9282"/>
      </w:tblGrid>
      <w:tr w:rsidR="007D6748" w:rsidTr="002C5455">
        <w:trPr>
          <w:gridAfter w:val="1"/>
          <w:wAfter w:w="9282" w:type="dxa"/>
        </w:trPr>
        <w:tc>
          <w:tcPr>
            <w:tcW w:w="10248" w:type="dxa"/>
            <w:gridSpan w:val="7"/>
          </w:tcPr>
          <w:p w:rsidR="007D6748" w:rsidRDefault="007D6748" w:rsidP="007D6748">
            <w:pPr>
              <w:pStyle w:val="ResumeSectionHeadings"/>
            </w:pPr>
            <w:r>
              <w:t>Profile</w:t>
            </w:r>
          </w:p>
        </w:tc>
      </w:tr>
      <w:tr w:rsidR="007D6748" w:rsidRPr="00E21F42" w:rsidTr="002C5455">
        <w:tblPrEx>
          <w:tblLook w:val="04A0" w:firstRow="1" w:lastRow="0" w:firstColumn="1" w:lastColumn="0" w:noHBand="0" w:noVBand="1"/>
        </w:tblPrEx>
        <w:trPr>
          <w:gridAfter w:val="2"/>
          <w:wAfter w:w="9360" w:type="dxa"/>
        </w:trPr>
        <w:tc>
          <w:tcPr>
            <w:tcW w:w="966" w:type="dxa"/>
          </w:tcPr>
          <w:p w:rsidR="007D6748" w:rsidRPr="000C5918" w:rsidRDefault="007D6748" w:rsidP="007D6748"/>
        </w:tc>
        <w:tc>
          <w:tcPr>
            <w:tcW w:w="9204" w:type="dxa"/>
            <w:gridSpan w:val="5"/>
          </w:tcPr>
          <w:p w:rsidR="007D6748" w:rsidRPr="000D7763" w:rsidRDefault="007D6748" w:rsidP="007D6748">
            <w:pPr>
              <w:pStyle w:val="ResumeOverviewtext"/>
              <w:rPr>
                <w:rFonts w:eastAsia="MS Mincho"/>
              </w:rPr>
            </w:pPr>
            <w:r w:rsidRPr="000D7763">
              <w:t>Administrative support professional offering versatile office management skills and proficiency in Microsoft Office programs. Strong planner and problem solver who readily adapts to change, works independently and exceeds expectations. Able to juggle multiple priorities and meet tight deadlines without compromising quality.</w:t>
            </w:r>
          </w:p>
        </w:tc>
      </w:tr>
      <w:tr w:rsidR="007D6748" w:rsidTr="002C5455">
        <w:trPr>
          <w:gridAfter w:val="1"/>
          <w:wAfter w:w="9282" w:type="dxa"/>
        </w:trPr>
        <w:tc>
          <w:tcPr>
            <w:tcW w:w="10248" w:type="dxa"/>
            <w:gridSpan w:val="7"/>
          </w:tcPr>
          <w:p w:rsidR="007D6748" w:rsidRDefault="007D6748" w:rsidP="007D6748">
            <w:pPr>
              <w:pStyle w:val="ResumeSectionHeadings"/>
            </w:pPr>
            <w:r w:rsidRPr="000C5918">
              <w:t>Education</w:t>
            </w:r>
          </w:p>
          <w:p w:rsidR="007D6748" w:rsidRPr="007D6748" w:rsidRDefault="007D6748" w:rsidP="007D6748">
            <w:pPr>
              <w:pStyle w:val="ResumeSectionHeadings"/>
              <w:rPr>
                <w:sz w:val="20"/>
              </w:rPr>
            </w:pPr>
          </w:p>
        </w:tc>
      </w:tr>
      <w:tr w:rsidR="007D6748" w:rsidRPr="00E21F42" w:rsidTr="002C5455">
        <w:tblPrEx>
          <w:tblLook w:val="04A0" w:firstRow="1" w:lastRow="0" w:firstColumn="1" w:lastColumn="0" w:noHBand="0" w:noVBand="1"/>
        </w:tblPrEx>
        <w:trPr>
          <w:gridAfter w:val="1"/>
          <w:wAfter w:w="9282" w:type="dxa"/>
          <w:trHeight w:val="315"/>
        </w:trPr>
        <w:tc>
          <w:tcPr>
            <w:tcW w:w="966" w:type="dxa"/>
            <w:vMerge w:val="restart"/>
            <w:shd w:val="clear" w:color="auto" w:fill="auto"/>
          </w:tcPr>
          <w:p w:rsidR="007D6748" w:rsidRPr="00C95AEC" w:rsidRDefault="007D6748" w:rsidP="007D6748"/>
        </w:tc>
        <w:tc>
          <w:tcPr>
            <w:tcW w:w="9282" w:type="dxa"/>
            <w:gridSpan w:val="6"/>
            <w:shd w:val="clear" w:color="auto" w:fill="auto"/>
          </w:tcPr>
          <w:p w:rsidR="007D6748" w:rsidRPr="000D7763" w:rsidRDefault="007D6748" w:rsidP="007D6748">
            <w:pPr>
              <w:pStyle w:val="Location"/>
            </w:pPr>
            <w:r>
              <w:t xml:space="preserve">Portland State University – Portland, OR </w:t>
            </w:r>
          </w:p>
        </w:tc>
      </w:tr>
      <w:tr w:rsidR="007D6748" w:rsidRPr="00E21F42" w:rsidTr="002C5455">
        <w:tblPrEx>
          <w:tblLook w:val="04A0" w:firstRow="1" w:lastRow="0" w:firstColumn="1" w:lastColumn="0" w:noHBand="0" w:noVBand="1"/>
        </w:tblPrEx>
        <w:trPr>
          <w:gridAfter w:val="1"/>
          <w:wAfter w:w="9282" w:type="dxa"/>
          <w:trHeight w:val="80"/>
        </w:trPr>
        <w:tc>
          <w:tcPr>
            <w:tcW w:w="966" w:type="dxa"/>
            <w:vMerge/>
          </w:tcPr>
          <w:p w:rsidR="007D6748" w:rsidRDefault="007D6748" w:rsidP="007D6748">
            <w:pPr>
              <w:rPr>
                <w:rFonts w:ascii="Bookman Old Style" w:hAnsi="Bookman Old Style"/>
                <w:b/>
              </w:rPr>
            </w:pPr>
          </w:p>
        </w:tc>
        <w:tc>
          <w:tcPr>
            <w:tcW w:w="9282" w:type="dxa"/>
            <w:gridSpan w:val="6"/>
            <w:shd w:val="clear" w:color="auto" w:fill="auto"/>
          </w:tcPr>
          <w:p w:rsidR="007D6748" w:rsidRPr="006163F3" w:rsidRDefault="007D6748" w:rsidP="007D6748">
            <w:pPr>
              <w:pStyle w:val="ResumeBulletPoints"/>
              <w:numPr>
                <w:ilvl w:val="0"/>
                <w:numId w:val="0"/>
              </w:numPr>
              <w:ind w:left="360"/>
              <w:rPr>
                <w:i/>
              </w:rPr>
            </w:pPr>
            <w:r w:rsidRPr="006163F3">
              <w:rPr>
                <w:i/>
              </w:rPr>
              <w:t xml:space="preserve">2012-Present, Cultural Anthropology </w:t>
            </w:r>
          </w:p>
        </w:tc>
      </w:tr>
      <w:tr w:rsidR="007D6748" w:rsidRPr="00E21F42" w:rsidTr="002C5455">
        <w:tblPrEx>
          <w:tblLook w:val="04A0" w:firstRow="1" w:lastRow="0" w:firstColumn="1" w:lastColumn="0" w:noHBand="0" w:noVBand="1"/>
        </w:tblPrEx>
        <w:trPr>
          <w:gridAfter w:val="1"/>
          <w:wAfter w:w="9282" w:type="dxa"/>
          <w:trHeight w:val="478"/>
        </w:trPr>
        <w:tc>
          <w:tcPr>
            <w:tcW w:w="966" w:type="dxa"/>
            <w:vMerge/>
          </w:tcPr>
          <w:p w:rsidR="007D6748" w:rsidRDefault="007D6748" w:rsidP="007D6748">
            <w:pPr>
              <w:rPr>
                <w:rFonts w:ascii="Bookman Old Style" w:hAnsi="Bookman Old Style"/>
                <w:b/>
              </w:rPr>
            </w:pPr>
          </w:p>
        </w:tc>
        <w:tc>
          <w:tcPr>
            <w:tcW w:w="9282" w:type="dxa"/>
            <w:gridSpan w:val="6"/>
          </w:tcPr>
          <w:p w:rsidR="007D6748" w:rsidRDefault="007D6748" w:rsidP="007D6748">
            <w:pPr>
              <w:pStyle w:val="Location"/>
            </w:pPr>
            <w:r>
              <w:t xml:space="preserve">Glendale Community College – Glendale, CA </w:t>
            </w:r>
          </w:p>
          <w:p w:rsidR="007D6748" w:rsidRDefault="007D6748" w:rsidP="007D6748">
            <w:pPr>
              <w:pStyle w:val="Location"/>
              <w:rPr>
                <w:b w:val="0"/>
                <w:i/>
              </w:rPr>
            </w:pPr>
            <w:r>
              <w:rPr>
                <w:i/>
              </w:rPr>
              <w:t xml:space="preserve">      </w:t>
            </w:r>
            <w:r w:rsidRPr="006163F3">
              <w:rPr>
                <w:b w:val="0"/>
                <w:i/>
              </w:rPr>
              <w:t>2</w:t>
            </w:r>
            <w:r>
              <w:rPr>
                <w:b w:val="0"/>
                <w:i/>
              </w:rPr>
              <w:t>009-2012</w:t>
            </w:r>
            <w:r w:rsidRPr="006163F3">
              <w:rPr>
                <w:b w:val="0"/>
                <w:i/>
              </w:rPr>
              <w:t>, Cultural Anthropology</w:t>
            </w:r>
          </w:p>
          <w:p w:rsidR="007D6748" w:rsidRPr="006163F3" w:rsidRDefault="007D6748" w:rsidP="007D6748">
            <w:pPr>
              <w:pStyle w:val="Location"/>
              <w:numPr>
                <w:ilvl w:val="0"/>
                <w:numId w:val="29"/>
              </w:numPr>
              <w:rPr>
                <w:b w:val="0"/>
              </w:rPr>
            </w:pPr>
            <w:r>
              <w:rPr>
                <w:b w:val="0"/>
              </w:rPr>
              <w:t xml:space="preserve">Transferred to Portland State University </w:t>
            </w:r>
          </w:p>
        </w:tc>
      </w:tr>
      <w:tr w:rsidR="007D6748" w:rsidTr="002C5455">
        <w:tc>
          <w:tcPr>
            <w:tcW w:w="10248" w:type="dxa"/>
            <w:gridSpan w:val="7"/>
          </w:tcPr>
          <w:p w:rsidR="007D6748" w:rsidRPr="000C5918" w:rsidRDefault="007D6748" w:rsidP="007D6748">
            <w:pPr>
              <w:pStyle w:val="ResumeSectionHeadings"/>
            </w:pPr>
            <w:r w:rsidRPr="000C5918">
              <w:t>Key Skills</w:t>
            </w:r>
          </w:p>
        </w:tc>
        <w:tc>
          <w:tcPr>
            <w:tcW w:w="9282" w:type="dxa"/>
          </w:tcPr>
          <w:p w:rsidR="007D6748" w:rsidRPr="006163F3" w:rsidRDefault="007D6748" w:rsidP="007D6748">
            <w:pPr>
              <w:pStyle w:val="ResumeBulletPoints"/>
              <w:numPr>
                <w:ilvl w:val="0"/>
                <w:numId w:val="0"/>
              </w:numPr>
              <w:ind w:left="360" w:hanging="360"/>
              <w:rPr>
                <w:i/>
              </w:rPr>
            </w:pPr>
          </w:p>
        </w:tc>
      </w:tr>
      <w:tr w:rsidR="007D6748" w:rsidRPr="00E21F42" w:rsidTr="002C5455">
        <w:trPr>
          <w:gridAfter w:val="1"/>
          <w:wAfter w:w="9282" w:type="dxa"/>
          <w:trHeight w:val="525"/>
        </w:trPr>
        <w:tc>
          <w:tcPr>
            <w:tcW w:w="966" w:type="dxa"/>
          </w:tcPr>
          <w:p w:rsidR="007D6748" w:rsidRPr="000D7763" w:rsidRDefault="007D6748" w:rsidP="007D6748">
            <w:pPr>
              <w:jc w:val="both"/>
              <w:rPr>
                <w:rFonts w:eastAsia="MS Mincho"/>
                <w:b/>
                <w:bCs/>
                <w:sz w:val="18"/>
                <w:szCs w:val="18"/>
              </w:rPr>
            </w:pPr>
          </w:p>
        </w:tc>
        <w:tc>
          <w:tcPr>
            <w:tcW w:w="1108" w:type="dxa"/>
          </w:tcPr>
          <w:p w:rsidR="007D6748" w:rsidRPr="000D7763" w:rsidRDefault="007D6748" w:rsidP="007D6748">
            <w:pPr>
              <w:pStyle w:val="Skills"/>
            </w:pPr>
            <w:r w:rsidRPr="000D7763">
              <w:t>Office Skills:</w:t>
            </w:r>
          </w:p>
        </w:tc>
        <w:tc>
          <w:tcPr>
            <w:tcW w:w="2262" w:type="dxa"/>
          </w:tcPr>
          <w:p w:rsidR="007D6748" w:rsidRPr="000D7763" w:rsidRDefault="007D6748" w:rsidP="007D6748">
            <w:pPr>
              <w:pStyle w:val="Skills"/>
            </w:pPr>
            <w:r w:rsidRPr="000D7763">
              <w:t>Office Management</w:t>
            </w:r>
          </w:p>
          <w:p w:rsidR="007D6748" w:rsidRPr="000D7763" w:rsidRDefault="007D6748" w:rsidP="007D6748">
            <w:pPr>
              <w:pStyle w:val="Skills"/>
            </w:pPr>
            <w:r w:rsidRPr="000D7763">
              <w:t xml:space="preserve">Records Management </w:t>
            </w:r>
          </w:p>
          <w:p w:rsidR="007D6748" w:rsidRPr="000D7763" w:rsidRDefault="007D6748" w:rsidP="007D6748">
            <w:pPr>
              <w:pStyle w:val="Skills"/>
            </w:pPr>
            <w:r w:rsidRPr="000D7763">
              <w:t>Database Administration</w:t>
            </w:r>
          </w:p>
          <w:p w:rsidR="007D6748" w:rsidRPr="000D7763" w:rsidRDefault="007D6748" w:rsidP="007D6748">
            <w:pPr>
              <w:pStyle w:val="Skills"/>
              <w:rPr>
                <w:szCs w:val="12"/>
              </w:rPr>
            </w:pPr>
          </w:p>
        </w:tc>
        <w:tc>
          <w:tcPr>
            <w:tcW w:w="3219" w:type="dxa"/>
            <w:gridSpan w:val="2"/>
          </w:tcPr>
          <w:p w:rsidR="007D6748" w:rsidRPr="000D7763" w:rsidRDefault="007D6748" w:rsidP="007D6748">
            <w:pPr>
              <w:pStyle w:val="Skills"/>
            </w:pPr>
            <w:r w:rsidRPr="000D7763">
              <w:t>Spreadsheets/Reports</w:t>
            </w:r>
          </w:p>
          <w:p w:rsidR="007D6748" w:rsidRPr="000D7763" w:rsidRDefault="007D6748" w:rsidP="007D6748">
            <w:pPr>
              <w:pStyle w:val="Skills"/>
            </w:pPr>
            <w:r>
              <w:t xml:space="preserve">Calendaring </w:t>
            </w:r>
          </w:p>
          <w:p w:rsidR="007D6748" w:rsidRPr="000D7763" w:rsidRDefault="007D6748" w:rsidP="007D6748">
            <w:pPr>
              <w:pStyle w:val="Skills"/>
            </w:pPr>
            <w:r>
              <w:t xml:space="preserve">Front-Desk Reception </w:t>
            </w:r>
          </w:p>
          <w:p w:rsidR="007D6748" w:rsidRPr="000D7763" w:rsidRDefault="007D6748" w:rsidP="007D6748">
            <w:pPr>
              <w:pStyle w:val="Skills"/>
              <w:rPr>
                <w:szCs w:val="12"/>
              </w:rPr>
            </w:pPr>
            <w:r>
              <w:rPr>
                <w:szCs w:val="12"/>
              </w:rPr>
              <w:t xml:space="preserve">Document Control </w:t>
            </w:r>
          </w:p>
        </w:tc>
        <w:tc>
          <w:tcPr>
            <w:tcW w:w="2693" w:type="dxa"/>
            <w:gridSpan w:val="2"/>
          </w:tcPr>
          <w:p w:rsidR="007D6748" w:rsidRPr="000D7763" w:rsidRDefault="007D6748" w:rsidP="007D6748">
            <w:pPr>
              <w:pStyle w:val="Skills"/>
            </w:pPr>
            <w:r>
              <w:t xml:space="preserve">Quality Assurance </w:t>
            </w:r>
          </w:p>
          <w:p w:rsidR="007D6748" w:rsidRPr="000D7763" w:rsidRDefault="007D6748" w:rsidP="007D6748">
            <w:pPr>
              <w:pStyle w:val="Skills"/>
            </w:pPr>
            <w:r>
              <w:t xml:space="preserve">Purchasing/Receiving </w:t>
            </w:r>
          </w:p>
          <w:p w:rsidR="007D6748" w:rsidRPr="000D7763" w:rsidRDefault="007D6748" w:rsidP="007D6748">
            <w:pPr>
              <w:pStyle w:val="Skills"/>
              <w:rPr>
                <w:szCs w:val="12"/>
              </w:rPr>
            </w:pPr>
          </w:p>
        </w:tc>
      </w:tr>
      <w:tr w:rsidR="007D6748" w:rsidRPr="00E21F42" w:rsidTr="002C5455">
        <w:trPr>
          <w:gridAfter w:val="1"/>
          <w:wAfter w:w="9282" w:type="dxa"/>
          <w:trHeight w:val="522"/>
        </w:trPr>
        <w:tc>
          <w:tcPr>
            <w:tcW w:w="966" w:type="dxa"/>
          </w:tcPr>
          <w:p w:rsidR="007D6748" w:rsidRPr="000D7763" w:rsidRDefault="007D6748" w:rsidP="007D6748">
            <w:pPr>
              <w:rPr>
                <w:rFonts w:eastAsia="MS Mincho"/>
                <w:b/>
                <w:bCs/>
                <w:sz w:val="18"/>
                <w:szCs w:val="18"/>
              </w:rPr>
            </w:pPr>
          </w:p>
        </w:tc>
        <w:tc>
          <w:tcPr>
            <w:tcW w:w="1108" w:type="dxa"/>
          </w:tcPr>
          <w:p w:rsidR="007D6748" w:rsidRPr="000D7763" w:rsidRDefault="007D6748" w:rsidP="007D6748">
            <w:pPr>
              <w:pStyle w:val="Skills"/>
            </w:pPr>
            <w:r w:rsidRPr="000D7763">
              <w:t>Computer Skills:</w:t>
            </w:r>
          </w:p>
        </w:tc>
        <w:tc>
          <w:tcPr>
            <w:tcW w:w="2262" w:type="dxa"/>
          </w:tcPr>
          <w:p w:rsidR="007D6748" w:rsidRPr="000D7763" w:rsidRDefault="007D6748" w:rsidP="007D6748">
            <w:pPr>
              <w:pStyle w:val="Skills"/>
            </w:pPr>
            <w:r w:rsidRPr="000D7763">
              <w:t>MS Word</w:t>
            </w:r>
          </w:p>
          <w:p w:rsidR="007D6748" w:rsidRPr="000D7763" w:rsidRDefault="007D6748" w:rsidP="007D6748">
            <w:pPr>
              <w:pStyle w:val="Skills"/>
            </w:pPr>
            <w:r w:rsidRPr="000D7763">
              <w:t>MS Excel</w:t>
            </w:r>
          </w:p>
          <w:p w:rsidR="007D6748" w:rsidRPr="000D7763" w:rsidRDefault="007D6748" w:rsidP="007D6748">
            <w:pPr>
              <w:pStyle w:val="Skills"/>
            </w:pPr>
            <w:r w:rsidRPr="000D7763">
              <w:t>MS PowerPoint</w:t>
            </w:r>
          </w:p>
        </w:tc>
        <w:tc>
          <w:tcPr>
            <w:tcW w:w="3219" w:type="dxa"/>
            <w:gridSpan w:val="2"/>
          </w:tcPr>
          <w:p w:rsidR="007D6748" w:rsidRPr="000D7763" w:rsidRDefault="007D6748" w:rsidP="007D6748">
            <w:pPr>
              <w:pStyle w:val="Skills"/>
            </w:pPr>
            <w:r w:rsidRPr="000D7763">
              <w:t>MS Outlook</w:t>
            </w:r>
          </w:p>
          <w:p w:rsidR="007D6748" w:rsidRPr="000D7763" w:rsidRDefault="00844B00" w:rsidP="007D6748">
            <w:pPr>
              <w:pStyle w:val="Skills"/>
            </w:pPr>
            <w:r>
              <w:t xml:space="preserve">Oracle </w:t>
            </w:r>
          </w:p>
          <w:p w:rsidR="007D6748" w:rsidRPr="000D7763" w:rsidRDefault="007D6748" w:rsidP="007D6748">
            <w:pPr>
              <w:pStyle w:val="Skills"/>
            </w:pPr>
            <w:r>
              <w:t xml:space="preserve">Mac Operating Systems </w:t>
            </w:r>
          </w:p>
        </w:tc>
        <w:tc>
          <w:tcPr>
            <w:tcW w:w="2693" w:type="dxa"/>
            <w:gridSpan w:val="2"/>
          </w:tcPr>
          <w:p w:rsidR="007D6748" w:rsidRPr="000D7763" w:rsidRDefault="007D6748" w:rsidP="007D6748">
            <w:pPr>
              <w:pStyle w:val="Skills"/>
            </w:pPr>
            <w:r>
              <w:t xml:space="preserve">Windows </w:t>
            </w:r>
          </w:p>
          <w:p w:rsidR="007D6748" w:rsidRDefault="007D6748" w:rsidP="007D6748">
            <w:pPr>
              <w:pStyle w:val="Skills"/>
            </w:pPr>
            <w:r>
              <w:t>Adobe Acrobat Pro</w:t>
            </w:r>
          </w:p>
          <w:p w:rsidR="007D6748" w:rsidRPr="000D7763" w:rsidRDefault="007D6748" w:rsidP="007D6748">
            <w:pPr>
              <w:pStyle w:val="Skills"/>
            </w:pPr>
            <w:r>
              <w:t xml:space="preserve">Office Suite </w:t>
            </w:r>
          </w:p>
        </w:tc>
      </w:tr>
      <w:tr w:rsidR="007D6748" w:rsidTr="002C5455">
        <w:trPr>
          <w:gridAfter w:val="1"/>
          <w:wAfter w:w="9282" w:type="dxa"/>
        </w:trPr>
        <w:tc>
          <w:tcPr>
            <w:tcW w:w="10248" w:type="dxa"/>
            <w:gridSpan w:val="7"/>
          </w:tcPr>
          <w:p w:rsidR="007D6748" w:rsidRPr="000C5918" w:rsidRDefault="007D6748" w:rsidP="007D6748">
            <w:pPr>
              <w:pStyle w:val="ResumeSectionHeadings"/>
            </w:pPr>
            <w:r w:rsidRPr="000C5918">
              <w:t>Experience</w:t>
            </w:r>
          </w:p>
        </w:tc>
      </w:tr>
      <w:tr w:rsidR="007D6748" w:rsidRPr="00E21F42" w:rsidTr="002C5455">
        <w:tblPrEx>
          <w:tblLook w:val="04A0" w:firstRow="1" w:lastRow="0" w:firstColumn="1" w:lastColumn="0" w:noHBand="0" w:noVBand="1"/>
        </w:tblPrEx>
        <w:trPr>
          <w:gridAfter w:val="1"/>
          <w:wAfter w:w="9282" w:type="dxa"/>
          <w:trHeight w:val="80"/>
        </w:trPr>
        <w:tc>
          <w:tcPr>
            <w:tcW w:w="966" w:type="dxa"/>
            <w:vMerge w:val="restart"/>
          </w:tcPr>
          <w:p w:rsidR="007D6748" w:rsidRPr="000C5918" w:rsidRDefault="007D6748" w:rsidP="007D6748">
            <w:pPr>
              <w:pStyle w:val="ResumeOverviewtext"/>
            </w:pPr>
          </w:p>
        </w:tc>
        <w:tc>
          <w:tcPr>
            <w:tcW w:w="4680" w:type="dxa"/>
            <w:gridSpan w:val="3"/>
          </w:tcPr>
          <w:p w:rsidR="00961A65" w:rsidRDefault="00961A65" w:rsidP="007D6748">
            <w:pPr>
              <w:pStyle w:val="Location"/>
            </w:pPr>
            <w:r>
              <w:t xml:space="preserve">Oregon Health and Science University – </w:t>
            </w:r>
          </w:p>
          <w:p w:rsidR="007D6748" w:rsidRPr="000D7763" w:rsidRDefault="00961A65" w:rsidP="007D6748">
            <w:pPr>
              <w:pStyle w:val="Location"/>
            </w:pPr>
            <w:r>
              <w:t>Portland, OR</w:t>
            </w:r>
            <w:r w:rsidR="007D6748">
              <w:t xml:space="preserve"> </w:t>
            </w:r>
          </w:p>
        </w:tc>
        <w:tc>
          <w:tcPr>
            <w:tcW w:w="4602" w:type="dxa"/>
            <w:gridSpan w:val="3"/>
          </w:tcPr>
          <w:p w:rsidR="007D6748" w:rsidRDefault="00961A65" w:rsidP="007D6748">
            <w:pPr>
              <w:pStyle w:val="Location"/>
            </w:pPr>
            <w:r>
              <w:t xml:space="preserve">Administrative Assistant, 2012 to Present </w:t>
            </w:r>
          </w:p>
          <w:p w:rsidR="00961A65" w:rsidRPr="00961A65" w:rsidRDefault="00961A65" w:rsidP="007D6748">
            <w:pPr>
              <w:pStyle w:val="Location"/>
              <w:rPr>
                <w:rFonts w:eastAsia="MS Mincho"/>
                <w:i/>
              </w:rPr>
            </w:pPr>
            <w:bookmarkStart w:id="0" w:name="_GoBack"/>
            <w:bookmarkEnd w:id="0"/>
          </w:p>
        </w:tc>
      </w:tr>
      <w:tr w:rsidR="007D6748" w:rsidRPr="00E21F42" w:rsidTr="002C5455">
        <w:tblPrEx>
          <w:tblLook w:val="04A0" w:firstRow="1" w:lastRow="0" w:firstColumn="1" w:lastColumn="0" w:noHBand="0" w:noVBand="1"/>
        </w:tblPrEx>
        <w:trPr>
          <w:gridAfter w:val="1"/>
          <w:wAfter w:w="9282" w:type="dxa"/>
          <w:trHeight w:val="195"/>
        </w:trPr>
        <w:tc>
          <w:tcPr>
            <w:tcW w:w="966" w:type="dxa"/>
            <w:vMerge/>
          </w:tcPr>
          <w:p w:rsidR="007D6748" w:rsidRDefault="007D6748" w:rsidP="007D6748">
            <w:pPr>
              <w:pStyle w:val="ResumeOverviewtext"/>
            </w:pPr>
          </w:p>
        </w:tc>
        <w:tc>
          <w:tcPr>
            <w:tcW w:w="9282" w:type="dxa"/>
            <w:gridSpan w:val="6"/>
          </w:tcPr>
          <w:p w:rsidR="007D6748" w:rsidRPr="000D7763" w:rsidRDefault="00961A65" w:rsidP="007D6748">
            <w:pPr>
              <w:pStyle w:val="ResumeOverviewtext"/>
            </w:pPr>
            <w:r>
              <w:t xml:space="preserve">Assisted high level staff </w:t>
            </w:r>
            <w:r w:rsidR="0074575C">
              <w:t>on multiple levels</w:t>
            </w:r>
            <w:r>
              <w:t xml:space="preserve"> within a scholastic and health-oriented institution. Responsibilities include: managing calendars for </w:t>
            </w:r>
            <w:r w:rsidR="0074575C">
              <w:t>physicians</w:t>
            </w:r>
            <w:r>
              <w:t xml:space="preserve"> and division manager, </w:t>
            </w:r>
            <w:r w:rsidR="00070AD0">
              <w:t xml:space="preserve">overseeing the credentialing process of all faculty, preparation of multiple financial and statistical reports, preparation, editing and submission of journal articles, correspondence preparation, creation of lecture materials (including brochures and slides), cash reconciliation, involved in recruitment process, preparation of travel and travel itinerary, etc.  </w:t>
            </w:r>
          </w:p>
          <w:p w:rsidR="007D6748" w:rsidRPr="000D7763" w:rsidRDefault="007D6748" w:rsidP="007D6748">
            <w:pPr>
              <w:pStyle w:val="Skills"/>
            </w:pPr>
            <w:r w:rsidRPr="000D7763">
              <w:t>Highlights:</w:t>
            </w:r>
          </w:p>
        </w:tc>
      </w:tr>
      <w:tr w:rsidR="007D6748" w:rsidRPr="000C5918" w:rsidTr="002C5455">
        <w:tblPrEx>
          <w:tblLook w:val="04A0" w:firstRow="1" w:lastRow="0" w:firstColumn="1" w:lastColumn="0" w:noHBand="0" w:noVBand="1"/>
        </w:tblPrEx>
        <w:trPr>
          <w:gridAfter w:val="1"/>
          <w:wAfter w:w="9282" w:type="dxa"/>
          <w:trHeight w:val="3271"/>
        </w:trPr>
        <w:tc>
          <w:tcPr>
            <w:tcW w:w="966" w:type="dxa"/>
            <w:vMerge/>
          </w:tcPr>
          <w:p w:rsidR="007D6748" w:rsidRDefault="007D6748" w:rsidP="007D6748">
            <w:pPr>
              <w:jc w:val="both"/>
              <w:rPr>
                <w:rFonts w:ascii="Bookman Old Style" w:hAnsi="Bookman Old Style"/>
                <w:b/>
              </w:rPr>
            </w:pPr>
          </w:p>
        </w:tc>
        <w:tc>
          <w:tcPr>
            <w:tcW w:w="9282" w:type="dxa"/>
            <w:gridSpan w:val="6"/>
          </w:tcPr>
          <w:p w:rsidR="007D6748" w:rsidRDefault="00961A65" w:rsidP="007D6748">
            <w:pPr>
              <w:pStyle w:val="ResumeBulletPoints"/>
            </w:pPr>
            <w:r>
              <w:t xml:space="preserve">Worked with multiple departments within OHSU simultaneously to coordinate meetings and events </w:t>
            </w:r>
            <w:r w:rsidR="006915B1">
              <w:t xml:space="preserve">for school faculty </w:t>
            </w:r>
          </w:p>
          <w:p w:rsidR="007D6748" w:rsidRPr="008A39A9" w:rsidRDefault="006915B1" w:rsidP="007D6748">
            <w:pPr>
              <w:pStyle w:val="ResumeBulletPoints"/>
            </w:pPr>
            <w:r>
              <w:t>Efficiently processed credentialing applications</w:t>
            </w:r>
            <w:r w:rsidR="00070AD0">
              <w:t xml:space="preserve">, forms for official medical licensure, membership applications, etc. for faculty doctors </w:t>
            </w:r>
          </w:p>
          <w:p w:rsidR="007D6748" w:rsidRDefault="006915B1" w:rsidP="00070AD0">
            <w:pPr>
              <w:pStyle w:val="ResumeBulletPoints"/>
            </w:pPr>
            <w:r>
              <w:t xml:space="preserve">Prepared </w:t>
            </w:r>
            <w:r w:rsidR="00070AD0">
              <w:t xml:space="preserve">lecture slides and other various media for lectures to be delivered by physicians. </w:t>
            </w:r>
          </w:p>
          <w:p w:rsidR="007D6748" w:rsidRDefault="006915B1" w:rsidP="007D6748">
            <w:pPr>
              <w:pStyle w:val="ResumeBulletPoints"/>
            </w:pPr>
            <w:r>
              <w:t>In process of developing an electronic-based filing system for department, moving all currently archived documents to a more easily accessible database</w:t>
            </w:r>
          </w:p>
          <w:p w:rsidR="0074575C" w:rsidRDefault="0074575C" w:rsidP="007D6748">
            <w:pPr>
              <w:pStyle w:val="ResumeBulletPoints"/>
            </w:pPr>
            <w:r>
              <w:t>Prepared statistical reports for analy</w:t>
            </w:r>
            <w:r w:rsidR="00070AD0">
              <w:t xml:space="preserve">sis utilizing campus-wide database in order to gather pertinent information. </w:t>
            </w:r>
          </w:p>
          <w:p w:rsidR="007D6748" w:rsidRDefault="0074575C" w:rsidP="007D6748">
            <w:pPr>
              <w:pStyle w:val="ResumeBulletPoints"/>
            </w:pPr>
            <w:r>
              <w:t xml:space="preserve">Preparation of correspondence for physicians, including patient letters, letters of recommendation, etc. </w:t>
            </w:r>
          </w:p>
          <w:p w:rsidR="006915B1" w:rsidRDefault="006915B1" w:rsidP="007D6748">
            <w:pPr>
              <w:pStyle w:val="ResumeBulletPoints"/>
            </w:pPr>
            <w:r>
              <w:t>Order requisitio</w:t>
            </w:r>
            <w:r w:rsidR="00117C6B">
              <w:t>ns</w:t>
            </w:r>
            <w:r w:rsidR="00EA369F">
              <w:t xml:space="preserve"> and cash reconciliation. </w:t>
            </w:r>
            <w:r w:rsidR="00117C6B">
              <w:t xml:space="preserve"> </w:t>
            </w:r>
          </w:p>
          <w:p w:rsidR="0074575C" w:rsidRDefault="0074575C" w:rsidP="007D6748">
            <w:pPr>
              <w:pStyle w:val="ResumeBulletPoints"/>
            </w:pPr>
            <w:r>
              <w:t xml:space="preserve">Oversaw, organized and submitted the promotion and tenure proposal for the chief surgeon of the </w:t>
            </w:r>
            <w:r w:rsidR="00505F6B">
              <w:t xml:space="preserve">department </w:t>
            </w:r>
            <w:r>
              <w:t xml:space="preserve"> </w:t>
            </w:r>
          </w:p>
          <w:p w:rsidR="00070AD0" w:rsidRDefault="00070AD0" w:rsidP="007D6748">
            <w:pPr>
              <w:pStyle w:val="ResumeBulletPoints"/>
            </w:pPr>
            <w:r>
              <w:t xml:space="preserve">Actively involved in the </w:t>
            </w:r>
            <w:r w:rsidR="00EA369F">
              <w:t>recruitment</w:t>
            </w:r>
            <w:r>
              <w:t xml:space="preserve"> process for new physicians</w:t>
            </w:r>
            <w:r w:rsidR="00EA369F">
              <w:t xml:space="preserve">; travel arrangements, coordination of interviews, onboarding process once physician is hired. </w:t>
            </w:r>
          </w:p>
          <w:p w:rsidR="007D6748" w:rsidRPr="009214FE" w:rsidRDefault="00070AD0" w:rsidP="007D6748">
            <w:pPr>
              <w:pStyle w:val="ResumeBulletPoints"/>
            </w:pPr>
            <w:r>
              <w:t xml:space="preserve">Responsible for travel arrangements; booked flights &amp; hotels, arranged transportation, signed up faculty for upcoming conference, booked and coordinated meetings, prepared travel itinerary. Adjusted itinerary as needed. </w:t>
            </w:r>
          </w:p>
        </w:tc>
      </w:tr>
    </w:tbl>
    <w:p w:rsidR="007D6748" w:rsidRDefault="007D6748" w:rsidP="007D6748">
      <w:pPr>
        <w:rPr>
          <w:b/>
          <w:i/>
        </w:rPr>
      </w:pPr>
      <w:r>
        <w:rPr>
          <w:b/>
          <w:i/>
        </w:rPr>
        <w:t>Experience Continued….</w:t>
      </w:r>
    </w:p>
    <w:tbl>
      <w:tblPr>
        <w:tblpPr w:leftFromText="180" w:rightFromText="180" w:vertAnchor="text" w:tblpY="1"/>
        <w:tblOverlap w:val="never"/>
        <w:tblW w:w="10248" w:type="dxa"/>
        <w:tblLook w:val="04A0" w:firstRow="1" w:lastRow="0" w:firstColumn="1" w:lastColumn="0" w:noHBand="0" w:noVBand="1"/>
      </w:tblPr>
      <w:tblGrid>
        <w:gridCol w:w="5167"/>
        <w:gridCol w:w="5081"/>
      </w:tblGrid>
      <w:tr w:rsidR="00961A65" w:rsidRPr="000D7763" w:rsidTr="00961A65">
        <w:trPr>
          <w:trHeight w:val="80"/>
        </w:trPr>
        <w:tc>
          <w:tcPr>
            <w:tcW w:w="5167" w:type="dxa"/>
          </w:tcPr>
          <w:p w:rsidR="00961A65" w:rsidRPr="000D7763" w:rsidRDefault="00961A65" w:rsidP="00681D47">
            <w:pPr>
              <w:pStyle w:val="Location"/>
            </w:pPr>
            <w:r>
              <w:lastRenderedPageBreak/>
              <w:t xml:space="preserve">Micro Quality Labs, Inc. – Burbank, CA  </w:t>
            </w:r>
          </w:p>
        </w:tc>
        <w:tc>
          <w:tcPr>
            <w:tcW w:w="5081" w:type="dxa"/>
          </w:tcPr>
          <w:p w:rsidR="00961A65" w:rsidRDefault="00961A65" w:rsidP="00681D47">
            <w:pPr>
              <w:pStyle w:val="Location"/>
            </w:pPr>
            <w:r>
              <w:t xml:space="preserve">Office Administrator/Document Control, </w:t>
            </w:r>
          </w:p>
          <w:p w:rsidR="00961A65" w:rsidRPr="000D7763" w:rsidRDefault="00961A65" w:rsidP="00681D47">
            <w:pPr>
              <w:pStyle w:val="Location"/>
              <w:rPr>
                <w:rFonts w:eastAsia="MS Mincho"/>
              </w:rPr>
            </w:pPr>
            <w:r>
              <w:t>2008 to 2012</w:t>
            </w:r>
          </w:p>
        </w:tc>
      </w:tr>
    </w:tbl>
    <w:p w:rsidR="00961A65" w:rsidRPr="000D7763" w:rsidRDefault="00961A65" w:rsidP="00961A65">
      <w:pPr>
        <w:pStyle w:val="ResumeOverviewtext"/>
        <w:framePr w:hSpace="180" w:wrap="around" w:vAnchor="text" w:hAnchor="text" w:y="1"/>
        <w:suppressOverlap/>
      </w:pPr>
      <w:r>
        <w:t xml:space="preserve">Responsible for managing the front office of a microbiological and analytical testing facility. Handled multifaceted tasks, including but not limited to: data analysis, document control/archiving, customer service, reception, purchasing/receiving, quality assurance, scheduling and recruiting prospective employees. </w:t>
      </w:r>
      <w:r w:rsidRPr="000D7763">
        <w:t xml:space="preserve">Quickly became a trusted assistant </w:t>
      </w:r>
      <w:r>
        <w:t xml:space="preserve">to the Technical Director, </w:t>
      </w:r>
      <w:r w:rsidRPr="000D7763">
        <w:t xml:space="preserve">known for “can-do” attitude, flexibility and high-quality work. </w:t>
      </w:r>
    </w:p>
    <w:p w:rsidR="00961A65" w:rsidRPr="00961A65" w:rsidRDefault="00961A65" w:rsidP="00961A65">
      <w:pPr>
        <w:rPr>
          <w:i/>
        </w:rPr>
      </w:pPr>
      <w:r w:rsidRPr="00961A65">
        <w:rPr>
          <w:i/>
        </w:rPr>
        <w:t>Highlights:</w:t>
      </w:r>
    </w:p>
    <w:p w:rsidR="00961A65" w:rsidRDefault="00961A65" w:rsidP="00961A65">
      <w:pPr>
        <w:pStyle w:val="ResumeBulletPoints"/>
        <w:framePr w:hSpace="180" w:wrap="around" w:vAnchor="text" w:hAnchor="text" w:y="1"/>
        <w:suppressOverlap/>
      </w:pPr>
      <w:r w:rsidRPr="008A39A9">
        <w:t xml:space="preserve">Communicated effectively with multiple departments to </w:t>
      </w:r>
      <w:r>
        <w:t xml:space="preserve">coordinate sample testing schedule, in order to meet strict client deadlines. Was responsible for creating and maintaining the laboratory’s main testing schedule of all incoming samples for analysis. Maintained and coordinated the Technical Director’s personal &amp; business calendars as well. </w:t>
      </w:r>
    </w:p>
    <w:p w:rsidR="00961A65" w:rsidRDefault="00961A65" w:rsidP="00961A65">
      <w:pPr>
        <w:pStyle w:val="ResumeBulletPoints"/>
        <w:framePr w:hSpace="180" w:wrap="around" w:vAnchor="text" w:hAnchor="text" w:y="1"/>
        <w:suppressOverlap/>
      </w:pPr>
      <w:r>
        <w:t xml:space="preserve">Trained new employees on lab protocols, ensuring that all MQL employees adhere to GLP, GMP and ISO guidelines. </w:t>
      </w:r>
    </w:p>
    <w:p w:rsidR="007164A8" w:rsidRPr="008A39A9" w:rsidRDefault="007164A8" w:rsidP="00C73453">
      <w:pPr>
        <w:pStyle w:val="ResumeBulletPoints"/>
      </w:pPr>
      <w:r>
        <w:t>Solely responsible for recruitment of new employees for entire laboratory; from posting classified ads, to sorting through resumes, scheduling applicants and conducting interviews</w:t>
      </w:r>
    </w:p>
    <w:p w:rsidR="00961A65" w:rsidRPr="00510E1A" w:rsidRDefault="00961A65" w:rsidP="00961A65">
      <w:pPr>
        <w:pStyle w:val="ResumeBulletPoints"/>
        <w:framePr w:hSpace="180" w:wrap="around" w:vAnchor="text" w:hAnchor="text" w:y="1"/>
        <w:suppressOverlap/>
      </w:pPr>
      <w:r>
        <w:t>Entrusted to m</w:t>
      </w:r>
      <w:r w:rsidRPr="00510E1A">
        <w:t xml:space="preserve">anage office in </w:t>
      </w:r>
      <w:r>
        <w:t xml:space="preserve">the supervisor’s </w:t>
      </w:r>
      <w:r w:rsidRPr="00510E1A">
        <w:t>absence</w:t>
      </w:r>
      <w:r>
        <w:t>. Provided timely,</w:t>
      </w:r>
      <w:r w:rsidRPr="00510E1A">
        <w:t xml:space="preserve"> courteous and knowledgeable response to information requests</w:t>
      </w:r>
      <w:r>
        <w:t>.</w:t>
      </w:r>
    </w:p>
    <w:p w:rsidR="00961A65" w:rsidRDefault="00961A65" w:rsidP="00961A65">
      <w:pPr>
        <w:pStyle w:val="ResumeBulletPoints"/>
        <w:framePr w:hSpace="180" w:wrap="around" w:vAnchor="text" w:hAnchor="text" w:y="1"/>
        <w:suppressOverlap/>
      </w:pPr>
      <w:r>
        <w:t xml:space="preserve">Oversaw four employees in the Document Control Department, whose main responsibility was to review and interpret data for clients, create official test reports, provide customer service when needed and archive all outdated reports into network system for easy retrieval. </w:t>
      </w:r>
    </w:p>
    <w:p w:rsidR="00961A65" w:rsidRDefault="00961A65" w:rsidP="00961A65">
      <w:pPr>
        <w:pStyle w:val="ResumeBulletPoints"/>
        <w:framePr w:hSpace="180" w:wrap="around" w:vAnchor="text" w:hAnchor="text" w:y="1"/>
        <w:suppressOverlap/>
      </w:pPr>
      <w:r>
        <w:t>Developed efficient archiving system for laboratory.</w:t>
      </w:r>
    </w:p>
    <w:p w:rsidR="00961A65" w:rsidRDefault="00961A65" w:rsidP="00961A65">
      <w:pPr>
        <w:pStyle w:val="ResumeBulletPoints"/>
        <w:framePr w:hSpace="180" w:wrap="around" w:vAnchor="text" w:hAnchor="text" w:y="1"/>
        <w:suppressOverlap/>
      </w:pPr>
      <w:r>
        <w:t xml:space="preserve">Developed new and effective protocols for employees to follow, such as a thorough documentation system where all client requests, inquiries and complaints are logged. </w:t>
      </w:r>
    </w:p>
    <w:p w:rsidR="00961A65" w:rsidRPr="00102EFE" w:rsidRDefault="00961A65" w:rsidP="00961A65">
      <w:pPr>
        <w:pStyle w:val="ResumeBulletPoints"/>
        <w:framePr w:hSpace="180" w:wrap="around" w:vAnchor="text" w:hAnchor="text" w:y="1"/>
        <w:suppressOverlap/>
      </w:pPr>
      <w:r>
        <w:t>Responsible for the creation, revision and issuance of the laboratory’s technical data – including Standard Operating Procedures, Corrective Action Reports, Document Change Requests</w:t>
      </w:r>
    </w:p>
    <w:p w:rsidR="00961A65" w:rsidRDefault="00961A65" w:rsidP="00961A65">
      <w:pPr>
        <w:pStyle w:val="ResumeBulletPoints"/>
        <w:framePr w:hSpace="180" w:wrap="around" w:vAnchor="text" w:hAnchor="text" w:y="1"/>
        <w:suppressOverlap/>
      </w:pPr>
      <w:r w:rsidRPr="001A2168">
        <w:t xml:space="preserve">Earned excellent marks on performance reviews, with citations for excellence in areas including work volume, accuracy </w:t>
      </w:r>
      <w:r>
        <w:t xml:space="preserve">and quality; ability to learn and </w:t>
      </w:r>
      <w:r w:rsidRPr="001A2168">
        <w:t xml:space="preserve">master new </w:t>
      </w:r>
      <w:r>
        <w:t xml:space="preserve">concepts; positive </w:t>
      </w:r>
      <w:r w:rsidRPr="001A2168">
        <w:t xml:space="preserve">work ethic; and commitment </w:t>
      </w:r>
      <w:r>
        <w:t>to providing unsurpassed service</w:t>
      </w:r>
      <w:r w:rsidRPr="001A2168">
        <w:t>.</w:t>
      </w:r>
    </w:p>
    <w:p w:rsidR="00961A65" w:rsidRDefault="00961A65" w:rsidP="006915B1">
      <w:pPr>
        <w:pStyle w:val="ResumeBulletPoints"/>
      </w:pPr>
      <w:r>
        <w:t>Recognized for excellent customer service on numerous occasions</w:t>
      </w:r>
    </w:p>
    <w:p w:rsidR="006915B1" w:rsidRDefault="006915B1" w:rsidP="006915B1">
      <w:pPr>
        <w:pStyle w:val="ResumeBulletPoints"/>
        <w:numPr>
          <w:ilvl w:val="0"/>
          <w:numId w:val="0"/>
        </w:numPr>
        <w:ind w:left="360"/>
      </w:pPr>
    </w:p>
    <w:tbl>
      <w:tblPr>
        <w:tblpPr w:leftFromText="180" w:rightFromText="180" w:vertAnchor="text" w:tblpY="1"/>
        <w:tblOverlap w:val="never"/>
        <w:tblW w:w="10248" w:type="dxa"/>
        <w:tblLook w:val="04A0" w:firstRow="1" w:lastRow="0" w:firstColumn="1" w:lastColumn="0" w:noHBand="0" w:noVBand="1"/>
      </w:tblPr>
      <w:tblGrid>
        <w:gridCol w:w="5167"/>
        <w:gridCol w:w="5081"/>
      </w:tblGrid>
      <w:tr w:rsidR="007D6748" w:rsidRPr="000D7763" w:rsidTr="002C5455">
        <w:trPr>
          <w:trHeight w:val="80"/>
        </w:trPr>
        <w:tc>
          <w:tcPr>
            <w:tcW w:w="4680" w:type="dxa"/>
          </w:tcPr>
          <w:p w:rsidR="007D6748" w:rsidRPr="000D7763" w:rsidRDefault="007D6748" w:rsidP="007D6748">
            <w:pPr>
              <w:pStyle w:val="Location"/>
            </w:pPr>
            <w:r>
              <w:t xml:space="preserve">Person and Covey </w:t>
            </w:r>
            <w:r w:rsidRPr="000D7763">
              <w:t xml:space="preserve">— </w:t>
            </w:r>
            <w:r>
              <w:t xml:space="preserve">Glendale, CA </w:t>
            </w:r>
          </w:p>
        </w:tc>
        <w:tc>
          <w:tcPr>
            <w:tcW w:w="4602" w:type="dxa"/>
          </w:tcPr>
          <w:p w:rsidR="007D6748" w:rsidRPr="000D7763" w:rsidRDefault="007D6748" w:rsidP="007D6748">
            <w:pPr>
              <w:pStyle w:val="Location"/>
              <w:rPr>
                <w:rFonts w:eastAsia="MS Mincho"/>
              </w:rPr>
            </w:pPr>
            <w:r>
              <w:t>Administrative Assistant</w:t>
            </w:r>
            <w:r w:rsidRPr="000D7763">
              <w:t>, 20</w:t>
            </w:r>
            <w:r>
              <w:t>07</w:t>
            </w:r>
            <w:r w:rsidRPr="000D7763">
              <w:t xml:space="preserve"> to 20</w:t>
            </w:r>
            <w:r>
              <w:t>08</w:t>
            </w:r>
          </w:p>
        </w:tc>
      </w:tr>
    </w:tbl>
    <w:p w:rsidR="007D6748" w:rsidRDefault="007D6748" w:rsidP="007D6748"/>
    <w:p w:rsidR="007D6748" w:rsidRDefault="007D6748" w:rsidP="007D6748">
      <w:pPr>
        <w:pStyle w:val="ResumeBulletPoints"/>
        <w:numPr>
          <w:ilvl w:val="0"/>
          <w:numId w:val="0"/>
        </w:numPr>
        <w:ind w:left="360"/>
      </w:pPr>
      <w:r>
        <w:t xml:space="preserve">Accountable for overseeing daily laboratory operations which included, but not limited to: document control, maintaining the in-house stability study program, making travel arrangements, overseeing the laboratory production and testing schedule, purchasing, data entry/analysis, filing, assisting the Quality Director in any areas needed. Known to take initiative when needed, to improve the overall efficiency of the laboratory while not compromising quality work. </w:t>
      </w:r>
    </w:p>
    <w:p w:rsidR="007D6748" w:rsidRPr="00BC0AD1" w:rsidRDefault="007D6748" w:rsidP="007D6748">
      <w:pPr>
        <w:pStyle w:val="ResumeBulletPoints"/>
        <w:numPr>
          <w:ilvl w:val="0"/>
          <w:numId w:val="0"/>
        </w:numPr>
        <w:ind w:left="360"/>
        <w:rPr>
          <w:i/>
        </w:rPr>
      </w:pPr>
      <w:r w:rsidRPr="00BC0AD1">
        <w:rPr>
          <w:i/>
        </w:rPr>
        <w:t>Highlights:</w:t>
      </w:r>
    </w:p>
    <w:p w:rsidR="007D6748" w:rsidRDefault="007D6748" w:rsidP="007D6748">
      <w:pPr>
        <w:pStyle w:val="ResumeBulletPoints"/>
      </w:pPr>
      <w:r>
        <w:t>Maintained a strong working relationship with both vendors and contract laboratories, in order to ensure the timely delivery of services</w:t>
      </w:r>
    </w:p>
    <w:p w:rsidR="007D6748" w:rsidRDefault="007D6748" w:rsidP="007D6748">
      <w:pPr>
        <w:pStyle w:val="ResumeBulletPoints"/>
      </w:pPr>
      <w:r>
        <w:t xml:space="preserve">Responsible for the purchasing of all supplies for the Research and Development laboratory, kept inventory of all chemicals and standards. </w:t>
      </w:r>
    </w:p>
    <w:p w:rsidR="007D6748" w:rsidRDefault="007D6748" w:rsidP="007D6748">
      <w:pPr>
        <w:pStyle w:val="ResumeBulletPoints"/>
      </w:pPr>
      <w:r>
        <w:t xml:space="preserve">Moved the entire system of archiving results to an easily-accessible computer system. </w:t>
      </w:r>
    </w:p>
    <w:p w:rsidR="007D6748" w:rsidRDefault="007D6748" w:rsidP="007D6748">
      <w:pPr>
        <w:pStyle w:val="ResumeBulletPoints"/>
      </w:pPr>
      <w:r>
        <w:t xml:space="preserve">Interpreted, and logged all incoming quality documents such as test results, Standard Operating Procedures and official training documentation as well. </w:t>
      </w:r>
    </w:p>
    <w:p w:rsidR="007D6748" w:rsidRDefault="007D6748" w:rsidP="007D6748">
      <w:pPr>
        <w:pStyle w:val="ResumeBulletPoints"/>
      </w:pPr>
      <w:r>
        <w:t>Earned the trust and confidence of the Quality Director and laboratory staff, entrusted to oversee the manufacturing laboratory in the Director’s absence.</w:t>
      </w:r>
    </w:p>
    <w:p w:rsidR="007D6748" w:rsidRDefault="007D6748" w:rsidP="007D6748">
      <w:pPr>
        <w:pStyle w:val="ResumeBulletPoints"/>
        <w:numPr>
          <w:ilvl w:val="0"/>
          <w:numId w:val="0"/>
        </w:numPr>
      </w:pPr>
    </w:p>
    <w:tbl>
      <w:tblPr>
        <w:tblpPr w:leftFromText="180" w:rightFromText="180" w:vertAnchor="text" w:tblpY="1"/>
        <w:tblOverlap w:val="never"/>
        <w:tblW w:w="19530" w:type="dxa"/>
        <w:tblLook w:val="04A0" w:firstRow="1" w:lastRow="0" w:firstColumn="1" w:lastColumn="0" w:noHBand="0" w:noVBand="1"/>
      </w:tblPr>
      <w:tblGrid>
        <w:gridCol w:w="9765"/>
        <w:gridCol w:w="9765"/>
      </w:tblGrid>
      <w:tr w:rsidR="007D6748" w:rsidRPr="006163F3" w:rsidTr="002C5455">
        <w:trPr>
          <w:gridAfter w:val="1"/>
          <w:wAfter w:w="9282" w:type="dxa"/>
          <w:trHeight w:val="478"/>
        </w:trPr>
        <w:tc>
          <w:tcPr>
            <w:tcW w:w="9282" w:type="dxa"/>
          </w:tcPr>
          <w:p w:rsidR="007D6748" w:rsidRDefault="007D6748" w:rsidP="007D6748"/>
          <w:p w:rsidR="00961A65" w:rsidRDefault="00961A65" w:rsidP="007D6748"/>
          <w:p w:rsidR="007D6748" w:rsidRPr="00D9356D" w:rsidRDefault="007D6748" w:rsidP="007D6748">
            <w:pPr>
              <w:pStyle w:val="ResumeBulletPoints"/>
              <w:numPr>
                <w:ilvl w:val="0"/>
                <w:numId w:val="0"/>
              </w:numPr>
              <w:ind w:left="360"/>
              <w:rPr>
                <w:b/>
                <w:i/>
              </w:rPr>
            </w:pPr>
            <w:r w:rsidRPr="00D9356D">
              <w:rPr>
                <w:b/>
                <w:i/>
              </w:rPr>
              <w:t>Additional working history:</w:t>
            </w:r>
          </w:p>
          <w:p w:rsidR="007D6748" w:rsidRDefault="007D6748" w:rsidP="007D6748">
            <w:pPr>
              <w:pStyle w:val="ResumeBulletPoints"/>
              <w:numPr>
                <w:ilvl w:val="0"/>
                <w:numId w:val="0"/>
              </w:numPr>
              <w:ind w:left="360"/>
              <w:rPr>
                <w:b/>
              </w:rPr>
            </w:pPr>
          </w:p>
          <w:p w:rsidR="007D6748" w:rsidRPr="00D9356D" w:rsidRDefault="007D6748" w:rsidP="007D6748">
            <w:pPr>
              <w:pStyle w:val="ResumeBulletPoints"/>
              <w:numPr>
                <w:ilvl w:val="0"/>
                <w:numId w:val="0"/>
              </w:numPr>
              <w:ind w:left="360"/>
            </w:pPr>
            <w:r w:rsidRPr="00D9356D">
              <w:t xml:space="preserve">Kaiser Permanente – Fontana, CA                      </w:t>
            </w:r>
            <w:r>
              <w:t xml:space="preserve">    </w:t>
            </w:r>
            <w:r w:rsidRPr="00D9356D">
              <w:t xml:space="preserve"> Pharmacy Assistant, 2006 to 2007</w:t>
            </w:r>
          </w:p>
          <w:p w:rsidR="007D6748" w:rsidRPr="00D9356D" w:rsidRDefault="007D6748" w:rsidP="007D6748">
            <w:pPr>
              <w:pStyle w:val="ResumeBulletPoints"/>
              <w:numPr>
                <w:ilvl w:val="0"/>
                <w:numId w:val="0"/>
              </w:numPr>
              <w:ind w:left="360"/>
            </w:pPr>
            <w:r w:rsidRPr="00D9356D">
              <w:t xml:space="preserve">Urban Outfitters – Rancho Cucamonga, CA        </w:t>
            </w:r>
            <w:r>
              <w:t xml:space="preserve">     </w:t>
            </w:r>
            <w:r w:rsidRPr="00D9356D">
              <w:t>Department Lead, 2005 to 2007</w:t>
            </w:r>
          </w:p>
          <w:p w:rsidR="007D6748" w:rsidRPr="00D9356D" w:rsidRDefault="007D6748" w:rsidP="007D6748">
            <w:pPr>
              <w:pStyle w:val="ResumeBulletPoints"/>
              <w:numPr>
                <w:ilvl w:val="0"/>
                <w:numId w:val="0"/>
              </w:numPr>
              <w:ind w:left="360"/>
            </w:pPr>
            <w:r w:rsidRPr="00D9356D">
              <w:t xml:space="preserve">Nordstrom – Montclair, CA                                  </w:t>
            </w:r>
            <w:r>
              <w:t xml:space="preserve">  </w:t>
            </w:r>
            <w:r w:rsidRPr="00D9356D">
              <w:t xml:space="preserve"> Sales Associate, 2003 to 2005</w:t>
            </w:r>
          </w:p>
          <w:p w:rsidR="007D6748" w:rsidRPr="006163F3" w:rsidRDefault="007D6748" w:rsidP="007D6748">
            <w:pPr>
              <w:pStyle w:val="ResumeBulletPoints"/>
              <w:numPr>
                <w:ilvl w:val="0"/>
                <w:numId w:val="0"/>
              </w:numPr>
              <w:ind w:left="360"/>
              <w:rPr>
                <w:b/>
              </w:rPr>
            </w:pPr>
          </w:p>
        </w:tc>
      </w:tr>
      <w:tr w:rsidR="007D6748" w:rsidRPr="000C5918" w:rsidTr="002C5455">
        <w:tblPrEx>
          <w:tblLook w:val="01E0" w:firstRow="1" w:lastRow="1" w:firstColumn="1" w:lastColumn="1" w:noHBand="0" w:noVBand="0"/>
        </w:tblPrEx>
        <w:tc>
          <w:tcPr>
            <w:tcW w:w="10248" w:type="dxa"/>
            <w:gridSpan w:val="2"/>
          </w:tcPr>
          <w:p w:rsidR="007D6748" w:rsidRDefault="007D6748" w:rsidP="007D6748">
            <w:pPr>
              <w:pStyle w:val="ResumeSectionHeadings"/>
            </w:pPr>
          </w:p>
          <w:p w:rsidR="00755FCE" w:rsidRDefault="00755FCE" w:rsidP="00755FCE">
            <w:pPr>
              <w:pStyle w:val="Section"/>
            </w:pPr>
            <w:r>
              <w:t>References</w:t>
            </w:r>
          </w:p>
          <w:p w:rsidR="00755FCE" w:rsidRDefault="00755FCE" w:rsidP="00755FCE">
            <w:pPr>
              <w:pStyle w:val="Subsection"/>
              <w:rPr>
                <w:color w:val="auto"/>
                <w:spacing w:val="0"/>
                <w:sz w:val="23"/>
              </w:rPr>
            </w:pPr>
            <w:r>
              <w:rPr>
                <w:b w:val="0"/>
                <w:color w:val="auto"/>
                <w:spacing w:val="0"/>
                <w:sz w:val="23"/>
              </w:rPr>
              <w:t>Karine Aylozyan</w:t>
            </w:r>
            <w:r>
              <w:rPr>
                <w:b w:val="0"/>
              </w:rPr>
              <w:t xml:space="preserve"> </w:t>
            </w:r>
            <w:r>
              <w:t>|</w:t>
            </w:r>
            <w:r>
              <w:rPr>
                <w:b w:val="0"/>
              </w:rPr>
              <w:t xml:space="preserve"> </w:t>
            </w:r>
            <w:sdt>
              <w:sdtPr>
                <w:id w:val="326177524"/>
                <w:placeholder>
                  <w:docPart w:val="6E04DC2AB372493C854E8D16894FED36"/>
                </w:placeholder>
              </w:sdtPr>
              <w:sdtEndPr/>
              <w:sdtContent>
                <w:r>
                  <w:t xml:space="preserve">Micro Quality Labs Inc. </w:t>
                </w:r>
              </w:sdtContent>
            </w:sdt>
          </w:p>
          <w:p w:rsidR="00755FCE" w:rsidRDefault="00755FCE" w:rsidP="00755FCE">
            <w:r>
              <w:t xml:space="preserve">818-845-0070 </w:t>
            </w:r>
          </w:p>
          <w:p w:rsidR="00755FCE" w:rsidRDefault="00755FCE" w:rsidP="00755FCE">
            <w:pPr>
              <w:pStyle w:val="Subsection"/>
              <w:rPr>
                <w:color w:val="auto"/>
                <w:spacing w:val="0"/>
                <w:sz w:val="23"/>
              </w:rPr>
            </w:pPr>
            <w:r>
              <w:rPr>
                <w:b w:val="0"/>
                <w:color w:val="auto"/>
                <w:spacing w:val="0"/>
                <w:sz w:val="23"/>
              </w:rPr>
              <w:t>Daniel Griggs</w:t>
            </w:r>
            <w:r>
              <w:rPr>
                <w:b w:val="0"/>
              </w:rPr>
              <w:t xml:space="preserve"> </w:t>
            </w:r>
            <w:r>
              <w:t>|Barnes and Noble Inc.</w:t>
            </w:r>
            <w:sdt>
              <w:sdtPr>
                <w:id w:val="559460"/>
                <w:placeholder>
                  <w:docPart w:val="05DB7D68311D4E5CAAB8C7A2E07441E7"/>
                </w:placeholder>
              </w:sdtPr>
              <w:sdtEndPr/>
              <w:sdtContent>
                <w:r>
                  <w:t xml:space="preserve"> </w:t>
                </w:r>
              </w:sdtContent>
            </w:sdt>
          </w:p>
          <w:p w:rsidR="00755FCE" w:rsidRDefault="00755FCE" w:rsidP="00755FCE">
            <w:r>
              <w:t>951-201-7163</w:t>
            </w:r>
          </w:p>
          <w:p w:rsidR="00755FCE" w:rsidRDefault="00755FCE" w:rsidP="00755FCE">
            <w:pPr>
              <w:pStyle w:val="Subsection"/>
              <w:rPr>
                <w:color w:val="auto"/>
                <w:spacing w:val="0"/>
                <w:sz w:val="23"/>
              </w:rPr>
            </w:pPr>
            <w:r>
              <w:rPr>
                <w:b w:val="0"/>
                <w:color w:val="auto"/>
                <w:spacing w:val="0"/>
                <w:sz w:val="23"/>
              </w:rPr>
              <w:t>Melissa Espiritu</w:t>
            </w:r>
            <w:r>
              <w:rPr>
                <w:b w:val="0"/>
              </w:rPr>
              <w:t xml:space="preserve"> </w:t>
            </w:r>
            <w:r>
              <w:t>|</w:t>
            </w:r>
            <w:r>
              <w:rPr>
                <w:b w:val="0"/>
              </w:rPr>
              <w:t xml:space="preserve"> </w:t>
            </w:r>
            <w:sdt>
              <w:sdtPr>
                <w:id w:val="559462"/>
                <w:placeholder>
                  <w:docPart w:val="A9412682F1224F8EB72097AB38C3CE9D"/>
                </w:placeholder>
              </w:sdtPr>
              <w:sdtEndPr/>
              <w:sdtContent>
                <w:r>
                  <w:t>City of Los Angeles</w:t>
                </w:r>
              </w:sdtContent>
            </w:sdt>
          </w:p>
          <w:p w:rsidR="00755FCE" w:rsidRDefault="00755FCE" w:rsidP="00755FCE">
            <w:r>
              <w:t>909-354-7121</w:t>
            </w:r>
          </w:p>
          <w:p w:rsidR="00755FCE" w:rsidRDefault="00755FCE" w:rsidP="00755FCE"/>
          <w:p w:rsidR="00755FCE" w:rsidRDefault="00755FCE" w:rsidP="00755FCE"/>
          <w:p w:rsidR="007D6748" w:rsidRPr="000C5918" w:rsidRDefault="007D6748" w:rsidP="00755FCE"/>
        </w:tc>
      </w:tr>
    </w:tbl>
    <w:p w:rsidR="007D6748" w:rsidRPr="008C28D8" w:rsidRDefault="007D6748" w:rsidP="007D6748">
      <w:pPr>
        <w:pStyle w:val="ResumeBulletPoints"/>
        <w:numPr>
          <w:ilvl w:val="0"/>
          <w:numId w:val="0"/>
        </w:numPr>
        <w:ind w:left="360" w:hanging="360"/>
      </w:pPr>
    </w:p>
    <w:p w:rsidR="0035617B" w:rsidRDefault="0035617B">
      <w:pPr>
        <w:spacing w:after="200" w:line="276" w:lineRule="auto"/>
      </w:pPr>
    </w:p>
    <w:sectPr w:rsidR="0035617B" w:rsidSect="007D6748">
      <w:headerReference w:type="even" r:id="rId11"/>
      <w:headerReference w:type="default" r:id="rId12"/>
      <w:footerReference w:type="even" r:id="rId13"/>
      <w:footerReference w:type="default" r:id="rId14"/>
      <w:pgSz w:w="12240" w:h="15840"/>
      <w:pgMar w:top="576"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DC1" w:rsidRDefault="007E3DC1">
      <w:pPr>
        <w:spacing w:after="0" w:line="240" w:lineRule="auto"/>
      </w:pPr>
      <w:r>
        <w:separator/>
      </w:r>
    </w:p>
  </w:endnote>
  <w:endnote w:type="continuationSeparator" w:id="0">
    <w:p w:rsidR="007E3DC1" w:rsidRDefault="007E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7B" w:rsidRDefault="0035617B"/>
  <w:p w:rsidR="0035617B" w:rsidRDefault="00E51E14">
    <w:pPr>
      <w:pStyle w:val="FooterEven"/>
    </w:pPr>
    <w:r>
      <w:t xml:space="preserve">Page </w:t>
    </w:r>
    <w:r w:rsidR="006945E8">
      <w:fldChar w:fldCharType="begin"/>
    </w:r>
    <w:r w:rsidR="006945E8">
      <w:instrText xml:space="preserve"> PAGE   \* MERGEFORMAT </w:instrText>
    </w:r>
    <w:r w:rsidR="006945E8">
      <w:fldChar w:fldCharType="separate"/>
    </w:r>
    <w:r>
      <w:rPr>
        <w:noProof/>
        <w:sz w:val="24"/>
        <w:szCs w:val="24"/>
      </w:rPr>
      <w:t>2</w:t>
    </w:r>
    <w:r w:rsidR="006945E8">
      <w:rPr>
        <w:noProof/>
        <w:sz w:val="24"/>
        <w:szCs w:val="24"/>
      </w:rPr>
      <w:fldChar w:fldCharType="end"/>
    </w:r>
  </w:p>
  <w:p w:rsidR="0035617B" w:rsidRDefault="003561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7B" w:rsidRDefault="0035617B"/>
  <w:p w:rsidR="0035617B" w:rsidRDefault="00E51E14">
    <w:pPr>
      <w:pStyle w:val="FooterOdd"/>
    </w:pPr>
    <w:r>
      <w:t xml:space="preserve">Page </w:t>
    </w:r>
    <w:r w:rsidR="006945E8">
      <w:fldChar w:fldCharType="begin"/>
    </w:r>
    <w:r w:rsidR="006945E8">
      <w:instrText xml:space="preserve"> PAGE   \* MERGEFORMAT </w:instrText>
    </w:r>
    <w:r w:rsidR="006945E8">
      <w:fldChar w:fldCharType="separate"/>
    </w:r>
    <w:r w:rsidR="00C5443A" w:rsidRPr="00C5443A">
      <w:rPr>
        <w:noProof/>
        <w:sz w:val="24"/>
        <w:szCs w:val="24"/>
      </w:rPr>
      <w:t>3</w:t>
    </w:r>
    <w:r w:rsidR="006945E8">
      <w:rPr>
        <w:noProof/>
        <w:sz w:val="24"/>
        <w:szCs w:val="24"/>
      </w:rPr>
      <w:fldChar w:fldCharType="end"/>
    </w:r>
  </w:p>
  <w:p w:rsidR="0035617B" w:rsidRDefault="00356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DC1" w:rsidRDefault="007E3DC1">
      <w:pPr>
        <w:spacing w:after="0" w:line="240" w:lineRule="auto"/>
      </w:pPr>
      <w:r>
        <w:separator/>
      </w:r>
    </w:p>
  </w:footnote>
  <w:footnote w:type="continuationSeparator" w:id="0">
    <w:p w:rsidR="007E3DC1" w:rsidRDefault="007E3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7404"/>
      <w:placeholder>
        <w:docPart w:val="08F6637C942E4F83BEA9FF23A25634DC"/>
      </w:placeholder>
      <w:dataBinding w:prefixMappings="xmlns:ns0='http://schemas.openxmlformats.org/package/2006/metadata/core-properties' xmlns:ns1='http://purl.org/dc/elements/1.1/'" w:xpath="/ns0:coreProperties[1]/ns1:creator[1]" w:storeItemID="{6C3C8BC8-F283-45AE-878A-BAB7291924A1}"/>
      <w:text/>
    </w:sdtPr>
    <w:sdtEndPr/>
    <w:sdtContent>
      <w:p w:rsidR="0035617B" w:rsidRDefault="007D6748">
        <w:pPr>
          <w:pStyle w:val="HeaderEven"/>
        </w:pPr>
        <w:r>
          <w:t>shammarie mathis</w:t>
        </w:r>
      </w:p>
    </w:sdtContent>
  </w:sdt>
  <w:p w:rsidR="0035617B" w:rsidRDefault="003561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Author"/>
      <w:id w:val="5384246"/>
      <w:dataBinding w:prefixMappings="xmlns:ns0='http://schemas.openxmlformats.org/package/2006/metadata/core-properties' xmlns:ns1='http://purl.org/dc/elements/1.1/'" w:xpath="/ns0:coreProperties[1]/ns1:creator[1]" w:storeItemID="{6C3C8BC8-F283-45AE-878A-BAB7291924A1}"/>
      <w:text/>
    </w:sdtPr>
    <w:sdtEndPr/>
    <w:sdtContent>
      <w:p w:rsidR="0035617B" w:rsidRDefault="007D6748">
        <w:pPr>
          <w:pStyle w:val="HeaderOdd"/>
        </w:pPr>
        <w:r>
          <w:t>shammarie mathis</w:t>
        </w:r>
      </w:p>
    </w:sdtContent>
  </w:sdt>
  <w:p w:rsidR="0035617B" w:rsidRDefault="003561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8"/>
    <w:multiLevelType w:val="singleLevel"/>
    <w:tmpl w:val="934A144E"/>
    <w:lvl w:ilvl="0">
      <w:start w:val="1"/>
      <w:numFmt w:val="decimal"/>
      <w:lvlText w:val="%1."/>
      <w:lvlJc w:val="left"/>
      <w:pPr>
        <w:tabs>
          <w:tab w:val="num" w:pos="360"/>
        </w:tabs>
        <w:ind w:left="360" w:hanging="360"/>
      </w:p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46F573C6"/>
    <w:multiLevelType w:val="hybridMultilevel"/>
    <w:tmpl w:val="4D32FDD8"/>
    <w:lvl w:ilvl="0" w:tplc="D19E5B8A">
      <w:start w:val="1"/>
      <w:numFmt w:val="bullet"/>
      <w:pStyle w:val="NormalIndent"/>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nsid w:val="524B460B"/>
    <w:multiLevelType w:val="hybridMultilevel"/>
    <w:tmpl w:val="B01CD5F0"/>
    <w:lvl w:ilvl="0" w:tplc="1A2A0BC4">
      <w:start w:val="1"/>
      <w:numFmt w:val="bullet"/>
      <w:pStyle w:val="ResumeBulletPoin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474324"/>
    <w:multiLevelType w:val="hybridMultilevel"/>
    <w:tmpl w:val="1032C1B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6"/>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4"/>
  </w:num>
  <w:num w:numId="14">
    <w:abstractNumId w:val="6"/>
  </w:num>
  <w:num w:numId="15">
    <w:abstractNumId w:val="3"/>
  </w:num>
  <w:num w:numId="16">
    <w:abstractNumId w:val="2"/>
  </w:num>
  <w:num w:numId="17">
    <w:abstractNumId w:val="1"/>
  </w:num>
  <w:num w:numId="18">
    <w:abstractNumId w:val="0"/>
  </w:num>
  <w:num w:numId="19">
    <w:abstractNumId w:val="5"/>
  </w:num>
  <w:num w:numId="20">
    <w:abstractNumId w:val="7"/>
  </w:num>
  <w:num w:numId="21">
    <w:abstractNumId w:val="6"/>
  </w:num>
  <w:num w:numId="22">
    <w:abstractNumId w:val="3"/>
  </w:num>
  <w:num w:numId="23">
    <w:abstractNumId w:val="2"/>
  </w:num>
  <w:num w:numId="24">
    <w:abstractNumId w:val="1"/>
  </w:num>
  <w:num w:numId="25">
    <w:abstractNumId w:val="0"/>
  </w:num>
  <w:num w:numId="26">
    <w:abstractNumId w:val="5"/>
  </w:num>
  <w:num w:numId="27">
    <w:abstractNumId w:val="7"/>
  </w:num>
  <w:num w:numId="28">
    <w:abstractNumId w:val="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3B"/>
    <w:rsid w:val="00052046"/>
    <w:rsid w:val="00070AD0"/>
    <w:rsid w:val="00117C6B"/>
    <w:rsid w:val="002248F3"/>
    <w:rsid w:val="0028683B"/>
    <w:rsid w:val="0035617B"/>
    <w:rsid w:val="003B6399"/>
    <w:rsid w:val="00505F6B"/>
    <w:rsid w:val="00542FD2"/>
    <w:rsid w:val="006350C1"/>
    <w:rsid w:val="00645853"/>
    <w:rsid w:val="006915B1"/>
    <w:rsid w:val="006945E8"/>
    <w:rsid w:val="007164A8"/>
    <w:rsid w:val="0074575C"/>
    <w:rsid w:val="00755FCE"/>
    <w:rsid w:val="007D6748"/>
    <w:rsid w:val="007E3DC1"/>
    <w:rsid w:val="00836101"/>
    <w:rsid w:val="00844B00"/>
    <w:rsid w:val="00961A65"/>
    <w:rsid w:val="009A7065"/>
    <w:rsid w:val="00A77467"/>
    <w:rsid w:val="00B14838"/>
    <w:rsid w:val="00C5443A"/>
    <w:rsid w:val="00C73453"/>
    <w:rsid w:val="00D43A30"/>
    <w:rsid w:val="00D93367"/>
    <w:rsid w:val="00E51E14"/>
    <w:rsid w:val="00EA369F"/>
    <w:rsid w:val="00F80147"/>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Closing" w:uiPriority="5" w:qFormat="1"/>
    <w:lsdException w:name="Default Paragraph Font" w:uiPriority="1"/>
    <w:lsdException w:name="Subtitle" w:semiHidden="0" w:uiPriority="11" w:unhideWhenUsed="0" w:qFormat="1"/>
    <w:lsdException w:name="Salutation" w:uiPriority="4"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467"/>
    <w:pPr>
      <w:spacing w:after="180" w:line="264" w:lineRule="auto"/>
    </w:pPr>
    <w:rPr>
      <w:rFonts w:cs="Times New Roman"/>
      <w:sz w:val="23"/>
      <w:szCs w:val="20"/>
      <w:lang w:eastAsia="ja-JP"/>
    </w:rPr>
  </w:style>
  <w:style w:type="paragraph" w:styleId="Heading1">
    <w:name w:val="heading 1"/>
    <w:basedOn w:val="Normal"/>
    <w:next w:val="Normal"/>
    <w:link w:val="Heading1Char"/>
    <w:uiPriority w:val="9"/>
    <w:semiHidden/>
    <w:unhideWhenUsed/>
    <w:rsid w:val="00A77467"/>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rsid w:val="00A77467"/>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rsid w:val="00A77467"/>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rsid w:val="00A77467"/>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rsid w:val="00A77467"/>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rsid w:val="00A77467"/>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rsid w:val="00A77467"/>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A77467"/>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rsid w:val="00A77467"/>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77467"/>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link w:val="QuoteChar"/>
    <w:uiPriority w:val="29"/>
    <w:qFormat/>
    <w:rsid w:val="00A77467"/>
    <w:rPr>
      <w:i/>
      <w:smallCaps/>
      <w:color w:val="775F55" w:themeColor="text2"/>
      <w:spacing w:val="6"/>
    </w:rPr>
  </w:style>
  <w:style w:type="character" w:customStyle="1" w:styleId="QuoteChar">
    <w:name w:val="Quote Char"/>
    <w:basedOn w:val="DefaultParagraphFont"/>
    <w:link w:val="Quote"/>
    <w:uiPriority w:val="29"/>
    <w:rsid w:val="00A77467"/>
    <w:rPr>
      <w:rFonts w:cs="Times New Roman"/>
      <w:i/>
      <w:smallCaps/>
      <w:color w:val="775F55" w:themeColor="text2"/>
      <w:spacing w:val="6"/>
      <w:sz w:val="23"/>
      <w:szCs w:val="20"/>
      <w:lang w:eastAsia="ja-JP"/>
    </w:rPr>
  </w:style>
  <w:style w:type="paragraph" w:customStyle="1" w:styleId="Section">
    <w:name w:val="Section"/>
    <w:basedOn w:val="Normal"/>
    <w:uiPriority w:val="2"/>
    <w:qFormat/>
    <w:rsid w:val="00A77467"/>
    <w:pPr>
      <w:spacing w:before="480" w:after="40" w:line="240" w:lineRule="auto"/>
    </w:pPr>
    <w:rPr>
      <w:b/>
      <w:caps/>
      <w:color w:val="DD8047" w:themeColor="accent2"/>
      <w:spacing w:val="60"/>
      <w:sz w:val="24"/>
    </w:rPr>
  </w:style>
  <w:style w:type="paragraph" w:customStyle="1" w:styleId="Subsection">
    <w:name w:val="Subsection"/>
    <w:basedOn w:val="Normal"/>
    <w:uiPriority w:val="3"/>
    <w:qFormat/>
    <w:rsid w:val="00A77467"/>
    <w:pPr>
      <w:spacing w:after="40"/>
    </w:pPr>
    <w:rPr>
      <w:b/>
      <w:color w:val="94B6D2" w:themeColor="accent1"/>
      <w:spacing w:val="30"/>
      <w:sz w:val="24"/>
    </w:rPr>
  </w:style>
  <w:style w:type="paragraph" w:styleId="ListBullet">
    <w:name w:val="List Bullet"/>
    <w:basedOn w:val="Normal"/>
    <w:uiPriority w:val="36"/>
    <w:unhideWhenUsed/>
    <w:qFormat/>
    <w:rsid w:val="00A77467"/>
    <w:pPr>
      <w:numPr>
        <w:numId w:val="21"/>
      </w:numPr>
    </w:pPr>
    <w:rPr>
      <w:sz w:val="24"/>
    </w:rPr>
  </w:style>
  <w:style w:type="character" w:styleId="PlaceholderText">
    <w:name w:val="Placeholder Text"/>
    <w:basedOn w:val="DefaultParagraphFont"/>
    <w:uiPriority w:val="99"/>
    <w:unhideWhenUsed/>
    <w:rsid w:val="00A77467"/>
    <w:rPr>
      <w:color w:val="808080"/>
    </w:rPr>
  </w:style>
  <w:style w:type="paragraph" w:styleId="BalloonText">
    <w:name w:val="Balloon Text"/>
    <w:basedOn w:val="Normal"/>
    <w:link w:val="BalloonTextChar"/>
    <w:uiPriority w:val="99"/>
    <w:semiHidden/>
    <w:unhideWhenUsed/>
    <w:rsid w:val="00A77467"/>
    <w:rPr>
      <w:rFonts w:ascii="Tahoma" w:hAnsi="Tahoma" w:cs="Tahoma"/>
      <w:sz w:val="16"/>
      <w:szCs w:val="16"/>
    </w:rPr>
  </w:style>
  <w:style w:type="character" w:customStyle="1" w:styleId="BalloonTextChar">
    <w:name w:val="Balloon Text Char"/>
    <w:basedOn w:val="DefaultParagraphFont"/>
    <w:link w:val="BalloonText"/>
    <w:uiPriority w:val="99"/>
    <w:semiHidden/>
    <w:rsid w:val="00A77467"/>
    <w:rPr>
      <w:rFonts w:ascii="Tahoma" w:hAnsi="Tahoma" w:cs="Tahoma"/>
      <w:sz w:val="16"/>
      <w:szCs w:val="16"/>
      <w:lang w:eastAsia="ja-JP"/>
    </w:rPr>
  </w:style>
  <w:style w:type="paragraph" w:styleId="BlockText">
    <w:name w:val="Block Text"/>
    <w:aliases w:val="Block Quote"/>
    <w:uiPriority w:val="40"/>
    <w:rsid w:val="00A77467"/>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A77467"/>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A77467"/>
    <w:rPr>
      <w:b/>
      <w:bCs/>
      <w:caps/>
      <w:sz w:val="16"/>
      <w:szCs w:val="18"/>
    </w:rPr>
  </w:style>
  <w:style w:type="character" w:styleId="Emphasis">
    <w:name w:val="Emphasis"/>
    <w:uiPriority w:val="20"/>
    <w:qFormat/>
    <w:rsid w:val="00A77467"/>
    <w:rPr>
      <w:rFonts w:asciiTheme="minorHAnsi" w:hAnsiTheme="minorHAnsi"/>
      <w:b/>
      <w:i/>
      <w:color w:val="775F55" w:themeColor="text2"/>
      <w:spacing w:val="10"/>
      <w:sz w:val="23"/>
    </w:rPr>
  </w:style>
  <w:style w:type="paragraph" w:styleId="Footer">
    <w:name w:val="footer"/>
    <w:basedOn w:val="Normal"/>
    <w:link w:val="FooterChar"/>
    <w:uiPriority w:val="99"/>
    <w:semiHidden/>
    <w:unhideWhenUsed/>
    <w:rsid w:val="00A77467"/>
    <w:pPr>
      <w:tabs>
        <w:tab w:val="center" w:pos="4320"/>
        <w:tab w:val="right" w:pos="8640"/>
      </w:tabs>
    </w:pPr>
  </w:style>
  <w:style w:type="character" w:customStyle="1" w:styleId="FooterChar">
    <w:name w:val="Footer Char"/>
    <w:basedOn w:val="DefaultParagraphFont"/>
    <w:link w:val="Footer"/>
    <w:uiPriority w:val="99"/>
    <w:semiHidden/>
    <w:rsid w:val="00A77467"/>
    <w:rPr>
      <w:rFonts w:cs="Times New Roman"/>
      <w:sz w:val="23"/>
      <w:szCs w:val="20"/>
      <w:lang w:eastAsia="ja-JP"/>
    </w:rPr>
  </w:style>
  <w:style w:type="paragraph" w:styleId="Header">
    <w:name w:val="header"/>
    <w:basedOn w:val="Normal"/>
    <w:link w:val="HeaderChar"/>
    <w:uiPriority w:val="99"/>
    <w:semiHidden/>
    <w:unhideWhenUsed/>
    <w:rsid w:val="00A77467"/>
    <w:pPr>
      <w:tabs>
        <w:tab w:val="center" w:pos="4320"/>
        <w:tab w:val="right" w:pos="8640"/>
      </w:tabs>
    </w:pPr>
  </w:style>
  <w:style w:type="character" w:customStyle="1" w:styleId="HeaderChar">
    <w:name w:val="Header Char"/>
    <w:basedOn w:val="DefaultParagraphFont"/>
    <w:link w:val="Header"/>
    <w:uiPriority w:val="99"/>
    <w:semiHidden/>
    <w:rsid w:val="00A77467"/>
    <w:rPr>
      <w:rFonts w:cs="Times New Roman"/>
      <w:sz w:val="23"/>
      <w:szCs w:val="20"/>
      <w:lang w:eastAsia="ja-JP"/>
    </w:rPr>
  </w:style>
  <w:style w:type="character" w:customStyle="1" w:styleId="Heading1Char">
    <w:name w:val="Heading 1 Char"/>
    <w:basedOn w:val="DefaultParagraphFont"/>
    <w:link w:val="Heading1"/>
    <w:uiPriority w:val="9"/>
    <w:semiHidden/>
    <w:rsid w:val="00A77467"/>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sid w:val="00A77467"/>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sid w:val="00A77467"/>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sid w:val="00A77467"/>
    <w:rPr>
      <w:rFonts w:cs="Times New Roman"/>
      <w:caps/>
      <w:spacing w:val="14"/>
      <w:lang w:eastAsia="ja-JP"/>
    </w:rPr>
  </w:style>
  <w:style w:type="character" w:customStyle="1" w:styleId="Heading5Char">
    <w:name w:val="Heading 5 Char"/>
    <w:basedOn w:val="DefaultParagraphFont"/>
    <w:link w:val="Heading5"/>
    <w:uiPriority w:val="9"/>
    <w:semiHidden/>
    <w:rsid w:val="00A77467"/>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A77467"/>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A77467"/>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A77467"/>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A77467"/>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A77467"/>
    <w:rPr>
      <w:color w:val="F7B615" w:themeColor="hyperlink"/>
      <w:u w:val="single"/>
    </w:rPr>
  </w:style>
  <w:style w:type="character" w:styleId="IntenseEmphasis">
    <w:name w:val="Intense Emphasis"/>
    <w:basedOn w:val="DefaultParagraphFont"/>
    <w:uiPriority w:val="21"/>
    <w:qFormat/>
    <w:rsid w:val="00A77467"/>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A7746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A77467"/>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sid w:val="00A77467"/>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unhideWhenUsed/>
    <w:rsid w:val="00A77467"/>
    <w:pPr>
      <w:ind w:left="360" w:hanging="360"/>
    </w:pPr>
  </w:style>
  <w:style w:type="paragraph" w:styleId="List2">
    <w:name w:val="List 2"/>
    <w:basedOn w:val="Normal"/>
    <w:uiPriority w:val="99"/>
    <w:unhideWhenUsed/>
    <w:rsid w:val="00A77467"/>
    <w:pPr>
      <w:ind w:left="720" w:hanging="360"/>
    </w:pPr>
  </w:style>
  <w:style w:type="paragraph" w:styleId="ListBullet2">
    <w:name w:val="List Bullet 2"/>
    <w:basedOn w:val="Normal"/>
    <w:uiPriority w:val="36"/>
    <w:unhideWhenUsed/>
    <w:qFormat/>
    <w:rsid w:val="00A77467"/>
    <w:pPr>
      <w:numPr>
        <w:numId w:val="22"/>
      </w:numPr>
    </w:pPr>
    <w:rPr>
      <w:color w:val="94B6D2" w:themeColor="accent1"/>
    </w:rPr>
  </w:style>
  <w:style w:type="paragraph" w:styleId="ListBullet3">
    <w:name w:val="List Bullet 3"/>
    <w:basedOn w:val="Normal"/>
    <w:uiPriority w:val="36"/>
    <w:unhideWhenUsed/>
    <w:qFormat/>
    <w:rsid w:val="00A77467"/>
    <w:pPr>
      <w:numPr>
        <w:numId w:val="23"/>
      </w:numPr>
    </w:pPr>
    <w:rPr>
      <w:color w:val="DD8047" w:themeColor="accent2"/>
    </w:rPr>
  </w:style>
  <w:style w:type="paragraph" w:styleId="ListBullet4">
    <w:name w:val="List Bullet 4"/>
    <w:basedOn w:val="Normal"/>
    <w:uiPriority w:val="36"/>
    <w:unhideWhenUsed/>
    <w:qFormat/>
    <w:rsid w:val="00A77467"/>
    <w:pPr>
      <w:numPr>
        <w:numId w:val="24"/>
      </w:numPr>
    </w:pPr>
    <w:rPr>
      <w:caps/>
      <w:spacing w:val="4"/>
    </w:rPr>
  </w:style>
  <w:style w:type="paragraph" w:styleId="ListBullet5">
    <w:name w:val="List Bullet 5"/>
    <w:basedOn w:val="Normal"/>
    <w:uiPriority w:val="36"/>
    <w:unhideWhenUsed/>
    <w:qFormat/>
    <w:rsid w:val="00A77467"/>
    <w:pPr>
      <w:numPr>
        <w:numId w:val="25"/>
      </w:numPr>
    </w:pPr>
  </w:style>
  <w:style w:type="paragraph" w:styleId="ListParagraph">
    <w:name w:val="List Paragraph"/>
    <w:basedOn w:val="Normal"/>
    <w:uiPriority w:val="34"/>
    <w:unhideWhenUsed/>
    <w:qFormat/>
    <w:rsid w:val="00A77467"/>
    <w:pPr>
      <w:ind w:left="720"/>
      <w:contextualSpacing/>
    </w:pPr>
  </w:style>
  <w:style w:type="numbering" w:customStyle="1" w:styleId="MedianListStyle">
    <w:name w:val="Median List Style"/>
    <w:uiPriority w:val="99"/>
    <w:rsid w:val="00A77467"/>
    <w:pPr>
      <w:numPr>
        <w:numId w:val="11"/>
      </w:numPr>
    </w:pPr>
  </w:style>
  <w:style w:type="paragraph" w:styleId="NoSpacing">
    <w:name w:val="No Spacing"/>
    <w:basedOn w:val="Normal"/>
    <w:uiPriority w:val="99"/>
    <w:qFormat/>
    <w:rsid w:val="00A77467"/>
    <w:pPr>
      <w:spacing w:after="0" w:line="240" w:lineRule="auto"/>
    </w:pPr>
  </w:style>
  <w:style w:type="paragraph" w:styleId="NormalIndent">
    <w:name w:val="Normal Indent"/>
    <w:basedOn w:val="Normal"/>
    <w:uiPriority w:val="99"/>
    <w:unhideWhenUsed/>
    <w:rsid w:val="00A77467"/>
    <w:pPr>
      <w:numPr>
        <w:numId w:val="27"/>
      </w:numPr>
      <w:spacing w:line="300" w:lineRule="auto"/>
      <w:contextualSpacing/>
    </w:pPr>
  </w:style>
  <w:style w:type="paragraph" w:customStyle="1" w:styleId="PersonalName">
    <w:name w:val="Personal Name"/>
    <w:basedOn w:val="Normal"/>
    <w:uiPriority w:val="1"/>
    <w:qFormat/>
    <w:rsid w:val="00A77467"/>
    <w:pPr>
      <w:spacing w:after="0"/>
    </w:pPr>
    <w:rPr>
      <w:color w:val="FFFFFF" w:themeColor="background1"/>
      <w:sz w:val="40"/>
    </w:rPr>
  </w:style>
  <w:style w:type="paragraph" w:customStyle="1" w:styleId="SendersAddress">
    <w:name w:val="Sender's Address"/>
    <w:basedOn w:val="NoSpacing"/>
    <w:uiPriority w:val="4"/>
    <w:qFormat/>
    <w:rsid w:val="00A77467"/>
    <w:pPr>
      <w:spacing w:before="240"/>
      <w:contextualSpacing/>
    </w:pPr>
    <w:rPr>
      <w:color w:val="775F55" w:themeColor="text2"/>
    </w:rPr>
  </w:style>
  <w:style w:type="character" w:styleId="Strong">
    <w:name w:val="Strong"/>
    <w:uiPriority w:val="22"/>
    <w:qFormat/>
    <w:rsid w:val="00A77467"/>
    <w:rPr>
      <w:rFonts w:asciiTheme="minorHAnsi" w:hAnsiTheme="minorHAnsi"/>
      <w:b/>
      <w:color w:val="DD8047" w:themeColor="accent2"/>
    </w:rPr>
  </w:style>
  <w:style w:type="paragraph" w:styleId="Subtitle">
    <w:name w:val="Subtitle"/>
    <w:basedOn w:val="Normal"/>
    <w:link w:val="SubtitleChar"/>
    <w:uiPriority w:val="11"/>
    <w:rsid w:val="00A77467"/>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A77467"/>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sid w:val="00A77467"/>
    <w:rPr>
      <w:rFonts w:asciiTheme="minorHAnsi" w:hAnsiTheme="minorHAnsi"/>
      <w:i/>
      <w:sz w:val="23"/>
    </w:rPr>
  </w:style>
  <w:style w:type="character" w:styleId="SubtleReference">
    <w:name w:val="Subtle Reference"/>
    <w:basedOn w:val="DefaultParagraphFont"/>
    <w:uiPriority w:val="31"/>
    <w:qFormat/>
    <w:rsid w:val="00A77467"/>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rsid w:val="00A77467"/>
    <w:pPr>
      <w:ind w:left="220" w:hanging="220"/>
    </w:pPr>
  </w:style>
  <w:style w:type="paragraph" w:styleId="Title">
    <w:name w:val="Title"/>
    <w:basedOn w:val="Normal"/>
    <w:link w:val="TitleChar"/>
    <w:uiPriority w:val="10"/>
    <w:rsid w:val="00A77467"/>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A77467"/>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rsid w:val="00A77467"/>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rsid w:val="00A77467"/>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A77467"/>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A77467"/>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A77467"/>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A77467"/>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A77467"/>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A77467"/>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A77467"/>
    <w:pPr>
      <w:tabs>
        <w:tab w:val="right" w:leader="dot" w:pos="8630"/>
      </w:tabs>
      <w:spacing w:after="40" w:line="240" w:lineRule="auto"/>
      <w:ind w:left="1152"/>
    </w:pPr>
    <w:rPr>
      <w:noProof/>
    </w:rPr>
  </w:style>
  <w:style w:type="paragraph" w:styleId="Date">
    <w:name w:val="Date"/>
    <w:basedOn w:val="NoSpacing"/>
    <w:next w:val="Normal"/>
    <w:link w:val="DateChar"/>
    <w:uiPriority w:val="99"/>
    <w:unhideWhenUsed/>
    <w:rsid w:val="00A77467"/>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A77467"/>
    <w:rPr>
      <w:rFonts w:cs="Times New Roman"/>
      <w:b/>
      <w:color w:val="FFFFFF" w:themeColor="background1"/>
      <w:sz w:val="23"/>
      <w:szCs w:val="20"/>
      <w:lang w:eastAsia="ja-JP"/>
    </w:rPr>
  </w:style>
  <w:style w:type="paragraph" w:customStyle="1" w:styleId="FooterEven">
    <w:name w:val="Footer Even"/>
    <w:basedOn w:val="Normal"/>
    <w:unhideWhenUsed/>
    <w:qFormat/>
    <w:rsid w:val="00A77467"/>
    <w:pPr>
      <w:pBdr>
        <w:top w:val="single" w:sz="4" w:space="1" w:color="94B6D2" w:themeColor="accent1"/>
      </w:pBdr>
    </w:pPr>
    <w:rPr>
      <w:color w:val="775F55" w:themeColor="text2"/>
      <w:sz w:val="20"/>
    </w:rPr>
  </w:style>
  <w:style w:type="paragraph" w:customStyle="1" w:styleId="FooterOdd">
    <w:name w:val="Footer Odd"/>
    <w:basedOn w:val="Normal"/>
    <w:unhideWhenUsed/>
    <w:qFormat/>
    <w:rsid w:val="00A77467"/>
    <w:pPr>
      <w:pBdr>
        <w:top w:val="single" w:sz="4" w:space="1" w:color="94B6D2" w:themeColor="accent1"/>
      </w:pBdr>
      <w:jc w:val="right"/>
    </w:pPr>
    <w:rPr>
      <w:color w:val="775F55" w:themeColor="text2"/>
      <w:sz w:val="20"/>
    </w:rPr>
  </w:style>
  <w:style w:type="paragraph" w:customStyle="1" w:styleId="HeaderEven">
    <w:name w:val="Header Even"/>
    <w:basedOn w:val="NoSpacing"/>
    <w:unhideWhenUsed/>
    <w:qFormat/>
    <w:rsid w:val="00A77467"/>
    <w:pPr>
      <w:pBdr>
        <w:bottom w:val="single" w:sz="4" w:space="1" w:color="94B6D2" w:themeColor="accent1"/>
      </w:pBdr>
    </w:pPr>
    <w:rPr>
      <w:b/>
      <w:color w:val="775F55" w:themeColor="text2"/>
      <w:sz w:val="20"/>
    </w:rPr>
  </w:style>
  <w:style w:type="paragraph" w:customStyle="1" w:styleId="HeaderOdd">
    <w:name w:val="Header Odd"/>
    <w:basedOn w:val="NoSpacing"/>
    <w:unhideWhenUsed/>
    <w:qFormat/>
    <w:rsid w:val="00A77467"/>
    <w:pPr>
      <w:pBdr>
        <w:bottom w:val="single" w:sz="4" w:space="1" w:color="94B6D2" w:themeColor="accent1"/>
      </w:pBdr>
      <w:jc w:val="right"/>
    </w:pPr>
    <w:rPr>
      <w:b/>
      <w:color w:val="775F55" w:themeColor="text2"/>
      <w:sz w:val="20"/>
    </w:rPr>
  </w:style>
  <w:style w:type="paragraph" w:customStyle="1" w:styleId="SenderAddress">
    <w:name w:val="Sender Address"/>
    <w:basedOn w:val="NoSpacing"/>
    <w:uiPriority w:val="2"/>
    <w:unhideWhenUsed/>
    <w:qFormat/>
    <w:rsid w:val="00A77467"/>
    <w:pPr>
      <w:spacing w:after="200"/>
    </w:pPr>
    <w:rPr>
      <w:color w:val="775F55" w:themeColor="text2"/>
    </w:rPr>
  </w:style>
  <w:style w:type="paragraph" w:customStyle="1" w:styleId="CompanyName">
    <w:name w:val="Company Name"/>
    <w:basedOn w:val="Normal"/>
    <w:qFormat/>
    <w:rsid w:val="00A77467"/>
    <w:pPr>
      <w:spacing w:after="0"/>
    </w:pPr>
    <w:rPr>
      <w:b/>
      <w:color w:val="775F55" w:themeColor="text2"/>
      <w:sz w:val="36"/>
      <w:szCs w:val="36"/>
    </w:rPr>
  </w:style>
  <w:style w:type="paragraph" w:styleId="Salutation">
    <w:name w:val="Salutation"/>
    <w:basedOn w:val="Normal"/>
    <w:next w:val="Normal"/>
    <w:link w:val="SalutationChar"/>
    <w:uiPriority w:val="4"/>
    <w:unhideWhenUsed/>
    <w:qFormat/>
    <w:rsid w:val="00A77467"/>
    <w:pPr>
      <w:spacing w:before="400" w:after="320" w:line="240" w:lineRule="auto"/>
    </w:pPr>
    <w:rPr>
      <w:b/>
    </w:rPr>
  </w:style>
  <w:style w:type="character" w:customStyle="1" w:styleId="SalutationChar">
    <w:name w:val="Salutation Char"/>
    <w:basedOn w:val="DefaultParagraphFont"/>
    <w:link w:val="Salutation"/>
    <w:uiPriority w:val="4"/>
    <w:rsid w:val="00A77467"/>
    <w:rPr>
      <w:rFonts w:cs="Times New Roman"/>
      <w:b/>
      <w:sz w:val="23"/>
      <w:szCs w:val="20"/>
      <w:lang w:eastAsia="ja-JP"/>
    </w:rPr>
  </w:style>
  <w:style w:type="paragraph" w:customStyle="1" w:styleId="RecipientAddress">
    <w:name w:val="Recipient Address"/>
    <w:basedOn w:val="NoSpacing"/>
    <w:uiPriority w:val="3"/>
    <w:qFormat/>
    <w:rsid w:val="00A77467"/>
    <w:pPr>
      <w:spacing w:before="240"/>
      <w:contextualSpacing/>
    </w:pPr>
    <w:rPr>
      <w:color w:val="775F55" w:themeColor="text2"/>
    </w:rPr>
  </w:style>
  <w:style w:type="paragraph" w:styleId="Closing">
    <w:name w:val="Closing"/>
    <w:basedOn w:val="Normal"/>
    <w:link w:val="ClosingChar"/>
    <w:uiPriority w:val="5"/>
    <w:unhideWhenUsed/>
    <w:qFormat/>
    <w:rsid w:val="00A77467"/>
    <w:pPr>
      <w:spacing w:before="960" w:after="960"/>
      <w:contextualSpacing/>
    </w:pPr>
  </w:style>
  <w:style w:type="character" w:customStyle="1" w:styleId="ClosingChar">
    <w:name w:val="Closing Char"/>
    <w:basedOn w:val="DefaultParagraphFont"/>
    <w:link w:val="Closing"/>
    <w:uiPriority w:val="5"/>
    <w:rsid w:val="00A77467"/>
    <w:rPr>
      <w:rFonts w:cs="Times New Roman"/>
      <w:sz w:val="23"/>
      <w:szCs w:val="20"/>
      <w:lang w:eastAsia="ja-JP"/>
    </w:rPr>
  </w:style>
  <w:style w:type="paragraph" w:styleId="Signature">
    <w:name w:val="Signature"/>
    <w:basedOn w:val="Normal"/>
    <w:link w:val="SignatureChar"/>
    <w:uiPriority w:val="99"/>
    <w:unhideWhenUsed/>
    <w:rsid w:val="00A77467"/>
    <w:rPr>
      <w:b/>
    </w:rPr>
  </w:style>
  <w:style w:type="character" w:customStyle="1" w:styleId="SignatureChar">
    <w:name w:val="Signature Char"/>
    <w:basedOn w:val="DefaultParagraphFont"/>
    <w:link w:val="Signature"/>
    <w:uiPriority w:val="99"/>
    <w:rsid w:val="00A77467"/>
    <w:rPr>
      <w:rFonts w:cs="Times New Roman"/>
      <w:b/>
      <w:sz w:val="23"/>
      <w:szCs w:val="20"/>
      <w:lang w:eastAsia="ja-JP"/>
    </w:rPr>
  </w:style>
  <w:style w:type="paragraph" w:customStyle="1" w:styleId="Category">
    <w:name w:val="Category"/>
    <w:basedOn w:val="Normal"/>
    <w:link w:val="CategoryChar"/>
    <w:qFormat/>
    <w:rsid w:val="00A77467"/>
    <w:pPr>
      <w:spacing w:after="0"/>
    </w:pPr>
    <w:rPr>
      <w:b/>
      <w:sz w:val="24"/>
      <w:szCs w:val="24"/>
    </w:rPr>
  </w:style>
  <w:style w:type="character" w:customStyle="1" w:styleId="CategoryChar">
    <w:name w:val="Category Char"/>
    <w:basedOn w:val="DefaultParagraphFont"/>
    <w:link w:val="Category"/>
    <w:rsid w:val="00A77467"/>
    <w:rPr>
      <w:rFonts w:cs="Times New Roman"/>
      <w:b/>
      <w:sz w:val="24"/>
      <w:szCs w:val="24"/>
      <w:lang w:eastAsia="ja-JP"/>
    </w:rPr>
  </w:style>
  <w:style w:type="paragraph" w:customStyle="1" w:styleId="ResumeSectionHeadings">
    <w:name w:val="Resume Section Headings"/>
    <w:basedOn w:val="Normal"/>
    <w:rsid w:val="007D6748"/>
    <w:pPr>
      <w:pBdr>
        <w:top w:val="single" w:sz="12" w:space="1" w:color="auto"/>
      </w:pBdr>
      <w:spacing w:before="120" w:after="0" w:line="240" w:lineRule="auto"/>
      <w:ind w:right="-1440"/>
    </w:pPr>
    <w:rPr>
      <w:rFonts w:ascii="Verdana" w:eastAsia="Times New Roman" w:hAnsi="Verdana" w:cs="Courier New"/>
      <w:b/>
      <w:sz w:val="22"/>
      <w:lang w:eastAsia="en-US"/>
    </w:rPr>
  </w:style>
  <w:style w:type="paragraph" w:customStyle="1" w:styleId="ResumeBulletPoints">
    <w:name w:val="Resume Bullet Points"/>
    <w:basedOn w:val="Normal"/>
    <w:qFormat/>
    <w:rsid w:val="007D6748"/>
    <w:pPr>
      <w:numPr>
        <w:numId w:val="28"/>
      </w:numPr>
      <w:spacing w:after="0" w:line="240" w:lineRule="auto"/>
      <w:jc w:val="both"/>
    </w:pPr>
    <w:rPr>
      <w:rFonts w:ascii="Verdana" w:eastAsia="Times New Roman" w:hAnsi="Verdana" w:cs="Courier New"/>
      <w:sz w:val="18"/>
      <w:szCs w:val="18"/>
      <w:lang w:eastAsia="en-US"/>
    </w:rPr>
  </w:style>
  <w:style w:type="paragraph" w:customStyle="1" w:styleId="Skills">
    <w:name w:val="Skills"/>
    <w:basedOn w:val="Normal"/>
    <w:qFormat/>
    <w:rsid w:val="007D6748"/>
    <w:pPr>
      <w:spacing w:before="20" w:after="0" w:line="240" w:lineRule="auto"/>
    </w:pPr>
    <w:rPr>
      <w:rFonts w:ascii="Verdana" w:eastAsia="MS Mincho" w:hAnsi="Verdana" w:cs="Courier New"/>
      <w:i/>
      <w:iCs/>
      <w:sz w:val="18"/>
      <w:lang w:eastAsia="en-US"/>
    </w:rPr>
  </w:style>
  <w:style w:type="paragraph" w:customStyle="1" w:styleId="ResumeOverviewtext">
    <w:name w:val="Resume Overview text"/>
    <w:basedOn w:val="Normal"/>
    <w:rsid w:val="007D6748"/>
    <w:pPr>
      <w:spacing w:before="60" w:after="0" w:line="240" w:lineRule="auto"/>
    </w:pPr>
    <w:rPr>
      <w:rFonts w:ascii="Verdana" w:eastAsia="Times New Roman" w:hAnsi="Verdana" w:cs="Courier New"/>
      <w:iCs/>
      <w:sz w:val="18"/>
      <w:lang w:eastAsia="en-US"/>
    </w:rPr>
  </w:style>
  <w:style w:type="paragraph" w:customStyle="1" w:styleId="Location">
    <w:name w:val="Location"/>
    <w:basedOn w:val="ResumeOverviewtext"/>
    <w:rsid w:val="007D674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Closing" w:uiPriority="5" w:qFormat="1"/>
    <w:lsdException w:name="Default Paragraph Font" w:uiPriority="1"/>
    <w:lsdException w:name="Subtitle" w:semiHidden="0" w:uiPriority="11" w:unhideWhenUsed="0" w:qFormat="1"/>
    <w:lsdException w:name="Salutation" w:uiPriority="4"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467"/>
    <w:pPr>
      <w:spacing w:after="180" w:line="264" w:lineRule="auto"/>
    </w:pPr>
    <w:rPr>
      <w:rFonts w:cs="Times New Roman"/>
      <w:sz w:val="23"/>
      <w:szCs w:val="20"/>
      <w:lang w:eastAsia="ja-JP"/>
    </w:rPr>
  </w:style>
  <w:style w:type="paragraph" w:styleId="Heading1">
    <w:name w:val="heading 1"/>
    <w:basedOn w:val="Normal"/>
    <w:next w:val="Normal"/>
    <w:link w:val="Heading1Char"/>
    <w:uiPriority w:val="9"/>
    <w:semiHidden/>
    <w:unhideWhenUsed/>
    <w:rsid w:val="00A77467"/>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semiHidden/>
    <w:unhideWhenUsed/>
    <w:rsid w:val="00A77467"/>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rsid w:val="00A77467"/>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rsid w:val="00A77467"/>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rsid w:val="00A77467"/>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rsid w:val="00A77467"/>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rsid w:val="00A77467"/>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A77467"/>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rsid w:val="00A77467"/>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77467"/>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link w:val="QuoteChar"/>
    <w:uiPriority w:val="29"/>
    <w:qFormat/>
    <w:rsid w:val="00A77467"/>
    <w:rPr>
      <w:i/>
      <w:smallCaps/>
      <w:color w:val="775F55" w:themeColor="text2"/>
      <w:spacing w:val="6"/>
    </w:rPr>
  </w:style>
  <w:style w:type="character" w:customStyle="1" w:styleId="QuoteChar">
    <w:name w:val="Quote Char"/>
    <w:basedOn w:val="DefaultParagraphFont"/>
    <w:link w:val="Quote"/>
    <w:uiPriority w:val="29"/>
    <w:rsid w:val="00A77467"/>
    <w:rPr>
      <w:rFonts w:cs="Times New Roman"/>
      <w:i/>
      <w:smallCaps/>
      <w:color w:val="775F55" w:themeColor="text2"/>
      <w:spacing w:val="6"/>
      <w:sz w:val="23"/>
      <w:szCs w:val="20"/>
      <w:lang w:eastAsia="ja-JP"/>
    </w:rPr>
  </w:style>
  <w:style w:type="paragraph" w:customStyle="1" w:styleId="Section">
    <w:name w:val="Section"/>
    <w:basedOn w:val="Normal"/>
    <w:uiPriority w:val="2"/>
    <w:qFormat/>
    <w:rsid w:val="00A77467"/>
    <w:pPr>
      <w:spacing w:before="480" w:after="40" w:line="240" w:lineRule="auto"/>
    </w:pPr>
    <w:rPr>
      <w:b/>
      <w:caps/>
      <w:color w:val="DD8047" w:themeColor="accent2"/>
      <w:spacing w:val="60"/>
      <w:sz w:val="24"/>
    </w:rPr>
  </w:style>
  <w:style w:type="paragraph" w:customStyle="1" w:styleId="Subsection">
    <w:name w:val="Subsection"/>
    <w:basedOn w:val="Normal"/>
    <w:uiPriority w:val="3"/>
    <w:qFormat/>
    <w:rsid w:val="00A77467"/>
    <w:pPr>
      <w:spacing w:after="40"/>
    </w:pPr>
    <w:rPr>
      <w:b/>
      <w:color w:val="94B6D2" w:themeColor="accent1"/>
      <w:spacing w:val="30"/>
      <w:sz w:val="24"/>
    </w:rPr>
  </w:style>
  <w:style w:type="paragraph" w:styleId="ListBullet">
    <w:name w:val="List Bullet"/>
    <w:basedOn w:val="Normal"/>
    <w:uiPriority w:val="36"/>
    <w:unhideWhenUsed/>
    <w:qFormat/>
    <w:rsid w:val="00A77467"/>
    <w:pPr>
      <w:numPr>
        <w:numId w:val="21"/>
      </w:numPr>
    </w:pPr>
    <w:rPr>
      <w:sz w:val="24"/>
    </w:rPr>
  </w:style>
  <w:style w:type="character" w:styleId="PlaceholderText">
    <w:name w:val="Placeholder Text"/>
    <w:basedOn w:val="DefaultParagraphFont"/>
    <w:uiPriority w:val="99"/>
    <w:unhideWhenUsed/>
    <w:rsid w:val="00A77467"/>
    <w:rPr>
      <w:color w:val="808080"/>
    </w:rPr>
  </w:style>
  <w:style w:type="paragraph" w:styleId="BalloonText">
    <w:name w:val="Balloon Text"/>
    <w:basedOn w:val="Normal"/>
    <w:link w:val="BalloonTextChar"/>
    <w:uiPriority w:val="99"/>
    <w:semiHidden/>
    <w:unhideWhenUsed/>
    <w:rsid w:val="00A77467"/>
    <w:rPr>
      <w:rFonts w:ascii="Tahoma" w:hAnsi="Tahoma" w:cs="Tahoma"/>
      <w:sz w:val="16"/>
      <w:szCs w:val="16"/>
    </w:rPr>
  </w:style>
  <w:style w:type="character" w:customStyle="1" w:styleId="BalloonTextChar">
    <w:name w:val="Balloon Text Char"/>
    <w:basedOn w:val="DefaultParagraphFont"/>
    <w:link w:val="BalloonText"/>
    <w:uiPriority w:val="99"/>
    <w:semiHidden/>
    <w:rsid w:val="00A77467"/>
    <w:rPr>
      <w:rFonts w:ascii="Tahoma" w:hAnsi="Tahoma" w:cs="Tahoma"/>
      <w:sz w:val="16"/>
      <w:szCs w:val="16"/>
      <w:lang w:eastAsia="ja-JP"/>
    </w:rPr>
  </w:style>
  <w:style w:type="paragraph" w:styleId="BlockText">
    <w:name w:val="Block Text"/>
    <w:aliases w:val="Block Quote"/>
    <w:uiPriority w:val="40"/>
    <w:rsid w:val="00A77467"/>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A77467"/>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A77467"/>
    <w:rPr>
      <w:b/>
      <w:bCs/>
      <w:caps/>
      <w:sz w:val="16"/>
      <w:szCs w:val="18"/>
    </w:rPr>
  </w:style>
  <w:style w:type="character" w:styleId="Emphasis">
    <w:name w:val="Emphasis"/>
    <w:uiPriority w:val="20"/>
    <w:qFormat/>
    <w:rsid w:val="00A77467"/>
    <w:rPr>
      <w:rFonts w:asciiTheme="minorHAnsi" w:hAnsiTheme="minorHAnsi"/>
      <w:b/>
      <w:i/>
      <w:color w:val="775F55" w:themeColor="text2"/>
      <w:spacing w:val="10"/>
      <w:sz w:val="23"/>
    </w:rPr>
  </w:style>
  <w:style w:type="paragraph" w:styleId="Footer">
    <w:name w:val="footer"/>
    <w:basedOn w:val="Normal"/>
    <w:link w:val="FooterChar"/>
    <w:uiPriority w:val="99"/>
    <w:semiHidden/>
    <w:unhideWhenUsed/>
    <w:rsid w:val="00A77467"/>
    <w:pPr>
      <w:tabs>
        <w:tab w:val="center" w:pos="4320"/>
        <w:tab w:val="right" w:pos="8640"/>
      </w:tabs>
    </w:pPr>
  </w:style>
  <w:style w:type="character" w:customStyle="1" w:styleId="FooterChar">
    <w:name w:val="Footer Char"/>
    <w:basedOn w:val="DefaultParagraphFont"/>
    <w:link w:val="Footer"/>
    <w:uiPriority w:val="99"/>
    <w:semiHidden/>
    <w:rsid w:val="00A77467"/>
    <w:rPr>
      <w:rFonts w:cs="Times New Roman"/>
      <w:sz w:val="23"/>
      <w:szCs w:val="20"/>
      <w:lang w:eastAsia="ja-JP"/>
    </w:rPr>
  </w:style>
  <w:style w:type="paragraph" w:styleId="Header">
    <w:name w:val="header"/>
    <w:basedOn w:val="Normal"/>
    <w:link w:val="HeaderChar"/>
    <w:uiPriority w:val="99"/>
    <w:semiHidden/>
    <w:unhideWhenUsed/>
    <w:rsid w:val="00A77467"/>
    <w:pPr>
      <w:tabs>
        <w:tab w:val="center" w:pos="4320"/>
        <w:tab w:val="right" w:pos="8640"/>
      </w:tabs>
    </w:pPr>
  </w:style>
  <w:style w:type="character" w:customStyle="1" w:styleId="HeaderChar">
    <w:name w:val="Header Char"/>
    <w:basedOn w:val="DefaultParagraphFont"/>
    <w:link w:val="Header"/>
    <w:uiPriority w:val="99"/>
    <w:semiHidden/>
    <w:rsid w:val="00A77467"/>
    <w:rPr>
      <w:rFonts w:cs="Times New Roman"/>
      <w:sz w:val="23"/>
      <w:szCs w:val="20"/>
      <w:lang w:eastAsia="ja-JP"/>
    </w:rPr>
  </w:style>
  <w:style w:type="character" w:customStyle="1" w:styleId="Heading1Char">
    <w:name w:val="Heading 1 Char"/>
    <w:basedOn w:val="DefaultParagraphFont"/>
    <w:link w:val="Heading1"/>
    <w:uiPriority w:val="9"/>
    <w:semiHidden/>
    <w:rsid w:val="00A77467"/>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sid w:val="00A77467"/>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sid w:val="00A77467"/>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sid w:val="00A77467"/>
    <w:rPr>
      <w:rFonts w:cs="Times New Roman"/>
      <w:caps/>
      <w:spacing w:val="14"/>
      <w:lang w:eastAsia="ja-JP"/>
    </w:rPr>
  </w:style>
  <w:style w:type="character" w:customStyle="1" w:styleId="Heading5Char">
    <w:name w:val="Heading 5 Char"/>
    <w:basedOn w:val="DefaultParagraphFont"/>
    <w:link w:val="Heading5"/>
    <w:uiPriority w:val="9"/>
    <w:semiHidden/>
    <w:rsid w:val="00A77467"/>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A77467"/>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A77467"/>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A77467"/>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A77467"/>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A77467"/>
    <w:rPr>
      <w:color w:val="F7B615" w:themeColor="hyperlink"/>
      <w:u w:val="single"/>
    </w:rPr>
  </w:style>
  <w:style w:type="character" w:styleId="IntenseEmphasis">
    <w:name w:val="Intense Emphasis"/>
    <w:basedOn w:val="DefaultParagraphFont"/>
    <w:uiPriority w:val="21"/>
    <w:qFormat/>
    <w:rsid w:val="00A77467"/>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A7746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A77467"/>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sid w:val="00A77467"/>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unhideWhenUsed/>
    <w:rsid w:val="00A77467"/>
    <w:pPr>
      <w:ind w:left="360" w:hanging="360"/>
    </w:pPr>
  </w:style>
  <w:style w:type="paragraph" w:styleId="List2">
    <w:name w:val="List 2"/>
    <w:basedOn w:val="Normal"/>
    <w:uiPriority w:val="99"/>
    <w:unhideWhenUsed/>
    <w:rsid w:val="00A77467"/>
    <w:pPr>
      <w:ind w:left="720" w:hanging="360"/>
    </w:pPr>
  </w:style>
  <w:style w:type="paragraph" w:styleId="ListBullet2">
    <w:name w:val="List Bullet 2"/>
    <w:basedOn w:val="Normal"/>
    <w:uiPriority w:val="36"/>
    <w:unhideWhenUsed/>
    <w:qFormat/>
    <w:rsid w:val="00A77467"/>
    <w:pPr>
      <w:numPr>
        <w:numId w:val="22"/>
      </w:numPr>
    </w:pPr>
    <w:rPr>
      <w:color w:val="94B6D2" w:themeColor="accent1"/>
    </w:rPr>
  </w:style>
  <w:style w:type="paragraph" w:styleId="ListBullet3">
    <w:name w:val="List Bullet 3"/>
    <w:basedOn w:val="Normal"/>
    <w:uiPriority w:val="36"/>
    <w:unhideWhenUsed/>
    <w:qFormat/>
    <w:rsid w:val="00A77467"/>
    <w:pPr>
      <w:numPr>
        <w:numId w:val="23"/>
      </w:numPr>
    </w:pPr>
    <w:rPr>
      <w:color w:val="DD8047" w:themeColor="accent2"/>
    </w:rPr>
  </w:style>
  <w:style w:type="paragraph" w:styleId="ListBullet4">
    <w:name w:val="List Bullet 4"/>
    <w:basedOn w:val="Normal"/>
    <w:uiPriority w:val="36"/>
    <w:unhideWhenUsed/>
    <w:qFormat/>
    <w:rsid w:val="00A77467"/>
    <w:pPr>
      <w:numPr>
        <w:numId w:val="24"/>
      </w:numPr>
    </w:pPr>
    <w:rPr>
      <w:caps/>
      <w:spacing w:val="4"/>
    </w:rPr>
  </w:style>
  <w:style w:type="paragraph" w:styleId="ListBullet5">
    <w:name w:val="List Bullet 5"/>
    <w:basedOn w:val="Normal"/>
    <w:uiPriority w:val="36"/>
    <w:unhideWhenUsed/>
    <w:qFormat/>
    <w:rsid w:val="00A77467"/>
    <w:pPr>
      <w:numPr>
        <w:numId w:val="25"/>
      </w:numPr>
    </w:pPr>
  </w:style>
  <w:style w:type="paragraph" w:styleId="ListParagraph">
    <w:name w:val="List Paragraph"/>
    <w:basedOn w:val="Normal"/>
    <w:uiPriority w:val="34"/>
    <w:unhideWhenUsed/>
    <w:qFormat/>
    <w:rsid w:val="00A77467"/>
    <w:pPr>
      <w:ind w:left="720"/>
      <w:contextualSpacing/>
    </w:pPr>
  </w:style>
  <w:style w:type="numbering" w:customStyle="1" w:styleId="MedianListStyle">
    <w:name w:val="Median List Style"/>
    <w:uiPriority w:val="99"/>
    <w:rsid w:val="00A77467"/>
    <w:pPr>
      <w:numPr>
        <w:numId w:val="11"/>
      </w:numPr>
    </w:pPr>
  </w:style>
  <w:style w:type="paragraph" w:styleId="NoSpacing">
    <w:name w:val="No Spacing"/>
    <w:basedOn w:val="Normal"/>
    <w:uiPriority w:val="99"/>
    <w:qFormat/>
    <w:rsid w:val="00A77467"/>
    <w:pPr>
      <w:spacing w:after="0" w:line="240" w:lineRule="auto"/>
    </w:pPr>
  </w:style>
  <w:style w:type="paragraph" w:styleId="NormalIndent">
    <w:name w:val="Normal Indent"/>
    <w:basedOn w:val="Normal"/>
    <w:uiPriority w:val="99"/>
    <w:unhideWhenUsed/>
    <w:rsid w:val="00A77467"/>
    <w:pPr>
      <w:numPr>
        <w:numId w:val="27"/>
      </w:numPr>
      <w:spacing w:line="300" w:lineRule="auto"/>
      <w:contextualSpacing/>
    </w:pPr>
  </w:style>
  <w:style w:type="paragraph" w:customStyle="1" w:styleId="PersonalName">
    <w:name w:val="Personal Name"/>
    <w:basedOn w:val="Normal"/>
    <w:uiPriority w:val="1"/>
    <w:qFormat/>
    <w:rsid w:val="00A77467"/>
    <w:pPr>
      <w:spacing w:after="0"/>
    </w:pPr>
    <w:rPr>
      <w:color w:val="FFFFFF" w:themeColor="background1"/>
      <w:sz w:val="40"/>
    </w:rPr>
  </w:style>
  <w:style w:type="paragraph" w:customStyle="1" w:styleId="SendersAddress">
    <w:name w:val="Sender's Address"/>
    <w:basedOn w:val="NoSpacing"/>
    <w:uiPriority w:val="4"/>
    <w:qFormat/>
    <w:rsid w:val="00A77467"/>
    <w:pPr>
      <w:spacing w:before="240"/>
      <w:contextualSpacing/>
    </w:pPr>
    <w:rPr>
      <w:color w:val="775F55" w:themeColor="text2"/>
    </w:rPr>
  </w:style>
  <w:style w:type="character" w:styleId="Strong">
    <w:name w:val="Strong"/>
    <w:uiPriority w:val="22"/>
    <w:qFormat/>
    <w:rsid w:val="00A77467"/>
    <w:rPr>
      <w:rFonts w:asciiTheme="minorHAnsi" w:hAnsiTheme="minorHAnsi"/>
      <w:b/>
      <w:color w:val="DD8047" w:themeColor="accent2"/>
    </w:rPr>
  </w:style>
  <w:style w:type="paragraph" w:styleId="Subtitle">
    <w:name w:val="Subtitle"/>
    <w:basedOn w:val="Normal"/>
    <w:link w:val="SubtitleChar"/>
    <w:uiPriority w:val="11"/>
    <w:rsid w:val="00A77467"/>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A77467"/>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sid w:val="00A77467"/>
    <w:rPr>
      <w:rFonts w:asciiTheme="minorHAnsi" w:hAnsiTheme="minorHAnsi"/>
      <w:i/>
      <w:sz w:val="23"/>
    </w:rPr>
  </w:style>
  <w:style w:type="character" w:styleId="SubtleReference">
    <w:name w:val="Subtle Reference"/>
    <w:basedOn w:val="DefaultParagraphFont"/>
    <w:uiPriority w:val="31"/>
    <w:qFormat/>
    <w:rsid w:val="00A77467"/>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rsid w:val="00A77467"/>
    <w:pPr>
      <w:ind w:left="220" w:hanging="220"/>
    </w:pPr>
  </w:style>
  <w:style w:type="paragraph" w:styleId="Title">
    <w:name w:val="Title"/>
    <w:basedOn w:val="Normal"/>
    <w:link w:val="TitleChar"/>
    <w:uiPriority w:val="10"/>
    <w:rsid w:val="00A77467"/>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A77467"/>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rsid w:val="00A77467"/>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rsid w:val="00A77467"/>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A77467"/>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A77467"/>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A77467"/>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A77467"/>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A77467"/>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A77467"/>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A77467"/>
    <w:pPr>
      <w:tabs>
        <w:tab w:val="right" w:leader="dot" w:pos="8630"/>
      </w:tabs>
      <w:spacing w:after="40" w:line="240" w:lineRule="auto"/>
      <w:ind w:left="1152"/>
    </w:pPr>
    <w:rPr>
      <w:noProof/>
    </w:rPr>
  </w:style>
  <w:style w:type="paragraph" w:styleId="Date">
    <w:name w:val="Date"/>
    <w:basedOn w:val="NoSpacing"/>
    <w:next w:val="Normal"/>
    <w:link w:val="DateChar"/>
    <w:uiPriority w:val="99"/>
    <w:unhideWhenUsed/>
    <w:rsid w:val="00A77467"/>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A77467"/>
    <w:rPr>
      <w:rFonts w:cs="Times New Roman"/>
      <w:b/>
      <w:color w:val="FFFFFF" w:themeColor="background1"/>
      <w:sz w:val="23"/>
      <w:szCs w:val="20"/>
      <w:lang w:eastAsia="ja-JP"/>
    </w:rPr>
  </w:style>
  <w:style w:type="paragraph" w:customStyle="1" w:styleId="FooterEven">
    <w:name w:val="Footer Even"/>
    <w:basedOn w:val="Normal"/>
    <w:unhideWhenUsed/>
    <w:qFormat/>
    <w:rsid w:val="00A77467"/>
    <w:pPr>
      <w:pBdr>
        <w:top w:val="single" w:sz="4" w:space="1" w:color="94B6D2" w:themeColor="accent1"/>
      </w:pBdr>
    </w:pPr>
    <w:rPr>
      <w:color w:val="775F55" w:themeColor="text2"/>
      <w:sz w:val="20"/>
    </w:rPr>
  </w:style>
  <w:style w:type="paragraph" w:customStyle="1" w:styleId="FooterOdd">
    <w:name w:val="Footer Odd"/>
    <w:basedOn w:val="Normal"/>
    <w:unhideWhenUsed/>
    <w:qFormat/>
    <w:rsid w:val="00A77467"/>
    <w:pPr>
      <w:pBdr>
        <w:top w:val="single" w:sz="4" w:space="1" w:color="94B6D2" w:themeColor="accent1"/>
      </w:pBdr>
      <w:jc w:val="right"/>
    </w:pPr>
    <w:rPr>
      <w:color w:val="775F55" w:themeColor="text2"/>
      <w:sz w:val="20"/>
    </w:rPr>
  </w:style>
  <w:style w:type="paragraph" w:customStyle="1" w:styleId="HeaderEven">
    <w:name w:val="Header Even"/>
    <w:basedOn w:val="NoSpacing"/>
    <w:unhideWhenUsed/>
    <w:qFormat/>
    <w:rsid w:val="00A77467"/>
    <w:pPr>
      <w:pBdr>
        <w:bottom w:val="single" w:sz="4" w:space="1" w:color="94B6D2" w:themeColor="accent1"/>
      </w:pBdr>
    </w:pPr>
    <w:rPr>
      <w:b/>
      <w:color w:val="775F55" w:themeColor="text2"/>
      <w:sz w:val="20"/>
    </w:rPr>
  </w:style>
  <w:style w:type="paragraph" w:customStyle="1" w:styleId="HeaderOdd">
    <w:name w:val="Header Odd"/>
    <w:basedOn w:val="NoSpacing"/>
    <w:unhideWhenUsed/>
    <w:qFormat/>
    <w:rsid w:val="00A77467"/>
    <w:pPr>
      <w:pBdr>
        <w:bottom w:val="single" w:sz="4" w:space="1" w:color="94B6D2" w:themeColor="accent1"/>
      </w:pBdr>
      <w:jc w:val="right"/>
    </w:pPr>
    <w:rPr>
      <w:b/>
      <w:color w:val="775F55" w:themeColor="text2"/>
      <w:sz w:val="20"/>
    </w:rPr>
  </w:style>
  <w:style w:type="paragraph" w:customStyle="1" w:styleId="SenderAddress">
    <w:name w:val="Sender Address"/>
    <w:basedOn w:val="NoSpacing"/>
    <w:uiPriority w:val="2"/>
    <w:unhideWhenUsed/>
    <w:qFormat/>
    <w:rsid w:val="00A77467"/>
    <w:pPr>
      <w:spacing w:after="200"/>
    </w:pPr>
    <w:rPr>
      <w:color w:val="775F55" w:themeColor="text2"/>
    </w:rPr>
  </w:style>
  <w:style w:type="paragraph" w:customStyle="1" w:styleId="CompanyName">
    <w:name w:val="Company Name"/>
    <w:basedOn w:val="Normal"/>
    <w:qFormat/>
    <w:rsid w:val="00A77467"/>
    <w:pPr>
      <w:spacing w:after="0"/>
    </w:pPr>
    <w:rPr>
      <w:b/>
      <w:color w:val="775F55" w:themeColor="text2"/>
      <w:sz w:val="36"/>
      <w:szCs w:val="36"/>
    </w:rPr>
  </w:style>
  <w:style w:type="paragraph" w:styleId="Salutation">
    <w:name w:val="Salutation"/>
    <w:basedOn w:val="Normal"/>
    <w:next w:val="Normal"/>
    <w:link w:val="SalutationChar"/>
    <w:uiPriority w:val="4"/>
    <w:unhideWhenUsed/>
    <w:qFormat/>
    <w:rsid w:val="00A77467"/>
    <w:pPr>
      <w:spacing w:before="400" w:after="320" w:line="240" w:lineRule="auto"/>
    </w:pPr>
    <w:rPr>
      <w:b/>
    </w:rPr>
  </w:style>
  <w:style w:type="character" w:customStyle="1" w:styleId="SalutationChar">
    <w:name w:val="Salutation Char"/>
    <w:basedOn w:val="DefaultParagraphFont"/>
    <w:link w:val="Salutation"/>
    <w:uiPriority w:val="4"/>
    <w:rsid w:val="00A77467"/>
    <w:rPr>
      <w:rFonts w:cs="Times New Roman"/>
      <w:b/>
      <w:sz w:val="23"/>
      <w:szCs w:val="20"/>
      <w:lang w:eastAsia="ja-JP"/>
    </w:rPr>
  </w:style>
  <w:style w:type="paragraph" w:customStyle="1" w:styleId="RecipientAddress">
    <w:name w:val="Recipient Address"/>
    <w:basedOn w:val="NoSpacing"/>
    <w:uiPriority w:val="3"/>
    <w:qFormat/>
    <w:rsid w:val="00A77467"/>
    <w:pPr>
      <w:spacing w:before="240"/>
      <w:contextualSpacing/>
    </w:pPr>
    <w:rPr>
      <w:color w:val="775F55" w:themeColor="text2"/>
    </w:rPr>
  </w:style>
  <w:style w:type="paragraph" w:styleId="Closing">
    <w:name w:val="Closing"/>
    <w:basedOn w:val="Normal"/>
    <w:link w:val="ClosingChar"/>
    <w:uiPriority w:val="5"/>
    <w:unhideWhenUsed/>
    <w:qFormat/>
    <w:rsid w:val="00A77467"/>
    <w:pPr>
      <w:spacing w:before="960" w:after="960"/>
      <w:contextualSpacing/>
    </w:pPr>
  </w:style>
  <w:style w:type="character" w:customStyle="1" w:styleId="ClosingChar">
    <w:name w:val="Closing Char"/>
    <w:basedOn w:val="DefaultParagraphFont"/>
    <w:link w:val="Closing"/>
    <w:uiPriority w:val="5"/>
    <w:rsid w:val="00A77467"/>
    <w:rPr>
      <w:rFonts w:cs="Times New Roman"/>
      <w:sz w:val="23"/>
      <w:szCs w:val="20"/>
      <w:lang w:eastAsia="ja-JP"/>
    </w:rPr>
  </w:style>
  <w:style w:type="paragraph" w:styleId="Signature">
    <w:name w:val="Signature"/>
    <w:basedOn w:val="Normal"/>
    <w:link w:val="SignatureChar"/>
    <w:uiPriority w:val="99"/>
    <w:unhideWhenUsed/>
    <w:rsid w:val="00A77467"/>
    <w:rPr>
      <w:b/>
    </w:rPr>
  </w:style>
  <w:style w:type="character" w:customStyle="1" w:styleId="SignatureChar">
    <w:name w:val="Signature Char"/>
    <w:basedOn w:val="DefaultParagraphFont"/>
    <w:link w:val="Signature"/>
    <w:uiPriority w:val="99"/>
    <w:rsid w:val="00A77467"/>
    <w:rPr>
      <w:rFonts w:cs="Times New Roman"/>
      <w:b/>
      <w:sz w:val="23"/>
      <w:szCs w:val="20"/>
      <w:lang w:eastAsia="ja-JP"/>
    </w:rPr>
  </w:style>
  <w:style w:type="paragraph" w:customStyle="1" w:styleId="Category">
    <w:name w:val="Category"/>
    <w:basedOn w:val="Normal"/>
    <w:link w:val="CategoryChar"/>
    <w:qFormat/>
    <w:rsid w:val="00A77467"/>
    <w:pPr>
      <w:spacing w:after="0"/>
    </w:pPr>
    <w:rPr>
      <w:b/>
      <w:sz w:val="24"/>
      <w:szCs w:val="24"/>
    </w:rPr>
  </w:style>
  <w:style w:type="character" w:customStyle="1" w:styleId="CategoryChar">
    <w:name w:val="Category Char"/>
    <w:basedOn w:val="DefaultParagraphFont"/>
    <w:link w:val="Category"/>
    <w:rsid w:val="00A77467"/>
    <w:rPr>
      <w:rFonts w:cs="Times New Roman"/>
      <w:b/>
      <w:sz w:val="24"/>
      <w:szCs w:val="24"/>
      <w:lang w:eastAsia="ja-JP"/>
    </w:rPr>
  </w:style>
  <w:style w:type="paragraph" w:customStyle="1" w:styleId="ResumeSectionHeadings">
    <w:name w:val="Resume Section Headings"/>
    <w:basedOn w:val="Normal"/>
    <w:rsid w:val="007D6748"/>
    <w:pPr>
      <w:pBdr>
        <w:top w:val="single" w:sz="12" w:space="1" w:color="auto"/>
      </w:pBdr>
      <w:spacing w:before="120" w:after="0" w:line="240" w:lineRule="auto"/>
      <w:ind w:right="-1440"/>
    </w:pPr>
    <w:rPr>
      <w:rFonts w:ascii="Verdana" w:eastAsia="Times New Roman" w:hAnsi="Verdana" w:cs="Courier New"/>
      <w:b/>
      <w:sz w:val="22"/>
      <w:lang w:eastAsia="en-US"/>
    </w:rPr>
  </w:style>
  <w:style w:type="paragraph" w:customStyle="1" w:styleId="ResumeBulletPoints">
    <w:name w:val="Resume Bullet Points"/>
    <w:basedOn w:val="Normal"/>
    <w:qFormat/>
    <w:rsid w:val="007D6748"/>
    <w:pPr>
      <w:numPr>
        <w:numId w:val="28"/>
      </w:numPr>
      <w:spacing w:after="0" w:line="240" w:lineRule="auto"/>
      <w:jc w:val="both"/>
    </w:pPr>
    <w:rPr>
      <w:rFonts w:ascii="Verdana" w:eastAsia="Times New Roman" w:hAnsi="Verdana" w:cs="Courier New"/>
      <w:sz w:val="18"/>
      <w:szCs w:val="18"/>
      <w:lang w:eastAsia="en-US"/>
    </w:rPr>
  </w:style>
  <w:style w:type="paragraph" w:customStyle="1" w:styleId="Skills">
    <w:name w:val="Skills"/>
    <w:basedOn w:val="Normal"/>
    <w:qFormat/>
    <w:rsid w:val="007D6748"/>
    <w:pPr>
      <w:spacing w:before="20" w:after="0" w:line="240" w:lineRule="auto"/>
    </w:pPr>
    <w:rPr>
      <w:rFonts w:ascii="Verdana" w:eastAsia="MS Mincho" w:hAnsi="Verdana" w:cs="Courier New"/>
      <w:i/>
      <w:iCs/>
      <w:sz w:val="18"/>
      <w:lang w:eastAsia="en-US"/>
    </w:rPr>
  </w:style>
  <w:style w:type="paragraph" w:customStyle="1" w:styleId="ResumeOverviewtext">
    <w:name w:val="Resume Overview text"/>
    <w:basedOn w:val="Normal"/>
    <w:rsid w:val="007D6748"/>
    <w:pPr>
      <w:spacing w:before="60" w:after="0" w:line="240" w:lineRule="auto"/>
    </w:pPr>
    <w:rPr>
      <w:rFonts w:ascii="Verdana" w:eastAsia="Times New Roman" w:hAnsi="Verdana" w:cs="Courier New"/>
      <w:iCs/>
      <w:sz w:val="18"/>
      <w:lang w:eastAsia="en-US"/>
    </w:rPr>
  </w:style>
  <w:style w:type="paragraph" w:customStyle="1" w:styleId="Location">
    <w:name w:val="Location"/>
    <w:basedOn w:val="ResumeOverviewtext"/>
    <w:rsid w:val="007D674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737355">
      <w:bodyDiv w:val="1"/>
      <w:marLeft w:val="0"/>
      <w:marRight w:val="0"/>
      <w:marTop w:val="0"/>
      <w:marBottom w:val="0"/>
      <w:divBdr>
        <w:top w:val="none" w:sz="0" w:space="0" w:color="auto"/>
        <w:left w:val="none" w:sz="0" w:space="0" w:color="auto"/>
        <w:bottom w:val="none" w:sz="0" w:space="0" w:color="auto"/>
        <w:right w:val="none" w:sz="0" w:space="0" w:color="auto"/>
      </w:divBdr>
    </w:div>
    <w:div w:id="143998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shammarie.r@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mmarie\AppData\Roaming\Microsoft\Templates\MedianResu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A141B170164581AB059F9A693F774F"/>
        <w:category>
          <w:name w:val="General"/>
          <w:gallery w:val="placeholder"/>
        </w:category>
        <w:types>
          <w:type w:val="bbPlcHdr"/>
        </w:types>
        <w:behaviors>
          <w:behavior w:val="content"/>
        </w:behaviors>
        <w:guid w:val="{529843FF-2233-4A36-AD46-A1324AFCA35F}"/>
      </w:docPartPr>
      <w:docPartBody>
        <w:p w:rsidR="002B0B53" w:rsidRDefault="00520D40">
          <w:pPr>
            <w:pStyle w:val="2FA141B170164581AB059F9A693F774F"/>
          </w:pPr>
          <w:r>
            <w:t>[Type your name]</w:t>
          </w:r>
        </w:p>
      </w:docPartBody>
    </w:docPart>
    <w:docPart>
      <w:docPartPr>
        <w:name w:val="08F6637C942E4F83BEA9FF23A25634DC"/>
        <w:category>
          <w:name w:val="General"/>
          <w:gallery w:val="placeholder"/>
        </w:category>
        <w:types>
          <w:type w:val="bbPlcHdr"/>
        </w:types>
        <w:behaviors>
          <w:behavior w:val="content"/>
        </w:behaviors>
        <w:guid w:val="{C637581E-5DD1-4F7F-BF3D-A2BE6D2E7F91}"/>
      </w:docPartPr>
      <w:docPartBody>
        <w:p w:rsidR="002B0B53" w:rsidRDefault="00520D40">
          <w:pPr>
            <w:pStyle w:val="08F6637C942E4F83BEA9FF23A25634DC"/>
          </w:pPr>
          <w:r>
            <w:t>[Type the author name]</w:t>
          </w:r>
        </w:p>
      </w:docPartBody>
    </w:docPart>
    <w:docPart>
      <w:docPartPr>
        <w:name w:val="6E04DC2AB372493C854E8D16894FED36"/>
        <w:category>
          <w:name w:val="General"/>
          <w:gallery w:val="placeholder"/>
        </w:category>
        <w:types>
          <w:type w:val="bbPlcHdr"/>
        </w:types>
        <w:behaviors>
          <w:behavior w:val="content"/>
        </w:behaviors>
        <w:guid w:val="{8D75B520-A37A-4DA0-9225-4D1C13689B75}"/>
      </w:docPartPr>
      <w:docPartBody>
        <w:p w:rsidR="00CA0B35" w:rsidRDefault="002B0B53" w:rsidP="002B0B53">
          <w:pPr>
            <w:pStyle w:val="6E04DC2AB372493C854E8D16894FED36"/>
          </w:pPr>
          <w:r>
            <w:rPr>
              <w:rStyle w:val="subsectiondatechar"/>
              <w:sz w:val="18"/>
              <w:szCs w:val="20"/>
            </w:rPr>
            <w:t>[Type the company name]</w:t>
          </w:r>
        </w:p>
      </w:docPartBody>
    </w:docPart>
    <w:docPart>
      <w:docPartPr>
        <w:name w:val="05DB7D68311D4E5CAAB8C7A2E07441E7"/>
        <w:category>
          <w:name w:val="General"/>
          <w:gallery w:val="placeholder"/>
        </w:category>
        <w:types>
          <w:type w:val="bbPlcHdr"/>
        </w:types>
        <w:behaviors>
          <w:behavior w:val="content"/>
        </w:behaviors>
        <w:guid w:val="{EBABD710-EA98-4F99-9B59-9FC355749A6F}"/>
      </w:docPartPr>
      <w:docPartBody>
        <w:p w:rsidR="00CA0B35" w:rsidRDefault="002B0B53" w:rsidP="002B0B53">
          <w:pPr>
            <w:pStyle w:val="05DB7D68311D4E5CAAB8C7A2E07441E7"/>
          </w:pPr>
          <w:r>
            <w:rPr>
              <w:rStyle w:val="subsectiondatechar"/>
              <w:sz w:val="18"/>
              <w:szCs w:val="20"/>
            </w:rPr>
            <w:t>[Type the company name]</w:t>
          </w:r>
        </w:p>
      </w:docPartBody>
    </w:docPart>
    <w:docPart>
      <w:docPartPr>
        <w:name w:val="A9412682F1224F8EB72097AB38C3CE9D"/>
        <w:category>
          <w:name w:val="General"/>
          <w:gallery w:val="placeholder"/>
        </w:category>
        <w:types>
          <w:type w:val="bbPlcHdr"/>
        </w:types>
        <w:behaviors>
          <w:behavior w:val="content"/>
        </w:behaviors>
        <w:guid w:val="{CFA435EE-196C-4ECE-B195-0ACEE33B5B6E}"/>
      </w:docPartPr>
      <w:docPartBody>
        <w:p w:rsidR="00CA0B35" w:rsidRDefault="002B0B53" w:rsidP="002B0B53">
          <w:pPr>
            <w:pStyle w:val="A9412682F1224F8EB72097AB38C3CE9D"/>
          </w:pPr>
          <w:r>
            <w:rPr>
              <w:rStyle w:val="subsectiondatechar"/>
              <w:sz w:val="18"/>
              <w:szCs w:val="20"/>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20D40"/>
    <w:rsid w:val="000F5BC8"/>
    <w:rsid w:val="002B0B53"/>
    <w:rsid w:val="003F76E9"/>
    <w:rsid w:val="00520D40"/>
    <w:rsid w:val="00821663"/>
    <w:rsid w:val="00C0299B"/>
    <w:rsid w:val="00CA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2B0B53"/>
    <w:rPr>
      <w:color w:val="808080"/>
    </w:rPr>
  </w:style>
  <w:style w:type="paragraph" w:customStyle="1" w:styleId="B765915CEAB84F16AA778CB41D626E1C">
    <w:name w:val="B765915CEAB84F16AA778CB41D626E1C"/>
    <w:rsid w:val="002B0B53"/>
  </w:style>
  <w:style w:type="paragraph" w:customStyle="1" w:styleId="2FA141B170164581AB059F9A693F774F">
    <w:name w:val="2FA141B170164581AB059F9A693F774F"/>
    <w:rsid w:val="002B0B53"/>
  </w:style>
  <w:style w:type="paragraph" w:customStyle="1" w:styleId="0AC7F3982E33438D9E44FFE551375A86">
    <w:name w:val="0AC7F3982E33438D9E44FFE551375A86"/>
    <w:rsid w:val="002B0B53"/>
  </w:style>
  <w:style w:type="paragraph" w:customStyle="1" w:styleId="A13A792D1DD44533B5B396E913F56D0F">
    <w:name w:val="A13A792D1DD44533B5B396E913F56D0F"/>
    <w:rsid w:val="002B0B53"/>
  </w:style>
  <w:style w:type="paragraph" w:customStyle="1" w:styleId="86721E875C044FD2AB175CE2FC91C758">
    <w:name w:val="86721E875C044FD2AB175CE2FC91C758"/>
    <w:rsid w:val="002B0B53"/>
  </w:style>
  <w:style w:type="paragraph" w:customStyle="1" w:styleId="CE00C7A025A141FFB072D6EBA9AEFACA">
    <w:name w:val="CE00C7A025A141FFB072D6EBA9AEFACA"/>
    <w:rsid w:val="002B0B53"/>
  </w:style>
  <w:style w:type="paragraph" w:customStyle="1" w:styleId="15F53099670C46E89E1DCE2060D8FB5B">
    <w:name w:val="15F53099670C46E89E1DCE2060D8FB5B"/>
    <w:rsid w:val="002B0B53"/>
  </w:style>
  <w:style w:type="paragraph" w:customStyle="1" w:styleId="A19844CC18D1405289801E41A3886D73">
    <w:name w:val="A19844CC18D1405289801E41A3886D73"/>
    <w:rsid w:val="002B0B53"/>
  </w:style>
  <w:style w:type="paragraph" w:customStyle="1" w:styleId="7FC909A340CA4204B5EA52AF7E6FD3AC">
    <w:name w:val="7FC909A340CA4204B5EA52AF7E6FD3AC"/>
    <w:rsid w:val="002B0B53"/>
  </w:style>
  <w:style w:type="paragraph" w:customStyle="1" w:styleId="7E23FDEDF402482C8BD4DA8F73884D6B">
    <w:name w:val="7E23FDEDF402482C8BD4DA8F73884D6B"/>
    <w:rsid w:val="002B0B53"/>
  </w:style>
  <w:style w:type="paragraph" w:customStyle="1" w:styleId="B21A5EA2CA9E494C9292E71AEADA3C27">
    <w:name w:val="B21A5EA2CA9E494C9292E71AEADA3C27"/>
    <w:rsid w:val="002B0B53"/>
  </w:style>
  <w:style w:type="paragraph" w:customStyle="1" w:styleId="A23A34EB69144CB0BABEAA512BED4B76">
    <w:name w:val="A23A34EB69144CB0BABEAA512BED4B76"/>
    <w:rsid w:val="002B0B53"/>
  </w:style>
  <w:style w:type="character" w:customStyle="1" w:styleId="subsectiondatechar">
    <w:name w:val="subsectiondatechar"/>
    <w:basedOn w:val="DefaultParagraphFont"/>
    <w:rsid w:val="002B0B53"/>
  </w:style>
  <w:style w:type="paragraph" w:customStyle="1" w:styleId="B4083BA9B8BE42C1B4068DE709692C8F">
    <w:name w:val="B4083BA9B8BE42C1B4068DE709692C8F"/>
    <w:rsid w:val="002B0B53"/>
  </w:style>
  <w:style w:type="paragraph" w:customStyle="1" w:styleId="C89945BDB49B4FFA979AF7B1237DC24D">
    <w:name w:val="C89945BDB49B4FFA979AF7B1237DC24D"/>
    <w:rsid w:val="002B0B53"/>
  </w:style>
  <w:style w:type="paragraph" w:customStyle="1" w:styleId="69809DE2F43F4A3187D3567534CFE499">
    <w:name w:val="69809DE2F43F4A3187D3567534CFE499"/>
    <w:rsid w:val="002B0B53"/>
  </w:style>
  <w:style w:type="paragraph" w:customStyle="1" w:styleId="7B5DD85A41E3407487D10CA4930D6CFD">
    <w:name w:val="7B5DD85A41E3407487D10CA4930D6CFD"/>
    <w:rsid w:val="002B0B53"/>
  </w:style>
  <w:style w:type="paragraph" w:customStyle="1" w:styleId="FBC7018E7B6B456B8EBC37EABF0AF03E">
    <w:name w:val="FBC7018E7B6B456B8EBC37EABF0AF03E"/>
    <w:rsid w:val="002B0B53"/>
  </w:style>
  <w:style w:type="paragraph" w:customStyle="1" w:styleId="08F6637C942E4F83BEA9FF23A25634DC">
    <w:name w:val="08F6637C942E4F83BEA9FF23A25634DC"/>
    <w:rsid w:val="002B0B53"/>
  </w:style>
  <w:style w:type="paragraph" w:customStyle="1" w:styleId="B4325F774DEC4359B8039FB0BE8A80C2">
    <w:name w:val="B4325F774DEC4359B8039FB0BE8A80C2"/>
    <w:rsid w:val="002B0B53"/>
  </w:style>
  <w:style w:type="paragraph" w:customStyle="1" w:styleId="22124FDAF2054168AA6F542CAA0CD1B1">
    <w:name w:val="22124FDAF2054168AA6F542CAA0CD1B1"/>
    <w:rsid w:val="002B0B53"/>
  </w:style>
  <w:style w:type="paragraph" w:customStyle="1" w:styleId="6E04DC2AB372493C854E8D16894FED36">
    <w:name w:val="6E04DC2AB372493C854E8D16894FED36"/>
    <w:rsid w:val="002B0B53"/>
  </w:style>
  <w:style w:type="paragraph" w:customStyle="1" w:styleId="92912EEDBA1B41749B09147F2BC1F7F1">
    <w:name w:val="92912EEDBA1B41749B09147F2BC1F7F1"/>
    <w:rsid w:val="002B0B53"/>
  </w:style>
  <w:style w:type="paragraph" w:customStyle="1" w:styleId="BADE32909E744E0B98F30602467EB405">
    <w:name w:val="BADE32909E744E0B98F30602467EB405"/>
    <w:rsid w:val="002B0B53"/>
  </w:style>
  <w:style w:type="paragraph" w:customStyle="1" w:styleId="7F9DF1611AA64C97B41D2D40850B140F">
    <w:name w:val="7F9DF1611AA64C97B41D2D40850B140F"/>
    <w:rsid w:val="002B0B53"/>
  </w:style>
  <w:style w:type="paragraph" w:customStyle="1" w:styleId="05DB7D68311D4E5CAAB8C7A2E07441E7">
    <w:name w:val="05DB7D68311D4E5CAAB8C7A2E07441E7"/>
    <w:rsid w:val="002B0B53"/>
  </w:style>
  <w:style w:type="paragraph" w:customStyle="1" w:styleId="7DC83D05BD0D4274A3425124A1A4940B">
    <w:name w:val="7DC83D05BD0D4274A3425124A1A4940B"/>
    <w:rsid w:val="002B0B53"/>
  </w:style>
  <w:style w:type="paragraph" w:customStyle="1" w:styleId="A9412682F1224F8EB72097AB38C3CE9D">
    <w:name w:val="A9412682F1224F8EB72097AB38C3CE9D"/>
    <w:rsid w:val="002B0B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customXml/itemProps2.xml><?xml version="1.0" encoding="utf-8"?>
<ds:datastoreItem xmlns:ds="http://schemas.openxmlformats.org/officeDocument/2006/customXml" ds:itemID="{28EF5ED2-FBA1-491F-BC22-8E0060A95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MedianResume(2).dotx</Template>
  <TotalTime>0</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Resume (Median design)</vt:lpstr>
    </vt:vector>
  </TitlesOfParts>
  <Company>Century Housing Corp</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(Median design)</dc:title>
  <dc:creator>shammarie mathis</dc:creator>
  <cp:lastModifiedBy>Shammarie Mathis</cp:lastModifiedBy>
  <cp:revision>3</cp:revision>
  <dcterms:created xsi:type="dcterms:W3CDTF">2013-03-05T16:04:00Z</dcterms:created>
  <dcterms:modified xsi:type="dcterms:W3CDTF">2013-03-11T15:51:00Z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TC101927469990</vt:lpwstr>
  </property>
</Properties>
</file>